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D6A" w:rsidRPr="004C4C47" w:rsidRDefault="007A13D0" w:rsidP="004C4C47">
      <w:pPr>
        <w:spacing w:after="0"/>
        <w:jc w:val="center"/>
        <w:rPr>
          <w:rFonts w:ascii="Times New Roman" w:hAnsi="Times New Roman" w:cs="Times New Roman"/>
          <w:b/>
        </w:rPr>
      </w:pPr>
      <w:r w:rsidRPr="004C4C47">
        <w:rPr>
          <w:rFonts w:ascii="Times New Roman" w:hAnsi="Times New Roman" w:cs="Times New Roman"/>
          <w:b/>
        </w:rPr>
        <w:t>Аннотации рабочих программ</w:t>
      </w:r>
    </w:p>
    <w:p w:rsidR="00E31D7C" w:rsidRPr="004C4C47" w:rsidRDefault="00E31D7C" w:rsidP="004C4C47">
      <w:pPr>
        <w:spacing w:after="0"/>
        <w:jc w:val="center"/>
        <w:rPr>
          <w:rFonts w:ascii="Times New Roman" w:hAnsi="Times New Roman" w:cs="Times New Roman"/>
          <w:b/>
        </w:rPr>
      </w:pPr>
      <w:proofErr w:type="spellStart"/>
      <w:r w:rsidRPr="004C4C47">
        <w:rPr>
          <w:rFonts w:ascii="Times New Roman" w:hAnsi="Times New Roman" w:cs="Times New Roman"/>
          <w:b/>
        </w:rPr>
        <w:t>Бакалавриат</w:t>
      </w:r>
      <w:proofErr w:type="spellEnd"/>
      <w:r w:rsidRPr="004C4C47">
        <w:rPr>
          <w:rFonts w:ascii="Times New Roman" w:hAnsi="Times New Roman" w:cs="Times New Roman"/>
          <w:b/>
        </w:rPr>
        <w:t xml:space="preserve"> по направлению подготовки 44.03.05 Педагогическое образование</w:t>
      </w:r>
    </w:p>
    <w:p w:rsidR="00E31D7C" w:rsidRPr="004C4C47" w:rsidRDefault="00E31D7C" w:rsidP="004C4C47">
      <w:pPr>
        <w:spacing w:after="0"/>
        <w:jc w:val="center"/>
        <w:rPr>
          <w:rFonts w:ascii="Times New Roman" w:hAnsi="Times New Roman" w:cs="Times New Roman"/>
          <w:b/>
        </w:rPr>
      </w:pPr>
      <w:r w:rsidRPr="004C4C47">
        <w:rPr>
          <w:rFonts w:ascii="Times New Roman" w:hAnsi="Times New Roman" w:cs="Times New Roman"/>
          <w:b/>
        </w:rPr>
        <w:t>(с двумя профилями подготовки)</w:t>
      </w:r>
      <w:r w:rsidRPr="004C4C47">
        <w:rPr>
          <w:rFonts w:ascii="Times New Roman" w:hAnsi="Times New Roman" w:cs="Times New Roman"/>
          <w:b/>
        </w:rPr>
        <w:cr/>
        <w:t>Направленности (профили) программы:</w:t>
      </w:r>
    </w:p>
    <w:p w:rsidR="00936A20" w:rsidRPr="004C4C47" w:rsidRDefault="003349D6" w:rsidP="004C4C47">
      <w:pPr>
        <w:spacing w:after="0" w:line="240" w:lineRule="auto"/>
        <w:jc w:val="center"/>
        <w:rPr>
          <w:rFonts w:ascii="Times New Roman" w:hAnsi="Times New Roman" w:cs="Times New Roman"/>
          <w:b/>
        </w:rPr>
      </w:pPr>
      <w:r w:rsidRPr="004C4C47">
        <w:rPr>
          <w:rFonts w:ascii="Times New Roman" w:hAnsi="Times New Roman" w:cs="Times New Roman"/>
          <w:b/>
        </w:rPr>
        <w:t>"Начальное образование и Иностранный язык (английский язык)"</w:t>
      </w:r>
      <w:r w:rsidRPr="004C4C47">
        <w:rPr>
          <w:rFonts w:ascii="Times New Roman" w:hAnsi="Times New Roman" w:cs="Times New Roman"/>
          <w:b/>
        </w:rPr>
        <w:cr/>
      </w:r>
    </w:p>
    <w:p w:rsidR="007A13D0" w:rsidRPr="004C4C47" w:rsidRDefault="007A13D0" w:rsidP="004C4C47">
      <w:pPr>
        <w:spacing w:after="0"/>
        <w:jc w:val="center"/>
        <w:rPr>
          <w:rFonts w:ascii="Times New Roman" w:eastAsia="Times New Roman" w:hAnsi="Times New Roman" w:cs="Times New Roman"/>
          <w:b/>
          <w:bCs/>
        </w:rPr>
      </w:pPr>
      <w:r w:rsidRPr="004C4C47">
        <w:rPr>
          <w:rFonts w:ascii="Times New Roman" w:eastAsia="Times New Roman" w:hAnsi="Times New Roman" w:cs="Times New Roman"/>
          <w:b/>
          <w:bCs/>
        </w:rPr>
        <w:t>Блок 1.Дисциплины (модули)</w:t>
      </w:r>
    </w:p>
    <w:p w:rsidR="007A13D0" w:rsidRPr="004C4C47" w:rsidRDefault="007A13D0" w:rsidP="004C4C47">
      <w:pPr>
        <w:spacing w:after="0"/>
        <w:jc w:val="center"/>
        <w:rPr>
          <w:rFonts w:ascii="Times New Roman" w:eastAsia="Times New Roman" w:hAnsi="Times New Roman" w:cs="Times New Roman"/>
          <w:b/>
          <w:bCs/>
        </w:rPr>
      </w:pPr>
      <w:r w:rsidRPr="004C4C47">
        <w:rPr>
          <w:rFonts w:ascii="Times New Roman" w:eastAsia="Times New Roman" w:hAnsi="Times New Roman" w:cs="Times New Roman"/>
          <w:b/>
          <w:bCs/>
        </w:rPr>
        <w:t>Обязательная часть</w:t>
      </w:r>
    </w:p>
    <w:tbl>
      <w:tblPr>
        <w:tblW w:w="9513" w:type="dxa"/>
        <w:tblInd w:w="93" w:type="dxa"/>
        <w:tblLook w:val="04A0"/>
      </w:tblPr>
      <w:tblGrid>
        <w:gridCol w:w="9513"/>
      </w:tblGrid>
      <w:tr w:rsidR="003349D6" w:rsidRPr="00E900B4" w:rsidTr="003349D6">
        <w:trPr>
          <w:trHeight w:val="255"/>
        </w:trPr>
        <w:tc>
          <w:tcPr>
            <w:tcW w:w="9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9D6" w:rsidRPr="00E900B4" w:rsidRDefault="003349D6" w:rsidP="00E900B4">
            <w:pPr>
              <w:spacing w:after="0" w:line="240" w:lineRule="auto"/>
              <w:jc w:val="center"/>
              <w:rPr>
                <w:rFonts w:ascii="Times New Roman" w:eastAsia="Times New Roman" w:hAnsi="Times New Roman" w:cs="Times New Roman"/>
                <w:bCs/>
                <w:sz w:val="24"/>
                <w:szCs w:val="24"/>
              </w:rPr>
            </w:pPr>
            <w:r w:rsidRPr="00E900B4">
              <w:rPr>
                <w:rFonts w:ascii="Times New Roman" w:eastAsia="Times New Roman" w:hAnsi="Times New Roman" w:cs="Times New Roman"/>
                <w:sz w:val="24"/>
                <w:szCs w:val="24"/>
              </w:rPr>
              <w:t xml:space="preserve">К.М.01 </w:t>
            </w:r>
            <w:r w:rsidRPr="00E900B4">
              <w:rPr>
                <w:rFonts w:ascii="Times New Roman" w:eastAsia="Times New Roman" w:hAnsi="Times New Roman" w:cs="Times New Roman"/>
                <w:bCs/>
                <w:sz w:val="24"/>
                <w:szCs w:val="24"/>
              </w:rPr>
              <w:t>Социально-гуманитарный модуль</w:t>
            </w:r>
          </w:p>
        </w:tc>
      </w:tr>
      <w:tr w:rsidR="003349D6" w:rsidRPr="00E900B4" w:rsidTr="009D2112">
        <w:trPr>
          <w:trHeight w:val="330"/>
        </w:trPr>
        <w:tc>
          <w:tcPr>
            <w:tcW w:w="9513" w:type="dxa"/>
            <w:tcBorders>
              <w:top w:val="nil"/>
              <w:left w:val="single" w:sz="4" w:space="0" w:color="auto"/>
              <w:bottom w:val="single" w:sz="4" w:space="0" w:color="auto"/>
              <w:right w:val="single" w:sz="4" w:space="0" w:color="auto"/>
            </w:tcBorders>
            <w:shd w:val="clear" w:color="auto" w:fill="FFFFFF" w:themeFill="background1"/>
            <w:vAlign w:val="center"/>
            <w:hideMark/>
          </w:tcPr>
          <w:p w:rsidR="009D2112" w:rsidRDefault="003349D6" w:rsidP="009D2112">
            <w:pPr>
              <w:spacing w:after="0" w:line="240" w:lineRule="auto"/>
              <w:ind w:firstLine="709"/>
              <w:contextualSpacing/>
              <w:jc w:val="both"/>
              <w:rPr>
                <w:rFonts w:ascii="Times New Roman" w:hAnsi="Times New Roman"/>
              </w:rPr>
            </w:pPr>
            <w:r w:rsidRPr="00E900B4">
              <w:rPr>
                <w:rFonts w:ascii="Times New Roman" w:eastAsia="Times New Roman" w:hAnsi="Times New Roman" w:cs="Times New Roman"/>
                <w:sz w:val="24"/>
                <w:szCs w:val="24"/>
              </w:rPr>
              <w:t>К.М.01.01 История России</w:t>
            </w:r>
            <w:r w:rsidR="009D2112">
              <w:rPr>
                <w:rFonts w:ascii="Times New Roman" w:eastAsia="Times New Roman" w:hAnsi="Times New Roman" w:cs="Times New Roman"/>
                <w:sz w:val="24"/>
                <w:szCs w:val="24"/>
              </w:rPr>
              <w:t xml:space="preserve"> </w:t>
            </w:r>
            <w:r w:rsidR="009D2112" w:rsidRPr="00EB11EA">
              <w:rPr>
                <w:rFonts w:ascii="Times New Roman" w:hAnsi="Times New Roman"/>
              </w:rPr>
              <w:t>Географические рамки курса Российской истории</w:t>
            </w:r>
            <w:r w:rsidR="009D2112">
              <w:rPr>
                <w:rFonts w:ascii="Times New Roman" w:hAnsi="Times New Roman"/>
              </w:rPr>
              <w:t xml:space="preserve">. </w:t>
            </w:r>
            <w:r w:rsidR="009D2112" w:rsidRPr="00EB11EA">
              <w:rPr>
                <w:rFonts w:ascii="Times New Roman" w:hAnsi="Times New Roman"/>
              </w:rPr>
              <w:t>История как наука</w:t>
            </w:r>
            <w:r w:rsidR="009D2112">
              <w:rPr>
                <w:rFonts w:ascii="Times New Roman" w:hAnsi="Times New Roman"/>
              </w:rPr>
              <w:t xml:space="preserve">. </w:t>
            </w:r>
            <w:r w:rsidR="009D2112" w:rsidRPr="00EB11EA">
              <w:rPr>
                <w:rFonts w:ascii="Times New Roman" w:hAnsi="Times New Roman"/>
              </w:rPr>
              <w:t>Народы и государства на территории современной России в древности. Русь в IX-первой трети XIII в.</w:t>
            </w:r>
            <w:r w:rsidR="009D2112" w:rsidRPr="009747AF">
              <w:t xml:space="preserve"> </w:t>
            </w:r>
            <w:r w:rsidR="009D2112" w:rsidRPr="00EB11EA">
              <w:rPr>
                <w:rFonts w:ascii="Times New Roman" w:hAnsi="Times New Roman"/>
              </w:rPr>
              <w:t>Государство Русь до начала XIII в.</w:t>
            </w:r>
            <w:r w:rsidR="009D2112" w:rsidRPr="009747AF">
              <w:t xml:space="preserve"> </w:t>
            </w:r>
            <w:r w:rsidR="009D2112" w:rsidRPr="00EB11EA">
              <w:rPr>
                <w:rFonts w:ascii="Times New Roman" w:hAnsi="Times New Roman"/>
              </w:rPr>
              <w:t>Народы и политические образования на территории современной России в древности</w:t>
            </w:r>
            <w:r w:rsidR="009D2112">
              <w:rPr>
                <w:rFonts w:ascii="Times New Roman" w:hAnsi="Times New Roman"/>
              </w:rPr>
              <w:t xml:space="preserve">. </w:t>
            </w:r>
            <w:r w:rsidR="009D2112" w:rsidRPr="00EB11EA">
              <w:rPr>
                <w:rFonts w:ascii="Times New Roman" w:hAnsi="Times New Roman"/>
              </w:rPr>
              <w:t>Русь в конце X-начале XIII в.</w:t>
            </w:r>
            <w:r w:rsidR="009D2112">
              <w:rPr>
                <w:rFonts w:ascii="Times New Roman" w:hAnsi="Times New Roman"/>
              </w:rPr>
              <w:t xml:space="preserve"> </w:t>
            </w:r>
            <w:r w:rsidR="009D2112" w:rsidRPr="00EB11EA">
              <w:rPr>
                <w:rFonts w:ascii="Times New Roman" w:hAnsi="Times New Roman"/>
              </w:rPr>
              <w:t>Особенности общественного строя в период Средневековья в странах Европы и Азии</w:t>
            </w:r>
            <w:r w:rsidR="009D2112">
              <w:rPr>
                <w:rFonts w:ascii="Times New Roman" w:hAnsi="Times New Roman"/>
              </w:rPr>
              <w:t xml:space="preserve">. </w:t>
            </w:r>
            <w:r w:rsidR="009D2112" w:rsidRPr="00EB11EA">
              <w:rPr>
                <w:rFonts w:ascii="Times New Roman" w:hAnsi="Times New Roman"/>
              </w:rPr>
              <w:t>Евразийское пространство</w:t>
            </w:r>
            <w:r w:rsidR="009D2112">
              <w:rPr>
                <w:rFonts w:ascii="Times New Roman" w:hAnsi="Times New Roman"/>
              </w:rPr>
              <w:t xml:space="preserve">. </w:t>
            </w:r>
            <w:r w:rsidR="009D2112" w:rsidRPr="00EB11EA">
              <w:rPr>
                <w:rFonts w:ascii="Times New Roman" w:hAnsi="Times New Roman"/>
              </w:rPr>
              <w:t>Русские земли в середине XIII-XV в.</w:t>
            </w:r>
            <w:r w:rsidR="009D2112" w:rsidRPr="009747AF">
              <w:t xml:space="preserve"> </w:t>
            </w:r>
            <w:r w:rsidR="009D2112" w:rsidRPr="00EB11EA">
              <w:rPr>
                <w:rFonts w:ascii="Times New Roman" w:hAnsi="Times New Roman"/>
              </w:rPr>
              <w:t xml:space="preserve">Формирование единого Русского государства в XV </w:t>
            </w:r>
            <w:proofErr w:type="gramStart"/>
            <w:r w:rsidR="009D2112" w:rsidRPr="00EB11EA">
              <w:rPr>
                <w:rFonts w:ascii="Times New Roman" w:hAnsi="Times New Roman"/>
              </w:rPr>
              <w:t>в</w:t>
            </w:r>
            <w:proofErr w:type="gramEnd"/>
            <w:r w:rsidR="009D2112" w:rsidRPr="00EB11EA">
              <w:rPr>
                <w:rFonts w:ascii="Times New Roman" w:hAnsi="Times New Roman"/>
              </w:rPr>
              <w:t xml:space="preserve">. </w:t>
            </w:r>
            <w:proofErr w:type="gramStart"/>
            <w:r w:rsidR="009D2112" w:rsidRPr="00EB11EA">
              <w:rPr>
                <w:rFonts w:ascii="Times New Roman" w:hAnsi="Times New Roman"/>
              </w:rPr>
              <w:t>Европа</w:t>
            </w:r>
            <w:proofErr w:type="gramEnd"/>
            <w:r w:rsidR="009D2112" w:rsidRPr="00EB11EA">
              <w:rPr>
                <w:rFonts w:ascii="Times New Roman" w:hAnsi="Times New Roman"/>
              </w:rPr>
              <w:t xml:space="preserve"> и мир в эпоху позднего средневековья</w:t>
            </w:r>
            <w:r w:rsidR="009D2112">
              <w:rPr>
                <w:rFonts w:ascii="Times New Roman" w:hAnsi="Times New Roman"/>
              </w:rPr>
              <w:t xml:space="preserve">. </w:t>
            </w:r>
            <w:r w:rsidR="009D2112" w:rsidRPr="00EB11EA">
              <w:rPr>
                <w:rFonts w:ascii="Times New Roman" w:hAnsi="Times New Roman"/>
              </w:rPr>
              <w:t>Европа и мир в эпоху Позднего Средневековья</w:t>
            </w:r>
            <w:r w:rsidR="009D2112">
              <w:rPr>
                <w:rFonts w:ascii="Times New Roman" w:hAnsi="Times New Roman"/>
              </w:rPr>
              <w:t>.</w:t>
            </w:r>
            <w:r w:rsidR="009D2112" w:rsidRPr="009747AF">
              <w:t xml:space="preserve"> </w:t>
            </w:r>
            <w:r w:rsidR="009D2112" w:rsidRPr="00EB11EA">
              <w:rPr>
                <w:rFonts w:ascii="Times New Roman" w:hAnsi="Times New Roman"/>
              </w:rPr>
              <w:t xml:space="preserve">Формирование единого русского государства в XV </w:t>
            </w:r>
            <w:proofErr w:type="gramStart"/>
            <w:r w:rsidR="009D2112" w:rsidRPr="00EB11EA">
              <w:rPr>
                <w:rFonts w:ascii="Times New Roman" w:hAnsi="Times New Roman"/>
              </w:rPr>
              <w:t>в</w:t>
            </w:r>
            <w:proofErr w:type="gramEnd"/>
            <w:r w:rsidR="009D2112" w:rsidRPr="00EB11EA">
              <w:rPr>
                <w:rFonts w:ascii="Times New Roman" w:hAnsi="Times New Roman"/>
              </w:rPr>
              <w:t>.</w:t>
            </w:r>
            <w:r w:rsidR="009D2112" w:rsidRPr="009747AF">
              <w:t xml:space="preserve"> </w:t>
            </w:r>
            <w:r w:rsidR="009D2112" w:rsidRPr="00EB11EA">
              <w:rPr>
                <w:rFonts w:ascii="Times New Roman" w:hAnsi="Times New Roman"/>
              </w:rPr>
              <w:t>Древнерусская культура</w:t>
            </w:r>
            <w:r w:rsidR="009D2112">
              <w:rPr>
                <w:rFonts w:ascii="Times New Roman" w:hAnsi="Times New Roman"/>
              </w:rPr>
              <w:t xml:space="preserve">. </w:t>
            </w:r>
            <w:r w:rsidR="009D2112" w:rsidRPr="00EB11EA">
              <w:rPr>
                <w:rFonts w:ascii="Times New Roman" w:hAnsi="Times New Roman"/>
              </w:rPr>
              <w:t xml:space="preserve">Мир к началу эпохи Нового времени. Россия в начале XVI </w:t>
            </w:r>
            <w:proofErr w:type="gramStart"/>
            <w:r w:rsidR="009D2112" w:rsidRPr="00EB11EA">
              <w:rPr>
                <w:rFonts w:ascii="Times New Roman" w:hAnsi="Times New Roman"/>
              </w:rPr>
              <w:t>в</w:t>
            </w:r>
            <w:proofErr w:type="gramEnd"/>
            <w:r w:rsidR="009D2112" w:rsidRPr="00EB11EA">
              <w:rPr>
                <w:rFonts w:ascii="Times New Roman" w:hAnsi="Times New Roman"/>
              </w:rPr>
              <w:t>.</w:t>
            </w:r>
            <w:r w:rsidR="009D2112" w:rsidRPr="009747AF">
              <w:t xml:space="preserve"> </w:t>
            </w:r>
            <w:proofErr w:type="gramStart"/>
            <w:r w:rsidR="009D2112" w:rsidRPr="00EB11EA">
              <w:rPr>
                <w:rFonts w:ascii="Times New Roman" w:hAnsi="Times New Roman"/>
              </w:rPr>
              <w:t>Россия</w:t>
            </w:r>
            <w:proofErr w:type="gramEnd"/>
            <w:r w:rsidR="009D2112" w:rsidRPr="00EB11EA">
              <w:rPr>
                <w:rFonts w:ascii="Times New Roman" w:hAnsi="Times New Roman"/>
              </w:rPr>
              <w:t xml:space="preserve"> в начале XVI в.</w:t>
            </w:r>
            <w:r w:rsidR="009D2112" w:rsidRPr="009747AF">
              <w:t xml:space="preserve"> </w:t>
            </w:r>
            <w:r w:rsidR="009D2112" w:rsidRPr="00EB11EA">
              <w:rPr>
                <w:rFonts w:ascii="Times New Roman" w:hAnsi="Times New Roman"/>
              </w:rPr>
              <w:t>Мир к началу эпохи Нового времени</w:t>
            </w:r>
            <w:r w:rsidR="009D2112">
              <w:rPr>
                <w:rFonts w:ascii="Times New Roman" w:hAnsi="Times New Roman"/>
              </w:rPr>
              <w:t xml:space="preserve">. </w:t>
            </w:r>
            <w:r w:rsidR="009D2112" w:rsidRPr="00EB11EA">
              <w:rPr>
                <w:rFonts w:ascii="Times New Roman" w:hAnsi="Times New Roman"/>
              </w:rPr>
              <w:t>Эпоха Ивана IV Грозного</w:t>
            </w:r>
            <w:r w:rsidR="009D2112">
              <w:rPr>
                <w:rFonts w:ascii="Times New Roman" w:hAnsi="Times New Roman"/>
              </w:rPr>
              <w:t xml:space="preserve">. </w:t>
            </w:r>
            <w:r w:rsidR="009D2112" w:rsidRPr="00EB11EA">
              <w:rPr>
                <w:rFonts w:ascii="Times New Roman" w:hAnsi="Times New Roman"/>
              </w:rPr>
              <w:t>Россия на рубеже XVI-XVII вв. Смутное время</w:t>
            </w:r>
            <w:r w:rsidR="009D2112">
              <w:rPr>
                <w:rFonts w:ascii="Times New Roman" w:hAnsi="Times New Roman"/>
              </w:rPr>
              <w:t xml:space="preserve">. </w:t>
            </w:r>
            <w:r w:rsidR="009D2112" w:rsidRPr="00EB11EA">
              <w:rPr>
                <w:rFonts w:ascii="Times New Roman" w:hAnsi="Times New Roman"/>
              </w:rPr>
              <w:t>Россия в XVII в. Ведущие страны Европы и Азии, международные отношения</w:t>
            </w:r>
            <w:r w:rsidR="009D2112">
              <w:rPr>
                <w:rFonts w:ascii="Times New Roman" w:hAnsi="Times New Roman"/>
              </w:rPr>
              <w:t xml:space="preserve">. </w:t>
            </w:r>
            <w:r w:rsidR="009D2112" w:rsidRPr="00EB11EA">
              <w:rPr>
                <w:rFonts w:ascii="Times New Roman" w:hAnsi="Times New Roman"/>
              </w:rPr>
              <w:t>Россия в XVII в.</w:t>
            </w:r>
            <w:r w:rsidR="009D2112">
              <w:rPr>
                <w:rFonts w:ascii="Times New Roman" w:hAnsi="Times New Roman"/>
              </w:rPr>
              <w:t xml:space="preserve"> </w:t>
            </w:r>
            <w:r w:rsidR="009D2112" w:rsidRPr="00EB11EA">
              <w:rPr>
                <w:rFonts w:ascii="Times New Roman" w:hAnsi="Times New Roman"/>
              </w:rPr>
              <w:t>Ведущие страны Европы и Азии, международные отношения</w:t>
            </w:r>
            <w:r w:rsidR="009D2112">
              <w:rPr>
                <w:rFonts w:ascii="Times New Roman" w:hAnsi="Times New Roman"/>
              </w:rPr>
              <w:t xml:space="preserve">. </w:t>
            </w:r>
            <w:r w:rsidR="009D2112" w:rsidRPr="00EB11EA">
              <w:rPr>
                <w:rFonts w:ascii="Times New Roman" w:hAnsi="Times New Roman"/>
              </w:rPr>
              <w:t>Культура России в XVI-XVII вв.</w:t>
            </w:r>
            <w:r w:rsidR="009D2112">
              <w:rPr>
                <w:rFonts w:ascii="Times New Roman" w:hAnsi="Times New Roman"/>
              </w:rPr>
              <w:t xml:space="preserve"> </w:t>
            </w:r>
            <w:r w:rsidR="009D2112" w:rsidRPr="00EB11EA">
              <w:rPr>
                <w:rFonts w:ascii="Times New Roman" w:hAnsi="Times New Roman"/>
              </w:rPr>
              <w:t>Культура России в XVI-XVII вв.</w:t>
            </w:r>
            <w:r w:rsidR="009D2112" w:rsidRPr="009747AF">
              <w:t xml:space="preserve"> </w:t>
            </w:r>
            <w:r w:rsidR="009D2112" w:rsidRPr="00EB11EA">
              <w:rPr>
                <w:rFonts w:ascii="Times New Roman" w:hAnsi="Times New Roman"/>
              </w:rPr>
              <w:t>Россия в эпоху преобразований Петра I</w:t>
            </w:r>
            <w:r w:rsidR="009D2112">
              <w:rPr>
                <w:rFonts w:ascii="Times New Roman" w:hAnsi="Times New Roman"/>
              </w:rPr>
              <w:t xml:space="preserve">. </w:t>
            </w:r>
            <w:r w:rsidR="009D2112" w:rsidRPr="00EB11EA">
              <w:rPr>
                <w:rFonts w:ascii="Times New Roman" w:hAnsi="Times New Roman"/>
              </w:rPr>
              <w:t>Внутренние реформы Петра I</w:t>
            </w:r>
            <w:r w:rsidR="009D2112">
              <w:rPr>
                <w:rFonts w:ascii="Times New Roman" w:hAnsi="Times New Roman"/>
              </w:rPr>
              <w:t xml:space="preserve">. </w:t>
            </w:r>
            <w:r w:rsidR="009D2112" w:rsidRPr="00EB11EA">
              <w:rPr>
                <w:rFonts w:ascii="Times New Roman" w:hAnsi="Times New Roman"/>
              </w:rPr>
              <w:t>Внешняя политика и военная реформа Петра I</w:t>
            </w:r>
            <w:r w:rsidR="009D2112">
              <w:rPr>
                <w:rFonts w:ascii="Times New Roman" w:hAnsi="Times New Roman"/>
              </w:rPr>
              <w:t xml:space="preserve">. </w:t>
            </w:r>
            <w:r w:rsidR="009D2112" w:rsidRPr="00EB11EA">
              <w:rPr>
                <w:rFonts w:ascii="Times New Roman" w:hAnsi="Times New Roman"/>
              </w:rPr>
              <w:t>Эпоха "дворцовых переворотов" 1725-1762 гг.</w:t>
            </w:r>
            <w:r w:rsidR="009D2112" w:rsidRPr="009747AF">
              <w:t xml:space="preserve"> </w:t>
            </w:r>
            <w:r w:rsidR="009D2112" w:rsidRPr="00EB11EA">
              <w:rPr>
                <w:rFonts w:ascii="Times New Roman" w:hAnsi="Times New Roman"/>
              </w:rPr>
              <w:t xml:space="preserve">Россия во второй половине XVIII </w:t>
            </w:r>
            <w:proofErr w:type="gramStart"/>
            <w:r w:rsidR="009D2112" w:rsidRPr="00EB11EA">
              <w:rPr>
                <w:rFonts w:ascii="Times New Roman" w:hAnsi="Times New Roman"/>
              </w:rPr>
              <w:t>в</w:t>
            </w:r>
            <w:proofErr w:type="gramEnd"/>
            <w:r w:rsidR="009D2112" w:rsidRPr="00EB11EA">
              <w:rPr>
                <w:rFonts w:ascii="Times New Roman" w:hAnsi="Times New Roman"/>
              </w:rPr>
              <w:t xml:space="preserve">. </w:t>
            </w:r>
            <w:proofErr w:type="gramStart"/>
            <w:r w:rsidR="009D2112" w:rsidRPr="00EB11EA">
              <w:rPr>
                <w:rFonts w:ascii="Times New Roman" w:hAnsi="Times New Roman"/>
              </w:rPr>
              <w:t>Эпоха</w:t>
            </w:r>
            <w:proofErr w:type="gramEnd"/>
            <w:r w:rsidR="009D2112" w:rsidRPr="00EB11EA">
              <w:rPr>
                <w:rFonts w:ascii="Times New Roman" w:hAnsi="Times New Roman"/>
              </w:rPr>
              <w:t xml:space="preserve"> Екатерины II</w:t>
            </w:r>
            <w:r w:rsidR="009D2112">
              <w:rPr>
                <w:rFonts w:ascii="Times New Roman" w:hAnsi="Times New Roman"/>
              </w:rPr>
              <w:t xml:space="preserve">. </w:t>
            </w:r>
            <w:r w:rsidR="009D2112" w:rsidRPr="00EB11EA">
              <w:rPr>
                <w:rFonts w:ascii="Times New Roman" w:hAnsi="Times New Roman"/>
              </w:rPr>
              <w:t>Эпоха Екатерины II</w:t>
            </w:r>
            <w:r w:rsidR="009D2112">
              <w:rPr>
                <w:rFonts w:ascii="Times New Roman" w:hAnsi="Times New Roman"/>
              </w:rPr>
              <w:t xml:space="preserve">. </w:t>
            </w:r>
            <w:r w:rsidR="009D2112" w:rsidRPr="00EB11EA">
              <w:rPr>
                <w:rFonts w:ascii="Times New Roman" w:hAnsi="Times New Roman"/>
              </w:rPr>
              <w:t>Россия и мир в XVIII в.</w:t>
            </w:r>
            <w:r w:rsidR="009D2112">
              <w:rPr>
                <w:rFonts w:ascii="Times New Roman" w:hAnsi="Times New Roman"/>
              </w:rPr>
              <w:t xml:space="preserve"> </w:t>
            </w:r>
            <w:r w:rsidR="009D2112" w:rsidRPr="00EB11EA">
              <w:rPr>
                <w:rFonts w:ascii="Times New Roman" w:hAnsi="Times New Roman"/>
              </w:rPr>
              <w:t>Социально-экономическое развитие России в XVIII в.</w:t>
            </w:r>
            <w:r w:rsidR="009D2112">
              <w:rPr>
                <w:rFonts w:ascii="Times New Roman" w:hAnsi="Times New Roman"/>
              </w:rPr>
              <w:t xml:space="preserve"> </w:t>
            </w:r>
            <w:r w:rsidR="009D2112" w:rsidRPr="00EB11EA">
              <w:rPr>
                <w:rFonts w:ascii="Times New Roman" w:hAnsi="Times New Roman"/>
              </w:rPr>
              <w:t>Русская культура XVIII в.</w:t>
            </w:r>
            <w:r w:rsidR="009D2112" w:rsidRPr="009747AF">
              <w:t xml:space="preserve"> </w:t>
            </w:r>
            <w:r w:rsidR="009D2112" w:rsidRPr="00EB11EA">
              <w:rPr>
                <w:rFonts w:ascii="Times New Roman" w:hAnsi="Times New Roman"/>
              </w:rPr>
              <w:t>Россия первой четверти XIX в.</w:t>
            </w:r>
            <w:r w:rsidR="009D2112">
              <w:rPr>
                <w:rFonts w:ascii="Times New Roman" w:hAnsi="Times New Roman"/>
              </w:rPr>
              <w:t xml:space="preserve"> </w:t>
            </w:r>
            <w:r w:rsidR="009D2112" w:rsidRPr="00EB11EA">
              <w:rPr>
                <w:rFonts w:ascii="Times New Roman" w:hAnsi="Times New Roman"/>
              </w:rPr>
              <w:t xml:space="preserve">Россия первой четверти XIX </w:t>
            </w:r>
            <w:proofErr w:type="gramStart"/>
            <w:r w:rsidR="009D2112" w:rsidRPr="00EB11EA">
              <w:rPr>
                <w:rFonts w:ascii="Times New Roman" w:hAnsi="Times New Roman"/>
              </w:rPr>
              <w:t>в</w:t>
            </w:r>
            <w:proofErr w:type="gramEnd"/>
            <w:r w:rsidR="009D2112" w:rsidRPr="00EB11EA">
              <w:rPr>
                <w:rFonts w:ascii="Times New Roman" w:hAnsi="Times New Roman"/>
              </w:rPr>
              <w:t>. Внешняя политика</w:t>
            </w:r>
            <w:r w:rsidR="009D2112">
              <w:rPr>
                <w:rFonts w:ascii="Times New Roman" w:hAnsi="Times New Roman"/>
              </w:rPr>
              <w:t xml:space="preserve">. </w:t>
            </w:r>
            <w:r w:rsidR="009D2112" w:rsidRPr="00EB11EA">
              <w:rPr>
                <w:rFonts w:ascii="Times New Roman" w:hAnsi="Times New Roman"/>
              </w:rPr>
              <w:t>Россия в период правления Александра I</w:t>
            </w:r>
            <w:r w:rsidR="009D2112">
              <w:rPr>
                <w:rFonts w:ascii="Times New Roman" w:hAnsi="Times New Roman"/>
              </w:rPr>
              <w:t xml:space="preserve">. </w:t>
            </w:r>
            <w:r w:rsidR="009D2112" w:rsidRPr="00EB11EA">
              <w:rPr>
                <w:rFonts w:ascii="Times New Roman" w:hAnsi="Times New Roman"/>
              </w:rPr>
              <w:t>Россия второй четверти XIX в.</w:t>
            </w:r>
            <w:r w:rsidR="009D2112">
              <w:rPr>
                <w:rFonts w:ascii="Times New Roman" w:hAnsi="Times New Roman"/>
              </w:rPr>
              <w:t xml:space="preserve"> </w:t>
            </w:r>
            <w:r w:rsidR="009D2112" w:rsidRPr="00EB11EA">
              <w:rPr>
                <w:rFonts w:ascii="Times New Roman" w:hAnsi="Times New Roman"/>
              </w:rPr>
              <w:t xml:space="preserve">Общественная мысль в России второй четверти XIX </w:t>
            </w:r>
            <w:proofErr w:type="gramStart"/>
            <w:r w:rsidR="009D2112" w:rsidRPr="00EB11EA">
              <w:rPr>
                <w:rFonts w:ascii="Times New Roman" w:hAnsi="Times New Roman"/>
              </w:rPr>
              <w:t>в</w:t>
            </w:r>
            <w:proofErr w:type="gramEnd"/>
            <w:r w:rsidR="009D2112" w:rsidRPr="00EB11EA">
              <w:rPr>
                <w:rFonts w:ascii="Times New Roman" w:hAnsi="Times New Roman"/>
              </w:rPr>
              <w:t>.</w:t>
            </w:r>
            <w:r w:rsidR="009D2112" w:rsidRPr="009747AF">
              <w:t xml:space="preserve"> </w:t>
            </w:r>
            <w:r w:rsidR="009D2112" w:rsidRPr="00EB11EA">
              <w:rPr>
                <w:rFonts w:ascii="Times New Roman" w:hAnsi="Times New Roman"/>
              </w:rPr>
              <w:t>Время Великих реформ в России. Европа и мир в XIX в.</w:t>
            </w:r>
            <w:r w:rsidR="009D2112" w:rsidRPr="009747AF">
              <w:t xml:space="preserve"> </w:t>
            </w:r>
            <w:r w:rsidR="009D2112" w:rsidRPr="00EB11EA">
              <w:rPr>
                <w:rFonts w:ascii="Times New Roman" w:hAnsi="Times New Roman"/>
              </w:rPr>
              <w:t>Великие реформы Александра II</w:t>
            </w:r>
            <w:r w:rsidR="009D2112">
              <w:rPr>
                <w:rFonts w:ascii="Times New Roman" w:hAnsi="Times New Roman"/>
              </w:rPr>
              <w:t xml:space="preserve">. </w:t>
            </w:r>
            <w:r w:rsidR="009D2112" w:rsidRPr="00EB11EA">
              <w:rPr>
                <w:rFonts w:ascii="Times New Roman" w:hAnsi="Times New Roman"/>
              </w:rPr>
              <w:t>Социально-экономическое развитие России во второй половине XIX в.</w:t>
            </w:r>
            <w:r w:rsidR="009D2112">
              <w:rPr>
                <w:rFonts w:ascii="Times New Roman" w:hAnsi="Times New Roman"/>
              </w:rPr>
              <w:t xml:space="preserve"> </w:t>
            </w:r>
            <w:r w:rsidR="009D2112" w:rsidRPr="00EB11EA">
              <w:rPr>
                <w:rFonts w:ascii="Times New Roman" w:hAnsi="Times New Roman"/>
              </w:rPr>
              <w:t>Общественные и политические движения в России во второй половине XIX в.</w:t>
            </w:r>
            <w:r w:rsidR="009D2112">
              <w:rPr>
                <w:rFonts w:ascii="Times New Roman" w:hAnsi="Times New Roman"/>
              </w:rPr>
              <w:t xml:space="preserve"> </w:t>
            </w:r>
            <w:r w:rsidR="009D2112" w:rsidRPr="00EB11EA">
              <w:rPr>
                <w:rFonts w:ascii="Times New Roman" w:hAnsi="Times New Roman"/>
              </w:rPr>
              <w:t>Россия на пороге XX в.</w:t>
            </w:r>
            <w:r w:rsidR="009D2112">
              <w:rPr>
                <w:rFonts w:ascii="Times New Roman" w:hAnsi="Times New Roman"/>
              </w:rPr>
              <w:t xml:space="preserve"> </w:t>
            </w:r>
            <w:r w:rsidR="009D2112" w:rsidRPr="00EB11EA">
              <w:rPr>
                <w:rFonts w:ascii="Times New Roman" w:hAnsi="Times New Roman"/>
              </w:rPr>
              <w:t>Россия накануне и в годы</w:t>
            </w:r>
            <w:proofErr w:type="gramStart"/>
            <w:r w:rsidR="009D2112" w:rsidRPr="00EB11EA">
              <w:rPr>
                <w:rFonts w:ascii="Times New Roman" w:hAnsi="Times New Roman"/>
              </w:rPr>
              <w:t xml:space="preserve"> П</w:t>
            </w:r>
            <w:proofErr w:type="gramEnd"/>
            <w:r w:rsidR="009D2112" w:rsidRPr="00EB11EA">
              <w:rPr>
                <w:rFonts w:ascii="Times New Roman" w:hAnsi="Times New Roman"/>
              </w:rPr>
              <w:t>ервой мировой войны</w:t>
            </w:r>
            <w:r w:rsidR="009D2112">
              <w:rPr>
                <w:rFonts w:ascii="Times New Roman" w:hAnsi="Times New Roman"/>
              </w:rPr>
              <w:t xml:space="preserve">. </w:t>
            </w:r>
            <w:r w:rsidR="009D2112" w:rsidRPr="00EB11EA">
              <w:rPr>
                <w:rFonts w:ascii="Times New Roman" w:hAnsi="Times New Roman"/>
              </w:rPr>
              <w:t xml:space="preserve">Россия на пороге XX </w:t>
            </w:r>
            <w:proofErr w:type="gramStart"/>
            <w:r w:rsidR="009D2112" w:rsidRPr="00EB11EA">
              <w:rPr>
                <w:rFonts w:ascii="Times New Roman" w:hAnsi="Times New Roman"/>
              </w:rPr>
              <w:t>в</w:t>
            </w:r>
            <w:proofErr w:type="gramEnd"/>
            <w:r w:rsidR="009D2112" w:rsidRPr="00EB11EA">
              <w:rPr>
                <w:rFonts w:ascii="Times New Roman" w:hAnsi="Times New Roman"/>
              </w:rPr>
              <w:t>.</w:t>
            </w:r>
            <w:r w:rsidR="009D2112">
              <w:rPr>
                <w:rFonts w:ascii="Times New Roman" w:hAnsi="Times New Roman"/>
              </w:rPr>
              <w:t xml:space="preserve"> </w:t>
            </w:r>
            <w:proofErr w:type="gramStart"/>
            <w:r w:rsidR="009D2112" w:rsidRPr="00EB11EA">
              <w:rPr>
                <w:rFonts w:ascii="Times New Roman" w:hAnsi="Times New Roman"/>
              </w:rPr>
              <w:t>Культура</w:t>
            </w:r>
            <w:proofErr w:type="gramEnd"/>
            <w:r w:rsidR="009D2112" w:rsidRPr="00EB11EA">
              <w:rPr>
                <w:rFonts w:ascii="Times New Roman" w:hAnsi="Times New Roman"/>
              </w:rPr>
              <w:t xml:space="preserve"> в России XIX — начала XX в.</w:t>
            </w:r>
            <w:r w:rsidR="009D2112">
              <w:rPr>
                <w:rFonts w:ascii="Times New Roman" w:hAnsi="Times New Roman"/>
              </w:rPr>
              <w:t xml:space="preserve"> </w:t>
            </w:r>
            <w:r w:rsidR="009D2112" w:rsidRPr="00EB11EA">
              <w:rPr>
                <w:rFonts w:ascii="Times New Roman" w:hAnsi="Times New Roman"/>
              </w:rPr>
              <w:t>1917 год: от Февраля к Октябрю</w:t>
            </w:r>
            <w:r w:rsidR="009D2112">
              <w:rPr>
                <w:rFonts w:ascii="Times New Roman" w:hAnsi="Times New Roman"/>
              </w:rPr>
              <w:t xml:space="preserve">. </w:t>
            </w:r>
            <w:r w:rsidR="009D2112" w:rsidRPr="00EB11EA">
              <w:rPr>
                <w:rFonts w:ascii="Times New Roman" w:hAnsi="Times New Roman"/>
              </w:rPr>
              <w:t>Кризис 1917 г.</w:t>
            </w:r>
            <w:r w:rsidR="009D2112" w:rsidRPr="009747AF">
              <w:t xml:space="preserve"> </w:t>
            </w:r>
            <w:r w:rsidR="009D2112" w:rsidRPr="00EB11EA">
              <w:rPr>
                <w:rFonts w:ascii="Times New Roman" w:hAnsi="Times New Roman"/>
              </w:rPr>
              <w:t>Российские партии в революции</w:t>
            </w:r>
            <w:r w:rsidR="009D2112">
              <w:rPr>
                <w:rFonts w:ascii="Times New Roman" w:hAnsi="Times New Roman"/>
              </w:rPr>
              <w:t xml:space="preserve">. </w:t>
            </w:r>
            <w:r w:rsidR="009D2112" w:rsidRPr="00EB11EA">
              <w:rPr>
                <w:rFonts w:ascii="Times New Roman" w:hAnsi="Times New Roman"/>
              </w:rPr>
              <w:t>Гражданская война как особый этап революции</w:t>
            </w:r>
            <w:r w:rsidR="009D2112">
              <w:rPr>
                <w:rFonts w:ascii="Times New Roman" w:hAnsi="Times New Roman"/>
              </w:rPr>
              <w:t xml:space="preserve">.  </w:t>
            </w:r>
            <w:r w:rsidR="009D2112" w:rsidRPr="00EB11EA">
              <w:rPr>
                <w:rFonts w:ascii="Times New Roman" w:hAnsi="Times New Roman"/>
              </w:rPr>
              <w:t>Социально-экономические преобразования большевиков в годы Гражданской войны</w:t>
            </w:r>
            <w:r w:rsidR="009D2112">
              <w:rPr>
                <w:rFonts w:ascii="Times New Roman" w:hAnsi="Times New Roman"/>
              </w:rPr>
              <w:t xml:space="preserve">. </w:t>
            </w:r>
            <w:r w:rsidR="009D2112" w:rsidRPr="00EB11EA">
              <w:rPr>
                <w:rFonts w:ascii="Times New Roman" w:hAnsi="Times New Roman"/>
              </w:rPr>
              <w:t>Советские идеологические и культурные новации периода Гражданской войны</w:t>
            </w:r>
            <w:r w:rsidR="009D2112">
              <w:rPr>
                <w:rFonts w:ascii="Times New Roman" w:hAnsi="Times New Roman"/>
              </w:rPr>
              <w:t xml:space="preserve">. </w:t>
            </w:r>
            <w:r w:rsidR="009D2112" w:rsidRPr="00EB11EA">
              <w:rPr>
                <w:rFonts w:ascii="Times New Roman" w:hAnsi="Times New Roman"/>
              </w:rPr>
              <w:t>Гражданская война как особый этап революции</w:t>
            </w:r>
            <w:r w:rsidR="009D2112">
              <w:rPr>
                <w:rFonts w:ascii="Times New Roman" w:hAnsi="Times New Roman"/>
              </w:rPr>
              <w:t xml:space="preserve">. </w:t>
            </w:r>
            <w:r w:rsidR="009D2112" w:rsidRPr="00EB11EA">
              <w:rPr>
                <w:rFonts w:ascii="Times New Roman" w:hAnsi="Times New Roman"/>
              </w:rPr>
              <w:t>Советский Союз в 1920-е — 1930-е гг.</w:t>
            </w:r>
            <w:r w:rsidR="009D2112" w:rsidRPr="009747AF">
              <w:t xml:space="preserve"> </w:t>
            </w:r>
            <w:r w:rsidR="009D2112" w:rsidRPr="00EB11EA">
              <w:rPr>
                <w:rFonts w:ascii="Times New Roman" w:hAnsi="Times New Roman"/>
              </w:rPr>
              <w:t xml:space="preserve">Россия после Гражданской войны. </w:t>
            </w:r>
            <w:proofErr w:type="spellStart"/>
            <w:r w:rsidR="009D2112" w:rsidRPr="00EB11EA">
              <w:rPr>
                <w:rFonts w:ascii="Times New Roman" w:hAnsi="Times New Roman"/>
              </w:rPr>
              <w:t>Периход</w:t>
            </w:r>
            <w:proofErr w:type="spellEnd"/>
            <w:r w:rsidR="009D2112" w:rsidRPr="00EB11EA">
              <w:rPr>
                <w:rFonts w:ascii="Times New Roman" w:hAnsi="Times New Roman"/>
              </w:rPr>
              <w:t xml:space="preserve"> к </w:t>
            </w:r>
            <w:proofErr w:type="spellStart"/>
            <w:r w:rsidR="009D2112" w:rsidRPr="00EB11EA">
              <w:rPr>
                <w:rFonts w:ascii="Times New Roman" w:hAnsi="Times New Roman"/>
              </w:rPr>
              <w:t>НЭПу</w:t>
            </w:r>
            <w:proofErr w:type="spellEnd"/>
            <w:r w:rsidR="009D2112">
              <w:rPr>
                <w:rFonts w:ascii="Times New Roman" w:hAnsi="Times New Roman"/>
              </w:rPr>
              <w:t>.</w:t>
            </w:r>
            <w:r w:rsidR="009D2112" w:rsidRPr="009747AF">
              <w:t xml:space="preserve"> </w:t>
            </w:r>
            <w:r w:rsidR="009D2112" w:rsidRPr="00EB11EA">
              <w:rPr>
                <w:rFonts w:ascii="Times New Roman" w:hAnsi="Times New Roman"/>
              </w:rPr>
              <w:t>Превращение партии большевиков во властную структуру</w:t>
            </w:r>
            <w:r w:rsidR="009D2112">
              <w:rPr>
                <w:rFonts w:ascii="Times New Roman" w:hAnsi="Times New Roman"/>
              </w:rPr>
              <w:t xml:space="preserve">. </w:t>
            </w:r>
            <w:r w:rsidR="009D2112" w:rsidRPr="00EB11EA">
              <w:rPr>
                <w:rFonts w:ascii="Times New Roman" w:hAnsi="Times New Roman"/>
              </w:rPr>
              <w:t>Социальная политика и ее реализация в 1920-е — 1930-е гг.</w:t>
            </w:r>
            <w:r w:rsidR="009D2112" w:rsidRPr="009747AF">
              <w:t xml:space="preserve"> </w:t>
            </w:r>
            <w:r w:rsidR="009D2112" w:rsidRPr="00EB11EA">
              <w:rPr>
                <w:rFonts w:ascii="Times New Roman" w:hAnsi="Times New Roman"/>
              </w:rPr>
              <w:t>Внешняя политика Советского Союза</w:t>
            </w:r>
            <w:r w:rsidR="009D2112">
              <w:rPr>
                <w:rFonts w:ascii="Times New Roman" w:hAnsi="Times New Roman"/>
              </w:rPr>
              <w:t xml:space="preserve">. </w:t>
            </w:r>
            <w:r w:rsidR="009D2112" w:rsidRPr="00EB11EA">
              <w:rPr>
                <w:rFonts w:ascii="Times New Roman" w:hAnsi="Times New Roman"/>
              </w:rPr>
              <w:t>Великая Отечественная война 1941–1945 гг.</w:t>
            </w:r>
            <w:r w:rsidR="009D2112" w:rsidRPr="009747AF">
              <w:t xml:space="preserve"> </w:t>
            </w:r>
            <w:r w:rsidR="009D2112" w:rsidRPr="00EB11EA">
              <w:rPr>
                <w:rFonts w:ascii="Times New Roman" w:hAnsi="Times New Roman"/>
              </w:rPr>
              <w:t>Начальный период Великой Отечественной войны</w:t>
            </w:r>
            <w:r w:rsidR="009D2112">
              <w:rPr>
                <w:rFonts w:ascii="Times New Roman" w:hAnsi="Times New Roman"/>
              </w:rPr>
              <w:t xml:space="preserve">. </w:t>
            </w:r>
            <w:r w:rsidR="009D2112" w:rsidRPr="00EB11EA">
              <w:rPr>
                <w:rFonts w:ascii="Times New Roman" w:hAnsi="Times New Roman"/>
              </w:rPr>
              <w:t>Перелом в ходе Великой Отечественной войны</w:t>
            </w:r>
            <w:r w:rsidR="009D2112">
              <w:rPr>
                <w:rFonts w:ascii="Times New Roman" w:hAnsi="Times New Roman"/>
              </w:rPr>
              <w:t xml:space="preserve">.  </w:t>
            </w:r>
            <w:r w:rsidR="009D2112" w:rsidRPr="00EB11EA">
              <w:rPr>
                <w:rFonts w:ascii="Times New Roman" w:hAnsi="Times New Roman"/>
              </w:rPr>
              <w:t>Завершающий период Великой Отечественной войны</w:t>
            </w:r>
            <w:r w:rsidR="009D2112">
              <w:rPr>
                <w:rFonts w:ascii="Times New Roman" w:hAnsi="Times New Roman"/>
              </w:rPr>
              <w:t xml:space="preserve">. </w:t>
            </w:r>
            <w:r w:rsidR="009D2112" w:rsidRPr="00EB11EA">
              <w:rPr>
                <w:rFonts w:ascii="Times New Roman" w:hAnsi="Times New Roman"/>
              </w:rPr>
              <w:t>В преддверии фашистской агрессии. Обострение международной ситуации</w:t>
            </w:r>
            <w:r w:rsidR="009D2112">
              <w:rPr>
                <w:rFonts w:ascii="Times New Roman" w:hAnsi="Times New Roman"/>
              </w:rPr>
              <w:t xml:space="preserve">. </w:t>
            </w:r>
            <w:r w:rsidR="009D2112" w:rsidRPr="00EB11EA">
              <w:rPr>
                <w:rFonts w:ascii="Times New Roman" w:hAnsi="Times New Roman"/>
              </w:rPr>
              <w:t>Народная война в тылу противника</w:t>
            </w:r>
            <w:r w:rsidR="009D2112">
              <w:rPr>
                <w:rFonts w:ascii="Times New Roman" w:hAnsi="Times New Roman"/>
              </w:rPr>
              <w:t xml:space="preserve">. </w:t>
            </w:r>
            <w:r w:rsidR="009D2112" w:rsidRPr="00EB11EA">
              <w:rPr>
                <w:rFonts w:ascii="Times New Roman" w:hAnsi="Times New Roman"/>
              </w:rPr>
              <w:t>Экономика и культура СССР в годы войны</w:t>
            </w:r>
            <w:r w:rsidR="009D2112">
              <w:rPr>
                <w:rFonts w:ascii="Times New Roman" w:hAnsi="Times New Roman"/>
              </w:rPr>
              <w:t xml:space="preserve">. </w:t>
            </w:r>
            <w:r w:rsidR="009D2112" w:rsidRPr="00EB11EA">
              <w:rPr>
                <w:rFonts w:ascii="Times New Roman" w:hAnsi="Times New Roman"/>
              </w:rPr>
              <w:t>Внешнеполитические аспекты Великой Отечественной войны</w:t>
            </w:r>
            <w:r w:rsidR="009D2112">
              <w:rPr>
                <w:rFonts w:ascii="Times New Roman" w:hAnsi="Times New Roman"/>
              </w:rPr>
              <w:t xml:space="preserve">. </w:t>
            </w:r>
            <w:r w:rsidR="009D2112" w:rsidRPr="00EB11EA">
              <w:rPr>
                <w:rFonts w:ascii="Times New Roman" w:hAnsi="Times New Roman"/>
              </w:rPr>
              <w:t>Азиатский театр</w:t>
            </w:r>
            <w:proofErr w:type="gramStart"/>
            <w:r w:rsidR="009D2112" w:rsidRPr="00EB11EA">
              <w:rPr>
                <w:rFonts w:ascii="Times New Roman" w:hAnsi="Times New Roman"/>
              </w:rPr>
              <w:t xml:space="preserve"> В</w:t>
            </w:r>
            <w:proofErr w:type="gramEnd"/>
            <w:r w:rsidR="009D2112" w:rsidRPr="00EB11EA">
              <w:rPr>
                <w:rFonts w:ascii="Times New Roman" w:hAnsi="Times New Roman"/>
              </w:rPr>
              <w:t>торой мировой войны</w:t>
            </w:r>
            <w:r w:rsidR="009D2112">
              <w:rPr>
                <w:rFonts w:ascii="Times New Roman" w:hAnsi="Times New Roman"/>
              </w:rPr>
              <w:t xml:space="preserve">. </w:t>
            </w:r>
            <w:r w:rsidR="009D2112" w:rsidRPr="00EB11EA">
              <w:rPr>
                <w:rFonts w:ascii="Times New Roman" w:hAnsi="Times New Roman"/>
              </w:rPr>
              <w:t>Преодоление последствий войны. Апогей и кризис советского общества. 1945–1984 гг.</w:t>
            </w:r>
            <w:r w:rsidR="009D2112">
              <w:rPr>
                <w:rFonts w:ascii="Times New Roman" w:hAnsi="Times New Roman"/>
              </w:rPr>
              <w:t xml:space="preserve"> </w:t>
            </w:r>
            <w:r w:rsidR="009D2112" w:rsidRPr="00EB11EA">
              <w:rPr>
                <w:rFonts w:ascii="Times New Roman" w:hAnsi="Times New Roman"/>
              </w:rPr>
              <w:t>СССР в середине 1960-х - 1980-х годов. Нарастание кризисных явлений</w:t>
            </w:r>
            <w:r w:rsidR="009D2112">
              <w:rPr>
                <w:rFonts w:ascii="Times New Roman" w:hAnsi="Times New Roman"/>
              </w:rPr>
              <w:t xml:space="preserve">. </w:t>
            </w:r>
            <w:r w:rsidR="009D2112" w:rsidRPr="00EB11EA">
              <w:rPr>
                <w:rFonts w:ascii="Times New Roman" w:hAnsi="Times New Roman"/>
              </w:rPr>
              <w:t>Советское общество в послевоенные годы (1945-1964)</w:t>
            </w:r>
            <w:r w:rsidR="009D2112">
              <w:rPr>
                <w:rFonts w:ascii="Times New Roman" w:hAnsi="Times New Roman"/>
              </w:rPr>
              <w:t xml:space="preserve">. </w:t>
            </w:r>
            <w:r w:rsidR="009D2112" w:rsidRPr="00EB11EA">
              <w:rPr>
                <w:rFonts w:ascii="Times New Roman" w:hAnsi="Times New Roman"/>
              </w:rPr>
              <w:t>Социально-экономическое развитие СССР (1965-1991)</w:t>
            </w:r>
            <w:r w:rsidR="009D2112">
              <w:rPr>
                <w:rFonts w:ascii="Times New Roman" w:hAnsi="Times New Roman"/>
              </w:rPr>
              <w:t xml:space="preserve">. </w:t>
            </w:r>
            <w:r w:rsidR="009D2112" w:rsidRPr="00EB11EA">
              <w:rPr>
                <w:rFonts w:ascii="Times New Roman" w:hAnsi="Times New Roman"/>
              </w:rPr>
              <w:t>Внешняя политика СССР в 1945-1985 гг.</w:t>
            </w:r>
            <w:r w:rsidR="009D2112">
              <w:rPr>
                <w:rFonts w:ascii="Times New Roman" w:hAnsi="Times New Roman"/>
              </w:rPr>
              <w:t xml:space="preserve"> </w:t>
            </w:r>
            <w:r w:rsidR="009D2112" w:rsidRPr="00EB11EA">
              <w:rPr>
                <w:rFonts w:ascii="Times New Roman" w:hAnsi="Times New Roman"/>
              </w:rPr>
              <w:t>Развитие культуры и искусства СССР в послевоенный период</w:t>
            </w:r>
            <w:r w:rsidR="009D2112">
              <w:rPr>
                <w:rFonts w:ascii="Times New Roman" w:hAnsi="Times New Roman"/>
              </w:rPr>
              <w:t xml:space="preserve">. </w:t>
            </w:r>
            <w:r w:rsidR="009D2112" w:rsidRPr="00EB11EA">
              <w:rPr>
                <w:rFonts w:ascii="Times New Roman" w:hAnsi="Times New Roman"/>
              </w:rPr>
              <w:t>Период «перестройки» и распада СССР</w:t>
            </w:r>
            <w:r w:rsidR="009D2112">
              <w:rPr>
                <w:rFonts w:ascii="Times New Roman" w:hAnsi="Times New Roman"/>
              </w:rPr>
              <w:t xml:space="preserve">. </w:t>
            </w:r>
            <w:r w:rsidR="009D2112" w:rsidRPr="00EB11EA">
              <w:rPr>
                <w:rFonts w:ascii="Times New Roman" w:hAnsi="Times New Roman"/>
              </w:rPr>
              <w:t>Политическое развитие России в 1992-2000 гг.</w:t>
            </w:r>
            <w:r w:rsidR="009D2112">
              <w:rPr>
                <w:rFonts w:ascii="Times New Roman" w:hAnsi="Times New Roman"/>
              </w:rPr>
              <w:t xml:space="preserve"> </w:t>
            </w:r>
            <w:r w:rsidR="009D2112" w:rsidRPr="00EB11EA">
              <w:rPr>
                <w:rFonts w:ascii="Times New Roman" w:hAnsi="Times New Roman"/>
              </w:rPr>
              <w:t>Экономические и социальные проблемы 1990-х гг.</w:t>
            </w:r>
            <w:r w:rsidR="009D2112">
              <w:rPr>
                <w:rFonts w:ascii="Times New Roman" w:hAnsi="Times New Roman"/>
              </w:rPr>
              <w:t xml:space="preserve"> </w:t>
            </w:r>
            <w:r w:rsidR="009D2112" w:rsidRPr="00EB11EA">
              <w:rPr>
                <w:rFonts w:ascii="Times New Roman" w:hAnsi="Times New Roman"/>
              </w:rPr>
              <w:t xml:space="preserve">Культура России конца XX </w:t>
            </w:r>
            <w:proofErr w:type="gramStart"/>
            <w:r w:rsidR="009D2112" w:rsidRPr="00EB11EA">
              <w:rPr>
                <w:rFonts w:ascii="Times New Roman" w:hAnsi="Times New Roman"/>
              </w:rPr>
              <w:t>в</w:t>
            </w:r>
            <w:proofErr w:type="gramEnd"/>
            <w:r w:rsidR="009D2112" w:rsidRPr="00EB11EA">
              <w:rPr>
                <w:rFonts w:ascii="Times New Roman" w:hAnsi="Times New Roman"/>
              </w:rPr>
              <w:t>.</w:t>
            </w:r>
            <w:r w:rsidR="009D2112" w:rsidRPr="009747AF">
              <w:t xml:space="preserve"> </w:t>
            </w:r>
            <w:proofErr w:type="gramStart"/>
            <w:r w:rsidR="009D2112" w:rsidRPr="00EB11EA">
              <w:rPr>
                <w:rFonts w:ascii="Times New Roman" w:hAnsi="Times New Roman"/>
              </w:rPr>
              <w:t>Международная</w:t>
            </w:r>
            <w:proofErr w:type="gramEnd"/>
            <w:r w:rsidR="009D2112" w:rsidRPr="00EB11EA">
              <w:rPr>
                <w:rFonts w:ascii="Times New Roman" w:hAnsi="Times New Roman"/>
              </w:rPr>
              <w:t xml:space="preserve"> обстановка в 1990-е гг. XX века</w:t>
            </w:r>
            <w:r w:rsidR="009D2112">
              <w:rPr>
                <w:rFonts w:ascii="Times New Roman" w:hAnsi="Times New Roman"/>
              </w:rPr>
              <w:t xml:space="preserve">. </w:t>
            </w:r>
            <w:r w:rsidR="009D2112" w:rsidRPr="00AC5986">
              <w:rPr>
                <w:rFonts w:ascii="Times New Roman" w:hAnsi="Times New Roman"/>
              </w:rPr>
              <w:t>Россия в XXI в.</w:t>
            </w:r>
            <w:r w:rsidR="009D2112" w:rsidRPr="009747AF">
              <w:t xml:space="preserve"> </w:t>
            </w:r>
            <w:r w:rsidR="009D2112" w:rsidRPr="00AC5986">
              <w:rPr>
                <w:rFonts w:ascii="Times New Roman" w:hAnsi="Times New Roman"/>
              </w:rPr>
              <w:t>Россия в мировой политике конца XX - начале XXI в.</w:t>
            </w:r>
            <w:r w:rsidR="009D2112" w:rsidRPr="009747AF">
              <w:t xml:space="preserve"> </w:t>
            </w:r>
            <w:r w:rsidR="009D2112" w:rsidRPr="00AC5986">
              <w:rPr>
                <w:rFonts w:ascii="Times New Roman" w:hAnsi="Times New Roman"/>
              </w:rPr>
              <w:t>Главные общественные проблемы  начала XXI в.</w:t>
            </w:r>
            <w:r w:rsidR="009D2112" w:rsidRPr="009747AF">
              <w:t xml:space="preserve"> </w:t>
            </w:r>
            <w:r w:rsidR="009D2112" w:rsidRPr="00AC5986">
              <w:rPr>
                <w:rFonts w:ascii="Times New Roman" w:hAnsi="Times New Roman"/>
              </w:rPr>
              <w:t xml:space="preserve">Экономическое и внутриполитическое развитие России в начале XXI </w:t>
            </w:r>
            <w:proofErr w:type="gramStart"/>
            <w:r w:rsidR="009D2112" w:rsidRPr="00AC5986">
              <w:rPr>
                <w:rFonts w:ascii="Times New Roman" w:hAnsi="Times New Roman"/>
              </w:rPr>
              <w:t>в</w:t>
            </w:r>
            <w:proofErr w:type="gramEnd"/>
            <w:r w:rsidR="009D2112" w:rsidRPr="00AC5986">
              <w:rPr>
                <w:rFonts w:ascii="Times New Roman" w:hAnsi="Times New Roman"/>
              </w:rPr>
              <w:t>.</w:t>
            </w:r>
            <w:r w:rsidR="009D2112" w:rsidRPr="009747AF">
              <w:t xml:space="preserve"> </w:t>
            </w:r>
            <w:r w:rsidR="009D2112" w:rsidRPr="00AC5986">
              <w:rPr>
                <w:rFonts w:ascii="Times New Roman" w:hAnsi="Times New Roman"/>
              </w:rPr>
              <w:t>Внешняя политика России начала XXI в.</w:t>
            </w:r>
          </w:p>
          <w:p w:rsidR="007E4038" w:rsidRPr="00E900B4" w:rsidRDefault="007E4038" w:rsidP="00E900B4">
            <w:pPr>
              <w:tabs>
                <w:tab w:val="left" w:pos="993"/>
              </w:tabs>
              <w:spacing w:after="0" w:line="240" w:lineRule="auto"/>
              <w:ind w:firstLine="992"/>
              <w:jc w:val="center"/>
              <w:rPr>
                <w:rFonts w:ascii="Times New Roman" w:hAnsi="Times New Roman" w:cs="Times New Roman"/>
                <w:sz w:val="24"/>
                <w:szCs w:val="24"/>
              </w:rPr>
            </w:pPr>
          </w:p>
          <w:p w:rsidR="003349D6" w:rsidRPr="00E900B4" w:rsidRDefault="003349D6" w:rsidP="00E900B4">
            <w:pPr>
              <w:spacing w:line="240" w:lineRule="auto"/>
              <w:rPr>
                <w:rFonts w:ascii="Times New Roman" w:eastAsia="Times New Roman" w:hAnsi="Times New Roman" w:cs="Times New Roman"/>
                <w:sz w:val="24"/>
                <w:szCs w:val="24"/>
              </w:rPr>
            </w:pPr>
          </w:p>
        </w:tc>
      </w:tr>
      <w:tr w:rsidR="003349D6" w:rsidRPr="00E900B4" w:rsidTr="003349D6">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1E2DC0" w:rsidRPr="00E900B4" w:rsidRDefault="003349D6" w:rsidP="00E900B4">
            <w:pPr>
              <w:tabs>
                <w:tab w:val="left" w:pos="900"/>
              </w:tabs>
              <w:spacing w:after="0" w:line="240" w:lineRule="auto"/>
              <w:ind w:firstLine="902"/>
              <w:jc w:val="center"/>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К.М.01.02 Философия</w:t>
            </w:r>
          </w:p>
          <w:p w:rsidR="00FD2718" w:rsidRPr="00E900B4" w:rsidRDefault="00FD2718" w:rsidP="00E900B4">
            <w:pPr>
              <w:tabs>
                <w:tab w:val="left" w:pos="900"/>
              </w:tabs>
              <w:spacing w:after="0" w:line="240" w:lineRule="auto"/>
              <w:contextualSpacing/>
              <w:jc w:val="both"/>
              <w:rPr>
                <w:rFonts w:ascii="Times New Roman" w:hAnsi="Times New Roman" w:cs="Times New Roman"/>
                <w:sz w:val="24"/>
                <w:szCs w:val="24"/>
              </w:rPr>
            </w:pPr>
            <w:r w:rsidRPr="00E900B4">
              <w:rPr>
                <w:rFonts w:ascii="Times New Roman" w:hAnsi="Times New Roman" w:cs="Times New Roman"/>
                <w:sz w:val="24"/>
                <w:szCs w:val="24"/>
              </w:rPr>
              <w:lastRenderedPageBreak/>
              <w:t>1. Философия, её предмет и роль в жизни общества.</w:t>
            </w:r>
          </w:p>
          <w:p w:rsidR="00FD2718" w:rsidRPr="00E900B4" w:rsidRDefault="00FD2718" w:rsidP="00E900B4">
            <w:pPr>
              <w:tabs>
                <w:tab w:val="left" w:pos="900"/>
              </w:tabs>
              <w:spacing w:after="0" w:line="240" w:lineRule="auto"/>
              <w:contextualSpacing/>
              <w:jc w:val="both"/>
              <w:rPr>
                <w:rFonts w:ascii="Times New Roman" w:hAnsi="Times New Roman" w:cs="Times New Roman"/>
                <w:sz w:val="24"/>
                <w:szCs w:val="24"/>
              </w:rPr>
            </w:pPr>
            <w:r w:rsidRPr="00E900B4">
              <w:rPr>
                <w:rFonts w:ascii="Times New Roman" w:hAnsi="Times New Roman" w:cs="Times New Roman"/>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p w:rsidR="00FD2718" w:rsidRPr="00E900B4" w:rsidRDefault="00FD2718" w:rsidP="00E900B4">
            <w:pPr>
              <w:tabs>
                <w:tab w:val="left" w:pos="900"/>
              </w:tabs>
              <w:spacing w:after="0" w:line="240" w:lineRule="auto"/>
              <w:contextualSpacing/>
              <w:jc w:val="both"/>
              <w:rPr>
                <w:rFonts w:ascii="Times New Roman" w:hAnsi="Times New Roman" w:cs="Times New Roman"/>
                <w:sz w:val="24"/>
                <w:szCs w:val="24"/>
              </w:rPr>
            </w:pPr>
            <w:r w:rsidRPr="00E900B4">
              <w:rPr>
                <w:rFonts w:ascii="Times New Roman" w:hAnsi="Times New Roman" w:cs="Times New Roman"/>
                <w:sz w:val="24"/>
                <w:szCs w:val="24"/>
              </w:rPr>
              <w:t>2. История становления и развития философского знания.</w:t>
            </w:r>
          </w:p>
          <w:p w:rsidR="00FD2718" w:rsidRPr="00E900B4" w:rsidRDefault="00FD2718" w:rsidP="00E900B4">
            <w:pPr>
              <w:tabs>
                <w:tab w:val="left" w:pos="900"/>
              </w:tabs>
              <w:spacing w:after="0" w:line="240" w:lineRule="auto"/>
              <w:contextualSpacing/>
              <w:jc w:val="both"/>
              <w:rPr>
                <w:rFonts w:ascii="Times New Roman" w:hAnsi="Times New Roman" w:cs="Times New Roman"/>
                <w:sz w:val="24"/>
                <w:szCs w:val="24"/>
              </w:rPr>
            </w:pPr>
            <w:r w:rsidRPr="00E900B4">
              <w:rPr>
                <w:rFonts w:ascii="Times New Roman" w:hAnsi="Times New Roman" w:cs="Times New Roman"/>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p w:rsidR="00FD2718" w:rsidRPr="00E900B4" w:rsidRDefault="00FD2718" w:rsidP="00E900B4">
            <w:pPr>
              <w:tabs>
                <w:tab w:val="left" w:pos="900"/>
              </w:tabs>
              <w:spacing w:after="0" w:line="240" w:lineRule="auto"/>
              <w:contextualSpacing/>
              <w:jc w:val="both"/>
              <w:rPr>
                <w:rFonts w:ascii="Times New Roman" w:hAnsi="Times New Roman" w:cs="Times New Roman"/>
                <w:sz w:val="24"/>
                <w:szCs w:val="24"/>
              </w:rPr>
            </w:pPr>
            <w:r w:rsidRPr="00E900B4">
              <w:rPr>
                <w:rFonts w:ascii="Times New Roman" w:hAnsi="Times New Roman" w:cs="Times New Roman"/>
                <w:sz w:val="24"/>
                <w:szCs w:val="24"/>
              </w:rPr>
              <w:t>3. Метафизика и онтология.</w:t>
            </w:r>
          </w:p>
          <w:p w:rsidR="00FD2718" w:rsidRPr="00E900B4" w:rsidRDefault="00FD2718" w:rsidP="00E900B4">
            <w:pPr>
              <w:tabs>
                <w:tab w:val="left" w:pos="900"/>
              </w:tabs>
              <w:spacing w:after="0" w:line="240" w:lineRule="auto"/>
              <w:contextualSpacing/>
              <w:jc w:val="both"/>
              <w:rPr>
                <w:rFonts w:ascii="Times New Roman" w:hAnsi="Times New Roman" w:cs="Times New Roman"/>
                <w:sz w:val="24"/>
                <w:szCs w:val="24"/>
              </w:rPr>
            </w:pPr>
            <w:r w:rsidRPr="00E900B4">
              <w:rPr>
                <w:rFonts w:ascii="Times New Roman" w:hAnsi="Times New Roman" w:cs="Times New Roman"/>
                <w:sz w:val="24"/>
                <w:szCs w:val="24"/>
              </w:rPr>
              <w:t xml:space="preserve">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 </w:t>
            </w:r>
          </w:p>
          <w:p w:rsidR="00FD2718" w:rsidRPr="00E900B4" w:rsidRDefault="00FD2718" w:rsidP="00E900B4">
            <w:pPr>
              <w:tabs>
                <w:tab w:val="left" w:pos="900"/>
              </w:tabs>
              <w:spacing w:after="0" w:line="240" w:lineRule="auto"/>
              <w:contextualSpacing/>
              <w:jc w:val="both"/>
              <w:rPr>
                <w:rFonts w:ascii="Times New Roman" w:hAnsi="Times New Roman" w:cs="Times New Roman"/>
                <w:sz w:val="24"/>
                <w:szCs w:val="24"/>
              </w:rPr>
            </w:pPr>
            <w:r w:rsidRPr="00E900B4">
              <w:rPr>
                <w:rFonts w:ascii="Times New Roman" w:hAnsi="Times New Roman" w:cs="Times New Roman"/>
                <w:sz w:val="24"/>
                <w:szCs w:val="24"/>
              </w:rPr>
              <w:t>4. Гносеология и философия науки.</w:t>
            </w:r>
          </w:p>
          <w:p w:rsidR="00FD2718" w:rsidRPr="00E900B4" w:rsidRDefault="00FD2718" w:rsidP="00E900B4">
            <w:pPr>
              <w:tabs>
                <w:tab w:val="left" w:pos="900"/>
              </w:tabs>
              <w:spacing w:after="0" w:line="240" w:lineRule="auto"/>
              <w:contextualSpacing/>
              <w:jc w:val="both"/>
              <w:rPr>
                <w:rFonts w:ascii="Times New Roman" w:hAnsi="Times New Roman" w:cs="Times New Roman"/>
                <w:sz w:val="24"/>
                <w:szCs w:val="24"/>
              </w:rPr>
            </w:pPr>
            <w:r w:rsidRPr="00E900B4">
              <w:rPr>
                <w:rFonts w:ascii="Times New Roman" w:hAnsi="Times New Roman" w:cs="Times New Roman"/>
                <w:sz w:val="24"/>
                <w:szCs w:val="24"/>
              </w:rPr>
              <w:t xml:space="preserve">Определение понятий: «теория познания», «гносеология» и «эпистемология». Субъект и объект познания. Виды познания: научное и </w:t>
            </w:r>
            <w:proofErr w:type="spellStart"/>
            <w:r w:rsidRPr="00E900B4">
              <w:rPr>
                <w:rFonts w:ascii="Times New Roman" w:hAnsi="Times New Roman" w:cs="Times New Roman"/>
                <w:sz w:val="24"/>
                <w:szCs w:val="24"/>
              </w:rPr>
              <w:t>вненаучное</w:t>
            </w:r>
            <w:proofErr w:type="spellEnd"/>
            <w:r w:rsidRPr="00E900B4">
              <w:rPr>
                <w:rFonts w:ascii="Times New Roman" w:hAnsi="Times New Roman" w:cs="Times New Roman"/>
                <w:sz w:val="24"/>
                <w:szCs w:val="24"/>
              </w:rPr>
              <w:t xml:space="preserve">. Критерии научности. История философии </w:t>
            </w:r>
            <w:proofErr w:type="spellStart"/>
            <w:r w:rsidRPr="00E900B4">
              <w:rPr>
                <w:rFonts w:ascii="Times New Roman" w:hAnsi="Times New Roman" w:cs="Times New Roman"/>
                <w:sz w:val="24"/>
                <w:szCs w:val="24"/>
              </w:rPr>
              <w:t>постпозитивизма</w:t>
            </w:r>
            <w:proofErr w:type="spellEnd"/>
            <w:r w:rsidRPr="00E900B4">
              <w:rPr>
                <w:rFonts w:ascii="Times New Roman" w:hAnsi="Times New Roman" w:cs="Times New Roman"/>
                <w:sz w:val="24"/>
                <w:szCs w:val="24"/>
              </w:rPr>
              <w:t xml:space="preserve"> и появление философии науки. Особенности социальных, гуманитарных, естественных и технических наук. Наука и философия.</w:t>
            </w:r>
          </w:p>
          <w:p w:rsidR="00FD2718" w:rsidRPr="00E900B4" w:rsidRDefault="00FD2718" w:rsidP="00E900B4">
            <w:pPr>
              <w:tabs>
                <w:tab w:val="left" w:pos="900"/>
              </w:tabs>
              <w:spacing w:after="0" w:line="240" w:lineRule="auto"/>
              <w:contextualSpacing/>
              <w:jc w:val="both"/>
              <w:rPr>
                <w:rFonts w:ascii="Times New Roman" w:hAnsi="Times New Roman" w:cs="Times New Roman"/>
                <w:sz w:val="24"/>
                <w:szCs w:val="24"/>
              </w:rPr>
            </w:pPr>
            <w:r w:rsidRPr="00E900B4">
              <w:rPr>
                <w:rFonts w:ascii="Times New Roman" w:hAnsi="Times New Roman" w:cs="Times New Roman"/>
                <w:sz w:val="24"/>
                <w:szCs w:val="24"/>
              </w:rPr>
              <w:t>5. Диалектика как наука о всеобщей связи и всеобщем развитии.</w:t>
            </w:r>
          </w:p>
          <w:p w:rsidR="00FD2718" w:rsidRPr="00E900B4" w:rsidRDefault="00FD2718" w:rsidP="00E900B4">
            <w:pPr>
              <w:tabs>
                <w:tab w:val="left" w:pos="900"/>
              </w:tabs>
              <w:spacing w:after="0" w:line="240" w:lineRule="auto"/>
              <w:contextualSpacing/>
              <w:jc w:val="both"/>
              <w:rPr>
                <w:rFonts w:ascii="Times New Roman" w:hAnsi="Times New Roman" w:cs="Times New Roman"/>
                <w:sz w:val="24"/>
                <w:szCs w:val="24"/>
              </w:rPr>
            </w:pPr>
            <w:r w:rsidRPr="00E900B4">
              <w:rPr>
                <w:rFonts w:ascii="Times New Roman" w:hAnsi="Times New Roman" w:cs="Times New Roman"/>
                <w:sz w:val="24"/>
                <w:szCs w:val="24"/>
              </w:rPr>
              <w:t xml:space="preserve">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w:t>
            </w:r>
            <w:proofErr w:type="spellStart"/>
            <w:r w:rsidRPr="00E900B4">
              <w:rPr>
                <w:rFonts w:ascii="Times New Roman" w:hAnsi="Times New Roman" w:cs="Times New Roman"/>
                <w:sz w:val="24"/>
                <w:szCs w:val="24"/>
              </w:rPr>
              <w:t>отрицания</w:t>
            </w:r>
            <w:proofErr w:type="spellEnd"/>
            <w:r w:rsidRPr="00E900B4">
              <w:rPr>
                <w:rFonts w:ascii="Times New Roman" w:hAnsi="Times New Roman" w:cs="Times New Roman"/>
                <w:sz w:val="24"/>
                <w:szCs w:val="24"/>
              </w:rPr>
              <w:t xml:space="preserve"> (или снятия).</w:t>
            </w:r>
          </w:p>
          <w:p w:rsidR="00FD2718" w:rsidRPr="00E900B4" w:rsidRDefault="00FD2718" w:rsidP="00E900B4">
            <w:pPr>
              <w:tabs>
                <w:tab w:val="left" w:pos="900"/>
              </w:tabs>
              <w:spacing w:after="0" w:line="240" w:lineRule="auto"/>
              <w:contextualSpacing/>
              <w:jc w:val="both"/>
              <w:rPr>
                <w:rFonts w:ascii="Times New Roman" w:hAnsi="Times New Roman" w:cs="Times New Roman"/>
                <w:sz w:val="24"/>
                <w:szCs w:val="24"/>
              </w:rPr>
            </w:pPr>
            <w:r w:rsidRPr="00E900B4">
              <w:rPr>
                <w:rFonts w:ascii="Times New Roman" w:hAnsi="Times New Roman" w:cs="Times New Roman"/>
                <w:sz w:val="24"/>
                <w:szCs w:val="24"/>
              </w:rPr>
              <w:t>6. Философия жизни и экзистенциализм.</w:t>
            </w:r>
          </w:p>
          <w:p w:rsidR="00FD2718" w:rsidRPr="00E900B4" w:rsidRDefault="00FD2718" w:rsidP="00E900B4">
            <w:pPr>
              <w:tabs>
                <w:tab w:val="left" w:pos="900"/>
              </w:tabs>
              <w:spacing w:after="0" w:line="240" w:lineRule="auto"/>
              <w:contextualSpacing/>
              <w:jc w:val="both"/>
              <w:rPr>
                <w:rFonts w:ascii="Times New Roman" w:hAnsi="Times New Roman" w:cs="Times New Roman"/>
                <w:sz w:val="24"/>
                <w:szCs w:val="24"/>
              </w:rPr>
            </w:pPr>
            <w:r w:rsidRPr="00E900B4">
              <w:rPr>
                <w:rFonts w:ascii="Times New Roman" w:hAnsi="Times New Roman" w:cs="Times New Roman"/>
                <w:sz w:val="24"/>
                <w:szCs w:val="24"/>
              </w:rPr>
              <w:t>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p w:rsidR="00FD2718" w:rsidRPr="00E900B4" w:rsidRDefault="00FD2718" w:rsidP="00E900B4">
            <w:pPr>
              <w:tabs>
                <w:tab w:val="left" w:pos="900"/>
              </w:tabs>
              <w:spacing w:after="0" w:line="240" w:lineRule="auto"/>
              <w:contextualSpacing/>
              <w:jc w:val="both"/>
              <w:rPr>
                <w:rFonts w:ascii="Times New Roman" w:hAnsi="Times New Roman" w:cs="Times New Roman"/>
                <w:sz w:val="24"/>
                <w:szCs w:val="24"/>
              </w:rPr>
            </w:pPr>
            <w:r w:rsidRPr="00E900B4">
              <w:rPr>
                <w:rFonts w:ascii="Times New Roman" w:hAnsi="Times New Roman" w:cs="Times New Roman"/>
                <w:sz w:val="24"/>
                <w:szCs w:val="24"/>
              </w:rPr>
              <w:t>7. Особенности философии постмодернизма.</w:t>
            </w:r>
          </w:p>
          <w:p w:rsidR="00FD2718" w:rsidRPr="00E900B4" w:rsidRDefault="00FD2718" w:rsidP="00E900B4">
            <w:pPr>
              <w:tabs>
                <w:tab w:val="left" w:pos="900"/>
              </w:tabs>
              <w:spacing w:after="0" w:line="240" w:lineRule="auto"/>
              <w:contextualSpacing/>
              <w:jc w:val="both"/>
              <w:rPr>
                <w:rFonts w:ascii="Times New Roman" w:hAnsi="Times New Roman" w:cs="Times New Roman"/>
                <w:sz w:val="24"/>
                <w:szCs w:val="24"/>
              </w:rPr>
            </w:pPr>
            <w:r w:rsidRPr="00E900B4">
              <w:rPr>
                <w:rFonts w:ascii="Times New Roman" w:hAnsi="Times New Roman" w:cs="Times New Roman"/>
                <w:sz w:val="24"/>
                <w:szCs w:val="24"/>
              </w:rPr>
              <w:t xml:space="preserve">Определение понятия «постмодернизм». Основные идеи постмодернизма: мир как текст, </w:t>
            </w:r>
            <w:proofErr w:type="spellStart"/>
            <w:r w:rsidRPr="00E900B4">
              <w:rPr>
                <w:rFonts w:ascii="Times New Roman" w:hAnsi="Times New Roman" w:cs="Times New Roman"/>
                <w:sz w:val="24"/>
                <w:szCs w:val="24"/>
              </w:rPr>
              <w:t>симулякр</w:t>
            </w:r>
            <w:proofErr w:type="spellEnd"/>
            <w:r w:rsidRPr="00E900B4">
              <w:rPr>
                <w:rFonts w:ascii="Times New Roman" w:hAnsi="Times New Roman" w:cs="Times New Roman"/>
                <w:sz w:val="24"/>
                <w:szCs w:val="24"/>
              </w:rPr>
              <w:t xml:space="preserve">, плюрализм. Философские идеи основных представителей: Ж. </w:t>
            </w:r>
            <w:proofErr w:type="spellStart"/>
            <w:r w:rsidRPr="00E900B4">
              <w:rPr>
                <w:rFonts w:ascii="Times New Roman" w:hAnsi="Times New Roman" w:cs="Times New Roman"/>
                <w:sz w:val="24"/>
                <w:szCs w:val="24"/>
              </w:rPr>
              <w:t>Бодрийяр</w:t>
            </w:r>
            <w:proofErr w:type="spellEnd"/>
            <w:r w:rsidRPr="00E900B4">
              <w:rPr>
                <w:rFonts w:ascii="Times New Roman" w:hAnsi="Times New Roman" w:cs="Times New Roman"/>
                <w:sz w:val="24"/>
                <w:szCs w:val="24"/>
              </w:rPr>
              <w:t xml:space="preserve">, Ж. </w:t>
            </w:r>
            <w:proofErr w:type="spellStart"/>
            <w:r w:rsidRPr="00E900B4">
              <w:rPr>
                <w:rFonts w:ascii="Times New Roman" w:hAnsi="Times New Roman" w:cs="Times New Roman"/>
                <w:sz w:val="24"/>
                <w:szCs w:val="24"/>
              </w:rPr>
              <w:t>Делез</w:t>
            </w:r>
            <w:proofErr w:type="spellEnd"/>
            <w:r w:rsidRPr="00E900B4">
              <w:rPr>
                <w:rFonts w:ascii="Times New Roman" w:hAnsi="Times New Roman" w:cs="Times New Roman"/>
                <w:sz w:val="24"/>
                <w:szCs w:val="24"/>
              </w:rPr>
              <w:t>, М. Фуко.</w:t>
            </w:r>
          </w:p>
          <w:p w:rsidR="00FD2718" w:rsidRPr="00E900B4" w:rsidRDefault="00FD2718" w:rsidP="00E900B4">
            <w:pPr>
              <w:tabs>
                <w:tab w:val="left" w:pos="900"/>
              </w:tabs>
              <w:spacing w:after="0" w:line="240" w:lineRule="auto"/>
              <w:contextualSpacing/>
              <w:jc w:val="both"/>
              <w:rPr>
                <w:rFonts w:ascii="Times New Roman" w:hAnsi="Times New Roman" w:cs="Times New Roman"/>
                <w:sz w:val="24"/>
                <w:szCs w:val="24"/>
              </w:rPr>
            </w:pPr>
            <w:r w:rsidRPr="00E900B4">
              <w:rPr>
                <w:rFonts w:ascii="Times New Roman" w:hAnsi="Times New Roman" w:cs="Times New Roman"/>
                <w:sz w:val="24"/>
                <w:szCs w:val="24"/>
              </w:rPr>
              <w:t>8. Система категорий в философии.</w:t>
            </w:r>
          </w:p>
          <w:p w:rsidR="00FD2718" w:rsidRPr="00E900B4" w:rsidRDefault="00FD2718" w:rsidP="00E900B4">
            <w:pPr>
              <w:tabs>
                <w:tab w:val="left" w:pos="900"/>
              </w:tabs>
              <w:spacing w:after="0" w:line="240" w:lineRule="auto"/>
              <w:contextualSpacing/>
              <w:jc w:val="both"/>
              <w:rPr>
                <w:rFonts w:ascii="Times New Roman" w:hAnsi="Times New Roman" w:cs="Times New Roman"/>
                <w:sz w:val="24"/>
                <w:szCs w:val="24"/>
              </w:rPr>
            </w:pPr>
            <w:r w:rsidRPr="00E900B4">
              <w:rPr>
                <w:rFonts w:ascii="Times New Roman" w:hAnsi="Times New Roman" w:cs="Times New Roman"/>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w:t>
            </w:r>
            <w:proofErr w:type="spellStart"/>
            <w:r w:rsidRPr="00E900B4">
              <w:rPr>
                <w:rFonts w:ascii="Times New Roman" w:hAnsi="Times New Roman" w:cs="Times New Roman"/>
                <w:sz w:val="24"/>
                <w:szCs w:val="24"/>
              </w:rPr>
              <w:t>кажимость</w:t>
            </w:r>
            <w:proofErr w:type="spellEnd"/>
            <w:r w:rsidRPr="00E900B4">
              <w:rPr>
                <w:rFonts w:ascii="Times New Roman" w:hAnsi="Times New Roman" w:cs="Times New Roman"/>
                <w:sz w:val="24"/>
                <w:szCs w:val="24"/>
              </w:rPr>
              <w:t>;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p w:rsidR="00FD2718" w:rsidRPr="00E900B4" w:rsidRDefault="00FD2718" w:rsidP="00E900B4">
            <w:pPr>
              <w:tabs>
                <w:tab w:val="left" w:pos="900"/>
              </w:tabs>
              <w:spacing w:after="0" w:line="240" w:lineRule="auto"/>
              <w:contextualSpacing/>
              <w:jc w:val="both"/>
              <w:rPr>
                <w:rFonts w:ascii="Times New Roman" w:hAnsi="Times New Roman" w:cs="Times New Roman"/>
                <w:sz w:val="24"/>
                <w:szCs w:val="24"/>
              </w:rPr>
            </w:pPr>
            <w:r w:rsidRPr="00E900B4">
              <w:rPr>
                <w:rFonts w:ascii="Times New Roman" w:hAnsi="Times New Roman" w:cs="Times New Roman"/>
                <w:sz w:val="24"/>
                <w:szCs w:val="24"/>
              </w:rPr>
              <w:t>9. Проблема сознания.</w:t>
            </w:r>
          </w:p>
          <w:p w:rsidR="00FD2718" w:rsidRPr="00E900B4" w:rsidRDefault="00FD2718" w:rsidP="00E900B4">
            <w:pPr>
              <w:tabs>
                <w:tab w:val="left" w:pos="900"/>
              </w:tabs>
              <w:spacing w:after="0" w:line="240" w:lineRule="auto"/>
              <w:contextualSpacing/>
              <w:jc w:val="both"/>
              <w:rPr>
                <w:rFonts w:ascii="Times New Roman" w:hAnsi="Times New Roman" w:cs="Times New Roman"/>
                <w:sz w:val="24"/>
                <w:szCs w:val="24"/>
              </w:rPr>
            </w:pPr>
            <w:r w:rsidRPr="00E900B4">
              <w:rPr>
                <w:rFonts w:ascii="Times New Roman" w:hAnsi="Times New Roman" w:cs="Times New Roman"/>
                <w:sz w:val="24"/>
                <w:szCs w:val="24"/>
              </w:rPr>
              <w:t>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p w:rsidR="00FD2718" w:rsidRPr="00E900B4" w:rsidRDefault="00FD2718" w:rsidP="00E900B4">
            <w:pPr>
              <w:tabs>
                <w:tab w:val="left" w:pos="900"/>
              </w:tabs>
              <w:spacing w:after="0" w:line="240" w:lineRule="auto"/>
              <w:contextualSpacing/>
              <w:jc w:val="both"/>
              <w:rPr>
                <w:rFonts w:ascii="Times New Roman" w:hAnsi="Times New Roman" w:cs="Times New Roman"/>
                <w:sz w:val="24"/>
                <w:szCs w:val="24"/>
              </w:rPr>
            </w:pPr>
            <w:r w:rsidRPr="00E900B4">
              <w:rPr>
                <w:rFonts w:ascii="Times New Roman" w:hAnsi="Times New Roman" w:cs="Times New Roman"/>
                <w:sz w:val="24"/>
                <w:szCs w:val="24"/>
              </w:rPr>
              <w:t>10. Человек как центральное понятие философской антропологии.</w:t>
            </w:r>
          </w:p>
          <w:p w:rsidR="00FD2718" w:rsidRPr="00E900B4" w:rsidRDefault="00FD2718" w:rsidP="00E900B4">
            <w:pPr>
              <w:tabs>
                <w:tab w:val="left" w:pos="900"/>
              </w:tabs>
              <w:spacing w:after="0" w:line="240" w:lineRule="auto"/>
              <w:contextualSpacing/>
              <w:jc w:val="both"/>
              <w:rPr>
                <w:rFonts w:ascii="Times New Roman" w:hAnsi="Times New Roman" w:cs="Times New Roman"/>
                <w:sz w:val="24"/>
                <w:szCs w:val="24"/>
              </w:rPr>
            </w:pPr>
            <w:r w:rsidRPr="00E900B4">
              <w:rPr>
                <w:rFonts w:ascii="Times New Roman" w:hAnsi="Times New Roman" w:cs="Times New Roman"/>
                <w:sz w:val="24"/>
                <w:szCs w:val="24"/>
              </w:rPr>
              <w:t>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p w:rsidR="00FD2718" w:rsidRPr="00E900B4" w:rsidRDefault="00FD2718" w:rsidP="00E900B4">
            <w:pPr>
              <w:tabs>
                <w:tab w:val="left" w:pos="900"/>
              </w:tabs>
              <w:spacing w:after="0" w:line="240" w:lineRule="auto"/>
              <w:contextualSpacing/>
              <w:jc w:val="both"/>
              <w:rPr>
                <w:rFonts w:ascii="Times New Roman" w:hAnsi="Times New Roman" w:cs="Times New Roman"/>
                <w:sz w:val="24"/>
                <w:szCs w:val="24"/>
              </w:rPr>
            </w:pPr>
            <w:r w:rsidRPr="00E900B4">
              <w:rPr>
                <w:rFonts w:ascii="Times New Roman" w:hAnsi="Times New Roman" w:cs="Times New Roman"/>
                <w:sz w:val="24"/>
                <w:szCs w:val="24"/>
              </w:rPr>
              <w:t>11. Общество как предмет осмысления социальной философии.</w:t>
            </w:r>
          </w:p>
          <w:p w:rsidR="00FD2718" w:rsidRPr="00E900B4" w:rsidRDefault="00FD2718" w:rsidP="00E900B4">
            <w:pPr>
              <w:tabs>
                <w:tab w:val="left" w:pos="900"/>
              </w:tabs>
              <w:spacing w:after="0" w:line="240" w:lineRule="auto"/>
              <w:contextualSpacing/>
              <w:jc w:val="both"/>
              <w:rPr>
                <w:rFonts w:ascii="Times New Roman" w:hAnsi="Times New Roman" w:cs="Times New Roman"/>
                <w:sz w:val="24"/>
                <w:szCs w:val="24"/>
              </w:rPr>
            </w:pPr>
            <w:r w:rsidRPr="00E900B4">
              <w:rPr>
                <w:rFonts w:ascii="Times New Roman" w:hAnsi="Times New Roman" w:cs="Times New Roman"/>
                <w:sz w:val="24"/>
                <w:szCs w:val="24"/>
              </w:rPr>
              <w:lastRenderedPageBreak/>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p w:rsidR="00FD2718" w:rsidRPr="00E900B4" w:rsidRDefault="00FD2718" w:rsidP="00E900B4">
            <w:pPr>
              <w:tabs>
                <w:tab w:val="left" w:pos="900"/>
              </w:tabs>
              <w:spacing w:after="0" w:line="240" w:lineRule="auto"/>
              <w:contextualSpacing/>
              <w:jc w:val="both"/>
              <w:rPr>
                <w:rFonts w:ascii="Times New Roman" w:hAnsi="Times New Roman" w:cs="Times New Roman"/>
                <w:sz w:val="24"/>
                <w:szCs w:val="24"/>
              </w:rPr>
            </w:pPr>
            <w:r w:rsidRPr="00E900B4">
              <w:rPr>
                <w:rFonts w:ascii="Times New Roman" w:hAnsi="Times New Roman" w:cs="Times New Roman"/>
                <w:sz w:val="24"/>
                <w:szCs w:val="24"/>
              </w:rPr>
              <w:t>12. Сущность, структура и основные концепции культуры</w:t>
            </w:r>
            <w:r w:rsidRPr="00E900B4">
              <w:rPr>
                <w:rFonts w:ascii="Times New Roman" w:hAnsi="Times New Roman" w:cs="Times New Roman"/>
                <w:sz w:val="24"/>
                <w:szCs w:val="24"/>
              </w:rPr>
              <w:tab/>
            </w:r>
          </w:p>
          <w:p w:rsidR="003349D6" w:rsidRPr="00E900B4" w:rsidRDefault="00FD2718" w:rsidP="00E900B4">
            <w:pPr>
              <w:spacing w:line="240" w:lineRule="auto"/>
              <w:rPr>
                <w:rFonts w:ascii="Times New Roman" w:hAnsi="Times New Roman" w:cs="Times New Roman"/>
                <w:sz w:val="24"/>
                <w:szCs w:val="24"/>
              </w:rPr>
            </w:pPr>
            <w:r w:rsidRPr="00E900B4">
              <w:rPr>
                <w:rFonts w:ascii="Times New Roman" w:hAnsi="Times New Roman" w:cs="Times New Roman"/>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r w:rsidR="003349D6" w:rsidRPr="00E900B4" w:rsidTr="003349D6">
        <w:trPr>
          <w:trHeight w:val="255"/>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3349D6" w:rsidRPr="00E900B4" w:rsidRDefault="003349D6" w:rsidP="00E900B4">
            <w:pPr>
              <w:spacing w:after="0" w:line="240" w:lineRule="auto"/>
              <w:ind w:firstLine="902"/>
              <w:jc w:val="center"/>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lastRenderedPageBreak/>
              <w:t>К.М.01.03 Финансовый практикум</w:t>
            </w:r>
          </w:p>
          <w:p w:rsidR="00900E63" w:rsidRPr="00E900B4" w:rsidRDefault="00900E63" w:rsidP="00E900B4">
            <w:pPr>
              <w:spacing w:after="0" w:line="240" w:lineRule="auto"/>
              <w:jc w:val="both"/>
              <w:rPr>
                <w:rFonts w:ascii="Times New Roman" w:hAnsi="Times New Roman" w:cs="Times New Roman"/>
                <w:sz w:val="24"/>
                <w:szCs w:val="24"/>
              </w:rPr>
            </w:pPr>
            <w:r w:rsidRPr="00E900B4">
              <w:rPr>
                <w:rFonts w:ascii="Times New Roman" w:hAnsi="Times New Roman" w:cs="Times New Roman"/>
                <w:sz w:val="24"/>
                <w:szCs w:val="24"/>
              </w:rPr>
              <w:t>Финансы и их функции</w:t>
            </w:r>
          </w:p>
          <w:p w:rsidR="00900E63" w:rsidRPr="00E900B4" w:rsidRDefault="00900E63" w:rsidP="00E900B4">
            <w:pPr>
              <w:spacing w:after="0" w:line="240" w:lineRule="auto"/>
              <w:ind w:firstLine="902"/>
              <w:jc w:val="both"/>
              <w:rPr>
                <w:rFonts w:ascii="Times New Roman" w:hAnsi="Times New Roman" w:cs="Times New Roman"/>
                <w:sz w:val="24"/>
                <w:szCs w:val="24"/>
              </w:rPr>
            </w:pPr>
            <w:r w:rsidRPr="00E900B4">
              <w:rPr>
                <w:rFonts w:ascii="Times New Roman" w:hAnsi="Times New Roman" w:cs="Times New Roman"/>
                <w:sz w:val="24"/>
                <w:szCs w:val="24"/>
              </w:rPr>
              <w:t>Сущность финансов. Функции финансов. Финансы в процессе воспроизводства. Формирование финансовых ресурсов</w:t>
            </w:r>
          </w:p>
          <w:p w:rsidR="00900E63" w:rsidRPr="00E900B4" w:rsidRDefault="00900E63" w:rsidP="00E900B4">
            <w:pPr>
              <w:spacing w:after="0" w:line="240" w:lineRule="auto"/>
              <w:jc w:val="both"/>
              <w:rPr>
                <w:rFonts w:ascii="Times New Roman" w:hAnsi="Times New Roman" w:cs="Times New Roman"/>
                <w:sz w:val="24"/>
                <w:szCs w:val="24"/>
              </w:rPr>
            </w:pPr>
            <w:bookmarkStart w:id="0" w:name="bookmark5"/>
            <w:r w:rsidRPr="00E900B4">
              <w:rPr>
                <w:rFonts w:ascii="Times New Roman" w:hAnsi="Times New Roman" w:cs="Times New Roman"/>
                <w:sz w:val="24"/>
                <w:szCs w:val="24"/>
              </w:rPr>
              <w:t>Финансовая политика</w:t>
            </w:r>
            <w:bookmarkEnd w:id="0"/>
          </w:p>
          <w:p w:rsidR="00900E63" w:rsidRPr="00E900B4" w:rsidRDefault="00900E63" w:rsidP="00E900B4">
            <w:pPr>
              <w:spacing w:after="0" w:line="240" w:lineRule="auto"/>
              <w:ind w:firstLine="902"/>
              <w:jc w:val="both"/>
              <w:rPr>
                <w:rFonts w:ascii="Times New Roman" w:hAnsi="Times New Roman" w:cs="Times New Roman"/>
                <w:sz w:val="24"/>
                <w:szCs w:val="24"/>
              </w:rPr>
            </w:pPr>
            <w:r w:rsidRPr="00E900B4">
              <w:rPr>
                <w:rFonts w:ascii="Times New Roman" w:hAnsi="Times New Roman" w:cs="Times New Roman"/>
                <w:sz w:val="24"/>
                <w:szCs w:val="24"/>
              </w:rPr>
              <w:t>Понятие финансов государства. Система финансов государства. Примеры финансовых систем различных стран. Способы выбора финансовой системы страны. Финансовый механизм. Финансовая политика</w:t>
            </w:r>
          </w:p>
          <w:p w:rsidR="00900E63" w:rsidRPr="00E900B4" w:rsidRDefault="00900E63" w:rsidP="00E900B4">
            <w:pPr>
              <w:spacing w:after="0" w:line="240" w:lineRule="auto"/>
              <w:jc w:val="both"/>
              <w:rPr>
                <w:rFonts w:ascii="Times New Roman" w:hAnsi="Times New Roman" w:cs="Times New Roman"/>
                <w:sz w:val="24"/>
                <w:szCs w:val="24"/>
              </w:rPr>
            </w:pPr>
            <w:bookmarkStart w:id="1" w:name="bookmark6"/>
            <w:r w:rsidRPr="00E900B4">
              <w:rPr>
                <w:rFonts w:ascii="Times New Roman" w:hAnsi="Times New Roman" w:cs="Times New Roman"/>
                <w:sz w:val="24"/>
                <w:szCs w:val="24"/>
              </w:rPr>
              <w:t>Финансовый рынок</w:t>
            </w:r>
            <w:bookmarkEnd w:id="1"/>
          </w:p>
          <w:p w:rsidR="00900E63" w:rsidRPr="00E900B4" w:rsidRDefault="00900E63" w:rsidP="00E900B4">
            <w:pPr>
              <w:spacing w:after="0" w:line="240" w:lineRule="auto"/>
              <w:ind w:firstLine="902"/>
              <w:jc w:val="both"/>
              <w:rPr>
                <w:rFonts w:ascii="Times New Roman" w:hAnsi="Times New Roman" w:cs="Times New Roman"/>
                <w:sz w:val="24"/>
                <w:szCs w:val="24"/>
              </w:rPr>
            </w:pPr>
            <w:r w:rsidRPr="00E900B4">
              <w:rPr>
                <w:rFonts w:ascii="Times New Roman" w:hAnsi="Times New Roman" w:cs="Times New Roman"/>
                <w:sz w:val="24"/>
                <w:szCs w:val="24"/>
              </w:rPr>
              <w:t>Развитие финансового рынка и финансовая устойчивость государства. Сегменты финансового рынка</w:t>
            </w:r>
          </w:p>
          <w:p w:rsidR="00900E63" w:rsidRPr="00E900B4" w:rsidRDefault="00900E63" w:rsidP="00E900B4">
            <w:pPr>
              <w:spacing w:after="0" w:line="240" w:lineRule="auto"/>
              <w:jc w:val="both"/>
              <w:rPr>
                <w:rFonts w:ascii="Times New Roman" w:hAnsi="Times New Roman" w:cs="Times New Roman"/>
                <w:sz w:val="24"/>
                <w:szCs w:val="24"/>
              </w:rPr>
            </w:pPr>
            <w:bookmarkStart w:id="2" w:name="bookmark7"/>
            <w:r w:rsidRPr="00E900B4">
              <w:rPr>
                <w:rFonts w:ascii="Times New Roman" w:hAnsi="Times New Roman" w:cs="Times New Roman"/>
                <w:sz w:val="24"/>
                <w:szCs w:val="24"/>
              </w:rPr>
              <w:t>Государственные финансы</w:t>
            </w:r>
            <w:bookmarkEnd w:id="2"/>
          </w:p>
          <w:p w:rsidR="00C80E0F" w:rsidRPr="00E900B4" w:rsidRDefault="00900E63" w:rsidP="00E900B4">
            <w:pPr>
              <w:spacing w:after="0" w:line="240" w:lineRule="auto"/>
              <w:ind w:firstLine="902"/>
              <w:jc w:val="both"/>
              <w:rPr>
                <w:rFonts w:ascii="Times New Roman" w:hAnsi="Times New Roman" w:cs="Times New Roman"/>
                <w:sz w:val="24"/>
                <w:szCs w:val="24"/>
              </w:rPr>
            </w:pPr>
            <w:r w:rsidRPr="00E900B4">
              <w:rPr>
                <w:rFonts w:ascii="Times New Roman" w:hAnsi="Times New Roman" w:cs="Times New Roman"/>
                <w:sz w:val="24"/>
                <w:szCs w:val="24"/>
              </w:rPr>
              <w:t>Понятие финансов государства. Система финансов государства. Примеры финансовых систем различных стран. Способы выбора финансовой системы страны.</w:t>
            </w:r>
            <w:bookmarkStart w:id="3" w:name="bookmark8"/>
          </w:p>
          <w:p w:rsidR="00900E63" w:rsidRPr="00E900B4" w:rsidRDefault="00900E63" w:rsidP="00E900B4">
            <w:pPr>
              <w:spacing w:after="0" w:line="240" w:lineRule="auto"/>
              <w:jc w:val="both"/>
              <w:rPr>
                <w:rFonts w:ascii="Times New Roman" w:hAnsi="Times New Roman" w:cs="Times New Roman"/>
                <w:sz w:val="24"/>
                <w:szCs w:val="24"/>
              </w:rPr>
            </w:pPr>
            <w:r w:rsidRPr="00E900B4">
              <w:rPr>
                <w:rFonts w:ascii="Times New Roman" w:hAnsi="Times New Roman" w:cs="Times New Roman"/>
                <w:sz w:val="24"/>
                <w:szCs w:val="24"/>
              </w:rPr>
              <w:t>Бюджетная система РФ</w:t>
            </w:r>
            <w:bookmarkEnd w:id="3"/>
          </w:p>
          <w:p w:rsidR="00900E63" w:rsidRPr="00E900B4" w:rsidRDefault="00900E63" w:rsidP="00E900B4">
            <w:pPr>
              <w:spacing w:after="0" w:line="240" w:lineRule="auto"/>
              <w:ind w:firstLine="902"/>
              <w:jc w:val="both"/>
              <w:rPr>
                <w:rFonts w:ascii="Times New Roman" w:hAnsi="Times New Roman" w:cs="Times New Roman"/>
                <w:sz w:val="24"/>
                <w:szCs w:val="24"/>
              </w:rPr>
            </w:pPr>
            <w:r w:rsidRPr="00E900B4">
              <w:rPr>
                <w:rFonts w:ascii="Times New Roman" w:hAnsi="Times New Roman" w:cs="Times New Roman"/>
                <w:sz w:val="24"/>
                <w:szCs w:val="24"/>
              </w:rPr>
              <w:t xml:space="preserve">Сущность бюджета. Бюджетная система. </w:t>
            </w:r>
            <w:proofErr w:type="spellStart"/>
            <w:r w:rsidRPr="00E900B4">
              <w:rPr>
                <w:rFonts w:ascii="Times New Roman" w:hAnsi="Times New Roman" w:cs="Times New Roman"/>
                <w:sz w:val="24"/>
                <w:szCs w:val="24"/>
              </w:rPr>
              <w:t>Програмно-целевые</w:t>
            </w:r>
            <w:proofErr w:type="spellEnd"/>
            <w:r w:rsidRPr="00E900B4">
              <w:rPr>
                <w:rFonts w:ascii="Times New Roman" w:hAnsi="Times New Roman" w:cs="Times New Roman"/>
                <w:sz w:val="24"/>
                <w:szCs w:val="24"/>
              </w:rPr>
              <w:t xml:space="preserve"> методы бюджетного</w:t>
            </w:r>
            <w:r w:rsidRPr="00E900B4">
              <w:rPr>
                <w:rFonts w:ascii="Times New Roman" w:hAnsi="Times New Roman" w:cs="Times New Roman"/>
                <w:sz w:val="24"/>
                <w:szCs w:val="24"/>
              </w:rPr>
              <w:br/>
              <w:t>процесса.  Контроль за исполнением бюджетов различных уровней. Доходы бюджета</w:t>
            </w:r>
          </w:p>
          <w:p w:rsidR="00900E63" w:rsidRPr="00E900B4" w:rsidRDefault="00900E63" w:rsidP="00E900B4">
            <w:pPr>
              <w:spacing w:after="0" w:line="240" w:lineRule="auto"/>
              <w:ind w:firstLine="902"/>
              <w:jc w:val="both"/>
              <w:rPr>
                <w:rFonts w:ascii="Times New Roman" w:hAnsi="Times New Roman" w:cs="Times New Roman"/>
                <w:sz w:val="24"/>
                <w:szCs w:val="24"/>
              </w:rPr>
            </w:pPr>
            <w:r w:rsidRPr="00E900B4">
              <w:rPr>
                <w:rFonts w:ascii="Times New Roman" w:hAnsi="Times New Roman" w:cs="Times New Roman"/>
                <w:sz w:val="24"/>
                <w:szCs w:val="24"/>
              </w:rPr>
              <w:t>Расходы бюджета. Налоги: история и методология. Классификация доходно- расходной части бюджета. Сущность бюджетного процесса. Механизм осуществления и тенденции развития. Бюджетное прогнозирование. Составление проекта бюджета</w:t>
            </w:r>
          </w:p>
          <w:p w:rsidR="00900E63" w:rsidRPr="00E900B4" w:rsidRDefault="00900E63" w:rsidP="00E900B4">
            <w:pPr>
              <w:spacing w:after="0" w:line="240" w:lineRule="auto"/>
              <w:jc w:val="both"/>
              <w:rPr>
                <w:rFonts w:ascii="Times New Roman" w:hAnsi="Times New Roman" w:cs="Times New Roman"/>
                <w:sz w:val="24"/>
                <w:szCs w:val="24"/>
              </w:rPr>
            </w:pPr>
            <w:bookmarkStart w:id="4" w:name="bookmark9"/>
            <w:r w:rsidRPr="00E900B4">
              <w:rPr>
                <w:rFonts w:ascii="Times New Roman" w:hAnsi="Times New Roman" w:cs="Times New Roman"/>
                <w:sz w:val="24"/>
                <w:szCs w:val="24"/>
              </w:rPr>
              <w:t>Финансовое планирование</w:t>
            </w:r>
            <w:bookmarkEnd w:id="4"/>
          </w:p>
          <w:p w:rsidR="00900E63" w:rsidRPr="00E900B4" w:rsidRDefault="00900E63" w:rsidP="00E900B4">
            <w:pPr>
              <w:spacing w:after="0" w:line="240" w:lineRule="auto"/>
              <w:ind w:firstLine="902"/>
              <w:jc w:val="both"/>
              <w:rPr>
                <w:rFonts w:ascii="Times New Roman" w:hAnsi="Times New Roman" w:cs="Times New Roman"/>
                <w:sz w:val="24"/>
                <w:szCs w:val="24"/>
              </w:rPr>
            </w:pPr>
            <w:r w:rsidRPr="00E900B4">
              <w:rPr>
                <w:rFonts w:ascii="Times New Roman" w:hAnsi="Times New Roman" w:cs="Times New Roman"/>
                <w:sz w:val="24"/>
                <w:szCs w:val="24"/>
              </w:rPr>
              <w:t>Понятие финансового планирования. Виды финансового планирования. Управление общественными финансами. Отраслевое и сводное планирование</w:t>
            </w:r>
          </w:p>
          <w:p w:rsidR="00900E63" w:rsidRPr="00E900B4" w:rsidRDefault="00900E63" w:rsidP="00E900B4">
            <w:pPr>
              <w:spacing w:after="0" w:line="240" w:lineRule="auto"/>
              <w:jc w:val="both"/>
              <w:rPr>
                <w:rFonts w:ascii="Times New Roman" w:hAnsi="Times New Roman" w:cs="Times New Roman"/>
                <w:sz w:val="24"/>
                <w:szCs w:val="24"/>
              </w:rPr>
            </w:pPr>
            <w:bookmarkStart w:id="5" w:name="bookmark10"/>
            <w:r w:rsidRPr="00E900B4">
              <w:rPr>
                <w:rFonts w:ascii="Times New Roman" w:hAnsi="Times New Roman" w:cs="Times New Roman"/>
                <w:sz w:val="24"/>
                <w:szCs w:val="24"/>
              </w:rPr>
              <w:t>Финансовый анализ</w:t>
            </w:r>
            <w:bookmarkEnd w:id="5"/>
          </w:p>
          <w:p w:rsidR="00900E63" w:rsidRPr="00E900B4" w:rsidRDefault="00900E63" w:rsidP="00E900B4">
            <w:pPr>
              <w:spacing w:after="0" w:line="240" w:lineRule="auto"/>
              <w:ind w:firstLine="902"/>
              <w:jc w:val="both"/>
              <w:rPr>
                <w:rFonts w:ascii="Times New Roman" w:hAnsi="Times New Roman" w:cs="Times New Roman"/>
                <w:sz w:val="24"/>
                <w:szCs w:val="24"/>
              </w:rPr>
            </w:pPr>
            <w:r w:rsidRPr="00E900B4">
              <w:rPr>
                <w:rFonts w:ascii="Times New Roman" w:hAnsi="Times New Roman" w:cs="Times New Roman"/>
                <w:sz w:val="24"/>
                <w:szCs w:val="24"/>
              </w:rPr>
              <w:t>Экспресс-диагностика отчетности. Анализ финансовой устойчивости, платежеспособности. Анализ ликвидности и деловой активности</w:t>
            </w:r>
          </w:p>
          <w:p w:rsidR="00900E63" w:rsidRPr="00E900B4" w:rsidRDefault="00900E63" w:rsidP="00E900B4">
            <w:pPr>
              <w:spacing w:after="0" w:line="240" w:lineRule="auto"/>
              <w:jc w:val="both"/>
              <w:rPr>
                <w:rFonts w:ascii="Times New Roman" w:hAnsi="Times New Roman" w:cs="Times New Roman"/>
                <w:sz w:val="24"/>
                <w:szCs w:val="24"/>
              </w:rPr>
            </w:pPr>
            <w:bookmarkStart w:id="6" w:name="bookmark11"/>
            <w:r w:rsidRPr="00E900B4">
              <w:rPr>
                <w:rFonts w:ascii="Times New Roman" w:hAnsi="Times New Roman" w:cs="Times New Roman"/>
                <w:sz w:val="24"/>
                <w:szCs w:val="24"/>
              </w:rPr>
              <w:t>Финансовый контроль</w:t>
            </w:r>
            <w:bookmarkEnd w:id="6"/>
          </w:p>
          <w:p w:rsidR="00900E63" w:rsidRPr="00E900B4" w:rsidRDefault="00900E63" w:rsidP="00E900B4">
            <w:pPr>
              <w:spacing w:after="0" w:line="240" w:lineRule="auto"/>
              <w:ind w:firstLine="902"/>
              <w:jc w:val="both"/>
              <w:rPr>
                <w:rFonts w:ascii="Times New Roman" w:hAnsi="Times New Roman" w:cs="Times New Roman"/>
                <w:sz w:val="24"/>
                <w:szCs w:val="24"/>
              </w:rPr>
            </w:pPr>
            <w:r w:rsidRPr="00E900B4">
              <w:rPr>
                <w:rFonts w:ascii="Times New Roman" w:hAnsi="Times New Roman" w:cs="Times New Roman"/>
                <w:sz w:val="24"/>
                <w:szCs w:val="24"/>
              </w:rPr>
              <w:t>Понятие финансового контроля. Виды финансового контроля. Формы организации и проведения финансового контроля. Анализ и ревизии документов</w:t>
            </w:r>
          </w:p>
          <w:p w:rsidR="00900E63" w:rsidRPr="00E900B4" w:rsidRDefault="00900E63" w:rsidP="00E900B4">
            <w:pPr>
              <w:spacing w:after="0" w:line="240" w:lineRule="auto"/>
              <w:jc w:val="both"/>
              <w:rPr>
                <w:rFonts w:ascii="Times New Roman" w:hAnsi="Times New Roman" w:cs="Times New Roman"/>
                <w:sz w:val="24"/>
                <w:szCs w:val="24"/>
              </w:rPr>
            </w:pPr>
            <w:bookmarkStart w:id="7" w:name="bookmark12"/>
            <w:r w:rsidRPr="00E900B4">
              <w:rPr>
                <w:rFonts w:ascii="Times New Roman" w:hAnsi="Times New Roman" w:cs="Times New Roman"/>
                <w:sz w:val="24"/>
                <w:szCs w:val="24"/>
              </w:rPr>
              <w:t>Управление финансами</w:t>
            </w:r>
            <w:bookmarkEnd w:id="7"/>
          </w:p>
          <w:p w:rsidR="00900E63" w:rsidRPr="00E900B4" w:rsidRDefault="00900E63" w:rsidP="00E900B4">
            <w:pPr>
              <w:spacing w:after="0" w:line="240" w:lineRule="auto"/>
              <w:ind w:firstLine="902"/>
              <w:jc w:val="both"/>
              <w:rPr>
                <w:rFonts w:ascii="Times New Roman" w:hAnsi="Times New Roman" w:cs="Times New Roman"/>
                <w:sz w:val="24"/>
                <w:szCs w:val="24"/>
              </w:rPr>
            </w:pPr>
            <w:r w:rsidRPr="00E900B4">
              <w:rPr>
                <w:rFonts w:ascii="Times New Roman" w:hAnsi="Times New Roman" w:cs="Times New Roman"/>
                <w:sz w:val="24"/>
                <w:szCs w:val="24"/>
              </w:rPr>
              <w:t>Этапы управления финансами. Методы управления финансами. Основы финансового права. Основы налогового права</w:t>
            </w:r>
          </w:p>
          <w:p w:rsidR="00900E63" w:rsidRPr="00E900B4" w:rsidRDefault="00900E63" w:rsidP="00E900B4">
            <w:pPr>
              <w:spacing w:after="0" w:line="240" w:lineRule="auto"/>
              <w:jc w:val="both"/>
              <w:rPr>
                <w:rFonts w:ascii="Times New Roman" w:hAnsi="Times New Roman" w:cs="Times New Roman"/>
                <w:sz w:val="24"/>
                <w:szCs w:val="24"/>
              </w:rPr>
            </w:pPr>
            <w:bookmarkStart w:id="8" w:name="bookmark13"/>
            <w:r w:rsidRPr="00E900B4">
              <w:rPr>
                <w:rFonts w:ascii="Times New Roman" w:hAnsi="Times New Roman" w:cs="Times New Roman"/>
                <w:sz w:val="24"/>
                <w:szCs w:val="24"/>
              </w:rPr>
              <w:t>Личные финансы</w:t>
            </w:r>
            <w:bookmarkEnd w:id="8"/>
          </w:p>
          <w:p w:rsidR="00900E63" w:rsidRPr="00E900B4" w:rsidRDefault="00900E63" w:rsidP="00E900B4">
            <w:pPr>
              <w:spacing w:after="0" w:line="240" w:lineRule="auto"/>
              <w:ind w:firstLine="902"/>
              <w:jc w:val="both"/>
              <w:rPr>
                <w:rFonts w:ascii="Times New Roman" w:hAnsi="Times New Roman" w:cs="Times New Roman"/>
                <w:sz w:val="24"/>
                <w:szCs w:val="24"/>
              </w:rPr>
            </w:pPr>
            <w:r w:rsidRPr="00E900B4">
              <w:rPr>
                <w:rFonts w:ascii="Times New Roman" w:hAnsi="Times New Roman" w:cs="Times New Roman"/>
                <w:sz w:val="24"/>
                <w:szCs w:val="24"/>
              </w:rPr>
              <w:t>Текущее финансовое планирование и формирование бюджета. Банковские кредиты и депозиты Долгосрочное финансовое планирование</w:t>
            </w:r>
          </w:p>
          <w:p w:rsidR="00900E63" w:rsidRPr="00E900B4" w:rsidRDefault="00900E63" w:rsidP="00E900B4">
            <w:pPr>
              <w:spacing w:after="0" w:line="240" w:lineRule="auto"/>
              <w:ind w:firstLine="902"/>
              <w:jc w:val="both"/>
              <w:rPr>
                <w:rFonts w:ascii="Times New Roman" w:eastAsia="Times New Roman" w:hAnsi="Times New Roman" w:cs="Times New Roman"/>
                <w:sz w:val="24"/>
                <w:szCs w:val="24"/>
              </w:rPr>
            </w:pPr>
          </w:p>
        </w:tc>
      </w:tr>
      <w:tr w:rsidR="003349D6" w:rsidRPr="00E900B4" w:rsidTr="003349D6">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3349D6" w:rsidRPr="00E900B4" w:rsidRDefault="003349D6"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К.М.01.04 Нормативно-правовые основы профессиональной деятельности</w:t>
            </w:r>
          </w:p>
          <w:p w:rsidR="002C73FA" w:rsidRPr="00E900B4" w:rsidRDefault="002C73FA" w:rsidP="00E900B4">
            <w:pPr>
              <w:spacing w:after="0" w:line="240" w:lineRule="auto"/>
              <w:jc w:val="both"/>
              <w:rPr>
                <w:rFonts w:ascii="Times New Roman" w:hAnsi="Times New Roman" w:cs="Times New Roman"/>
                <w:sz w:val="24"/>
                <w:szCs w:val="24"/>
              </w:rPr>
            </w:pPr>
            <w:r w:rsidRPr="00E900B4">
              <w:rPr>
                <w:rFonts w:ascii="Times New Roman" w:hAnsi="Times New Roman" w:cs="Times New Roman"/>
                <w:sz w:val="24"/>
                <w:szCs w:val="24"/>
              </w:rPr>
              <w:t>Основные законодательные акты в области образования.</w:t>
            </w:r>
          </w:p>
          <w:p w:rsidR="002C73FA" w:rsidRPr="00E900B4" w:rsidRDefault="002C73FA" w:rsidP="00E900B4">
            <w:pPr>
              <w:spacing w:after="0" w:line="240" w:lineRule="auto"/>
              <w:ind w:firstLine="709"/>
              <w:jc w:val="both"/>
              <w:rPr>
                <w:rFonts w:ascii="Times New Roman" w:hAnsi="Times New Roman" w:cs="Times New Roman"/>
                <w:sz w:val="24"/>
                <w:szCs w:val="24"/>
              </w:rPr>
            </w:pPr>
            <w:r w:rsidRPr="00E900B4">
              <w:rPr>
                <w:rFonts w:ascii="Times New Roman" w:hAnsi="Times New Roman" w:cs="Times New Roman"/>
                <w:sz w:val="24"/>
                <w:szCs w:val="24"/>
              </w:rPr>
              <w:t>Значение нормативно-правового образования в формировании качеств и компетентностей</w:t>
            </w:r>
          </w:p>
          <w:p w:rsidR="002C73FA" w:rsidRPr="00E900B4" w:rsidRDefault="002C73FA" w:rsidP="00E900B4">
            <w:pPr>
              <w:spacing w:after="0" w:line="240" w:lineRule="auto"/>
              <w:ind w:firstLine="709"/>
              <w:jc w:val="both"/>
              <w:rPr>
                <w:rFonts w:ascii="Times New Roman" w:hAnsi="Times New Roman" w:cs="Times New Roman"/>
                <w:sz w:val="24"/>
                <w:szCs w:val="24"/>
              </w:rPr>
            </w:pPr>
            <w:r w:rsidRPr="00E900B4">
              <w:rPr>
                <w:rFonts w:ascii="Times New Roman" w:hAnsi="Times New Roman" w:cs="Times New Roman"/>
                <w:sz w:val="24"/>
                <w:szCs w:val="24"/>
              </w:rPr>
              <w:t xml:space="preserve">современного педагога. Государственная политика в области образования, ее правовая регламентация. Принципы государственной образовательной политики. Конституционные и социальные гарантии прав граждан на образование. Основные </w:t>
            </w:r>
            <w:r w:rsidRPr="00E900B4">
              <w:rPr>
                <w:rFonts w:ascii="Times New Roman" w:hAnsi="Times New Roman" w:cs="Times New Roman"/>
                <w:sz w:val="24"/>
                <w:szCs w:val="24"/>
              </w:rPr>
              <w:lastRenderedPageBreak/>
              <w:t>законодательные акты в области образования. Перспективы развития законодательства в области образования.</w:t>
            </w:r>
          </w:p>
          <w:p w:rsidR="002C73FA" w:rsidRPr="00E900B4" w:rsidRDefault="002C73FA" w:rsidP="00E900B4">
            <w:pPr>
              <w:spacing w:after="0" w:line="240" w:lineRule="auto"/>
              <w:jc w:val="both"/>
              <w:rPr>
                <w:rFonts w:ascii="Times New Roman" w:hAnsi="Times New Roman" w:cs="Times New Roman"/>
                <w:sz w:val="24"/>
                <w:szCs w:val="24"/>
              </w:rPr>
            </w:pPr>
            <w:r w:rsidRPr="00E900B4">
              <w:rPr>
                <w:rFonts w:ascii="Times New Roman" w:hAnsi="Times New Roman" w:cs="Times New Roman"/>
                <w:sz w:val="24"/>
                <w:szCs w:val="24"/>
              </w:rPr>
              <w:t>Права ребенка: основные положения Конвенции о правах ребенка.</w:t>
            </w:r>
          </w:p>
          <w:p w:rsidR="002C73FA" w:rsidRPr="00E900B4" w:rsidRDefault="002C73FA" w:rsidP="00E900B4">
            <w:pPr>
              <w:spacing w:after="0" w:line="240" w:lineRule="auto"/>
              <w:ind w:firstLine="709"/>
              <w:jc w:val="both"/>
              <w:rPr>
                <w:rFonts w:ascii="Times New Roman" w:hAnsi="Times New Roman" w:cs="Times New Roman"/>
                <w:sz w:val="24"/>
                <w:szCs w:val="24"/>
              </w:rPr>
            </w:pPr>
            <w:r w:rsidRPr="00E900B4">
              <w:rPr>
                <w:rFonts w:ascii="Times New Roman" w:hAnsi="Times New Roman" w:cs="Times New Roman"/>
                <w:sz w:val="24"/>
                <w:szCs w:val="24"/>
              </w:rPr>
              <w:t>Основные положения Конвенции о правах ребенка. Понятие «ребенок», приоритетность интересов детей и обязательство государств-участников. Перечень прав на жизнь, имя, гражданство, право знать своих родителей, право на заботу родителей. Обязанности государства помогать родителям. Права детей на образование. Комитет по правам ребёнка, его структура, функции, права и обязанности. Процедурно-правовые проблемы соблюдения государствами положений Конвенции.</w:t>
            </w:r>
          </w:p>
          <w:p w:rsidR="002C73FA" w:rsidRPr="00E900B4" w:rsidRDefault="002C73FA" w:rsidP="00E900B4">
            <w:pPr>
              <w:spacing w:after="0" w:line="240" w:lineRule="auto"/>
              <w:jc w:val="both"/>
              <w:rPr>
                <w:rFonts w:ascii="Times New Roman" w:hAnsi="Times New Roman" w:cs="Times New Roman"/>
                <w:sz w:val="24"/>
                <w:szCs w:val="24"/>
              </w:rPr>
            </w:pPr>
            <w:r w:rsidRPr="00E900B4">
              <w:rPr>
                <w:rFonts w:ascii="Times New Roman" w:hAnsi="Times New Roman" w:cs="Times New Roman"/>
                <w:sz w:val="24"/>
                <w:szCs w:val="24"/>
              </w:rPr>
              <w:t xml:space="preserve">Основные российские документы о правах детей: Федеральный закон «Об </w:t>
            </w:r>
            <w:proofErr w:type="spellStart"/>
            <w:r w:rsidRPr="00E900B4">
              <w:rPr>
                <w:rFonts w:ascii="Times New Roman" w:hAnsi="Times New Roman" w:cs="Times New Roman"/>
                <w:sz w:val="24"/>
                <w:szCs w:val="24"/>
              </w:rPr>
              <w:t>основныхгарантиях</w:t>
            </w:r>
            <w:proofErr w:type="spellEnd"/>
            <w:r w:rsidRPr="00E900B4">
              <w:rPr>
                <w:rFonts w:ascii="Times New Roman" w:hAnsi="Times New Roman" w:cs="Times New Roman"/>
                <w:sz w:val="24"/>
                <w:szCs w:val="24"/>
              </w:rPr>
              <w:t xml:space="preserve"> прав ребенка в Российской Федерации», Семейный кодекс РФ, Гражданский </w:t>
            </w:r>
            <w:proofErr w:type="spellStart"/>
            <w:r w:rsidRPr="00E900B4">
              <w:rPr>
                <w:rFonts w:ascii="Times New Roman" w:hAnsi="Times New Roman" w:cs="Times New Roman"/>
                <w:sz w:val="24"/>
                <w:szCs w:val="24"/>
              </w:rPr>
              <w:t>кодексРФ</w:t>
            </w:r>
            <w:proofErr w:type="spellEnd"/>
            <w:r w:rsidRPr="00E900B4">
              <w:rPr>
                <w:rFonts w:ascii="Times New Roman" w:hAnsi="Times New Roman" w:cs="Times New Roman"/>
                <w:sz w:val="24"/>
                <w:szCs w:val="24"/>
              </w:rPr>
              <w:t>.</w:t>
            </w:r>
          </w:p>
          <w:p w:rsidR="002C73FA" w:rsidRPr="00E900B4" w:rsidRDefault="002C73FA" w:rsidP="00E900B4">
            <w:pPr>
              <w:spacing w:after="0" w:line="240" w:lineRule="auto"/>
              <w:ind w:firstLine="709"/>
              <w:jc w:val="both"/>
              <w:rPr>
                <w:rFonts w:ascii="Times New Roman" w:hAnsi="Times New Roman" w:cs="Times New Roman"/>
                <w:sz w:val="24"/>
                <w:szCs w:val="24"/>
              </w:rPr>
            </w:pPr>
            <w:r w:rsidRPr="00E900B4">
              <w:rPr>
                <w:rFonts w:ascii="Times New Roman" w:hAnsi="Times New Roman" w:cs="Times New Roman"/>
                <w:sz w:val="24"/>
                <w:szCs w:val="24"/>
              </w:rPr>
              <w:t xml:space="preserve">Основные гарантии прав и законных интересов ребенка, предусмотренных Конституцией Российской Федерации. Создание правовых, социально-экономических условий для реализации прав и законных интересов ребенка. Общие положения Федерального закона «Об основных гарантиях прав ребенка в Российской Федерации». Основные направления обеспечения прав ребенка в Российской Федерации. Организационные основы гарантий прав ребенка.  Семейный кодекс РФ: право ребенка жить и воспитываться в семье, право ребенка на общение с родителями и другими родственниками, право ребенка на защиту, право ребенка выражать свое мнение, право ребенка на имя, отчество и фамилию, имущественные права ребенка. Основные положения Гражданского кодекса РФ в отношении несовершеннолетних, не достигших 14 лет (малолетних). </w:t>
            </w:r>
          </w:p>
          <w:p w:rsidR="002C73FA" w:rsidRPr="00E900B4" w:rsidRDefault="002C73FA" w:rsidP="00E900B4">
            <w:pPr>
              <w:spacing w:after="0" w:line="240" w:lineRule="auto"/>
              <w:jc w:val="both"/>
              <w:rPr>
                <w:rFonts w:ascii="Times New Roman" w:hAnsi="Times New Roman" w:cs="Times New Roman"/>
                <w:sz w:val="24"/>
                <w:szCs w:val="24"/>
              </w:rPr>
            </w:pPr>
            <w:r w:rsidRPr="00E900B4">
              <w:rPr>
                <w:rFonts w:ascii="Times New Roman" w:hAnsi="Times New Roman" w:cs="Times New Roman"/>
                <w:sz w:val="24"/>
                <w:szCs w:val="24"/>
              </w:rPr>
              <w:t xml:space="preserve">Государственная, социальная, психологическая, педагогическая охрана ребенка </w:t>
            </w:r>
            <w:proofErr w:type="spellStart"/>
            <w:r w:rsidRPr="00E900B4">
              <w:rPr>
                <w:rFonts w:ascii="Times New Roman" w:hAnsi="Times New Roman" w:cs="Times New Roman"/>
                <w:sz w:val="24"/>
                <w:szCs w:val="24"/>
              </w:rPr>
              <w:t>идетства</w:t>
            </w:r>
            <w:proofErr w:type="spellEnd"/>
            <w:r w:rsidRPr="00E900B4">
              <w:rPr>
                <w:rFonts w:ascii="Times New Roman" w:hAnsi="Times New Roman" w:cs="Times New Roman"/>
                <w:sz w:val="24"/>
                <w:szCs w:val="24"/>
              </w:rPr>
              <w:t>.</w:t>
            </w:r>
          </w:p>
          <w:p w:rsidR="002C73FA" w:rsidRPr="00E900B4" w:rsidRDefault="002C73FA" w:rsidP="00E900B4">
            <w:pPr>
              <w:spacing w:after="0" w:line="240" w:lineRule="auto"/>
              <w:ind w:firstLine="709"/>
              <w:jc w:val="both"/>
              <w:rPr>
                <w:rFonts w:ascii="Times New Roman" w:hAnsi="Times New Roman" w:cs="Times New Roman"/>
                <w:sz w:val="24"/>
                <w:szCs w:val="24"/>
              </w:rPr>
            </w:pPr>
            <w:r w:rsidRPr="00E900B4">
              <w:rPr>
                <w:rFonts w:ascii="Times New Roman" w:hAnsi="Times New Roman" w:cs="Times New Roman"/>
                <w:sz w:val="24"/>
                <w:szCs w:val="24"/>
              </w:rPr>
              <w:t xml:space="preserve">Социальная защита обучающихся. Осуществление защиты нарушенных прав ребенка. Взаимодействие с органами правопорядка и социальной защиты населения. Формы правовой защиты. Нормативно-правовые основы организации деятельности дошкольной образовательной организации. Система образования в Российской Федерации. Образовательные организации, их правовой статус. </w:t>
            </w:r>
          </w:p>
          <w:p w:rsidR="002C73FA" w:rsidRPr="00E900B4" w:rsidRDefault="002C73FA" w:rsidP="00E900B4">
            <w:pPr>
              <w:spacing w:after="0" w:line="240" w:lineRule="auto"/>
              <w:jc w:val="both"/>
              <w:rPr>
                <w:rFonts w:ascii="Times New Roman" w:hAnsi="Times New Roman" w:cs="Times New Roman"/>
                <w:sz w:val="24"/>
                <w:szCs w:val="24"/>
              </w:rPr>
            </w:pPr>
            <w:r w:rsidRPr="00E900B4">
              <w:rPr>
                <w:rFonts w:ascii="Times New Roman" w:hAnsi="Times New Roman" w:cs="Times New Roman"/>
                <w:sz w:val="24"/>
                <w:szCs w:val="24"/>
              </w:rPr>
              <w:t>Права и обязанности педагогических работников.</w:t>
            </w:r>
          </w:p>
          <w:p w:rsidR="002C73FA" w:rsidRPr="00E900B4" w:rsidRDefault="002C73FA"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hAnsi="Times New Roman" w:cs="Times New Roman"/>
                <w:sz w:val="24"/>
                <w:szCs w:val="24"/>
              </w:rPr>
              <w:t xml:space="preserve">Специфика профессиональной деятельности педагога. Трудовые права и социальные </w:t>
            </w:r>
            <w:proofErr w:type="spellStart"/>
            <w:r w:rsidRPr="00E900B4">
              <w:rPr>
                <w:rFonts w:ascii="Times New Roman" w:hAnsi="Times New Roman" w:cs="Times New Roman"/>
                <w:sz w:val="24"/>
                <w:szCs w:val="24"/>
              </w:rPr>
              <w:t>гарантиипедагогов</w:t>
            </w:r>
            <w:proofErr w:type="spellEnd"/>
            <w:r w:rsidRPr="00E900B4">
              <w:rPr>
                <w:rFonts w:ascii="Times New Roman" w:hAnsi="Times New Roman" w:cs="Times New Roman"/>
                <w:sz w:val="24"/>
                <w:szCs w:val="24"/>
              </w:rPr>
              <w:t>. Должностные обязанности педагогических работников. Права и свободы, меры социальной поддержки педагогических работников. Трудовые отношения в системе образования.</w:t>
            </w:r>
          </w:p>
        </w:tc>
      </w:tr>
      <w:tr w:rsidR="003349D6" w:rsidRPr="00E900B4" w:rsidTr="003349D6">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3349D6" w:rsidRPr="00E900B4" w:rsidRDefault="003349D6" w:rsidP="00E900B4">
            <w:pPr>
              <w:spacing w:after="0" w:line="240" w:lineRule="auto"/>
              <w:jc w:val="center"/>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lastRenderedPageBreak/>
              <w:t>К.М.01.05(У) Учебная (ознакомительная) практика</w:t>
            </w:r>
          </w:p>
          <w:p w:rsidR="000A1994" w:rsidRPr="00E900B4" w:rsidRDefault="000A1994"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Вид практики:  Учебная  практика.</w:t>
            </w:r>
          </w:p>
          <w:p w:rsidR="000A1994" w:rsidRPr="00E900B4" w:rsidRDefault="000A1994"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Тип практики: Ознакомительная.</w:t>
            </w:r>
          </w:p>
          <w:p w:rsidR="000A1994" w:rsidRPr="00E900B4" w:rsidRDefault="000A1994"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Форма проведения практики: дискретно. </w:t>
            </w:r>
          </w:p>
          <w:p w:rsidR="00304304" w:rsidRPr="00E900B4" w:rsidRDefault="008F679F"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Учебная практика (ознакомительная) носит ознакомительный характер и направлена на формирование у студентов представлений о педагогической профессии, организуется на базе образовательных учреждений общего образования. Основными видами деятельности обучающихся являются педагогическое наблюдение и анализ особенностей профессиональной деятельности учителя начальных классов.</w:t>
            </w:r>
          </w:p>
          <w:p w:rsidR="000A1994" w:rsidRPr="00E900B4" w:rsidRDefault="000A1994"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Учебная практика (ознакомительная) в соответствии с учебным планом проводится:</w:t>
            </w:r>
          </w:p>
          <w:p w:rsidR="000A1994" w:rsidRPr="00E900B4" w:rsidRDefault="000A1994"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Очная форма обучения - 2 курс, 3,4 семестр</w:t>
            </w:r>
          </w:p>
          <w:p w:rsidR="000A1994" w:rsidRPr="00E900B4" w:rsidRDefault="000A1994"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Заочная форма обучения - 2 курс, 3,4 семестр</w:t>
            </w:r>
          </w:p>
        </w:tc>
      </w:tr>
      <w:tr w:rsidR="00B84ED7" w:rsidRPr="00E900B4" w:rsidTr="009D2112">
        <w:trPr>
          <w:trHeight w:val="330"/>
        </w:trPr>
        <w:tc>
          <w:tcPr>
            <w:tcW w:w="9513" w:type="dxa"/>
            <w:tcBorders>
              <w:top w:val="nil"/>
              <w:left w:val="single" w:sz="4" w:space="0" w:color="auto"/>
              <w:bottom w:val="single" w:sz="4" w:space="0" w:color="auto"/>
              <w:right w:val="single" w:sz="4" w:space="0" w:color="auto"/>
            </w:tcBorders>
            <w:shd w:val="clear" w:color="auto" w:fill="FFFFFF" w:themeFill="background1"/>
            <w:vAlign w:val="center"/>
          </w:tcPr>
          <w:p w:rsidR="009D2112" w:rsidRDefault="00B84ED7" w:rsidP="00B84ED7">
            <w:pPr>
              <w:jc w:val="center"/>
              <w:rPr>
                <w:rFonts w:ascii="Times New Roman" w:hAnsi="Times New Roman" w:cs="Times New Roman"/>
                <w:color w:val="000000"/>
                <w:sz w:val="24"/>
                <w:szCs w:val="24"/>
              </w:rPr>
            </w:pPr>
            <w:r w:rsidRPr="00B84ED7">
              <w:rPr>
                <w:rFonts w:ascii="Times New Roman" w:hAnsi="Times New Roman" w:cs="Times New Roman"/>
                <w:color w:val="000000"/>
                <w:sz w:val="24"/>
                <w:szCs w:val="24"/>
              </w:rPr>
              <w:t>К.М.01.06</w:t>
            </w:r>
            <w:r w:rsidR="009D2112">
              <w:rPr>
                <w:rFonts w:ascii="Times New Roman" w:hAnsi="Times New Roman" w:cs="Times New Roman"/>
                <w:color w:val="000000"/>
                <w:sz w:val="24"/>
                <w:szCs w:val="24"/>
              </w:rPr>
              <w:t xml:space="preserve"> </w:t>
            </w:r>
            <w:r w:rsidRPr="00B84ED7">
              <w:rPr>
                <w:rFonts w:ascii="Times New Roman" w:hAnsi="Times New Roman" w:cs="Times New Roman"/>
                <w:color w:val="000000"/>
                <w:sz w:val="24"/>
                <w:szCs w:val="24"/>
              </w:rPr>
              <w:t>Основы российской государственности</w:t>
            </w:r>
            <w:r w:rsidR="009D2112">
              <w:rPr>
                <w:rFonts w:ascii="Times New Roman" w:hAnsi="Times New Roman" w:cs="Times New Roman"/>
                <w:color w:val="000000"/>
                <w:sz w:val="24"/>
                <w:szCs w:val="24"/>
              </w:rPr>
              <w:t xml:space="preserve"> </w:t>
            </w:r>
          </w:p>
          <w:p w:rsidR="00B84ED7" w:rsidRPr="00B84ED7" w:rsidRDefault="009D2112" w:rsidP="009D2112">
            <w:pPr>
              <w:rPr>
                <w:rFonts w:ascii="Times New Roman" w:hAnsi="Times New Roman" w:cs="Times New Roman"/>
                <w:color w:val="000000"/>
                <w:sz w:val="24"/>
                <w:szCs w:val="24"/>
              </w:rPr>
            </w:pPr>
            <w:r w:rsidRPr="00DB5963">
              <w:rPr>
                <w:rFonts w:ascii="Times New Roman" w:hAnsi="Times New Roman"/>
                <w:color w:val="000000"/>
                <w:sz w:val="24"/>
                <w:szCs w:val="24"/>
              </w:rPr>
              <w:t>Что такое Россия. Современная</w:t>
            </w:r>
            <w:r w:rsidRPr="0092783D">
              <w:rPr>
                <w:rFonts w:ascii="Times New Roman" w:hAnsi="Times New Roman"/>
                <w:color w:val="000000"/>
                <w:sz w:val="24"/>
                <w:szCs w:val="24"/>
              </w:rPr>
              <w:t xml:space="preserve"> Россия: цифры и факты, достижения и герои</w:t>
            </w:r>
            <w:r>
              <w:rPr>
                <w:rFonts w:ascii="Times New Roman" w:hAnsi="Times New Roman"/>
                <w:color w:val="000000"/>
                <w:sz w:val="24"/>
                <w:szCs w:val="24"/>
              </w:rPr>
              <w:t xml:space="preserve">. </w:t>
            </w:r>
            <w:r w:rsidRPr="0092783D">
              <w:rPr>
                <w:rFonts w:ascii="Times New Roman" w:hAnsi="Times New Roman"/>
                <w:color w:val="000000"/>
                <w:sz w:val="24"/>
                <w:szCs w:val="24"/>
              </w:rPr>
              <w:t>Многообразие российских регионов</w:t>
            </w:r>
            <w:r>
              <w:rPr>
                <w:rFonts w:ascii="Times New Roman" w:hAnsi="Times New Roman"/>
                <w:color w:val="000000"/>
                <w:sz w:val="24"/>
                <w:szCs w:val="24"/>
              </w:rPr>
              <w:t xml:space="preserve">. </w:t>
            </w:r>
            <w:r w:rsidRPr="0092783D">
              <w:rPr>
                <w:rFonts w:ascii="Times New Roman" w:hAnsi="Times New Roman"/>
                <w:color w:val="000000"/>
                <w:sz w:val="24"/>
                <w:szCs w:val="24"/>
              </w:rPr>
              <w:t>Испытания и победы России</w:t>
            </w:r>
            <w:r>
              <w:rPr>
                <w:rFonts w:ascii="Times New Roman" w:hAnsi="Times New Roman"/>
                <w:color w:val="000000"/>
                <w:sz w:val="24"/>
                <w:szCs w:val="24"/>
              </w:rPr>
              <w:t xml:space="preserve">. </w:t>
            </w:r>
            <w:r w:rsidRPr="0092783D">
              <w:rPr>
                <w:rFonts w:ascii="Times New Roman" w:hAnsi="Times New Roman"/>
                <w:color w:val="000000"/>
                <w:sz w:val="24"/>
                <w:szCs w:val="24"/>
              </w:rPr>
              <w:t>Герои страны, герои народа</w:t>
            </w:r>
            <w:r>
              <w:rPr>
                <w:rFonts w:ascii="Times New Roman" w:hAnsi="Times New Roman"/>
                <w:color w:val="000000"/>
                <w:sz w:val="24"/>
                <w:szCs w:val="24"/>
              </w:rPr>
              <w:t xml:space="preserve">. </w:t>
            </w:r>
            <w:r w:rsidRPr="00DB5963">
              <w:rPr>
                <w:rFonts w:ascii="Times New Roman" w:hAnsi="Times New Roman"/>
                <w:color w:val="000000"/>
                <w:sz w:val="24"/>
                <w:szCs w:val="24"/>
              </w:rPr>
              <w:t>Российское государство-цивилизация.</w:t>
            </w:r>
            <w:r>
              <w:rPr>
                <w:rFonts w:ascii="Times New Roman" w:hAnsi="Times New Roman"/>
                <w:b/>
                <w:color w:val="000000"/>
                <w:sz w:val="24"/>
                <w:szCs w:val="24"/>
              </w:rPr>
              <w:t xml:space="preserve"> </w:t>
            </w:r>
            <w:proofErr w:type="spellStart"/>
            <w:r w:rsidRPr="0092783D">
              <w:rPr>
                <w:rFonts w:ascii="Times New Roman" w:hAnsi="Times New Roman"/>
                <w:color w:val="000000"/>
                <w:sz w:val="24"/>
                <w:szCs w:val="24"/>
              </w:rPr>
              <w:t>Цивилизационный</w:t>
            </w:r>
            <w:proofErr w:type="spellEnd"/>
            <w:r w:rsidRPr="0092783D">
              <w:rPr>
                <w:rFonts w:ascii="Times New Roman" w:hAnsi="Times New Roman"/>
                <w:color w:val="000000"/>
                <w:sz w:val="24"/>
                <w:szCs w:val="24"/>
              </w:rPr>
              <w:t xml:space="preserve"> подход: возможности и ограничения</w:t>
            </w:r>
            <w:r>
              <w:rPr>
                <w:rFonts w:ascii="Times New Roman" w:hAnsi="Times New Roman"/>
                <w:color w:val="000000"/>
                <w:sz w:val="24"/>
                <w:szCs w:val="24"/>
              </w:rPr>
              <w:t xml:space="preserve">. </w:t>
            </w:r>
            <w:r w:rsidRPr="0092783D">
              <w:rPr>
                <w:rFonts w:ascii="Times New Roman" w:hAnsi="Times New Roman"/>
                <w:color w:val="000000"/>
                <w:sz w:val="24"/>
                <w:szCs w:val="24"/>
              </w:rPr>
              <w:t>Философское осмысление России как цивилизации</w:t>
            </w:r>
            <w:r>
              <w:rPr>
                <w:rFonts w:ascii="Times New Roman" w:hAnsi="Times New Roman"/>
                <w:color w:val="000000"/>
                <w:sz w:val="24"/>
                <w:szCs w:val="24"/>
              </w:rPr>
              <w:t xml:space="preserve">. </w:t>
            </w:r>
            <w:r w:rsidRPr="0092783D">
              <w:rPr>
                <w:rFonts w:ascii="Times New Roman" w:hAnsi="Times New Roman"/>
                <w:color w:val="000000"/>
                <w:sz w:val="24"/>
                <w:szCs w:val="24"/>
              </w:rPr>
              <w:t xml:space="preserve">Применимость и </w:t>
            </w:r>
            <w:r w:rsidRPr="0092783D">
              <w:rPr>
                <w:rFonts w:ascii="Times New Roman" w:hAnsi="Times New Roman"/>
                <w:color w:val="000000"/>
                <w:sz w:val="24"/>
                <w:szCs w:val="24"/>
              </w:rPr>
              <w:lastRenderedPageBreak/>
              <w:t xml:space="preserve">альтернативы </w:t>
            </w:r>
            <w:proofErr w:type="spellStart"/>
            <w:r w:rsidRPr="0092783D">
              <w:rPr>
                <w:rFonts w:ascii="Times New Roman" w:hAnsi="Times New Roman"/>
                <w:color w:val="000000"/>
                <w:sz w:val="24"/>
                <w:szCs w:val="24"/>
              </w:rPr>
              <w:t>цивилизационного</w:t>
            </w:r>
            <w:proofErr w:type="spellEnd"/>
            <w:r w:rsidRPr="0092783D">
              <w:rPr>
                <w:rFonts w:ascii="Times New Roman" w:hAnsi="Times New Roman"/>
                <w:color w:val="000000"/>
                <w:sz w:val="24"/>
                <w:szCs w:val="24"/>
              </w:rPr>
              <w:t xml:space="preserve"> подхода</w:t>
            </w:r>
            <w:r>
              <w:rPr>
                <w:rFonts w:ascii="Times New Roman" w:hAnsi="Times New Roman"/>
                <w:color w:val="000000"/>
                <w:sz w:val="24"/>
                <w:szCs w:val="24"/>
              </w:rPr>
              <w:t xml:space="preserve">. </w:t>
            </w:r>
            <w:r w:rsidRPr="0092783D">
              <w:rPr>
                <w:rFonts w:ascii="Times New Roman" w:hAnsi="Times New Roman"/>
                <w:color w:val="000000"/>
                <w:sz w:val="24"/>
                <w:szCs w:val="24"/>
              </w:rPr>
              <w:t xml:space="preserve">Российская цивилизация в </w:t>
            </w:r>
            <w:proofErr w:type="gramStart"/>
            <w:r w:rsidRPr="0092783D">
              <w:rPr>
                <w:rFonts w:ascii="Times New Roman" w:hAnsi="Times New Roman"/>
                <w:color w:val="000000"/>
                <w:sz w:val="24"/>
                <w:szCs w:val="24"/>
              </w:rPr>
              <w:t>академическом</w:t>
            </w:r>
            <w:proofErr w:type="gramEnd"/>
            <w:r w:rsidRPr="0092783D">
              <w:rPr>
                <w:rFonts w:ascii="Times New Roman" w:hAnsi="Times New Roman"/>
                <w:color w:val="000000"/>
                <w:sz w:val="24"/>
                <w:szCs w:val="24"/>
              </w:rPr>
              <w:t xml:space="preserve"> </w:t>
            </w:r>
            <w:proofErr w:type="spellStart"/>
            <w:r w:rsidRPr="0092783D">
              <w:rPr>
                <w:rFonts w:ascii="Times New Roman" w:hAnsi="Times New Roman"/>
                <w:color w:val="000000"/>
                <w:sz w:val="24"/>
                <w:szCs w:val="24"/>
              </w:rPr>
              <w:t>дискурсе</w:t>
            </w:r>
            <w:proofErr w:type="spellEnd"/>
            <w:r>
              <w:rPr>
                <w:rFonts w:ascii="Times New Roman" w:hAnsi="Times New Roman"/>
                <w:color w:val="000000"/>
                <w:sz w:val="24"/>
                <w:szCs w:val="24"/>
              </w:rPr>
              <w:t xml:space="preserve">. </w:t>
            </w:r>
            <w:r w:rsidRPr="0092783D">
              <w:rPr>
                <w:rFonts w:ascii="Times New Roman" w:hAnsi="Times New Roman"/>
                <w:color w:val="000000"/>
                <w:sz w:val="24"/>
                <w:szCs w:val="24"/>
              </w:rPr>
              <w:t xml:space="preserve">Применимость и альтернативы </w:t>
            </w:r>
            <w:proofErr w:type="spellStart"/>
            <w:r w:rsidRPr="0092783D">
              <w:rPr>
                <w:rFonts w:ascii="Times New Roman" w:hAnsi="Times New Roman"/>
                <w:color w:val="000000"/>
                <w:sz w:val="24"/>
                <w:szCs w:val="24"/>
              </w:rPr>
              <w:t>цивилизационного</w:t>
            </w:r>
            <w:proofErr w:type="spellEnd"/>
            <w:r w:rsidRPr="0092783D">
              <w:rPr>
                <w:rFonts w:ascii="Times New Roman" w:hAnsi="Times New Roman"/>
                <w:color w:val="000000"/>
                <w:sz w:val="24"/>
                <w:szCs w:val="24"/>
              </w:rPr>
              <w:t xml:space="preserve"> подхода</w:t>
            </w:r>
            <w:r>
              <w:rPr>
                <w:rFonts w:ascii="Times New Roman" w:hAnsi="Times New Roman"/>
                <w:color w:val="000000"/>
                <w:sz w:val="24"/>
                <w:szCs w:val="24"/>
              </w:rPr>
              <w:t xml:space="preserve">. </w:t>
            </w:r>
            <w:r w:rsidRPr="0092783D">
              <w:rPr>
                <w:rFonts w:ascii="Times New Roman" w:hAnsi="Times New Roman"/>
                <w:color w:val="000000"/>
                <w:sz w:val="24"/>
                <w:szCs w:val="24"/>
              </w:rPr>
              <w:t xml:space="preserve">Российская цивилизация в </w:t>
            </w:r>
            <w:proofErr w:type="gramStart"/>
            <w:r w:rsidRPr="0092783D">
              <w:rPr>
                <w:rFonts w:ascii="Times New Roman" w:hAnsi="Times New Roman"/>
                <w:color w:val="000000"/>
                <w:sz w:val="24"/>
                <w:szCs w:val="24"/>
              </w:rPr>
              <w:t>академическом</w:t>
            </w:r>
            <w:proofErr w:type="gramEnd"/>
            <w:r w:rsidRPr="0092783D">
              <w:rPr>
                <w:rFonts w:ascii="Times New Roman" w:hAnsi="Times New Roman"/>
                <w:color w:val="000000"/>
                <w:sz w:val="24"/>
                <w:szCs w:val="24"/>
              </w:rPr>
              <w:t xml:space="preserve"> </w:t>
            </w:r>
            <w:proofErr w:type="spellStart"/>
            <w:r w:rsidRPr="0092783D">
              <w:rPr>
                <w:rFonts w:ascii="Times New Roman" w:hAnsi="Times New Roman"/>
                <w:color w:val="000000"/>
                <w:sz w:val="24"/>
                <w:szCs w:val="24"/>
              </w:rPr>
              <w:t>дискурсе</w:t>
            </w:r>
            <w:proofErr w:type="spellEnd"/>
            <w:r>
              <w:rPr>
                <w:rFonts w:ascii="Times New Roman" w:hAnsi="Times New Roman"/>
                <w:color w:val="000000"/>
                <w:sz w:val="24"/>
                <w:szCs w:val="24"/>
              </w:rPr>
              <w:t xml:space="preserve">. </w:t>
            </w:r>
            <w:r w:rsidRPr="00DB5963">
              <w:rPr>
                <w:rFonts w:ascii="Times New Roman" w:hAnsi="Times New Roman"/>
                <w:color w:val="000000"/>
                <w:sz w:val="24"/>
                <w:szCs w:val="24"/>
              </w:rPr>
              <w:t>Российское мировоззрение и ценности российской цивилизации</w:t>
            </w:r>
            <w:r>
              <w:rPr>
                <w:rFonts w:ascii="Times New Roman" w:hAnsi="Times New Roman"/>
                <w:color w:val="000000"/>
                <w:sz w:val="24"/>
                <w:szCs w:val="24"/>
              </w:rPr>
              <w:t xml:space="preserve">. Мировоззрение и идентичность. </w:t>
            </w:r>
            <w:r w:rsidRPr="0092783D">
              <w:rPr>
                <w:rFonts w:ascii="Times New Roman" w:hAnsi="Times New Roman"/>
                <w:color w:val="000000"/>
                <w:sz w:val="24"/>
                <w:szCs w:val="24"/>
              </w:rPr>
              <w:t>Ценностные вызовы современной политики</w:t>
            </w:r>
            <w:r>
              <w:rPr>
                <w:rFonts w:ascii="Times New Roman" w:hAnsi="Times New Roman"/>
                <w:color w:val="000000"/>
                <w:sz w:val="24"/>
                <w:szCs w:val="24"/>
              </w:rPr>
              <w:t xml:space="preserve">. </w:t>
            </w:r>
            <w:r w:rsidRPr="0092783D">
              <w:rPr>
                <w:rFonts w:ascii="Times New Roman" w:hAnsi="Times New Roman"/>
                <w:color w:val="000000"/>
                <w:sz w:val="24"/>
                <w:szCs w:val="24"/>
              </w:rPr>
              <w:t>Концепт мировоззрения в социальных науках</w:t>
            </w:r>
            <w:r>
              <w:rPr>
                <w:rFonts w:ascii="Times New Roman" w:hAnsi="Times New Roman"/>
                <w:color w:val="000000"/>
                <w:sz w:val="24"/>
                <w:szCs w:val="24"/>
              </w:rPr>
              <w:t xml:space="preserve">. </w:t>
            </w:r>
            <w:r w:rsidRPr="0092783D">
              <w:rPr>
                <w:rFonts w:ascii="Times New Roman" w:hAnsi="Times New Roman"/>
                <w:color w:val="000000"/>
                <w:sz w:val="24"/>
                <w:szCs w:val="24"/>
              </w:rPr>
              <w:t>Системная модель мировоззрения</w:t>
            </w:r>
            <w:r>
              <w:rPr>
                <w:rFonts w:ascii="Times New Roman" w:hAnsi="Times New Roman"/>
                <w:color w:val="000000"/>
                <w:sz w:val="24"/>
                <w:szCs w:val="24"/>
              </w:rPr>
              <w:t xml:space="preserve">. </w:t>
            </w:r>
            <w:r w:rsidRPr="0092783D">
              <w:rPr>
                <w:rFonts w:ascii="Times New Roman" w:hAnsi="Times New Roman"/>
                <w:color w:val="000000"/>
                <w:sz w:val="24"/>
                <w:szCs w:val="24"/>
              </w:rPr>
              <w:t>Ценности российской цивилизации</w:t>
            </w:r>
            <w:r>
              <w:rPr>
                <w:rFonts w:ascii="Times New Roman" w:hAnsi="Times New Roman"/>
                <w:color w:val="000000"/>
                <w:sz w:val="24"/>
                <w:szCs w:val="24"/>
              </w:rPr>
              <w:t xml:space="preserve">. </w:t>
            </w:r>
            <w:r w:rsidRPr="0092783D">
              <w:rPr>
                <w:rFonts w:ascii="Times New Roman" w:hAnsi="Times New Roman"/>
                <w:color w:val="000000"/>
                <w:sz w:val="24"/>
                <w:szCs w:val="24"/>
              </w:rPr>
              <w:t>Мировоззрение и государство</w:t>
            </w:r>
            <w:r>
              <w:rPr>
                <w:rFonts w:ascii="Times New Roman" w:hAnsi="Times New Roman"/>
                <w:color w:val="000000"/>
                <w:sz w:val="24"/>
                <w:szCs w:val="24"/>
              </w:rPr>
              <w:t xml:space="preserve">. </w:t>
            </w:r>
            <w:r w:rsidRPr="00DB5963">
              <w:rPr>
                <w:rFonts w:ascii="Times New Roman" w:hAnsi="Times New Roman"/>
                <w:color w:val="000000"/>
                <w:sz w:val="24"/>
                <w:szCs w:val="24"/>
              </w:rPr>
              <w:t>Политическое устройство России</w:t>
            </w:r>
            <w:r>
              <w:rPr>
                <w:rFonts w:ascii="Times New Roman" w:hAnsi="Times New Roman"/>
                <w:color w:val="000000"/>
                <w:sz w:val="24"/>
                <w:szCs w:val="24"/>
              </w:rPr>
              <w:t xml:space="preserve">. </w:t>
            </w:r>
            <w:r w:rsidRPr="0092783D">
              <w:rPr>
                <w:rFonts w:ascii="Times New Roman" w:hAnsi="Times New Roman"/>
                <w:color w:val="000000"/>
                <w:sz w:val="24"/>
                <w:szCs w:val="24"/>
              </w:rPr>
              <w:t>Конституционные принципы и разделение властей</w:t>
            </w:r>
            <w:r>
              <w:rPr>
                <w:rFonts w:ascii="Times New Roman" w:hAnsi="Times New Roman"/>
                <w:color w:val="000000"/>
                <w:sz w:val="24"/>
                <w:szCs w:val="24"/>
              </w:rPr>
              <w:t xml:space="preserve">. </w:t>
            </w:r>
            <w:r w:rsidRPr="0092783D">
              <w:rPr>
                <w:rFonts w:ascii="Times New Roman" w:hAnsi="Times New Roman"/>
                <w:color w:val="000000"/>
                <w:sz w:val="24"/>
                <w:szCs w:val="24"/>
              </w:rPr>
              <w:t>Стратегическое планирование: национальные проекты и государственные программы</w:t>
            </w:r>
            <w:r>
              <w:rPr>
                <w:rFonts w:ascii="Times New Roman" w:hAnsi="Times New Roman"/>
                <w:color w:val="000000"/>
                <w:sz w:val="24"/>
                <w:szCs w:val="24"/>
              </w:rPr>
              <w:t xml:space="preserve">. </w:t>
            </w:r>
            <w:r w:rsidRPr="0092783D">
              <w:rPr>
                <w:rFonts w:ascii="Times New Roman" w:hAnsi="Times New Roman"/>
                <w:color w:val="000000"/>
                <w:sz w:val="24"/>
                <w:szCs w:val="24"/>
              </w:rPr>
              <w:t>Власть и легитимность в конституционном преломлении</w:t>
            </w:r>
            <w:r>
              <w:rPr>
                <w:rFonts w:ascii="Times New Roman" w:hAnsi="Times New Roman"/>
                <w:color w:val="000000"/>
                <w:sz w:val="24"/>
                <w:szCs w:val="24"/>
              </w:rPr>
              <w:t xml:space="preserve">. </w:t>
            </w:r>
            <w:r w:rsidRPr="0092783D">
              <w:rPr>
                <w:rFonts w:ascii="Times New Roman" w:hAnsi="Times New Roman"/>
                <w:color w:val="000000"/>
                <w:sz w:val="24"/>
                <w:szCs w:val="24"/>
              </w:rPr>
              <w:t>Уровни и ветви власти</w:t>
            </w:r>
            <w:r>
              <w:rPr>
                <w:rFonts w:ascii="Times New Roman" w:hAnsi="Times New Roman"/>
                <w:color w:val="000000"/>
                <w:sz w:val="24"/>
                <w:szCs w:val="24"/>
              </w:rPr>
              <w:t xml:space="preserve">. </w:t>
            </w:r>
            <w:r w:rsidRPr="0092783D">
              <w:rPr>
                <w:rFonts w:ascii="Times New Roman" w:hAnsi="Times New Roman"/>
                <w:color w:val="000000"/>
                <w:sz w:val="24"/>
                <w:szCs w:val="24"/>
              </w:rPr>
              <w:t>Планирование будущего: государственные стратегии и гражданское участие</w:t>
            </w:r>
            <w:r>
              <w:rPr>
                <w:rFonts w:ascii="Times New Roman" w:hAnsi="Times New Roman"/>
                <w:color w:val="000000"/>
                <w:sz w:val="24"/>
                <w:szCs w:val="24"/>
              </w:rPr>
              <w:t xml:space="preserve">. </w:t>
            </w:r>
            <w:r w:rsidRPr="00DB5963">
              <w:rPr>
                <w:rFonts w:ascii="Times New Roman" w:hAnsi="Times New Roman"/>
                <w:color w:val="000000"/>
                <w:sz w:val="24"/>
                <w:szCs w:val="24"/>
              </w:rPr>
              <w:t>Вызовы будущего и развитие страны</w:t>
            </w:r>
            <w:r>
              <w:rPr>
                <w:rFonts w:ascii="Times New Roman" w:hAnsi="Times New Roman"/>
                <w:color w:val="000000"/>
                <w:sz w:val="24"/>
                <w:szCs w:val="24"/>
              </w:rPr>
              <w:t xml:space="preserve">. </w:t>
            </w:r>
            <w:r w:rsidRPr="0092783D">
              <w:rPr>
                <w:rFonts w:ascii="Times New Roman" w:hAnsi="Times New Roman"/>
                <w:color w:val="000000"/>
                <w:sz w:val="24"/>
                <w:szCs w:val="24"/>
              </w:rPr>
              <w:t>Актуальные вызовы и проблемы развития России</w:t>
            </w:r>
            <w:r>
              <w:rPr>
                <w:rFonts w:ascii="Times New Roman" w:hAnsi="Times New Roman"/>
                <w:color w:val="000000"/>
                <w:sz w:val="24"/>
                <w:szCs w:val="24"/>
              </w:rPr>
              <w:t xml:space="preserve">. </w:t>
            </w:r>
            <w:r w:rsidRPr="0092783D">
              <w:rPr>
                <w:rFonts w:ascii="Times New Roman" w:hAnsi="Times New Roman"/>
                <w:color w:val="000000"/>
                <w:sz w:val="24"/>
                <w:szCs w:val="24"/>
              </w:rPr>
              <w:t>Сценарии развития российской цивилизации</w:t>
            </w:r>
            <w:r>
              <w:rPr>
                <w:rFonts w:ascii="Times New Roman" w:hAnsi="Times New Roman"/>
                <w:color w:val="000000"/>
                <w:sz w:val="24"/>
                <w:szCs w:val="24"/>
              </w:rPr>
              <w:t xml:space="preserve">. </w:t>
            </w:r>
            <w:r w:rsidRPr="0092783D">
              <w:rPr>
                <w:rFonts w:ascii="Times New Roman" w:hAnsi="Times New Roman"/>
                <w:color w:val="000000"/>
                <w:sz w:val="24"/>
                <w:szCs w:val="24"/>
              </w:rPr>
              <w:t>Россия и глобальные вызовы</w:t>
            </w:r>
            <w:r>
              <w:rPr>
                <w:rFonts w:ascii="Times New Roman" w:hAnsi="Times New Roman"/>
                <w:color w:val="000000"/>
                <w:sz w:val="24"/>
                <w:szCs w:val="24"/>
              </w:rPr>
              <w:t xml:space="preserve">. </w:t>
            </w:r>
            <w:r w:rsidRPr="0092783D">
              <w:rPr>
                <w:rFonts w:ascii="Times New Roman" w:hAnsi="Times New Roman"/>
                <w:color w:val="000000"/>
                <w:sz w:val="24"/>
                <w:szCs w:val="24"/>
              </w:rPr>
              <w:t xml:space="preserve"> Внутренние вызовы общественного развития</w:t>
            </w:r>
            <w:r>
              <w:rPr>
                <w:rFonts w:ascii="Times New Roman" w:hAnsi="Times New Roman"/>
                <w:color w:val="000000"/>
                <w:sz w:val="24"/>
                <w:szCs w:val="24"/>
              </w:rPr>
              <w:t xml:space="preserve">. </w:t>
            </w:r>
            <w:r w:rsidRPr="0092783D">
              <w:rPr>
                <w:rFonts w:ascii="Times New Roman" w:hAnsi="Times New Roman"/>
                <w:color w:val="000000"/>
                <w:sz w:val="24"/>
                <w:szCs w:val="24"/>
              </w:rPr>
              <w:t>Образы будущего России</w:t>
            </w:r>
            <w:r>
              <w:rPr>
                <w:rFonts w:ascii="Times New Roman" w:hAnsi="Times New Roman"/>
                <w:color w:val="000000"/>
                <w:sz w:val="24"/>
                <w:szCs w:val="24"/>
              </w:rPr>
              <w:t xml:space="preserve">. </w:t>
            </w:r>
            <w:r w:rsidRPr="0092783D">
              <w:rPr>
                <w:rFonts w:ascii="Times New Roman" w:hAnsi="Times New Roman"/>
                <w:color w:val="000000"/>
                <w:sz w:val="24"/>
                <w:szCs w:val="24"/>
              </w:rPr>
              <w:t>Ориентиры стратегического развития</w:t>
            </w:r>
            <w:r>
              <w:rPr>
                <w:rFonts w:ascii="Times New Roman" w:hAnsi="Times New Roman"/>
                <w:color w:val="000000"/>
                <w:sz w:val="24"/>
                <w:szCs w:val="24"/>
              </w:rPr>
              <w:t xml:space="preserve">. </w:t>
            </w:r>
            <w:r w:rsidRPr="0092783D">
              <w:rPr>
                <w:rFonts w:ascii="Times New Roman" w:hAnsi="Times New Roman"/>
                <w:color w:val="000000"/>
                <w:sz w:val="24"/>
                <w:szCs w:val="24"/>
              </w:rPr>
              <w:t>Сценарии развития российской цивилизации</w:t>
            </w:r>
            <w:r>
              <w:rPr>
                <w:rFonts w:ascii="Times New Roman" w:hAnsi="Times New Roman"/>
                <w:color w:val="000000"/>
                <w:sz w:val="24"/>
                <w:szCs w:val="24"/>
              </w:rPr>
              <w:t>.</w:t>
            </w:r>
          </w:p>
          <w:p w:rsidR="00B84ED7" w:rsidRPr="00B84ED7" w:rsidRDefault="00B84ED7" w:rsidP="00B84ED7">
            <w:pPr>
              <w:spacing w:after="0" w:line="240" w:lineRule="auto"/>
              <w:rPr>
                <w:rFonts w:ascii="Times New Roman" w:eastAsia="Times New Roman" w:hAnsi="Times New Roman" w:cs="Times New Roman"/>
                <w:sz w:val="24"/>
                <w:szCs w:val="24"/>
              </w:rPr>
            </w:pPr>
          </w:p>
        </w:tc>
      </w:tr>
      <w:tr w:rsidR="003349D6" w:rsidRPr="00E900B4" w:rsidTr="003349D6">
        <w:trPr>
          <w:trHeight w:val="255"/>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3349D6" w:rsidRPr="00E900B4" w:rsidRDefault="003349D6" w:rsidP="00E900B4">
            <w:pPr>
              <w:spacing w:after="0" w:line="240" w:lineRule="auto"/>
              <w:jc w:val="center"/>
              <w:rPr>
                <w:rFonts w:ascii="Times New Roman" w:eastAsia="Times New Roman" w:hAnsi="Times New Roman" w:cs="Times New Roman"/>
                <w:bCs/>
                <w:sz w:val="24"/>
                <w:szCs w:val="24"/>
              </w:rPr>
            </w:pPr>
            <w:r w:rsidRPr="00E900B4">
              <w:rPr>
                <w:rFonts w:ascii="Times New Roman" w:eastAsia="Times New Roman" w:hAnsi="Times New Roman" w:cs="Times New Roman"/>
                <w:sz w:val="24"/>
                <w:szCs w:val="24"/>
              </w:rPr>
              <w:lastRenderedPageBreak/>
              <w:t xml:space="preserve">К.М.02 </w:t>
            </w:r>
            <w:r w:rsidRPr="00E900B4">
              <w:rPr>
                <w:rFonts w:ascii="Times New Roman" w:eastAsia="Times New Roman" w:hAnsi="Times New Roman" w:cs="Times New Roman"/>
                <w:bCs/>
                <w:sz w:val="24"/>
                <w:szCs w:val="24"/>
              </w:rPr>
              <w:t>Коммуникативный модуль</w:t>
            </w:r>
          </w:p>
        </w:tc>
      </w:tr>
      <w:tr w:rsidR="00B17513" w:rsidRPr="00E900B4" w:rsidTr="003349D6">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C80E0F" w:rsidRPr="00E900B4" w:rsidRDefault="00B17513" w:rsidP="00E900B4">
            <w:pPr>
              <w:spacing w:after="0" w:line="240" w:lineRule="auto"/>
              <w:ind w:firstLine="709"/>
              <w:jc w:val="center"/>
              <w:rPr>
                <w:rFonts w:ascii="Times New Roman" w:hAnsi="Times New Roman" w:cs="Times New Roman"/>
                <w:sz w:val="24"/>
                <w:szCs w:val="24"/>
                <w:lang w:val="en-US"/>
              </w:rPr>
            </w:pPr>
            <w:r w:rsidRPr="00E900B4">
              <w:rPr>
                <w:rFonts w:ascii="Times New Roman" w:eastAsia="Times New Roman" w:hAnsi="Times New Roman" w:cs="Times New Roman"/>
                <w:sz w:val="24"/>
                <w:szCs w:val="24"/>
              </w:rPr>
              <w:t>К</w:t>
            </w:r>
            <w:r w:rsidRPr="00E900B4">
              <w:rPr>
                <w:rFonts w:ascii="Times New Roman" w:eastAsia="Times New Roman" w:hAnsi="Times New Roman" w:cs="Times New Roman"/>
                <w:sz w:val="24"/>
                <w:szCs w:val="24"/>
                <w:lang w:val="en-US"/>
              </w:rPr>
              <w:t>.</w:t>
            </w:r>
            <w:r w:rsidRPr="00E900B4">
              <w:rPr>
                <w:rFonts w:ascii="Times New Roman" w:eastAsia="Times New Roman" w:hAnsi="Times New Roman" w:cs="Times New Roman"/>
                <w:sz w:val="24"/>
                <w:szCs w:val="24"/>
              </w:rPr>
              <w:t>М</w:t>
            </w:r>
            <w:r w:rsidRPr="00E900B4">
              <w:rPr>
                <w:rFonts w:ascii="Times New Roman" w:eastAsia="Times New Roman" w:hAnsi="Times New Roman" w:cs="Times New Roman"/>
                <w:sz w:val="24"/>
                <w:szCs w:val="24"/>
                <w:lang w:val="en-US"/>
              </w:rPr>
              <w:t xml:space="preserve">.02.01 </w:t>
            </w:r>
            <w:proofErr w:type="spellStart"/>
            <w:r w:rsidRPr="00E900B4">
              <w:rPr>
                <w:rFonts w:ascii="Times New Roman" w:eastAsia="Times New Roman" w:hAnsi="Times New Roman" w:cs="Times New Roman"/>
                <w:sz w:val="24"/>
                <w:szCs w:val="24"/>
              </w:rPr>
              <w:t>Иностранныйязык</w:t>
            </w:r>
            <w:proofErr w:type="spellEnd"/>
          </w:p>
          <w:p w:rsidR="00DD6729" w:rsidRPr="00E900B4" w:rsidRDefault="00DD6729" w:rsidP="00E900B4">
            <w:pPr>
              <w:spacing w:after="0" w:line="240" w:lineRule="auto"/>
              <w:jc w:val="both"/>
              <w:rPr>
                <w:rFonts w:ascii="Times New Roman" w:hAnsi="Times New Roman" w:cs="Times New Roman"/>
                <w:sz w:val="24"/>
                <w:szCs w:val="24"/>
                <w:lang w:val="en-US"/>
              </w:rPr>
            </w:pPr>
            <w:r w:rsidRPr="00E900B4">
              <w:rPr>
                <w:rFonts w:ascii="Times New Roman" w:hAnsi="Times New Roman" w:cs="Times New Roman"/>
                <w:sz w:val="24"/>
                <w:szCs w:val="24"/>
                <w:lang w:val="en-US"/>
              </w:rPr>
              <w:t>1. «Illnesses and their Treatment».</w:t>
            </w:r>
          </w:p>
          <w:p w:rsidR="00DD6729" w:rsidRPr="00E900B4" w:rsidRDefault="00DD6729" w:rsidP="00E900B4">
            <w:pPr>
              <w:spacing w:after="0" w:line="240" w:lineRule="auto"/>
              <w:jc w:val="both"/>
              <w:rPr>
                <w:rFonts w:ascii="Times New Roman" w:hAnsi="Times New Roman" w:cs="Times New Roman"/>
                <w:sz w:val="24"/>
                <w:szCs w:val="24"/>
              </w:rPr>
            </w:pPr>
            <w:r w:rsidRPr="00E900B4">
              <w:rPr>
                <w:rFonts w:ascii="Times New Roman" w:hAnsi="Times New Roman" w:cs="Times New Roman"/>
                <w:sz w:val="24"/>
                <w:szCs w:val="24"/>
              </w:rPr>
              <w:t xml:space="preserve">Грамматика: Предлоги времени. Артикли. Множественное число существительных. Вопросительные предложения. Тема содержит </w:t>
            </w:r>
            <w:proofErr w:type="spellStart"/>
            <w:r w:rsidRPr="00E900B4">
              <w:rPr>
                <w:rFonts w:ascii="Times New Roman" w:hAnsi="Times New Roman" w:cs="Times New Roman"/>
                <w:sz w:val="24"/>
                <w:szCs w:val="24"/>
              </w:rPr>
              <w:t>вокабуляр</w:t>
            </w:r>
            <w:proofErr w:type="spellEnd"/>
            <w:r w:rsidRPr="00E900B4">
              <w:rPr>
                <w:rFonts w:ascii="Times New Roman" w:hAnsi="Times New Roman" w:cs="Times New Roman"/>
                <w:sz w:val="24"/>
                <w:szCs w:val="24"/>
              </w:rPr>
              <w:t xml:space="preserve"> по изучаемой теме «</w:t>
            </w:r>
            <w:proofErr w:type="spellStart"/>
            <w:r w:rsidRPr="00E900B4">
              <w:rPr>
                <w:rFonts w:ascii="Times New Roman" w:hAnsi="Times New Roman" w:cs="Times New Roman"/>
                <w:sz w:val="24"/>
                <w:szCs w:val="24"/>
                <w:lang w:val="en-US"/>
              </w:rPr>
              <w:t>IllnessesandtheirTreatment</w:t>
            </w:r>
            <w:proofErr w:type="spellEnd"/>
            <w:r w:rsidRPr="00E900B4">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DD6729" w:rsidRPr="00E900B4" w:rsidRDefault="00DD6729" w:rsidP="00E900B4">
            <w:pPr>
              <w:spacing w:after="0" w:line="240" w:lineRule="auto"/>
              <w:jc w:val="both"/>
              <w:rPr>
                <w:rFonts w:ascii="Times New Roman" w:hAnsi="Times New Roman" w:cs="Times New Roman"/>
                <w:sz w:val="24"/>
                <w:szCs w:val="24"/>
                <w:lang w:val="en-US"/>
              </w:rPr>
            </w:pPr>
            <w:r w:rsidRPr="00E900B4">
              <w:rPr>
                <w:rFonts w:ascii="Times New Roman" w:hAnsi="Times New Roman" w:cs="Times New Roman"/>
                <w:sz w:val="24"/>
                <w:szCs w:val="24"/>
                <w:lang w:val="en-US"/>
              </w:rPr>
              <w:t xml:space="preserve">2. «Way of life and character». </w:t>
            </w:r>
          </w:p>
          <w:p w:rsidR="00DD6729" w:rsidRPr="00E900B4" w:rsidRDefault="00DD6729" w:rsidP="00E900B4">
            <w:pPr>
              <w:spacing w:after="0" w:line="240" w:lineRule="auto"/>
              <w:jc w:val="both"/>
              <w:rPr>
                <w:rFonts w:ascii="Times New Roman" w:hAnsi="Times New Roman" w:cs="Times New Roman"/>
                <w:sz w:val="24"/>
                <w:szCs w:val="24"/>
              </w:rPr>
            </w:pPr>
            <w:r w:rsidRPr="00E900B4">
              <w:rPr>
                <w:rFonts w:ascii="Times New Roman" w:hAnsi="Times New Roman" w:cs="Times New Roman"/>
                <w:sz w:val="24"/>
                <w:szCs w:val="24"/>
              </w:rPr>
              <w:t xml:space="preserve">Грамматика: притяжательный падеж. Неопределенно-личные местоимения. Тема содержит </w:t>
            </w:r>
            <w:proofErr w:type="spellStart"/>
            <w:r w:rsidRPr="00E900B4">
              <w:rPr>
                <w:rFonts w:ascii="Times New Roman" w:hAnsi="Times New Roman" w:cs="Times New Roman"/>
                <w:sz w:val="24"/>
                <w:szCs w:val="24"/>
              </w:rPr>
              <w:t>вокабуляр</w:t>
            </w:r>
            <w:proofErr w:type="spellEnd"/>
            <w:r w:rsidRPr="00E900B4">
              <w:rPr>
                <w:rFonts w:ascii="Times New Roman" w:hAnsi="Times New Roman" w:cs="Times New Roman"/>
                <w:sz w:val="24"/>
                <w:szCs w:val="24"/>
              </w:rPr>
              <w:t xml:space="preserve"> по изучаемой теме «</w:t>
            </w:r>
            <w:proofErr w:type="spellStart"/>
            <w:r w:rsidRPr="00E900B4">
              <w:rPr>
                <w:rFonts w:ascii="Times New Roman" w:hAnsi="Times New Roman" w:cs="Times New Roman"/>
                <w:sz w:val="24"/>
                <w:szCs w:val="24"/>
                <w:lang w:val="en-US"/>
              </w:rPr>
              <w:t>Wayoflifeandcharacter</w:t>
            </w:r>
            <w:proofErr w:type="spellEnd"/>
            <w:r w:rsidRPr="00E900B4">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DD6729" w:rsidRPr="00E900B4" w:rsidRDefault="00DD6729" w:rsidP="00E900B4">
            <w:pPr>
              <w:spacing w:after="0" w:line="240" w:lineRule="auto"/>
              <w:jc w:val="both"/>
              <w:rPr>
                <w:rFonts w:ascii="Times New Roman" w:hAnsi="Times New Roman" w:cs="Times New Roman"/>
                <w:sz w:val="24"/>
                <w:szCs w:val="24"/>
              </w:rPr>
            </w:pPr>
            <w:r w:rsidRPr="00E900B4">
              <w:rPr>
                <w:rFonts w:ascii="Times New Roman" w:hAnsi="Times New Roman" w:cs="Times New Roman"/>
                <w:sz w:val="24"/>
                <w:szCs w:val="24"/>
              </w:rPr>
              <w:t>3.  «</w:t>
            </w:r>
            <w:r w:rsidRPr="00E900B4">
              <w:rPr>
                <w:rFonts w:ascii="Times New Roman" w:hAnsi="Times New Roman" w:cs="Times New Roman"/>
                <w:sz w:val="24"/>
                <w:szCs w:val="24"/>
                <w:lang w:val="en-US"/>
              </w:rPr>
              <w:t>Entertainment</w:t>
            </w:r>
            <w:r w:rsidRPr="00E900B4">
              <w:rPr>
                <w:rFonts w:ascii="Times New Roman" w:hAnsi="Times New Roman" w:cs="Times New Roman"/>
                <w:sz w:val="24"/>
                <w:szCs w:val="24"/>
              </w:rPr>
              <w:t>».</w:t>
            </w:r>
          </w:p>
          <w:p w:rsidR="00DD6729" w:rsidRPr="00E900B4" w:rsidRDefault="00DD6729" w:rsidP="00E900B4">
            <w:pPr>
              <w:spacing w:after="0" w:line="240" w:lineRule="auto"/>
              <w:jc w:val="both"/>
              <w:rPr>
                <w:rFonts w:ascii="Times New Roman" w:hAnsi="Times New Roman" w:cs="Times New Roman"/>
                <w:sz w:val="24"/>
                <w:szCs w:val="24"/>
              </w:rPr>
            </w:pPr>
            <w:r w:rsidRPr="00E900B4">
              <w:rPr>
                <w:rFonts w:ascii="Times New Roman" w:hAnsi="Times New Roman" w:cs="Times New Roman"/>
                <w:sz w:val="24"/>
                <w:szCs w:val="24"/>
              </w:rPr>
              <w:t xml:space="preserve">Грамматика: утвердительное предложение в косвенной речи с глаголом </w:t>
            </w:r>
            <w:proofErr w:type="spellStart"/>
            <w:r w:rsidRPr="00E900B4">
              <w:rPr>
                <w:rFonts w:ascii="Times New Roman" w:hAnsi="Times New Roman" w:cs="Times New Roman"/>
                <w:sz w:val="24"/>
                <w:szCs w:val="24"/>
              </w:rPr>
              <w:t>to</w:t>
            </w:r>
            <w:proofErr w:type="spellEnd"/>
            <w:r w:rsidRPr="00E900B4">
              <w:rPr>
                <w:rFonts w:ascii="Times New Roman" w:hAnsi="Times New Roman" w:cs="Times New Roman"/>
                <w:sz w:val="24"/>
                <w:szCs w:val="24"/>
              </w:rPr>
              <w:t xml:space="preserve"> </w:t>
            </w:r>
            <w:proofErr w:type="spellStart"/>
            <w:r w:rsidRPr="00E900B4">
              <w:rPr>
                <w:rFonts w:ascii="Times New Roman" w:hAnsi="Times New Roman" w:cs="Times New Roman"/>
                <w:sz w:val="24"/>
                <w:szCs w:val="24"/>
              </w:rPr>
              <w:t>say</w:t>
            </w:r>
            <w:proofErr w:type="spellEnd"/>
            <w:r w:rsidRPr="00E900B4">
              <w:rPr>
                <w:rFonts w:ascii="Times New Roman" w:hAnsi="Times New Roman" w:cs="Times New Roman"/>
                <w:sz w:val="24"/>
                <w:szCs w:val="24"/>
              </w:rPr>
              <w:t xml:space="preserve">. Артикль с абстрактными существительными. Тема содержит </w:t>
            </w:r>
            <w:proofErr w:type="spellStart"/>
            <w:r w:rsidRPr="00E900B4">
              <w:rPr>
                <w:rFonts w:ascii="Times New Roman" w:hAnsi="Times New Roman" w:cs="Times New Roman"/>
                <w:sz w:val="24"/>
                <w:szCs w:val="24"/>
              </w:rPr>
              <w:t>вокабуляр</w:t>
            </w:r>
            <w:proofErr w:type="spellEnd"/>
            <w:r w:rsidRPr="00E900B4">
              <w:rPr>
                <w:rFonts w:ascii="Times New Roman" w:hAnsi="Times New Roman" w:cs="Times New Roman"/>
                <w:sz w:val="24"/>
                <w:szCs w:val="24"/>
              </w:rPr>
              <w:t xml:space="preserve"> по изучаемой теме «</w:t>
            </w:r>
            <w:r w:rsidRPr="00E900B4">
              <w:rPr>
                <w:rFonts w:ascii="Times New Roman" w:hAnsi="Times New Roman" w:cs="Times New Roman"/>
                <w:sz w:val="24"/>
                <w:szCs w:val="24"/>
                <w:lang w:val="en-US"/>
              </w:rPr>
              <w:t>Entertainment</w:t>
            </w:r>
            <w:r w:rsidRPr="00E900B4">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DD6729" w:rsidRPr="00E900B4" w:rsidRDefault="00DD6729" w:rsidP="00E900B4">
            <w:pPr>
              <w:spacing w:after="0" w:line="240" w:lineRule="auto"/>
              <w:jc w:val="both"/>
              <w:rPr>
                <w:rFonts w:ascii="Times New Roman" w:hAnsi="Times New Roman" w:cs="Times New Roman"/>
                <w:sz w:val="24"/>
                <w:szCs w:val="24"/>
                <w:lang w:val="en-US"/>
              </w:rPr>
            </w:pPr>
            <w:r w:rsidRPr="00E900B4">
              <w:rPr>
                <w:rFonts w:ascii="Times New Roman" w:hAnsi="Times New Roman" w:cs="Times New Roman"/>
                <w:sz w:val="24"/>
                <w:szCs w:val="24"/>
                <w:lang w:val="en-US"/>
              </w:rPr>
              <w:t xml:space="preserve">4.   «English Language Training Institute» </w:t>
            </w:r>
          </w:p>
          <w:p w:rsidR="00DD6729" w:rsidRPr="00E900B4" w:rsidRDefault="00DD6729" w:rsidP="00E900B4">
            <w:pPr>
              <w:spacing w:after="0" w:line="240" w:lineRule="auto"/>
              <w:jc w:val="both"/>
              <w:rPr>
                <w:rFonts w:ascii="Times New Roman" w:hAnsi="Times New Roman" w:cs="Times New Roman"/>
                <w:sz w:val="24"/>
                <w:szCs w:val="24"/>
              </w:rPr>
            </w:pPr>
            <w:r w:rsidRPr="00E900B4">
              <w:rPr>
                <w:rFonts w:ascii="Times New Roman" w:hAnsi="Times New Roman" w:cs="Times New Roman"/>
                <w:sz w:val="24"/>
                <w:szCs w:val="24"/>
              </w:rPr>
              <w:t>Грамматика</w:t>
            </w:r>
            <w:r w:rsidRPr="00B84ED7">
              <w:rPr>
                <w:rFonts w:ascii="Times New Roman" w:hAnsi="Times New Roman" w:cs="Times New Roman"/>
                <w:sz w:val="24"/>
                <w:szCs w:val="24"/>
                <w:lang w:val="en-US"/>
              </w:rPr>
              <w:t xml:space="preserve">: </w:t>
            </w:r>
            <w:proofErr w:type="spellStart"/>
            <w:r w:rsidRPr="00E900B4">
              <w:rPr>
                <w:rFonts w:ascii="Times New Roman" w:hAnsi="Times New Roman" w:cs="Times New Roman"/>
                <w:sz w:val="24"/>
                <w:szCs w:val="24"/>
              </w:rPr>
              <w:t>Модальныеглаголы</w:t>
            </w:r>
            <w:proofErr w:type="spellEnd"/>
            <w:r w:rsidRPr="00B84ED7">
              <w:rPr>
                <w:rFonts w:ascii="Times New Roman" w:hAnsi="Times New Roman" w:cs="Times New Roman"/>
                <w:sz w:val="24"/>
                <w:szCs w:val="24"/>
                <w:lang w:val="en-US"/>
              </w:rPr>
              <w:t xml:space="preserve">. </w:t>
            </w:r>
            <w:r w:rsidRPr="00E900B4">
              <w:rPr>
                <w:rFonts w:ascii="Times New Roman" w:hAnsi="Times New Roman" w:cs="Times New Roman"/>
                <w:sz w:val="24"/>
                <w:szCs w:val="24"/>
              </w:rPr>
              <w:t xml:space="preserve">Тема содержит </w:t>
            </w:r>
            <w:proofErr w:type="spellStart"/>
            <w:r w:rsidRPr="00E900B4">
              <w:rPr>
                <w:rFonts w:ascii="Times New Roman" w:hAnsi="Times New Roman" w:cs="Times New Roman"/>
                <w:sz w:val="24"/>
                <w:szCs w:val="24"/>
              </w:rPr>
              <w:t>вокабуляр</w:t>
            </w:r>
            <w:proofErr w:type="spellEnd"/>
            <w:r w:rsidRPr="00E900B4">
              <w:rPr>
                <w:rFonts w:ascii="Times New Roman" w:hAnsi="Times New Roman" w:cs="Times New Roman"/>
                <w:sz w:val="24"/>
                <w:szCs w:val="24"/>
              </w:rPr>
              <w:t xml:space="preserve"> по изучаемой теме «</w:t>
            </w:r>
            <w:proofErr w:type="spellStart"/>
            <w:r w:rsidRPr="00E900B4">
              <w:rPr>
                <w:rFonts w:ascii="Times New Roman" w:hAnsi="Times New Roman" w:cs="Times New Roman"/>
                <w:sz w:val="24"/>
                <w:szCs w:val="24"/>
                <w:lang w:val="en-US"/>
              </w:rPr>
              <w:t>EnglishLanguageTrainingInstitute</w:t>
            </w:r>
            <w:proofErr w:type="spellEnd"/>
            <w:r w:rsidRPr="00E900B4">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DD6729" w:rsidRPr="00E900B4" w:rsidRDefault="00DD6729" w:rsidP="00E900B4">
            <w:pPr>
              <w:spacing w:after="0" w:line="240" w:lineRule="auto"/>
              <w:jc w:val="both"/>
              <w:rPr>
                <w:rFonts w:ascii="Times New Roman" w:hAnsi="Times New Roman" w:cs="Times New Roman"/>
                <w:sz w:val="24"/>
                <w:szCs w:val="24"/>
              </w:rPr>
            </w:pPr>
            <w:r w:rsidRPr="00E900B4">
              <w:rPr>
                <w:rFonts w:ascii="Times New Roman" w:hAnsi="Times New Roman" w:cs="Times New Roman"/>
                <w:sz w:val="24"/>
                <w:szCs w:val="24"/>
              </w:rPr>
              <w:t>5.   «</w:t>
            </w:r>
            <w:proofErr w:type="spellStart"/>
            <w:r w:rsidRPr="00E900B4">
              <w:rPr>
                <w:rFonts w:ascii="Times New Roman" w:hAnsi="Times New Roman" w:cs="Times New Roman"/>
                <w:sz w:val="24"/>
                <w:szCs w:val="24"/>
                <w:lang w:val="en-US"/>
              </w:rPr>
              <w:t>MyFlat</w:t>
            </w:r>
            <w:proofErr w:type="spellEnd"/>
            <w:r w:rsidRPr="00E900B4">
              <w:rPr>
                <w:rFonts w:ascii="Times New Roman" w:hAnsi="Times New Roman" w:cs="Times New Roman"/>
                <w:sz w:val="24"/>
                <w:szCs w:val="24"/>
              </w:rPr>
              <w:t xml:space="preserve">». </w:t>
            </w:r>
          </w:p>
          <w:p w:rsidR="00DD6729" w:rsidRPr="00E900B4" w:rsidRDefault="00DD6729" w:rsidP="00E900B4">
            <w:pPr>
              <w:spacing w:after="0" w:line="240" w:lineRule="auto"/>
              <w:jc w:val="both"/>
              <w:rPr>
                <w:rFonts w:ascii="Times New Roman" w:hAnsi="Times New Roman" w:cs="Times New Roman"/>
                <w:sz w:val="24"/>
                <w:szCs w:val="24"/>
              </w:rPr>
            </w:pPr>
            <w:r w:rsidRPr="00E900B4">
              <w:rPr>
                <w:rFonts w:ascii="Times New Roman" w:hAnsi="Times New Roman" w:cs="Times New Roman"/>
                <w:sz w:val="24"/>
                <w:szCs w:val="24"/>
              </w:rPr>
              <w:t xml:space="preserve">Грамматика: Косвенная речь. Тема содержит </w:t>
            </w:r>
            <w:proofErr w:type="spellStart"/>
            <w:r w:rsidRPr="00E900B4">
              <w:rPr>
                <w:rFonts w:ascii="Times New Roman" w:hAnsi="Times New Roman" w:cs="Times New Roman"/>
                <w:sz w:val="24"/>
                <w:szCs w:val="24"/>
              </w:rPr>
              <w:t>вокабуляр</w:t>
            </w:r>
            <w:proofErr w:type="spellEnd"/>
            <w:r w:rsidRPr="00E900B4">
              <w:rPr>
                <w:rFonts w:ascii="Times New Roman" w:hAnsi="Times New Roman" w:cs="Times New Roman"/>
                <w:sz w:val="24"/>
                <w:szCs w:val="24"/>
              </w:rPr>
              <w:t xml:space="preserve"> по изучаемой теме «</w:t>
            </w:r>
            <w:proofErr w:type="spellStart"/>
            <w:r w:rsidRPr="00E900B4">
              <w:rPr>
                <w:rFonts w:ascii="Times New Roman" w:hAnsi="Times New Roman" w:cs="Times New Roman"/>
                <w:sz w:val="24"/>
                <w:szCs w:val="24"/>
                <w:lang w:val="en-US"/>
              </w:rPr>
              <w:t>MyFlat</w:t>
            </w:r>
            <w:proofErr w:type="spellEnd"/>
            <w:r w:rsidRPr="00E900B4">
              <w:rPr>
                <w:rFonts w:ascii="Times New Roman" w:hAnsi="Times New Roman" w:cs="Times New Roman"/>
                <w:sz w:val="24"/>
                <w:szCs w:val="24"/>
              </w:rPr>
              <w:t xml:space="preserve">»; </w:t>
            </w:r>
            <w:r w:rsidRPr="00E900B4">
              <w:rPr>
                <w:rFonts w:ascii="Times New Roman" w:hAnsi="Times New Roman" w:cs="Times New Roman"/>
                <w:sz w:val="24"/>
                <w:szCs w:val="24"/>
              </w:rPr>
              <w:lastRenderedPageBreak/>
              <w:t>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DD6729" w:rsidRPr="00E900B4" w:rsidRDefault="00DD6729" w:rsidP="00E900B4">
            <w:pPr>
              <w:spacing w:after="0" w:line="240" w:lineRule="auto"/>
              <w:jc w:val="both"/>
              <w:rPr>
                <w:rFonts w:ascii="Times New Roman" w:hAnsi="Times New Roman" w:cs="Times New Roman"/>
                <w:sz w:val="24"/>
                <w:szCs w:val="24"/>
                <w:lang w:val="en-US"/>
              </w:rPr>
            </w:pPr>
            <w:r w:rsidRPr="00E900B4">
              <w:rPr>
                <w:rFonts w:ascii="Times New Roman" w:hAnsi="Times New Roman" w:cs="Times New Roman"/>
                <w:sz w:val="24"/>
                <w:szCs w:val="24"/>
                <w:lang w:val="en-US"/>
              </w:rPr>
              <w:t xml:space="preserve">6.   «Dates and Times». </w:t>
            </w:r>
          </w:p>
          <w:p w:rsidR="00DD6729" w:rsidRPr="00E900B4" w:rsidRDefault="00DD6729" w:rsidP="00E900B4">
            <w:pPr>
              <w:spacing w:after="0" w:line="240" w:lineRule="auto"/>
              <w:jc w:val="both"/>
              <w:rPr>
                <w:rFonts w:ascii="Times New Roman" w:hAnsi="Times New Roman" w:cs="Times New Roman"/>
                <w:sz w:val="24"/>
                <w:szCs w:val="24"/>
              </w:rPr>
            </w:pPr>
            <w:r w:rsidRPr="00E900B4">
              <w:rPr>
                <w:rFonts w:ascii="Times New Roman" w:hAnsi="Times New Roman" w:cs="Times New Roman"/>
                <w:sz w:val="24"/>
                <w:szCs w:val="24"/>
              </w:rPr>
              <w:t>Грамматика</w:t>
            </w:r>
            <w:r w:rsidRPr="00E900B4">
              <w:rPr>
                <w:rFonts w:ascii="Times New Roman" w:hAnsi="Times New Roman" w:cs="Times New Roman"/>
                <w:sz w:val="24"/>
                <w:szCs w:val="24"/>
                <w:lang w:val="en-US"/>
              </w:rPr>
              <w:t xml:space="preserve">: How to pronounce dates. How to say the </w:t>
            </w:r>
            <w:proofErr w:type="spellStart"/>
            <w:r w:rsidRPr="00E900B4">
              <w:rPr>
                <w:rFonts w:ascii="Times New Roman" w:hAnsi="Times New Roman" w:cs="Times New Roman"/>
                <w:sz w:val="24"/>
                <w:szCs w:val="24"/>
                <w:lang w:val="en-US"/>
              </w:rPr>
              <w:t>tim</w:t>
            </w:r>
            <w:proofErr w:type="spellEnd"/>
            <w:r w:rsidRPr="00E900B4">
              <w:rPr>
                <w:rFonts w:ascii="Times New Roman" w:hAnsi="Times New Roman" w:cs="Times New Roman"/>
                <w:sz w:val="24"/>
                <w:szCs w:val="24"/>
              </w:rPr>
              <w:t>е</w:t>
            </w:r>
            <w:r w:rsidRPr="00E900B4">
              <w:rPr>
                <w:rFonts w:ascii="Times New Roman" w:hAnsi="Times New Roman" w:cs="Times New Roman"/>
                <w:sz w:val="24"/>
                <w:szCs w:val="24"/>
                <w:lang w:val="en-US"/>
              </w:rPr>
              <w:t xml:space="preserve">. </w:t>
            </w:r>
            <w:proofErr w:type="spellStart"/>
            <w:r w:rsidRPr="00E900B4">
              <w:rPr>
                <w:rFonts w:ascii="Times New Roman" w:hAnsi="Times New Roman" w:cs="Times New Roman"/>
                <w:sz w:val="24"/>
                <w:szCs w:val="24"/>
                <w:lang w:val="en-US"/>
              </w:rPr>
              <w:t>PresentSimpleTense</w:t>
            </w:r>
            <w:proofErr w:type="spellEnd"/>
            <w:r w:rsidRPr="00E900B4">
              <w:rPr>
                <w:rFonts w:ascii="Times New Roman" w:hAnsi="Times New Roman" w:cs="Times New Roman"/>
                <w:sz w:val="24"/>
                <w:szCs w:val="24"/>
              </w:rPr>
              <w:t xml:space="preserve">. Тема содержит </w:t>
            </w:r>
            <w:proofErr w:type="spellStart"/>
            <w:r w:rsidRPr="00E900B4">
              <w:rPr>
                <w:rFonts w:ascii="Times New Roman" w:hAnsi="Times New Roman" w:cs="Times New Roman"/>
                <w:sz w:val="24"/>
                <w:szCs w:val="24"/>
              </w:rPr>
              <w:t>вокабуляр</w:t>
            </w:r>
            <w:proofErr w:type="spellEnd"/>
            <w:r w:rsidRPr="00E900B4">
              <w:rPr>
                <w:rFonts w:ascii="Times New Roman" w:hAnsi="Times New Roman" w:cs="Times New Roman"/>
                <w:sz w:val="24"/>
                <w:szCs w:val="24"/>
              </w:rPr>
              <w:t xml:space="preserve"> по изучаемой теме «</w:t>
            </w:r>
            <w:proofErr w:type="spellStart"/>
            <w:r w:rsidRPr="00E900B4">
              <w:rPr>
                <w:rFonts w:ascii="Times New Roman" w:hAnsi="Times New Roman" w:cs="Times New Roman"/>
                <w:sz w:val="24"/>
                <w:szCs w:val="24"/>
                <w:lang w:val="en-US"/>
              </w:rPr>
              <w:t>DatesandTimes</w:t>
            </w:r>
            <w:proofErr w:type="spellEnd"/>
            <w:r w:rsidRPr="00E900B4">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DD6729" w:rsidRPr="00E900B4" w:rsidRDefault="00DD6729" w:rsidP="00E900B4">
            <w:pPr>
              <w:spacing w:after="0" w:line="240" w:lineRule="auto"/>
              <w:jc w:val="both"/>
              <w:rPr>
                <w:rFonts w:ascii="Times New Roman" w:hAnsi="Times New Roman" w:cs="Times New Roman"/>
                <w:sz w:val="24"/>
                <w:szCs w:val="24"/>
                <w:lang w:val="en-US"/>
              </w:rPr>
            </w:pPr>
            <w:r w:rsidRPr="00E900B4">
              <w:rPr>
                <w:rFonts w:ascii="Times New Roman" w:hAnsi="Times New Roman" w:cs="Times New Roman"/>
                <w:sz w:val="24"/>
                <w:szCs w:val="24"/>
                <w:lang w:val="en-US"/>
              </w:rPr>
              <w:t xml:space="preserve">7. «Countries and Continents». </w:t>
            </w:r>
          </w:p>
          <w:p w:rsidR="00DD6729" w:rsidRPr="00E900B4" w:rsidRDefault="00DD6729" w:rsidP="00E900B4">
            <w:pPr>
              <w:spacing w:after="0" w:line="240" w:lineRule="auto"/>
              <w:jc w:val="both"/>
              <w:rPr>
                <w:rFonts w:ascii="Times New Roman" w:hAnsi="Times New Roman" w:cs="Times New Roman"/>
                <w:sz w:val="24"/>
                <w:szCs w:val="24"/>
              </w:rPr>
            </w:pPr>
            <w:r w:rsidRPr="00E900B4">
              <w:rPr>
                <w:rFonts w:ascii="Times New Roman" w:hAnsi="Times New Roman" w:cs="Times New Roman"/>
                <w:sz w:val="24"/>
                <w:szCs w:val="24"/>
              </w:rPr>
              <w:t>Грамматика</w:t>
            </w:r>
            <w:r w:rsidRPr="00E900B4">
              <w:rPr>
                <w:rFonts w:ascii="Times New Roman" w:hAnsi="Times New Roman" w:cs="Times New Roman"/>
                <w:sz w:val="24"/>
                <w:szCs w:val="24"/>
                <w:lang w:val="en-US"/>
              </w:rPr>
              <w:t xml:space="preserve">: Present Continuous Tense. </w:t>
            </w:r>
            <w:r w:rsidRPr="00E900B4">
              <w:rPr>
                <w:rFonts w:ascii="Times New Roman" w:hAnsi="Times New Roman" w:cs="Times New Roman"/>
                <w:sz w:val="24"/>
                <w:szCs w:val="24"/>
              </w:rPr>
              <w:t xml:space="preserve">Артикли с географическими названиями. </w:t>
            </w:r>
            <w:proofErr w:type="spellStart"/>
            <w:r w:rsidRPr="00E900B4">
              <w:rPr>
                <w:rFonts w:ascii="Times New Roman" w:hAnsi="Times New Roman" w:cs="Times New Roman"/>
                <w:sz w:val="24"/>
                <w:szCs w:val="24"/>
              </w:rPr>
              <w:t>Degrees</w:t>
            </w:r>
            <w:proofErr w:type="spellEnd"/>
            <w:r w:rsidRPr="00E900B4">
              <w:rPr>
                <w:rFonts w:ascii="Times New Roman" w:hAnsi="Times New Roman" w:cs="Times New Roman"/>
                <w:sz w:val="24"/>
                <w:szCs w:val="24"/>
              </w:rPr>
              <w:t xml:space="preserve"> </w:t>
            </w:r>
            <w:proofErr w:type="spellStart"/>
            <w:r w:rsidRPr="00E900B4">
              <w:rPr>
                <w:rFonts w:ascii="Times New Roman" w:hAnsi="Times New Roman" w:cs="Times New Roman"/>
                <w:sz w:val="24"/>
                <w:szCs w:val="24"/>
              </w:rPr>
              <w:t>of</w:t>
            </w:r>
            <w:proofErr w:type="spellEnd"/>
            <w:r w:rsidRPr="00E900B4">
              <w:rPr>
                <w:rFonts w:ascii="Times New Roman" w:hAnsi="Times New Roman" w:cs="Times New Roman"/>
                <w:sz w:val="24"/>
                <w:szCs w:val="24"/>
              </w:rPr>
              <w:t xml:space="preserve"> </w:t>
            </w:r>
            <w:proofErr w:type="spellStart"/>
            <w:r w:rsidRPr="00E900B4">
              <w:rPr>
                <w:rFonts w:ascii="Times New Roman" w:hAnsi="Times New Roman" w:cs="Times New Roman"/>
                <w:sz w:val="24"/>
                <w:szCs w:val="24"/>
              </w:rPr>
              <w:t>comparison</w:t>
            </w:r>
            <w:proofErr w:type="spellEnd"/>
            <w:r w:rsidRPr="00E900B4">
              <w:rPr>
                <w:rFonts w:ascii="Times New Roman" w:hAnsi="Times New Roman" w:cs="Times New Roman"/>
                <w:sz w:val="24"/>
                <w:szCs w:val="24"/>
              </w:rPr>
              <w:t xml:space="preserve">. Тема содержит </w:t>
            </w:r>
            <w:proofErr w:type="spellStart"/>
            <w:r w:rsidRPr="00E900B4">
              <w:rPr>
                <w:rFonts w:ascii="Times New Roman" w:hAnsi="Times New Roman" w:cs="Times New Roman"/>
                <w:sz w:val="24"/>
                <w:szCs w:val="24"/>
              </w:rPr>
              <w:t>вокабуляр</w:t>
            </w:r>
            <w:proofErr w:type="spellEnd"/>
            <w:r w:rsidRPr="00E900B4">
              <w:rPr>
                <w:rFonts w:ascii="Times New Roman" w:hAnsi="Times New Roman" w:cs="Times New Roman"/>
                <w:sz w:val="24"/>
                <w:szCs w:val="24"/>
              </w:rPr>
              <w:t xml:space="preserve"> по изучаемой теме «</w:t>
            </w:r>
            <w:proofErr w:type="spellStart"/>
            <w:r w:rsidRPr="00E900B4">
              <w:rPr>
                <w:rFonts w:ascii="Times New Roman" w:hAnsi="Times New Roman" w:cs="Times New Roman"/>
                <w:sz w:val="24"/>
                <w:szCs w:val="24"/>
                <w:lang w:val="en-US"/>
              </w:rPr>
              <w:t>CountriesandContinents</w:t>
            </w:r>
            <w:proofErr w:type="spellEnd"/>
            <w:r w:rsidRPr="00E900B4">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DD6729" w:rsidRPr="00E900B4" w:rsidRDefault="00DD6729" w:rsidP="00E900B4">
            <w:pPr>
              <w:spacing w:after="0" w:line="240" w:lineRule="auto"/>
              <w:jc w:val="both"/>
              <w:rPr>
                <w:rFonts w:ascii="Times New Roman" w:hAnsi="Times New Roman" w:cs="Times New Roman"/>
                <w:sz w:val="24"/>
                <w:szCs w:val="24"/>
                <w:lang w:val="en-US"/>
              </w:rPr>
            </w:pPr>
            <w:r w:rsidRPr="00E900B4">
              <w:rPr>
                <w:rFonts w:ascii="Times New Roman" w:hAnsi="Times New Roman" w:cs="Times New Roman"/>
                <w:sz w:val="24"/>
                <w:szCs w:val="24"/>
                <w:lang w:val="en-US"/>
              </w:rPr>
              <w:t xml:space="preserve">8.   «Food and Drink». </w:t>
            </w:r>
          </w:p>
          <w:p w:rsidR="00DD6729" w:rsidRPr="00E900B4" w:rsidRDefault="00DD6729" w:rsidP="00E900B4">
            <w:pPr>
              <w:spacing w:after="0" w:line="240" w:lineRule="auto"/>
              <w:jc w:val="both"/>
              <w:rPr>
                <w:rFonts w:ascii="Times New Roman" w:hAnsi="Times New Roman" w:cs="Times New Roman"/>
                <w:sz w:val="24"/>
                <w:szCs w:val="24"/>
              </w:rPr>
            </w:pPr>
            <w:r w:rsidRPr="00E900B4">
              <w:rPr>
                <w:rFonts w:ascii="Times New Roman" w:hAnsi="Times New Roman" w:cs="Times New Roman"/>
                <w:sz w:val="24"/>
                <w:szCs w:val="24"/>
              </w:rPr>
              <w:t>Грамматика</w:t>
            </w:r>
            <w:r w:rsidRPr="00B84ED7">
              <w:rPr>
                <w:rFonts w:ascii="Times New Roman" w:hAnsi="Times New Roman" w:cs="Times New Roman"/>
                <w:sz w:val="24"/>
                <w:szCs w:val="24"/>
                <w:lang w:val="en-US"/>
              </w:rPr>
              <w:t xml:space="preserve">: </w:t>
            </w:r>
            <w:proofErr w:type="spellStart"/>
            <w:r w:rsidRPr="00E900B4">
              <w:rPr>
                <w:rFonts w:ascii="Times New Roman" w:hAnsi="Times New Roman" w:cs="Times New Roman"/>
                <w:sz w:val="24"/>
                <w:szCs w:val="24"/>
                <w:lang w:val="en-US"/>
              </w:rPr>
              <w:t>Grammarrevision</w:t>
            </w:r>
            <w:proofErr w:type="spellEnd"/>
            <w:r w:rsidRPr="00B84ED7">
              <w:rPr>
                <w:rFonts w:ascii="Times New Roman" w:hAnsi="Times New Roman" w:cs="Times New Roman"/>
                <w:sz w:val="24"/>
                <w:szCs w:val="24"/>
                <w:lang w:val="en-US"/>
              </w:rPr>
              <w:t xml:space="preserve">. </w:t>
            </w:r>
            <w:r w:rsidRPr="00E900B4">
              <w:rPr>
                <w:rFonts w:ascii="Times New Roman" w:hAnsi="Times New Roman" w:cs="Times New Roman"/>
                <w:sz w:val="24"/>
                <w:szCs w:val="24"/>
              </w:rPr>
              <w:t xml:space="preserve">Тема содержит </w:t>
            </w:r>
            <w:proofErr w:type="spellStart"/>
            <w:r w:rsidRPr="00E900B4">
              <w:rPr>
                <w:rFonts w:ascii="Times New Roman" w:hAnsi="Times New Roman" w:cs="Times New Roman"/>
                <w:sz w:val="24"/>
                <w:szCs w:val="24"/>
              </w:rPr>
              <w:t>вокабуляр</w:t>
            </w:r>
            <w:proofErr w:type="spellEnd"/>
            <w:r w:rsidRPr="00E900B4">
              <w:rPr>
                <w:rFonts w:ascii="Times New Roman" w:hAnsi="Times New Roman" w:cs="Times New Roman"/>
                <w:sz w:val="24"/>
                <w:szCs w:val="24"/>
              </w:rPr>
              <w:t xml:space="preserve"> по изучаемой теме «</w:t>
            </w:r>
            <w:proofErr w:type="spellStart"/>
            <w:r w:rsidRPr="00E900B4">
              <w:rPr>
                <w:rFonts w:ascii="Times New Roman" w:hAnsi="Times New Roman" w:cs="Times New Roman"/>
                <w:sz w:val="24"/>
                <w:szCs w:val="24"/>
                <w:lang w:val="en-US"/>
              </w:rPr>
              <w:t>FoodandDrink</w:t>
            </w:r>
            <w:proofErr w:type="spellEnd"/>
            <w:r w:rsidRPr="00E900B4">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DD6729" w:rsidRPr="00E900B4" w:rsidRDefault="00DD6729" w:rsidP="00E900B4">
            <w:pPr>
              <w:spacing w:after="0" w:line="240" w:lineRule="auto"/>
              <w:jc w:val="both"/>
              <w:rPr>
                <w:rFonts w:ascii="Times New Roman" w:hAnsi="Times New Roman" w:cs="Times New Roman"/>
                <w:sz w:val="24"/>
                <w:szCs w:val="24"/>
                <w:lang w:val="en-US"/>
              </w:rPr>
            </w:pPr>
            <w:r w:rsidRPr="00E900B4">
              <w:rPr>
                <w:rFonts w:ascii="Times New Roman" w:hAnsi="Times New Roman" w:cs="Times New Roman"/>
                <w:sz w:val="24"/>
                <w:szCs w:val="24"/>
                <w:lang w:val="en-US"/>
              </w:rPr>
              <w:t>9.   «Daily Routine».</w:t>
            </w:r>
          </w:p>
          <w:p w:rsidR="00DD6729" w:rsidRPr="00E900B4" w:rsidRDefault="00DD6729" w:rsidP="00E900B4">
            <w:pPr>
              <w:spacing w:after="0" w:line="240" w:lineRule="auto"/>
              <w:jc w:val="both"/>
              <w:rPr>
                <w:rFonts w:ascii="Times New Roman" w:hAnsi="Times New Roman" w:cs="Times New Roman"/>
                <w:sz w:val="24"/>
                <w:szCs w:val="24"/>
              </w:rPr>
            </w:pPr>
            <w:r w:rsidRPr="00E900B4">
              <w:rPr>
                <w:rFonts w:ascii="Times New Roman" w:hAnsi="Times New Roman" w:cs="Times New Roman"/>
                <w:sz w:val="24"/>
                <w:szCs w:val="24"/>
              </w:rPr>
              <w:t>Грамматика</w:t>
            </w:r>
            <w:r w:rsidRPr="00E900B4">
              <w:rPr>
                <w:rFonts w:ascii="Times New Roman" w:hAnsi="Times New Roman" w:cs="Times New Roman"/>
                <w:sz w:val="24"/>
                <w:szCs w:val="24"/>
                <w:lang w:val="en-US"/>
              </w:rPr>
              <w:t xml:space="preserve">: Collocations with “make” and “do. </w:t>
            </w:r>
            <w:r w:rsidRPr="00E900B4">
              <w:rPr>
                <w:rFonts w:ascii="Times New Roman" w:hAnsi="Times New Roman" w:cs="Times New Roman"/>
                <w:sz w:val="24"/>
                <w:szCs w:val="24"/>
              </w:rPr>
              <w:t xml:space="preserve">Тема содержит </w:t>
            </w:r>
            <w:proofErr w:type="spellStart"/>
            <w:r w:rsidRPr="00E900B4">
              <w:rPr>
                <w:rFonts w:ascii="Times New Roman" w:hAnsi="Times New Roman" w:cs="Times New Roman"/>
                <w:sz w:val="24"/>
                <w:szCs w:val="24"/>
              </w:rPr>
              <w:t>вокабуляр</w:t>
            </w:r>
            <w:proofErr w:type="spellEnd"/>
            <w:r w:rsidRPr="00E900B4">
              <w:rPr>
                <w:rFonts w:ascii="Times New Roman" w:hAnsi="Times New Roman" w:cs="Times New Roman"/>
                <w:sz w:val="24"/>
                <w:szCs w:val="24"/>
              </w:rPr>
              <w:t xml:space="preserve"> по изучаемой теме «</w:t>
            </w:r>
            <w:proofErr w:type="spellStart"/>
            <w:r w:rsidRPr="00E900B4">
              <w:rPr>
                <w:rFonts w:ascii="Times New Roman" w:hAnsi="Times New Roman" w:cs="Times New Roman"/>
                <w:sz w:val="24"/>
                <w:szCs w:val="24"/>
                <w:lang w:val="en-US"/>
              </w:rPr>
              <w:t>DailyRoutine</w:t>
            </w:r>
            <w:proofErr w:type="spellEnd"/>
            <w:r w:rsidRPr="00E900B4">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DD6729" w:rsidRPr="00E900B4" w:rsidRDefault="00DD6729" w:rsidP="00E900B4">
            <w:pPr>
              <w:spacing w:after="0" w:line="240" w:lineRule="auto"/>
              <w:jc w:val="both"/>
              <w:rPr>
                <w:rFonts w:ascii="Times New Roman" w:hAnsi="Times New Roman" w:cs="Times New Roman"/>
                <w:sz w:val="24"/>
                <w:szCs w:val="24"/>
                <w:lang w:val="en-US"/>
              </w:rPr>
            </w:pPr>
            <w:r w:rsidRPr="00E900B4">
              <w:rPr>
                <w:rFonts w:ascii="Times New Roman" w:hAnsi="Times New Roman" w:cs="Times New Roman"/>
                <w:sz w:val="24"/>
                <w:szCs w:val="24"/>
                <w:lang w:val="en-US"/>
              </w:rPr>
              <w:t xml:space="preserve">10.   «Universities». </w:t>
            </w:r>
          </w:p>
          <w:p w:rsidR="00DD6729" w:rsidRPr="00E900B4" w:rsidRDefault="00DD6729" w:rsidP="00E900B4">
            <w:pPr>
              <w:spacing w:after="0" w:line="240" w:lineRule="auto"/>
              <w:jc w:val="both"/>
              <w:rPr>
                <w:rFonts w:ascii="Times New Roman" w:hAnsi="Times New Roman" w:cs="Times New Roman"/>
                <w:sz w:val="24"/>
                <w:szCs w:val="24"/>
              </w:rPr>
            </w:pPr>
            <w:r w:rsidRPr="00E900B4">
              <w:rPr>
                <w:rFonts w:ascii="Times New Roman" w:hAnsi="Times New Roman" w:cs="Times New Roman"/>
                <w:sz w:val="24"/>
                <w:szCs w:val="24"/>
              </w:rPr>
              <w:t>Грамматика</w:t>
            </w:r>
            <w:r w:rsidRPr="00E900B4">
              <w:rPr>
                <w:rFonts w:ascii="Times New Roman" w:hAnsi="Times New Roman" w:cs="Times New Roman"/>
                <w:sz w:val="24"/>
                <w:szCs w:val="24"/>
                <w:lang w:val="en-US"/>
              </w:rPr>
              <w:t xml:space="preserve">: Past Simple Tense, Past Progressive Tense. </w:t>
            </w:r>
            <w:r w:rsidRPr="00E900B4">
              <w:rPr>
                <w:rFonts w:ascii="Times New Roman" w:hAnsi="Times New Roman" w:cs="Times New Roman"/>
                <w:sz w:val="24"/>
                <w:szCs w:val="24"/>
              </w:rPr>
              <w:t xml:space="preserve">Тема содержит </w:t>
            </w:r>
            <w:proofErr w:type="spellStart"/>
            <w:r w:rsidRPr="00E900B4">
              <w:rPr>
                <w:rFonts w:ascii="Times New Roman" w:hAnsi="Times New Roman" w:cs="Times New Roman"/>
                <w:sz w:val="24"/>
                <w:szCs w:val="24"/>
              </w:rPr>
              <w:t>вокабуляр</w:t>
            </w:r>
            <w:proofErr w:type="spellEnd"/>
            <w:r w:rsidRPr="00E900B4">
              <w:rPr>
                <w:rFonts w:ascii="Times New Roman" w:hAnsi="Times New Roman" w:cs="Times New Roman"/>
                <w:sz w:val="24"/>
                <w:szCs w:val="24"/>
              </w:rPr>
              <w:t xml:space="preserve"> по изучаемой теме «</w:t>
            </w:r>
            <w:r w:rsidRPr="00E900B4">
              <w:rPr>
                <w:rFonts w:ascii="Times New Roman" w:hAnsi="Times New Roman" w:cs="Times New Roman"/>
                <w:sz w:val="24"/>
                <w:szCs w:val="24"/>
                <w:lang w:val="en-US"/>
              </w:rPr>
              <w:t>Universities</w:t>
            </w:r>
            <w:r w:rsidRPr="00E900B4">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DD6729" w:rsidRPr="00E900B4" w:rsidRDefault="00DD6729" w:rsidP="00E900B4">
            <w:pPr>
              <w:spacing w:after="0" w:line="240" w:lineRule="auto"/>
              <w:jc w:val="both"/>
              <w:rPr>
                <w:rFonts w:ascii="Times New Roman" w:hAnsi="Times New Roman" w:cs="Times New Roman"/>
                <w:sz w:val="24"/>
                <w:szCs w:val="24"/>
                <w:lang w:val="en-US"/>
              </w:rPr>
            </w:pPr>
            <w:r w:rsidRPr="00E900B4">
              <w:rPr>
                <w:rFonts w:ascii="Times New Roman" w:hAnsi="Times New Roman" w:cs="Times New Roman"/>
                <w:sz w:val="24"/>
                <w:szCs w:val="24"/>
                <w:lang w:val="en-US"/>
              </w:rPr>
              <w:t>11.   «The Russian Federation».</w:t>
            </w:r>
          </w:p>
          <w:p w:rsidR="00DD6729" w:rsidRPr="00E900B4" w:rsidRDefault="00DD6729" w:rsidP="00E900B4">
            <w:pPr>
              <w:spacing w:after="0" w:line="240" w:lineRule="auto"/>
              <w:jc w:val="both"/>
              <w:rPr>
                <w:rFonts w:ascii="Times New Roman" w:hAnsi="Times New Roman" w:cs="Times New Roman"/>
                <w:sz w:val="24"/>
                <w:szCs w:val="24"/>
              </w:rPr>
            </w:pPr>
            <w:r w:rsidRPr="00E900B4">
              <w:rPr>
                <w:rFonts w:ascii="Times New Roman" w:hAnsi="Times New Roman" w:cs="Times New Roman"/>
                <w:sz w:val="24"/>
                <w:szCs w:val="24"/>
              </w:rPr>
              <w:t>Грамматика</w:t>
            </w:r>
            <w:r w:rsidRPr="00E900B4">
              <w:rPr>
                <w:rFonts w:ascii="Times New Roman" w:hAnsi="Times New Roman" w:cs="Times New Roman"/>
                <w:sz w:val="24"/>
                <w:szCs w:val="24"/>
                <w:lang w:val="en-US"/>
              </w:rPr>
              <w:t xml:space="preserve">: Present Simple Tense, Present Progressive Tense; Present Perfect? </w:t>
            </w:r>
            <w:proofErr w:type="spellStart"/>
            <w:r w:rsidRPr="00E900B4">
              <w:rPr>
                <w:rFonts w:ascii="Times New Roman" w:hAnsi="Times New Roman" w:cs="Times New Roman"/>
                <w:sz w:val="24"/>
                <w:szCs w:val="24"/>
                <w:lang w:val="en-US"/>
              </w:rPr>
              <w:t>PastSimple</w:t>
            </w:r>
            <w:proofErr w:type="spellEnd"/>
            <w:r w:rsidRPr="00E900B4">
              <w:rPr>
                <w:rFonts w:ascii="Times New Roman" w:hAnsi="Times New Roman" w:cs="Times New Roman"/>
                <w:sz w:val="24"/>
                <w:szCs w:val="24"/>
              </w:rPr>
              <w:t xml:space="preserve">. Тема содержит </w:t>
            </w:r>
            <w:proofErr w:type="spellStart"/>
            <w:r w:rsidRPr="00E900B4">
              <w:rPr>
                <w:rFonts w:ascii="Times New Roman" w:hAnsi="Times New Roman" w:cs="Times New Roman"/>
                <w:sz w:val="24"/>
                <w:szCs w:val="24"/>
              </w:rPr>
              <w:t>вокабуляр</w:t>
            </w:r>
            <w:proofErr w:type="spellEnd"/>
            <w:r w:rsidRPr="00E900B4">
              <w:rPr>
                <w:rFonts w:ascii="Times New Roman" w:hAnsi="Times New Roman" w:cs="Times New Roman"/>
                <w:sz w:val="24"/>
                <w:szCs w:val="24"/>
              </w:rPr>
              <w:t xml:space="preserve"> по изучаемой теме «</w:t>
            </w:r>
            <w:proofErr w:type="spellStart"/>
            <w:r w:rsidRPr="00E900B4">
              <w:rPr>
                <w:rFonts w:ascii="Times New Roman" w:hAnsi="Times New Roman" w:cs="Times New Roman"/>
                <w:sz w:val="24"/>
                <w:szCs w:val="24"/>
                <w:lang w:val="en-US"/>
              </w:rPr>
              <w:t>TheRussianFederation</w:t>
            </w:r>
            <w:proofErr w:type="spellEnd"/>
            <w:r w:rsidRPr="00E900B4">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DD6729" w:rsidRPr="00E900B4" w:rsidRDefault="00DD6729" w:rsidP="00E900B4">
            <w:pPr>
              <w:spacing w:after="0" w:line="240" w:lineRule="auto"/>
              <w:jc w:val="both"/>
              <w:rPr>
                <w:rFonts w:ascii="Times New Roman" w:hAnsi="Times New Roman" w:cs="Times New Roman"/>
                <w:sz w:val="24"/>
                <w:szCs w:val="24"/>
                <w:lang w:val="en-US"/>
              </w:rPr>
            </w:pPr>
            <w:r w:rsidRPr="00E900B4">
              <w:rPr>
                <w:rFonts w:ascii="Times New Roman" w:hAnsi="Times New Roman" w:cs="Times New Roman"/>
                <w:sz w:val="24"/>
                <w:szCs w:val="24"/>
                <w:lang w:val="en-US"/>
              </w:rPr>
              <w:t>12.   «Travelling».</w:t>
            </w:r>
          </w:p>
          <w:p w:rsidR="00DD6729" w:rsidRPr="00E900B4" w:rsidRDefault="00DD6729" w:rsidP="00E900B4">
            <w:pPr>
              <w:spacing w:after="0" w:line="240" w:lineRule="auto"/>
              <w:jc w:val="both"/>
              <w:rPr>
                <w:rFonts w:ascii="Times New Roman" w:hAnsi="Times New Roman" w:cs="Times New Roman"/>
                <w:sz w:val="24"/>
                <w:szCs w:val="24"/>
              </w:rPr>
            </w:pPr>
            <w:r w:rsidRPr="00E900B4">
              <w:rPr>
                <w:rFonts w:ascii="Times New Roman" w:hAnsi="Times New Roman" w:cs="Times New Roman"/>
                <w:sz w:val="24"/>
                <w:szCs w:val="24"/>
              </w:rPr>
              <w:t>Грамматика</w:t>
            </w:r>
            <w:r w:rsidRPr="00E900B4">
              <w:rPr>
                <w:rFonts w:ascii="Times New Roman" w:hAnsi="Times New Roman" w:cs="Times New Roman"/>
                <w:sz w:val="24"/>
                <w:szCs w:val="24"/>
                <w:lang w:val="en-US"/>
              </w:rPr>
              <w:t xml:space="preserve">: “Had better” or “would rather”. Indirect Speech and the Future in the Past. </w:t>
            </w:r>
            <w:r w:rsidRPr="00E900B4">
              <w:rPr>
                <w:rFonts w:ascii="Times New Roman" w:hAnsi="Times New Roman" w:cs="Times New Roman"/>
                <w:sz w:val="24"/>
                <w:szCs w:val="24"/>
              </w:rPr>
              <w:t xml:space="preserve">Тема содержит </w:t>
            </w:r>
            <w:proofErr w:type="spellStart"/>
            <w:r w:rsidRPr="00E900B4">
              <w:rPr>
                <w:rFonts w:ascii="Times New Roman" w:hAnsi="Times New Roman" w:cs="Times New Roman"/>
                <w:sz w:val="24"/>
                <w:szCs w:val="24"/>
              </w:rPr>
              <w:t>вокабуляр</w:t>
            </w:r>
            <w:proofErr w:type="spellEnd"/>
            <w:r w:rsidRPr="00E900B4">
              <w:rPr>
                <w:rFonts w:ascii="Times New Roman" w:hAnsi="Times New Roman" w:cs="Times New Roman"/>
                <w:sz w:val="24"/>
                <w:szCs w:val="24"/>
              </w:rPr>
              <w:t xml:space="preserve"> по изучаемой теме «</w:t>
            </w:r>
            <w:r w:rsidRPr="00E900B4">
              <w:rPr>
                <w:rFonts w:ascii="Times New Roman" w:hAnsi="Times New Roman" w:cs="Times New Roman"/>
                <w:sz w:val="24"/>
                <w:szCs w:val="24"/>
                <w:lang w:val="en-US"/>
              </w:rPr>
              <w:t>Travelling</w:t>
            </w:r>
            <w:r w:rsidRPr="00E900B4">
              <w:rPr>
                <w:rFonts w:ascii="Times New Roman" w:hAnsi="Times New Roman" w:cs="Times New Roman"/>
                <w:sz w:val="24"/>
                <w:szCs w:val="24"/>
              </w:rPr>
              <w:t xml:space="preserve">»; аутентичный текст современного английского языка; тексты сопровождаются вопросами, проверяющими общее понимание </w:t>
            </w:r>
            <w:r w:rsidRPr="00E900B4">
              <w:rPr>
                <w:rFonts w:ascii="Times New Roman" w:hAnsi="Times New Roman" w:cs="Times New Roman"/>
                <w:sz w:val="24"/>
                <w:szCs w:val="24"/>
              </w:rPr>
              <w:lastRenderedPageBreak/>
              <w:t>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DD6729" w:rsidRPr="00E900B4" w:rsidRDefault="00DD6729" w:rsidP="00E900B4">
            <w:pPr>
              <w:spacing w:after="0" w:line="240" w:lineRule="auto"/>
              <w:jc w:val="both"/>
              <w:rPr>
                <w:rFonts w:ascii="Times New Roman" w:hAnsi="Times New Roman" w:cs="Times New Roman"/>
                <w:sz w:val="24"/>
                <w:szCs w:val="24"/>
                <w:lang w:val="en-US"/>
              </w:rPr>
            </w:pPr>
            <w:r w:rsidRPr="00E900B4">
              <w:rPr>
                <w:rFonts w:ascii="Times New Roman" w:hAnsi="Times New Roman" w:cs="Times New Roman"/>
                <w:sz w:val="24"/>
                <w:szCs w:val="24"/>
                <w:lang w:val="en-US"/>
              </w:rPr>
              <w:t>13. « My Family ».</w:t>
            </w:r>
          </w:p>
          <w:p w:rsidR="00DD6729" w:rsidRPr="00E900B4" w:rsidRDefault="00DD6729" w:rsidP="00E900B4">
            <w:pPr>
              <w:spacing w:after="0" w:line="240" w:lineRule="auto"/>
              <w:jc w:val="both"/>
              <w:rPr>
                <w:rFonts w:ascii="Times New Roman" w:hAnsi="Times New Roman" w:cs="Times New Roman"/>
                <w:sz w:val="24"/>
                <w:szCs w:val="24"/>
              </w:rPr>
            </w:pPr>
            <w:r w:rsidRPr="00E900B4">
              <w:rPr>
                <w:rFonts w:ascii="Times New Roman" w:hAnsi="Times New Roman" w:cs="Times New Roman"/>
                <w:sz w:val="24"/>
                <w:szCs w:val="24"/>
              </w:rPr>
              <w:t>Грамматика</w:t>
            </w:r>
            <w:r w:rsidRPr="00E900B4">
              <w:rPr>
                <w:rFonts w:ascii="Times New Roman" w:hAnsi="Times New Roman" w:cs="Times New Roman"/>
                <w:sz w:val="24"/>
                <w:szCs w:val="24"/>
                <w:lang w:val="en-US"/>
              </w:rPr>
              <w:t xml:space="preserve">: Imperative Mood. </w:t>
            </w:r>
            <w:r w:rsidRPr="00E900B4">
              <w:rPr>
                <w:rFonts w:ascii="Times New Roman" w:hAnsi="Times New Roman" w:cs="Times New Roman"/>
                <w:sz w:val="24"/>
                <w:szCs w:val="24"/>
              </w:rPr>
              <w:t xml:space="preserve">Типы вопросов. </w:t>
            </w:r>
            <w:proofErr w:type="spellStart"/>
            <w:r w:rsidRPr="00E900B4">
              <w:rPr>
                <w:rFonts w:ascii="Times New Roman" w:hAnsi="Times New Roman" w:cs="Times New Roman"/>
                <w:sz w:val="24"/>
                <w:szCs w:val="24"/>
                <w:lang w:val="en-US"/>
              </w:rPr>
              <w:t>PastContinuous</w:t>
            </w:r>
            <w:proofErr w:type="spellEnd"/>
            <w:r w:rsidRPr="00E900B4">
              <w:rPr>
                <w:rFonts w:ascii="Times New Roman" w:hAnsi="Times New Roman" w:cs="Times New Roman"/>
                <w:sz w:val="24"/>
                <w:szCs w:val="24"/>
              </w:rPr>
              <w:t xml:space="preserve">. Тема содержит </w:t>
            </w:r>
            <w:proofErr w:type="spellStart"/>
            <w:r w:rsidRPr="00E900B4">
              <w:rPr>
                <w:rFonts w:ascii="Times New Roman" w:hAnsi="Times New Roman" w:cs="Times New Roman"/>
                <w:sz w:val="24"/>
                <w:szCs w:val="24"/>
              </w:rPr>
              <w:t>вокабуляр</w:t>
            </w:r>
            <w:proofErr w:type="spellEnd"/>
            <w:r w:rsidRPr="00E900B4">
              <w:rPr>
                <w:rFonts w:ascii="Times New Roman" w:hAnsi="Times New Roman" w:cs="Times New Roman"/>
                <w:sz w:val="24"/>
                <w:szCs w:val="24"/>
              </w:rPr>
              <w:t xml:space="preserve"> по изучаемой теме «</w:t>
            </w:r>
            <w:proofErr w:type="spellStart"/>
            <w:r w:rsidRPr="00E900B4">
              <w:rPr>
                <w:rFonts w:ascii="Times New Roman" w:hAnsi="Times New Roman" w:cs="Times New Roman"/>
                <w:sz w:val="24"/>
                <w:szCs w:val="24"/>
              </w:rPr>
              <w:t>My</w:t>
            </w:r>
            <w:proofErr w:type="spellEnd"/>
            <w:r w:rsidRPr="00E900B4">
              <w:rPr>
                <w:rFonts w:ascii="Times New Roman" w:hAnsi="Times New Roman" w:cs="Times New Roman"/>
                <w:sz w:val="24"/>
                <w:szCs w:val="24"/>
              </w:rPr>
              <w:t xml:space="preserve"> </w:t>
            </w:r>
            <w:proofErr w:type="spellStart"/>
            <w:r w:rsidRPr="00E900B4">
              <w:rPr>
                <w:rFonts w:ascii="Times New Roman" w:hAnsi="Times New Roman" w:cs="Times New Roman"/>
                <w:sz w:val="24"/>
                <w:szCs w:val="24"/>
              </w:rPr>
              <w:t>Family</w:t>
            </w:r>
            <w:proofErr w:type="spellEnd"/>
            <w:r w:rsidRPr="00E900B4">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DD6729" w:rsidRPr="00E900B4" w:rsidRDefault="00DD6729" w:rsidP="00E900B4">
            <w:pPr>
              <w:spacing w:after="0" w:line="240" w:lineRule="auto"/>
              <w:jc w:val="both"/>
              <w:rPr>
                <w:rFonts w:ascii="Times New Roman" w:hAnsi="Times New Roman" w:cs="Times New Roman"/>
                <w:sz w:val="24"/>
                <w:szCs w:val="24"/>
                <w:lang w:val="en-US"/>
              </w:rPr>
            </w:pPr>
            <w:r w:rsidRPr="00E900B4">
              <w:rPr>
                <w:rFonts w:ascii="Times New Roman" w:hAnsi="Times New Roman" w:cs="Times New Roman"/>
                <w:sz w:val="24"/>
                <w:szCs w:val="24"/>
                <w:lang w:val="en-US"/>
              </w:rPr>
              <w:t>14.«My City»</w:t>
            </w:r>
          </w:p>
          <w:p w:rsidR="00DD6729" w:rsidRPr="00E900B4" w:rsidRDefault="00DD6729" w:rsidP="00E900B4">
            <w:pPr>
              <w:spacing w:after="0" w:line="240" w:lineRule="auto"/>
              <w:jc w:val="both"/>
              <w:rPr>
                <w:rFonts w:ascii="Times New Roman" w:hAnsi="Times New Roman" w:cs="Times New Roman"/>
                <w:sz w:val="24"/>
                <w:szCs w:val="24"/>
              </w:rPr>
            </w:pPr>
            <w:r w:rsidRPr="00E900B4">
              <w:rPr>
                <w:rFonts w:ascii="Times New Roman" w:hAnsi="Times New Roman" w:cs="Times New Roman"/>
                <w:sz w:val="24"/>
                <w:szCs w:val="24"/>
              </w:rPr>
              <w:t>Грамматика</w:t>
            </w:r>
            <w:r w:rsidRPr="00E900B4">
              <w:rPr>
                <w:rFonts w:ascii="Times New Roman" w:hAnsi="Times New Roman" w:cs="Times New Roman"/>
                <w:sz w:val="24"/>
                <w:szCs w:val="24"/>
                <w:lang w:val="en-US"/>
              </w:rPr>
              <w:t xml:space="preserve">: Future Simple. Future Continuous. The Passive Voice. </w:t>
            </w:r>
            <w:r w:rsidRPr="00E900B4">
              <w:rPr>
                <w:rFonts w:ascii="Times New Roman" w:hAnsi="Times New Roman" w:cs="Times New Roman"/>
                <w:sz w:val="24"/>
                <w:szCs w:val="24"/>
              </w:rPr>
              <w:t xml:space="preserve">Тема содержит </w:t>
            </w:r>
            <w:proofErr w:type="spellStart"/>
            <w:r w:rsidRPr="00E900B4">
              <w:rPr>
                <w:rFonts w:ascii="Times New Roman" w:hAnsi="Times New Roman" w:cs="Times New Roman"/>
                <w:sz w:val="24"/>
                <w:szCs w:val="24"/>
              </w:rPr>
              <w:t>вокабуляр</w:t>
            </w:r>
            <w:proofErr w:type="spellEnd"/>
            <w:r w:rsidRPr="00E900B4">
              <w:rPr>
                <w:rFonts w:ascii="Times New Roman" w:hAnsi="Times New Roman" w:cs="Times New Roman"/>
                <w:sz w:val="24"/>
                <w:szCs w:val="24"/>
              </w:rPr>
              <w:t xml:space="preserve"> по изучаемой теме «</w:t>
            </w:r>
            <w:proofErr w:type="spellStart"/>
            <w:r w:rsidRPr="00E900B4">
              <w:rPr>
                <w:rFonts w:ascii="Times New Roman" w:hAnsi="Times New Roman" w:cs="Times New Roman"/>
                <w:sz w:val="24"/>
                <w:szCs w:val="24"/>
              </w:rPr>
              <w:t>My</w:t>
            </w:r>
            <w:proofErr w:type="spellEnd"/>
            <w:r w:rsidRPr="00E900B4">
              <w:rPr>
                <w:rFonts w:ascii="Times New Roman" w:hAnsi="Times New Roman" w:cs="Times New Roman"/>
                <w:sz w:val="24"/>
                <w:szCs w:val="24"/>
              </w:rPr>
              <w:t xml:space="preserve"> </w:t>
            </w:r>
            <w:proofErr w:type="spellStart"/>
            <w:r w:rsidRPr="00E900B4">
              <w:rPr>
                <w:rFonts w:ascii="Times New Roman" w:hAnsi="Times New Roman" w:cs="Times New Roman"/>
                <w:sz w:val="24"/>
                <w:szCs w:val="24"/>
              </w:rPr>
              <w:t>City</w:t>
            </w:r>
            <w:proofErr w:type="spellEnd"/>
            <w:r w:rsidRPr="00E900B4">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DD6729" w:rsidRPr="00E900B4" w:rsidRDefault="00DD6729" w:rsidP="00E900B4">
            <w:pPr>
              <w:spacing w:after="0" w:line="240" w:lineRule="auto"/>
              <w:jc w:val="both"/>
              <w:rPr>
                <w:rFonts w:ascii="Times New Roman" w:hAnsi="Times New Roman" w:cs="Times New Roman"/>
                <w:sz w:val="24"/>
                <w:szCs w:val="24"/>
                <w:lang w:val="en-US"/>
              </w:rPr>
            </w:pPr>
            <w:r w:rsidRPr="00E900B4">
              <w:rPr>
                <w:rFonts w:ascii="Times New Roman" w:hAnsi="Times New Roman" w:cs="Times New Roman"/>
                <w:sz w:val="24"/>
                <w:szCs w:val="24"/>
                <w:lang w:val="en-US"/>
              </w:rPr>
              <w:t xml:space="preserve">15. «Sport and Healthy lifestyle». </w:t>
            </w:r>
          </w:p>
          <w:p w:rsidR="00DD6729" w:rsidRPr="00E900B4" w:rsidRDefault="00DD6729" w:rsidP="00E900B4">
            <w:pPr>
              <w:spacing w:after="0" w:line="240" w:lineRule="auto"/>
              <w:jc w:val="both"/>
              <w:rPr>
                <w:rFonts w:ascii="Times New Roman" w:hAnsi="Times New Roman" w:cs="Times New Roman"/>
                <w:sz w:val="24"/>
                <w:szCs w:val="24"/>
              </w:rPr>
            </w:pPr>
            <w:r w:rsidRPr="00E900B4">
              <w:rPr>
                <w:rFonts w:ascii="Times New Roman" w:hAnsi="Times New Roman" w:cs="Times New Roman"/>
                <w:sz w:val="24"/>
                <w:szCs w:val="24"/>
              </w:rPr>
              <w:t>Грамматика</w:t>
            </w:r>
            <w:r w:rsidRPr="00E900B4">
              <w:rPr>
                <w:rFonts w:ascii="Times New Roman" w:hAnsi="Times New Roman" w:cs="Times New Roman"/>
                <w:sz w:val="24"/>
                <w:szCs w:val="24"/>
                <w:lang w:val="en-US"/>
              </w:rPr>
              <w:t xml:space="preserve">: Future Perfect. </w:t>
            </w:r>
            <w:proofErr w:type="spellStart"/>
            <w:r w:rsidRPr="00E900B4">
              <w:rPr>
                <w:rFonts w:ascii="Times New Roman" w:hAnsi="Times New Roman" w:cs="Times New Roman"/>
                <w:sz w:val="24"/>
                <w:szCs w:val="24"/>
                <w:lang w:val="en-US"/>
              </w:rPr>
              <w:t>PresentPerfectContinuous</w:t>
            </w:r>
            <w:proofErr w:type="spellEnd"/>
            <w:r w:rsidRPr="00E900B4">
              <w:rPr>
                <w:rFonts w:ascii="Times New Roman" w:hAnsi="Times New Roman" w:cs="Times New Roman"/>
                <w:sz w:val="24"/>
                <w:szCs w:val="24"/>
              </w:rPr>
              <w:t xml:space="preserve">. Особенности употребления наречий. Тема содержит </w:t>
            </w:r>
            <w:proofErr w:type="spellStart"/>
            <w:r w:rsidRPr="00E900B4">
              <w:rPr>
                <w:rFonts w:ascii="Times New Roman" w:hAnsi="Times New Roman" w:cs="Times New Roman"/>
                <w:sz w:val="24"/>
                <w:szCs w:val="24"/>
              </w:rPr>
              <w:t>вокабуляр</w:t>
            </w:r>
            <w:proofErr w:type="spellEnd"/>
            <w:r w:rsidRPr="00E900B4">
              <w:rPr>
                <w:rFonts w:ascii="Times New Roman" w:hAnsi="Times New Roman" w:cs="Times New Roman"/>
                <w:sz w:val="24"/>
                <w:szCs w:val="24"/>
              </w:rPr>
              <w:t xml:space="preserve"> по изучаемой теме «</w:t>
            </w:r>
            <w:proofErr w:type="spellStart"/>
            <w:r w:rsidRPr="00E900B4">
              <w:rPr>
                <w:rFonts w:ascii="Times New Roman" w:hAnsi="Times New Roman" w:cs="Times New Roman"/>
                <w:sz w:val="24"/>
                <w:szCs w:val="24"/>
                <w:lang w:val="en-US"/>
              </w:rPr>
              <w:t>SportandHealthylifestyle</w:t>
            </w:r>
            <w:proofErr w:type="spellEnd"/>
            <w:r w:rsidRPr="00E900B4">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DD6729" w:rsidRPr="00E900B4" w:rsidRDefault="00DD6729" w:rsidP="00E900B4">
            <w:pPr>
              <w:spacing w:after="0" w:line="240" w:lineRule="auto"/>
              <w:jc w:val="both"/>
              <w:rPr>
                <w:rFonts w:ascii="Times New Roman" w:hAnsi="Times New Roman" w:cs="Times New Roman"/>
                <w:sz w:val="24"/>
                <w:szCs w:val="24"/>
                <w:lang w:val="en-US"/>
              </w:rPr>
            </w:pPr>
            <w:r w:rsidRPr="00E900B4">
              <w:rPr>
                <w:rFonts w:ascii="Times New Roman" w:hAnsi="Times New Roman" w:cs="Times New Roman"/>
                <w:sz w:val="24"/>
                <w:szCs w:val="24"/>
                <w:lang w:val="en-US"/>
              </w:rPr>
              <w:t xml:space="preserve">16. «Art and Culture». </w:t>
            </w:r>
          </w:p>
          <w:p w:rsidR="00DD6729" w:rsidRPr="00E900B4" w:rsidRDefault="00DD6729" w:rsidP="00E900B4">
            <w:pPr>
              <w:spacing w:after="0" w:line="240" w:lineRule="auto"/>
              <w:jc w:val="both"/>
              <w:rPr>
                <w:rFonts w:ascii="Times New Roman" w:hAnsi="Times New Roman" w:cs="Times New Roman"/>
                <w:sz w:val="24"/>
                <w:szCs w:val="24"/>
              </w:rPr>
            </w:pPr>
            <w:r w:rsidRPr="00E900B4">
              <w:rPr>
                <w:rFonts w:ascii="Times New Roman" w:hAnsi="Times New Roman" w:cs="Times New Roman"/>
                <w:sz w:val="24"/>
                <w:szCs w:val="24"/>
              </w:rPr>
              <w:t>Грамматика</w:t>
            </w:r>
            <w:r w:rsidRPr="00E900B4">
              <w:rPr>
                <w:rFonts w:ascii="Times New Roman" w:hAnsi="Times New Roman" w:cs="Times New Roman"/>
                <w:sz w:val="24"/>
                <w:szCs w:val="24"/>
                <w:lang w:val="en-US"/>
              </w:rPr>
              <w:t xml:space="preserve">: Past Perfect Continuous. </w:t>
            </w:r>
            <w:proofErr w:type="spellStart"/>
            <w:r w:rsidRPr="00E900B4">
              <w:rPr>
                <w:rFonts w:ascii="Times New Roman" w:hAnsi="Times New Roman" w:cs="Times New Roman"/>
                <w:sz w:val="24"/>
                <w:szCs w:val="24"/>
                <w:lang w:val="en-US"/>
              </w:rPr>
              <w:t>FuturePerfectContinuous</w:t>
            </w:r>
            <w:proofErr w:type="spellEnd"/>
            <w:r w:rsidRPr="00E900B4">
              <w:rPr>
                <w:rFonts w:ascii="Times New Roman" w:hAnsi="Times New Roman" w:cs="Times New Roman"/>
                <w:sz w:val="24"/>
                <w:szCs w:val="24"/>
              </w:rPr>
              <w:t xml:space="preserve">. Количественные и порядковые числительные. Тема содержит </w:t>
            </w:r>
            <w:proofErr w:type="spellStart"/>
            <w:r w:rsidRPr="00E900B4">
              <w:rPr>
                <w:rFonts w:ascii="Times New Roman" w:hAnsi="Times New Roman" w:cs="Times New Roman"/>
                <w:sz w:val="24"/>
                <w:szCs w:val="24"/>
              </w:rPr>
              <w:t>вокабуляр</w:t>
            </w:r>
            <w:proofErr w:type="spellEnd"/>
            <w:r w:rsidRPr="00E900B4">
              <w:rPr>
                <w:rFonts w:ascii="Times New Roman" w:hAnsi="Times New Roman" w:cs="Times New Roman"/>
                <w:sz w:val="24"/>
                <w:szCs w:val="24"/>
              </w:rPr>
              <w:t xml:space="preserve"> по изучаемой теме «</w:t>
            </w:r>
            <w:proofErr w:type="spellStart"/>
            <w:r w:rsidRPr="00E900B4">
              <w:rPr>
                <w:rFonts w:ascii="Times New Roman" w:hAnsi="Times New Roman" w:cs="Times New Roman"/>
                <w:sz w:val="24"/>
                <w:szCs w:val="24"/>
              </w:rPr>
              <w:t>Art</w:t>
            </w:r>
            <w:proofErr w:type="spellEnd"/>
            <w:r w:rsidRPr="00E900B4">
              <w:rPr>
                <w:rFonts w:ascii="Times New Roman" w:hAnsi="Times New Roman" w:cs="Times New Roman"/>
                <w:sz w:val="24"/>
                <w:szCs w:val="24"/>
              </w:rPr>
              <w:t xml:space="preserve"> </w:t>
            </w:r>
            <w:proofErr w:type="spellStart"/>
            <w:r w:rsidRPr="00E900B4">
              <w:rPr>
                <w:rFonts w:ascii="Times New Roman" w:hAnsi="Times New Roman" w:cs="Times New Roman"/>
                <w:sz w:val="24"/>
                <w:szCs w:val="24"/>
              </w:rPr>
              <w:t>and</w:t>
            </w:r>
            <w:proofErr w:type="spellEnd"/>
            <w:r w:rsidRPr="00E900B4">
              <w:rPr>
                <w:rFonts w:ascii="Times New Roman" w:hAnsi="Times New Roman" w:cs="Times New Roman"/>
                <w:sz w:val="24"/>
                <w:szCs w:val="24"/>
              </w:rPr>
              <w:t xml:space="preserve"> </w:t>
            </w:r>
            <w:proofErr w:type="spellStart"/>
            <w:r w:rsidRPr="00E900B4">
              <w:rPr>
                <w:rFonts w:ascii="Times New Roman" w:hAnsi="Times New Roman" w:cs="Times New Roman"/>
                <w:sz w:val="24"/>
                <w:szCs w:val="24"/>
              </w:rPr>
              <w:t>Culture</w:t>
            </w:r>
            <w:proofErr w:type="spellEnd"/>
            <w:r w:rsidRPr="00E900B4">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DD6729" w:rsidRPr="00E900B4" w:rsidRDefault="00DD6729" w:rsidP="00E900B4">
            <w:pPr>
              <w:spacing w:after="0" w:line="240" w:lineRule="auto"/>
              <w:jc w:val="both"/>
              <w:rPr>
                <w:rFonts w:ascii="Times New Roman" w:hAnsi="Times New Roman" w:cs="Times New Roman"/>
                <w:sz w:val="24"/>
                <w:szCs w:val="24"/>
                <w:lang w:val="en-US"/>
              </w:rPr>
            </w:pPr>
            <w:r w:rsidRPr="00E900B4">
              <w:rPr>
                <w:rFonts w:ascii="Times New Roman" w:hAnsi="Times New Roman" w:cs="Times New Roman"/>
                <w:sz w:val="24"/>
                <w:szCs w:val="24"/>
                <w:lang w:val="en-US"/>
              </w:rPr>
              <w:t xml:space="preserve">№ 17. «Science and Computer: The History of the Internet». </w:t>
            </w:r>
          </w:p>
          <w:p w:rsidR="00DD6729" w:rsidRPr="00E900B4" w:rsidRDefault="00DD6729" w:rsidP="00E900B4">
            <w:pPr>
              <w:spacing w:after="0" w:line="240" w:lineRule="auto"/>
              <w:jc w:val="both"/>
              <w:rPr>
                <w:rFonts w:ascii="Times New Roman" w:hAnsi="Times New Roman" w:cs="Times New Roman"/>
                <w:sz w:val="24"/>
                <w:szCs w:val="24"/>
              </w:rPr>
            </w:pPr>
            <w:r w:rsidRPr="00E900B4">
              <w:rPr>
                <w:rFonts w:ascii="Times New Roman" w:hAnsi="Times New Roman" w:cs="Times New Roman"/>
                <w:sz w:val="24"/>
                <w:szCs w:val="24"/>
              </w:rPr>
              <w:t>Грамматика: Безличные предложения. Степени сравнения прилагательных и наречий. Придаточные времени и условия (</w:t>
            </w:r>
            <w:proofErr w:type="spellStart"/>
            <w:r w:rsidRPr="00E900B4">
              <w:rPr>
                <w:rFonts w:ascii="Times New Roman" w:hAnsi="Times New Roman" w:cs="Times New Roman"/>
                <w:sz w:val="24"/>
                <w:szCs w:val="24"/>
              </w:rPr>
              <w:t>First</w:t>
            </w:r>
            <w:proofErr w:type="spellEnd"/>
            <w:r w:rsidRPr="00E900B4">
              <w:rPr>
                <w:rFonts w:ascii="Times New Roman" w:hAnsi="Times New Roman" w:cs="Times New Roman"/>
                <w:sz w:val="24"/>
                <w:szCs w:val="24"/>
              </w:rPr>
              <w:t xml:space="preserve"> </w:t>
            </w:r>
            <w:proofErr w:type="spellStart"/>
            <w:r w:rsidRPr="00E900B4">
              <w:rPr>
                <w:rFonts w:ascii="Times New Roman" w:hAnsi="Times New Roman" w:cs="Times New Roman"/>
                <w:sz w:val="24"/>
                <w:szCs w:val="24"/>
              </w:rPr>
              <w:t>Conditional</w:t>
            </w:r>
            <w:proofErr w:type="spellEnd"/>
            <w:r w:rsidRPr="00E900B4">
              <w:rPr>
                <w:rFonts w:ascii="Times New Roman" w:hAnsi="Times New Roman" w:cs="Times New Roman"/>
                <w:sz w:val="24"/>
                <w:szCs w:val="24"/>
              </w:rPr>
              <w:t xml:space="preserve">). Тема содержит </w:t>
            </w:r>
            <w:proofErr w:type="spellStart"/>
            <w:r w:rsidRPr="00E900B4">
              <w:rPr>
                <w:rFonts w:ascii="Times New Roman" w:hAnsi="Times New Roman" w:cs="Times New Roman"/>
                <w:sz w:val="24"/>
                <w:szCs w:val="24"/>
              </w:rPr>
              <w:t>вокабуляр</w:t>
            </w:r>
            <w:proofErr w:type="spellEnd"/>
            <w:r w:rsidRPr="00E900B4">
              <w:rPr>
                <w:rFonts w:ascii="Times New Roman" w:hAnsi="Times New Roman" w:cs="Times New Roman"/>
                <w:sz w:val="24"/>
                <w:szCs w:val="24"/>
              </w:rPr>
              <w:t xml:space="preserve"> по изучаемой теме «</w:t>
            </w:r>
            <w:proofErr w:type="spellStart"/>
            <w:r w:rsidRPr="00E900B4">
              <w:rPr>
                <w:rFonts w:ascii="Times New Roman" w:hAnsi="Times New Roman" w:cs="Times New Roman"/>
                <w:sz w:val="24"/>
                <w:szCs w:val="24"/>
              </w:rPr>
              <w:t>Science</w:t>
            </w:r>
            <w:proofErr w:type="spellEnd"/>
            <w:r w:rsidRPr="00E900B4">
              <w:rPr>
                <w:rFonts w:ascii="Times New Roman" w:hAnsi="Times New Roman" w:cs="Times New Roman"/>
                <w:sz w:val="24"/>
                <w:szCs w:val="24"/>
              </w:rPr>
              <w:t xml:space="preserve"> </w:t>
            </w:r>
            <w:proofErr w:type="spellStart"/>
            <w:r w:rsidRPr="00E900B4">
              <w:rPr>
                <w:rFonts w:ascii="Times New Roman" w:hAnsi="Times New Roman" w:cs="Times New Roman"/>
                <w:sz w:val="24"/>
                <w:szCs w:val="24"/>
              </w:rPr>
              <w:t>and</w:t>
            </w:r>
            <w:proofErr w:type="spellEnd"/>
            <w:r w:rsidRPr="00E900B4">
              <w:rPr>
                <w:rFonts w:ascii="Times New Roman" w:hAnsi="Times New Roman" w:cs="Times New Roman"/>
                <w:sz w:val="24"/>
                <w:szCs w:val="24"/>
              </w:rPr>
              <w:t xml:space="preserve"> </w:t>
            </w:r>
            <w:proofErr w:type="spellStart"/>
            <w:r w:rsidRPr="00E900B4">
              <w:rPr>
                <w:rFonts w:ascii="Times New Roman" w:hAnsi="Times New Roman" w:cs="Times New Roman"/>
                <w:sz w:val="24"/>
                <w:szCs w:val="24"/>
              </w:rPr>
              <w:t>Computer</w:t>
            </w:r>
            <w:proofErr w:type="spellEnd"/>
            <w:r w:rsidRPr="00E900B4">
              <w:rPr>
                <w:rFonts w:ascii="Times New Roman" w:hAnsi="Times New Roman" w:cs="Times New Roman"/>
                <w:sz w:val="24"/>
                <w:szCs w:val="24"/>
              </w:rPr>
              <w:t xml:space="preserve">: </w:t>
            </w:r>
            <w:proofErr w:type="spellStart"/>
            <w:r w:rsidRPr="00E900B4">
              <w:rPr>
                <w:rFonts w:ascii="Times New Roman" w:hAnsi="Times New Roman" w:cs="Times New Roman"/>
                <w:sz w:val="24"/>
                <w:szCs w:val="24"/>
              </w:rPr>
              <w:t>The</w:t>
            </w:r>
            <w:proofErr w:type="spellEnd"/>
            <w:r w:rsidRPr="00E900B4">
              <w:rPr>
                <w:rFonts w:ascii="Times New Roman" w:hAnsi="Times New Roman" w:cs="Times New Roman"/>
                <w:sz w:val="24"/>
                <w:szCs w:val="24"/>
              </w:rPr>
              <w:t xml:space="preserve"> </w:t>
            </w:r>
            <w:proofErr w:type="spellStart"/>
            <w:r w:rsidRPr="00E900B4">
              <w:rPr>
                <w:rFonts w:ascii="Times New Roman" w:hAnsi="Times New Roman" w:cs="Times New Roman"/>
                <w:sz w:val="24"/>
                <w:szCs w:val="24"/>
              </w:rPr>
              <w:t>History</w:t>
            </w:r>
            <w:proofErr w:type="spellEnd"/>
            <w:r w:rsidRPr="00E900B4">
              <w:rPr>
                <w:rFonts w:ascii="Times New Roman" w:hAnsi="Times New Roman" w:cs="Times New Roman"/>
                <w:sz w:val="24"/>
                <w:szCs w:val="24"/>
              </w:rPr>
              <w:t xml:space="preserve"> </w:t>
            </w:r>
            <w:proofErr w:type="spellStart"/>
            <w:r w:rsidRPr="00E900B4">
              <w:rPr>
                <w:rFonts w:ascii="Times New Roman" w:hAnsi="Times New Roman" w:cs="Times New Roman"/>
                <w:sz w:val="24"/>
                <w:szCs w:val="24"/>
              </w:rPr>
              <w:t>of</w:t>
            </w:r>
            <w:proofErr w:type="spellEnd"/>
            <w:r w:rsidRPr="00E900B4">
              <w:rPr>
                <w:rFonts w:ascii="Times New Roman" w:hAnsi="Times New Roman" w:cs="Times New Roman"/>
                <w:sz w:val="24"/>
                <w:szCs w:val="24"/>
              </w:rPr>
              <w:t xml:space="preserve"> </w:t>
            </w:r>
            <w:proofErr w:type="spellStart"/>
            <w:r w:rsidRPr="00E900B4">
              <w:rPr>
                <w:rFonts w:ascii="Times New Roman" w:hAnsi="Times New Roman" w:cs="Times New Roman"/>
                <w:sz w:val="24"/>
                <w:szCs w:val="24"/>
              </w:rPr>
              <w:t>the</w:t>
            </w:r>
            <w:proofErr w:type="spellEnd"/>
            <w:r w:rsidRPr="00E900B4">
              <w:rPr>
                <w:rFonts w:ascii="Times New Roman" w:hAnsi="Times New Roman" w:cs="Times New Roman"/>
                <w:sz w:val="24"/>
                <w:szCs w:val="24"/>
              </w:rPr>
              <w:t xml:space="preserve"> </w:t>
            </w:r>
            <w:proofErr w:type="spellStart"/>
            <w:r w:rsidRPr="00E900B4">
              <w:rPr>
                <w:rFonts w:ascii="Times New Roman" w:hAnsi="Times New Roman" w:cs="Times New Roman"/>
                <w:sz w:val="24"/>
                <w:szCs w:val="24"/>
              </w:rPr>
              <w:t>Internet</w:t>
            </w:r>
            <w:proofErr w:type="spellEnd"/>
            <w:r w:rsidRPr="00E900B4">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DD6729" w:rsidRPr="00E900B4" w:rsidRDefault="00DD6729" w:rsidP="00E900B4">
            <w:pPr>
              <w:spacing w:after="0" w:line="240" w:lineRule="auto"/>
              <w:jc w:val="both"/>
              <w:rPr>
                <w:rFonts w:ascii="Times New Roman" w:hAnsi="Times New Roman" w:cs="Times New Roman"/>
                <w:sz w:val="24"/>
                <w:szCs w:val="24"/>
              </w:rPr>
            </w:pPr>
            <w:r w:rsidRPr="00E900B4">
              <w:rPr>
                <w:rFonts w:ascii="Times New Roman" w:hAnsi="Times New Roman" w:cs="Times New Roman"/>
                <w:sz w:val="24"/>
                <w:szCs w:val="24"/>
              </w:rPr>
              <w:t>18. «</w:t>
            </w:r>
            <w:proofErr w:type="spellStart"/>
            <w:r w:rsidRPr="00E900B4">
              <w:rPr>
                <w:rFonts w:ascii="Times New Roman" w:hAnsi="Times New Roman" w:cs="Times New Roman"/>
                <w:sz w:val="24"/>
                <w:szCs w:val="24"/>
              </w:rPr>
              <w:t>Shopping</w:t>
            </w:r>
            <w:proofErr w:type="spellEnd"/>
            <w:r w:rsidRPr="00E900B4">
              <w:rPr>
                <w:rFonts w:ascii="Times New Roman" w:hAnsi="Times New Roman" w:cs="Times New Roman"/>
                <w:sz w:val="24"/>
                <w:szCs w:val="24"/>
              </w:rPr>
              <w:t xml:space="preserve">». </w:t>
            </w:r>
          </w:p>
          <w:p w:rsidR="00DD6729" w:rsidRPr="00E900B4" w:rsidRDefault="00DD6729" w:rsidP="00E900B4">
            <w:pPr>
              <w:spacing w:after="0" w:line="240" w:lineRule="auto"/>
              <w:jc w:val="both"/>
              <w:rPr>
                <w:rFonts w:ascii="Times New Roman" w:hAnsi="Times New Roman" w:cs="Times New Roman"/>
                <w:sz w:val="24"/>
                <w:szCs w:val="24"/>
              </w:rPr>
            </w:pPr>
            <w:r w:rsidRPr="00E900B4">
              <w:rPr>
                <w:rFonts w:ascii="Times New Roman" w:hAnsi="Times New Roman" w:cs="Times New Roman"/>
                <w:sz w:val="24"/>
                <w:szCs w:val="24"/>
              </w:rPr>
              <w:t xml:space="preserve">Грамматика: Неличные формы глагола. Употребление глагола в форме </w:t>
            </w:r>
            <w:proofErr w:type="spellStart"/>
            <w:r w:rsidRPr="00E900B4">
              <w:rPr>
                <w:rFonts w:ascii="Times New Roman" w:hAnsi="Times New Roman" w:cs="Times New Roman"/>
                <w:sz w:val="24"/>
                <w:szCs w:val="24"/>
              </w:rPr>
              <w:t>Future</w:t>
            </w:r>
            <w:proofErr w:type="spellEnd"/>
            <w:r w:rsidRPr="00E900B4">
              <w:rPr>
                <w:rFonts w:ascii="Times New Roman" w:hAnsi="Times New Roman" w:cs="Times New Roman"/>
                <w:sz w:val="24"/>
                <w:szCs w:val="24"/>
              </w:rPr>
              <w:t xml:space="preserve"> </w:t>
            </w:r>
            <w:proofErr w:type="spellStart"/>
            <w:r w:rsidRPr="00E900B4">
              <w:rPr>
                <w:rFonts w:ascii="Times New Roman" w:hAnsi="Times New Roman" w:cs="Times New Roman"/>
                <w:sz w:val="24"/>
                <w:szCs w:val="24"/>
              </w:rPr>
              <w:t>in</w:t>
            </w:r>
            <w:proofErr w:type="spellEnd"/>
            <w:r w:rsidRPr="00E900B4">
              <w:rPr>
                <w:rFonts w:ascii="Times New Roman" w:hAnsi="Times New Roman" w:cs="Times New Roman"/>
                <w:sz w:val="24"/>
                <w:szCs w:val="24"/>
              </w:rPr>
              <w:t xml:space="preserve"> </w:t>
            </w:r>
            <w:proofErr w:type="spellStart"/>
            <w:r w:rsidRPr="00E900B4">
              <w:rPr>
                <w:rFonts w:ascii="Times New Roman" w:hAnsi="Times New Roman" w:cs="Times New Roman"/>
                <w:sz w:val="24"/>
                <w:szCs w:val="24"/>
              </w:rPr>
              <w:t>the</w:t>
            </w:r>
            <w:proofErr w:type="spellEnd"/>
            <w:r w:rsidRPr="00E900B4">
              <w:rPr>
                <w:rFonts w:ascii="Times New Roman" w:hAnsi="Times New Roman" w:cs="Times New Roman"/>
                <w:sz w:val="24"/>
                <w:szCs w:val="24"/>
              </w:rPr>
              <w:t xml:space="preserve"> </w:t>
            </w:r>
            <w:proofErr w:type="spellStart"/>
            <w:r w:rsidRPr="00E900B4">
              <w:rPr>
                <w:rFonts w:ascii="Times New Roman" w:hAnsi="Times New Roman" w:cs="Times New Roman"/>
                <w:sz w:val="24"/>
                <w:szCs w:val="24"/>
              </w:rPr>
              <w:t>Past</w:t>
            </w:r>
            <w:proofErr w:type="spellEnd"/>
            <w:r w:rsidRPr="00E900B4">
              <w:rPr>
                <w:rFonts w:ascii="Times New Roman" w:hAnsi="Times New Roman" w:cs="Times New Roman"/>
                <w:sz w:val="24"/>
                <w:szCs w:val="24"/>
              </w:rPr>
              <w:t xml:space="preserve">. Употребление придаточных предложений условия и времени. Тема содержит </w:t>
            </w:r>
            <w:proofErr w:type="spellStart"/>
            <w:r w:rsidRPr="00E900B4">
              <w:rPr>
                <w:rFonts w:ascii="Times New Roman" w:hAnsi="Times New Roman" w:cs="Times New Roman"/>
                <w:sz w:val="24"/>
                <w:szCs w:val="24"/>
              </w:rPr>
              <w:t>вокабуляр</w:t>
            </w:r>
            <w:proofErr w:type="spellEnd"/>
            <w:r w:rsidRPr="00E900B4">
              <w:rPr>
                <w:rFonts w:ascii="Times New Roman" w:hAnsi="Times New Roman" w:cs="Times New Roman"/>
                <w:sz w:val="24"/>
                <w:szCs w:val="24"/>
              </w:rPr>
              <w:t xml:space="preserve"> по изучаемой теме «</w:t>
            </w:r>
            <w:proofErr w:type="spellStart"/>
            <w:r w:rsidRPr="00E900B4">
              <w:rPr>
                <w:rFonts w:ascii="Times New Roman" w:hAnsi="Times New Roman" w:cs="Times New Roman"/>
                <w:sz w:val="24"/>
                <w:szCs w:val="24"/>
              </w:rPr>
              <w:t>Shopping</w:t>
            </w:r>
            <w:proofErr w:type="spellEnd"/>
            <w:r w:rsidRPr="00E900B4">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DD6729" w:rsidRPr="00E900B4" w:rsidRDefault="00DD6729" w:rsidP="00E900B4">
            <w:pPr>
              <w:spacing w:after="0" w:line="240" w:lineRule="auto"/>
              <w:jc w:val="both"/>
              <w:rPr>
                <w:rFonts w:ascii="Times New Roman" w:hAnsi="Times New Roman" w:cs="Times New Roman"/>
                <w:sz w:val="24"/>
                <w:szCs w:val="24"/>
                <w:lang w:val="en-US"/>
              </w:rPr>
            </w:pPr>
            <w:r w:rsidRPr="00E900B4">
              <w:rPr>
                <w:rFonts w:ascii="Times New Roman" w:hAnsi="Times New Roman" w:cs="Times New Roman"/>
                <w:sz w:val="24"/>
                <w:szCs w:val="24"/>
                <w:lang w:val="en-US"/>
              </w:rPr>
              <w:t xml:space="preserve">19. «British traditions and customs». </w:t>
            </w:r>
          </w:p>
          <w:p w:rsidR="00DD6729" w:rsidRPr="00E900B4" w:rsidRDefault="00DD6729" w:rsidP="00E900B4">
            <w:pPr>
              <w:spacing w:after="0" w:line="240" w:lineRule="auto"/>
              <w:jc w:val="both"/>
              <w:rPr>
                <w:rFonts w:ascii="Times New Roman" w:hAnsi="Times New Roman" w:cs="Times New Roman"/>
                <w:sz w:val="24"/>
                <w:szCs w:val="24"/>
              </w:rPr>
            </w:pPr>
            <w:r w:rsidRPr="00E900B4">
              <w:rPr>
                <w:rFonts w:ascii="Times New Roman" w:hAnsi="Times New Roman" w:cs="Times New Roman"/>
                <w:sz w:val="24"/>
                <w:szCs w:val="24"/>
              </w:rPr>
              <w:t>Грамматика</w:t>
            </w:r>
            <w:r w:rsidRPr="00E900B4">
              <w:rPr>
                <w:rFonts w:ascii="Times New Roman" w:hAnsi="Times New Roman" w:cs="Times New Roman"/>
                <w:sz w:val="24"/>
                <w:szCs w:val="24"/>
                <w:lang w:val="en-US"/>
              </w:rPr>
              <w:t xml:space="preserve">: </w:t>
            </w:r>
            <w:r w:rsidRPr="00E900B4">
              <w:rPr>
                <w:rFonts w:ascii="Times New Roman" w:hAnsi="Times New Roman" w:cs="Times New Roman"/>
                <w:sz w:val="24"/>
                <w:szCs w:val="24"/>
              </w:rPr>
              <w:t>Инфинитив</w:t>
            </w:r>
            <w:r w:rsidRPr="00E900B4">
              <w:rPr>
                <w:rFonts w:ascii="Times New Roman" w:hAnsi="Times New Roman" w:cs="Times New Roman"/>
                <w:sz w:val="24"/>
                <w:szCs w:val="24"/>
                <w:lang w:val="en-US"/>
              </w:rPr>
              <w:t xml:space="preserve">. </w:t>
            </w:r>
            <w:r w:rsidRPr="00E900B4">
              <w:rPr>
                <w:rFonts w:ascii="Times New Roman" w:hAnsi="Times New Roman" w:cs="Times New Roman"/>
                <w:sz w:val="24"/>
                <w:szCs w:val="24"/>
              </w:rPr>
              <w:t xml:space="preserve">Множественное число существительных. Тема содержит </w:t>
            </w:r>
            <w:proofErr w:type="spellStart"/>
            <w:r w:rsidRPr="00E900B4">
              <w:rPr>
                <w:rFonts w:ascii="Times New Roman" w:hAnsi="Times New Roman" w:cs="Times New Roman"/>
                <w:sz w:val="24"/>
                <w:szCs w:val="24"/>
              </w:rPr>
              <w:t>вокабуляр</w:t>
            </w:r>
            <w:proofErr w:type="spellEnd"/>
            <w:r w:rsidRPr="00E900B4">
              <w:rPr>
                <w:rFonts w:ascii="Times New Roman" w:hAnsi="Times New Roman" w:cs="Times New Roman"/>
                <w:sz w:val="24"/>
                <w:szCs w:val="24"/>
              </w:rPr>
              <w:t xml:space="preserve"> по изучаемой теме «</w:t>
            </w:r>
            <w:proofErr w:type="spellStart"/>
            <w:r w:rsidRPr="00E900B4">
              <w:rPr>
                <w:rFonts w:ascii="Times New Roman" w:hAnsi="Times New Roman" w:cs="Times New Roman"/>
                <w:sz w:val="24"/>
                <w:szCs w:val="24"/>
                <w:lang w:val="en-US"/>
              </w:rPr>
              <w:t>Britishtraditionsandcustoms</w:t>
            </w:r>
            <w:proofErr w:type="spellEnd"/>
            <w:r w:rsidRPr="00E900B4">
              <w:rPr>
                <w:rFonts w:ascii="Times New Roman" w:hAnsi="Times New Roman" w:cs="Times New Roman"/>
                <w:sz w:val="24"/>
                <w:szCs w:val="24"/>
              </w:rPr>
              <w:t xml:space="preserve">»; аутентичный текст </w:t>
            </w:r>
            <w:r w:rsidRPr="00E900B4">
              <w:rPr>
                <w:rFonts w:ascii="Times New Roman" w:hAnsi="Times New Roman" w:cs="Times New Roman"/>
                <w:sz w:val="24"/>
                <w:szCs w:val="24"/>
              </w:rPr>
              <w:lastRenderedPageBreak/>
              <w:t>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DD6729" w:rsidRPr="00E900B4" w:rsidRDefault="00DD6729" w:rsidP="00E900B4">
            <w:pPr>
              <w:spacing w:after="0" w:line="240" w:lineRule="auto"/>
              <w:jc w:val="both"/>
              <w:rPr>
                <w:rFonts w:ascii="Times New Roman" w:hAnsi="Times New Roman" w:cs="Times New Roman"/>
                <w:sz w:val="24"/>
                <w:szCs w:val="24"/>
              </w:rPr>
            </w:pPr>
            <w:r w:rsidRPr="00E900B4">
              <w:rPr>
                <w:rFonts w:ascii="Times New Roman" w:hAnsi="Times New Roman" w:cs="Times New Roman"/>
                <w:sz w:val="24"/>
                <w:szCs w:val="24"/>
              </w:rPr>
              <w:t>20. «</w:t>
            </w:r>
            <w:proofErr w:type="spellStart"/>
            <w:r w:rsidRPr="00E900B4">
              <w:rPr>
                <w:rFonts w:ascii="Times New Roman" w:hAnsi="Times New Roman" w:cs="Times New Roman"/>
                <w:sz w:val="24"/>
                <w:szCs w:val="24"/>
                <w:lang w:val="en-US"/>
              </w:rPr>
              <w:t>Myfavouritepets</w:t>
            </w:r>
            <w:proofErr w:type="spellEnd"/>
            <w:r w:rsidRPr="00E900B4">
              <w:rPr>
                <w:rFonts w:ascii="Times New Roman" w:hAnsi="Times New Roman" w:cs="Times New Roman"/>
                <w:sz w:val="24"/>
                <w:szCs w:val="24"/>
              </w:rPr>
              <w:t xml:space="preserve">». </w:t>
            </w:r>
          </w:p>
          <w:p w:rsidR="00DD6729" w:rsidRPr="00E900B4" w:rsidRDefault="00DD6729" w:rsidP="00E900B4">
            <w:pPr>
              <w:spacing w:after="0" w:line="240" w:lineRule="auto"/>
              <w:jc w:val="both"/>
              <w:rPr>
                <w:rFonts w:ascii="Times New Roman" w:hAnsi="Times New Roman" w:cs="Times New Roman"/>
                <w:sz w:val="24"/>
                <w:szCs w:val="24"/>
              </w:rPr>
            </w:pPr>
            <w:r w:rsidRPr="00E900B4">
              <w:rPr>
                <w:rFonts w:ascii="Times New Roman" w:hAnsi="Times New Roman" w:cs="Times New Roman"/>
                <w:sz w:val="24"/>
                <w:szCs w:val="24"/>
              </w:rPr>
              <w:t>Грамматика: Сравнительная конструкция ‘</w:t>
            </w:r>
            <w:r w:rsidRPr="00E900B4">
              <w:rPr>
                <w:rFonts w:ascii="Times New Roman" w:hAnsi="Times New Roman" w:cs="Times New Roman"/>
                <w:sz w:val="24"/>
                <w:szCs w:val="24"/>
                <w:lang w:val="en-US"/>
              </w:rPr>
              <w:t>as</w:t>
            </w:r>
            <w:r w:rsidRPr="00E900B4">
              <w:rPr>
                <w:rFonts w:ascii="Times New Roman" w:hAnsi="Times New Roman" w:cs="Times New Roman"/>
                <w:sz w:val="24"/>
                <w:szCs w:val="24"/>
              </w:rPr>
              <w:t xml:space="preserve"> … </w:t>
            </w:r>
            <w:r w:rsidRPr="00E900B4">
              <w:rPr>
                <w:rFonts w:ascii="Times New Roman" w:hAnsi="Times New Roman" w:cs="Times New Roman"/>
                <w:sz w:val="24"/>
                <w:szCs w:val="24"/>
                <w:lang w:val="en-US"/>
              </w:rPr>
              <w:t>as</w:t>
            </w:r>
            <w:r w:rsidRPr="00E900B4">
              <w:rPr>
                <w:rFonts w:ascii="Times New Roman" w:hAnsi="Times New Roman" w:cs="Times New Roman"/>
                <w:sz w:val="24"/>
                <w:szCs w:val="24"/>
              </w:rPr>
              <w:t>’ и ‘</w:t>
            </w:r>
            <w:proofErr w:type="spellStart"/>
            <w:r w:rsidRPr="00E900B4">
              <w:rPr>
                <w:rFonts w:ascii="Times New Roman" w:hAnsi="Times New Roman" w:cs="Times New Roman"/>
                <w:sz w:val="24"/>
                <w:szCs w:val="24"/>
                <w:lang w:val="en-US"/>
              </w:rPr>
              <w:t>notso</w:t>
            </w:r>
            <w:proofErr w:type="spellEnd"/>
            <w:r w:rsidRPr="00E900B4">
              <w:rPr>
                <w:rFonts w:ascii="Times New Roman" w:hAnsi="Times New Roman" w:cs="Times New Roman"/>
                <w:sz w:val="24"/>
                <w:szCs w:val="24"/>
              </w:rPr>
              <w:t>…</w:t>
            </w:r>
            <w:r w:rsidRPr="00E900B4">
              <w:rPr>
                <w:rFonts w:ascii="Times New Roman" w:hAnsi="Times New Roman" w:cs="Times New Roman"/>
                <w:sz w:val="24"/>
                <w:szCs w:val="24"/>
                <w:lang w:val="en-US"/>
              </w:rPr>
              <w:t>as</w:t>
            </w:r>
            <w:r w:rsidRPr="00E900B4">
              <w:rPr>
                <w:rFonts w:ascii="Times New Roman" w:hAnsi="Times New Roman" w:cs="Times New Roman"/>
                <w:sz w:val="24"/>
                <w:szCs w:val="24"/>
              </w:rPr>
              <w:t xml:space="preserve">’. Предлоги места и времени. Тема содержит </w:t>
            </w:r>
            <w:proofErr w:type="spellStart"/>
            <w:r w:rsidRPr="00E900B4">
              <w:rPr>
                <w:rFonts w:ascii="Times New Roman" w:hAnsi="Times New Roman" w:cs="Times New Roman"/>
                <w:sz w:val="24"/>
                <w:szCs w:val="24"/>
              </w:rPr>
              <w:t>вокабуляр</w:t>
            </w:r>
            <w:proofErr w:type="spellEnd"/>
            <w:r w:rsidRPr="00E900B4">
              <w:rPr>
                <w:rFonts w:ascii="Times New Roman" w:hAnsi="Times New Roman" w:cs="Times New Roman"/>
                <w:sz w:val="24"/>
                <w:szCs w:val="24"/>
              </w:rPr>
              <w:t xml:space="preserve">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DD6729" w:rsidRPr="00E900B4" w:rsidRDefault="00DD6729" w:rsidP="00E900B4">
            <w:pPr>
              <w:spacing w:after="0" w:line="240" w:lineRule="auto"/>
              <w:jc w:val="both"/>
              <w:rPr>
                <w:rFonts w:ascii="Times New Roman" w:hAnsi="Times New Roman" w:cs="Times New Roman"/>
                <w:sz w:val="24"/>
                <w:szCs w:val="24"/>
              </w:rPr>
            </w:pPr>
            <w:r w:rsidRPr="00E900B4">
              <w:rPr>
                <w:rFonts w:ascii="Times New Roman" w:hAnsi="Times New Roman" w:cs="Times New Roman"/>
                <w:sz w:val="24"/>
                <w:szCs w:val="24"/>
              </w:rPr>
              <w:t>21. «</w:t>
            </w:r>
            <w:proofErr w:type="spellStart"/>
            <w:r w:rsidRPr="00E900B4">
              <w:rPr>
                <w:rFonts w:ascii="Times New Roman" w:hAnsi="Times New Roman" w:cs="Times New Roman"/>
                <w:sz w:val="24"/>
                <w:szCs w:val="24"/>
              </w:rPr>
              <w:t>My</w:t>
            </w:r>
            <w:proofErr w:type="spellEnd"/>
            <w:r w:rsidRPr="00E900B4">
              <w:rPr>
                <w:rFonts w:ascii="Times New Roman" w:hAnsi="Times New Roman" w:cs="Times New Roman"/>
                <w:sz w:val="24"/>
                <w:szCs w:val="24"/>
              </w:rPr>
              <w:t xml:space="preserve"> </w:t>
            </w:r>
            <w:proofErr w:type="spellStart"/>
            <w:r w:rsidRPr="00E900B4">
              <w:rPr>
                <w:rFonts w:ascii="Times New Roman" w:hAnsi="Times New Roman" w:cs="Times New Roman"/>
                <w:sz w:val="24"/>
                <w:szCs w:val="24"/>
              </w:rPr>
              <w:t>job</w:t>
            </w:r>
            <w:proofErr w:type="spellEnd"/>
            <w:r w:rsidRPr="00E900B4">
              <w:rPr>
                <w:rFonts w:ascii="Times New Roman" w:hAnsi="Times New Roman" w:cs="Times New Roman"/>
                <w:sz w:val="24"/>
                <w:szCs w:val="24"/>
              </w:rPr>
              <w:t xml:space="preserve">». </w:t>
            </w:r>
          </w:p>
          <w:p w:rsidR="00DD6729" w:rsidRPr="00E900B4" w:rsidRDefault="00DD6729" w:rsidP="00E900B4">
            <w:pPr>
              <w:spacing w:after="0" w:line="240" w:lineRule="auto"/>
              <w:jc w:val="both"/>
              <w:rPr>
                <w:rFonts w:ascii="Times New Roman" w:hAnsi="Times New Roman" w:cs="Times New Roman"/>
                <w:sz w:val="24"/>
                <w:szCs w:val="24"/>
              </w:rPr>
            </w:pPr>
            <w:r w:rsidRPr="00E900B4">
              <w:rPr>
                <w:rFonts w:ascii="Times New Roman" w:hAnsi="Times New Roman" w:cs="Times New Roman"/>
                <w:sz w:val="24"/>
                <w:szCs w:val="24"/>
              </w:rPr>
              <w:t>Грамматика: Условные придаточные предложения второго типа (</w:t>
            </w:r>
            <w:proofErr w:type="spellStart"/>
            <w:r w:rsidRPr="00E900B4">
              <w:rPr>
                <w:rFonts w:ascii="Times New Roman" w:hAnsi="Times New Roman" w:cs="Times New Roman"/>
                <w:sz w:val="24"/>
                <w:szCs w:val="24"/>
                <w:lang w:val="en-US"/>
              </w:rPr>
              <w:t>SecondConditional</w:t>
            </w:r>
            <w:proofErr w:type="spellEnd"/>
            <w:r w:rsidRPr="00E900B4">
              <w:rPr>
                <w:rFonts w:ascii="Times New Roman" w:hAnsi="Times New Roman" w:cs="Times New Roman"/>
                <w:sz w:val="24"/>
                <w:szCs w:val="24"/>
              </w:rPr>
              <w:t xml:space="preserve">). </w:t>
            </w:r>
            <w:proofErr w:type="spellStart"/>
            <w:r w:rsidRPr="00E900B4">
              <w:rPr>
                <w:rFonts w:ascii="Times New Roman" w:hAnsi="Times New Roman" w:cs="Times New Roman"/>
                <w:sz w:val="24"/>
                <w:szCs w:val="24"/>
                <w:lang w:val="en-US"/>
              </w:rPr>
              <w:t>Сочинительные</w:t>
            </w:r>
            <w:proofErr w:type="spellEnd"/>
            <w:r w:rsidRPr="00E900B4">
              <w:rPr>
                <w:rFonts w:ascii="Times New Roman" w:hAnsi="Times New Roman" w:cs="Times New Roman"/>
                <w:sz w:val="24"/>
                <w:szCs w:val="24"/>
                <w:lang w:val="en-US"/>
              </w:rPr>
              <w:t xml:space="preserve"> </w:t>
            </w:r>
            <w:proofErr w:type="spellStart"/>
            <w:r w:rsidRPr="00E900B4">
              <w:rPr>
                <w:rFonts w:ascii="Times New Roman" w:hAnsi="Times New Roman" w:cs="Times New Roman"/>
                <w:sz w:val="24"/>
                <w:szCs w:val="24"/>
                <w:lang w:val="en-US"/>
              </w:rPr>
              <w:t>коррелятивные</w:t>
            </w:r>
            <w:proofErr w:type="spellEnd"/>
            <w:r w:rsidRPr="00E900B4">
              <w:rPr>
                <w:rFonts w:ascii="Times New Roman" w:hAnsi="Times New Roman" w:cs="Times New Roman"/>
                <w:sz w:val="24"/>
                <w:szCs w:val="24"/>
                <w:lang w:val="en-US"/>
              </w:rPr>
              <w:t xml:space="preserve"> </w:t>
            </w:r>
            <w:proofErr w:type="spellStart"/>
            <w:r w:rsidRPr="00E900B4">
              <w:rPr>
                <w:rFonts w:ascii="Times New Roman" w:hAnsi="Times New Roman" w:cs="Times New Roman"/>
                <w:sz w:val="24"/>
                <w:szCs w:val="24"/>
                <w:lang w:val="en-US"/>
              </w:rPr>
              <w:t>союзы</w:t>
            </w:r>
            <w:proofErr w:type="spellEnd"/>
            <w:r w:rsidRPr="00E900B4">
              <w:rPr>
                <w:rFonts w:ascii="Times New Roman" w:hAnsi="Times New Roman" w:cs="Times New Roman"/>
                <w:sz w:val="24"/>
                <w:szCs w:val="24"/>
                <w:lang w:val="en-US"/>
              </w:rPr>
              <w:t xml:space="preserve"> either... or, neither nor, not only... but also. </w:t>
            </w:r>
            <w:r w:rsidRPr="00E900B4">
              <w:rPr>
                <w:rFonts w:ascii="Times New Roman" w:hAnsi="Times New Roman" w:cs="Times New Roman"/>
                <w:sz w:val="24"/>
                <w:szCs w:val="24"/>
              </w:rPr>
              <w:t xml:space="preserve">Тема содержит </w:t>
            </w:r>
            <w:proofErr w:type="spellStart"/>
            <w:r w:rsidRPr="00E900B4">
              <w:rPr>
                <w:rFonts w:ascii="Times New Roman" w:hAnsi="Times New Roman" w:cs="Times New Roman"/>
                <w:sz w:val="24"/>
                <w:szCs w:val="24"/>
              </w:rPr>
              <w:t>вокабуляр</w:t>
            </w:r>
            <w:proofErr w:type="spellEnd"/>
            <w:r w:rsidRPr="00E900B4">
              <w:rPr>
                <w:rFonts w:ascii="Times New Roman" w:hAnsi="Times New Roman" w:cs="Times New Roman"/>
                <w:sz w:val="24"/>
                <w:szCs w:val="24"/>
              </w:rPr>
              <w:t xml:space="preserve"> по изучаемой теме «</w:t>
            </w:r>
            <w:proofErr w:type="spellStart"/>
            <w:r w:rsidRPr="00E900B4">
              <w:rPr>
                <w:rFonts w:ascii="Times New Roman" w:hAnsi="Times New Roman" w:cs="Times New Roman"/>
                <w:sz w:val="24"/>
                <w:szCs w:val="24"/>
              </w:rPr>
              <w:t>My</w:t>
            </w:r>
            <w:proofErr w:type="spellEnd"/>
            <w:r w:rsidRPr="00E900B4">
              <w:rPr>
                <w:rFonts w:ascii="Times New Roman" w:hAnsi="Times New Roman" w:cs="Times New Roman"/>
                <w:sz w:val="24"/>
                <w:szCs w:val="24"/>
              </w:rPr>
              <w:t xml:space="preserve"> </w:t>
            </w:r>
            <w:proofErr w:type="spellStart"/>
            <w:r w:rsidRPr="00E900B4">
              <w:rPr>
                <w:rFonts w:ascii="Times New Roman" w:hAnsi="Times New Roman" w:cs="Times New Roman"/>
                <w:sz w:val="24"/>
                <w:szCs w:val="24"/>
              </w:rPr>
              <w:t>job</w:t>
            </w:r>
            <w:proofErr w:type="spellEnd"/>
            <w:r w:rsidRPr="00E900B4">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DD6729" w:rsidRPr="00E900B4" w:rsidRDefault="00DD6729" w:rsidP="00E900B4">
            <w:pPr>
              <w:spacing w:after="0" w:line="240" w:lineRule="auto"/>
              <w:jc w:val="both"/>
              <w:rPr>
                <w:rFonts w:ascii="Times New Roman" w:hAnsi="Times New Roman" w:cs="Times New Roman"/>
                <w:sz w:val="24"/>
                <w:szCs w:val="24"/>
                <w:lang w:val="en-US"/>
              </w:rPr>
            </w:pPr>
            <w:r w:rsidRPr="00E900B4">
              <w:rPr>
                <w:rFonts w:ascii="Times New Roman" w:hAnsi="Times New Roman" w:cs="Times New Roman"/>
                <w:sz w:val="24"/>
                <w:szCs w:val="24"/>
                <w:lang w:val="en-US"/>
              </w:rPr>
              <w:t xml:space="preserve">22. «Weather and Seasons». </w:t>
            </w:r>
          </w:p>
          <w:p w:rsidR="00DD6729" w:rsidRPr="00E900B4" w:rsidRDefault="00DD6729" w:rsidP="00E900B4">
            <w:pPr>
              <w:spacing w:after="0" w:line="240" w:lineRule="auto"/>
              <w:jc w:val="both"/>
              <w:rPr>
                <w:rFonts w:ascii="Times New Roman" w:hAnsi="Times New Roman" w:cs="Times New Roman"/>
                <w:sz w:val="24"/>
                <w:szCs w:val="24"/>
              </w:rPr>
            </w:pPr>
            <w:r w:rsidRPr="00E900B4">
              <w:rPr>
                <w:rFonts w:ascii="Times New Roman" w:hAnsi="Times New Roman" w:cs="Times New Roman"/>
                <w:sz w:val="24"/>
                <w:szCs w:val="24"/>
              </w:rPr>
              <w:t>Грамматика</w:t>
            </w:r>
            <w:r w:rsidRPr="00E900B4">
              <w:rPr>
                <w:rFonts w:ascii="Times New Roman" w:hAnsi="Times New Roman" w:cs="Times New Roman"/>
                <w:sz w:val="24"/>
                <w:szCs w:val="24"/>
                <w:lang w:val="en-US"/>
              </w:rPr>
              <w:t xml:space="preserve">: The Complex Subject. </w:t>
            </w:r>
            <w:proofErr w:type="spellStart"/>
            <w:r w:rsidRPr="00E900B4">
              <w:rPr>
                <w:rFonts w:ascii="Times New Roman" w:hAnsi="Times New Roman" w:cs="Times New Roman"/>
                <w:sz w:val="24"/>
                <w:szCs w:val="24"/>
                <w:lang w:val="en-US"/>
              </w:rPr>
              <w:t>TheComplexObject</w:t>
            </w:r>
            <w:proofErr w:type="spellEnd"/>
            <w:r w:rsidRPr="00E900B4">
              <w:rPr>
                <w:rFonts w:ascii="Times New Roman" w:hAnsi="Times New Roman" w:cs="Times New Roman"/>
                <w:sz w:val="24"/>
                <w:szCs w:val="24"/>
              </w:rPr>
              <w:t xml:space="preserve">. Тема содержит </w:t>
            </w:r>
            <w:proofErr w:type="spellStart"/>
            <w:r w:rsidRPr="00E900B4">
              <w:rPr>
                <w:rFonts w:ascii="Times New Roman" w:hAnsi="Times New Roman" w:cs="Times New Roman"/>
                <w:sz w:val="24"/>
                <w:szCs w:val="24"/>
              </w:rPr>
              <w:t>вокабуляр</w:t>
            </w:r>
            <w:proofErr w:type="spellEnd"/>
            <w:r w:rsidRPr="00E900B4">
              <w:rPr>
                <w:rFonts w:ascii="Times New Roman" w:hAnsi="Times New Roman" w:cs="Times New Roman"/>
                <w:sz w:val="24"/>
                <w:szCs w:val="24"/>
              </w:rPr>
              <w:t xml:space="preserve"> по изучаемой теме «</w:t>
            </w:r>
            <w:proofErr w:type="spellStart"/>
            <w:r w:rsidRPr="00E900B4">
              <w:rPr>
                <w:rFonts w:ascii="Times New Roman" w:hAnsi="Times New Roman" w:cs="Times New Roman"/>
                <w:sz w:val="24"/>
                <w:szCs w:val="24"/>
                <w:lang w:val="en-US"/>
              </w:rPr>
              <w:t>WeatherandSeasons</w:t>
            </w:r>
            <w:proofErr w:type="spellEnd"/>
            <w:r w:rsidRPr="00E900B4">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DD6729" w:rsidRPr="00E900B4" w:rsidRDefault="00DD6729" w:rsidP="00E900B4">
            <w:pPr>
              <w:spacing w:after="0" w:line="240" w:lineRule="auto"/>
              <w:jc w:val="both"/>
              <w:rPr>
                <w:rFonts w:ascii="Times New Roman" w:hAnsi="Times New Roman" w:cs="Times New Roman"/>
                <w:sz w:val="24"/>
                <w:szCs w:val="24"/>
                <w:lang w:val="en-US"/>
              </w:rPr>
            </w:pPr>
            <w:r w:rsidRPr="00E900B4">
              <w:rPr>
                <w:rFonts w:ascii="Times New Roman" w:hAnsi="Times New Roman" w:cs="Times New Roman"/>
                <w:sz w:val="24"/>
                <w:szCs w:val="24"/>
                <w:lang w:val="en-US"/>
              </w:rPr>
              <w:t xml:space="preserve">23. «Student life». </w:t>
            </w:r>
          </w:p>
          <w:p w:rsidR="00DD6729" w:rsidRPr="00E900B4" w:rsidRDefault="00DD6729" w:rsidP="00E900B4">
            <w:pPr>
              <w:spacing w:after="0" w:line="240" w:lineRule="auto"/>
              <w:jc w:val="both"/>
              <w:rPr>
                <w:rFonts w:ascii="Times New Roman" w:hAnsi="Times New Roman" w:cs="Times New Roman"/>
                <w:sz w:val="24"/>
                <w:szCs w:val="24"/>
              </w:rPr>
            </w:pPr>
            <w:r w:rsidRPr="00E900B4">
              <w:rPr>
                <w:rFonts w:ascii="Times New Roman" w:hAnsi="Times New Roman" w:cs="Times New Roman"/>
                <w:sz w:val="24"/>
                <w:szCs w:val="24"/>
              </w:rPr>
              <w:t>Грамматика</w:t>
            </w:r>
            <w:r w:rsidRPr="00E900B4">
              <w:rPr>
                <w:rFonts w:ascii="Times New Roman" w:hAnsi="Times New Roman" w:cs="Times New Roman"/>
                <w:sz w:val="24"/>
                <w:szCs w:val="24"/>
                <w:lang w:val="en-US"/>
              </w:rPr>
              <w:t xml:space="preserve">: </w:t>
            </w:r>
            <w:proofErr w:type="spellStart"/>
            <w:r w:rsidRPr="00E900B4">
              <w:rPr>
                <w:rFonts w:ascii="Times New Roman" w:hAnsi="Times New Roman" w:cs="Times New Roman"/>
                <w:sz w:val="24"/>
                <w:szCs w:val="24"/>
              </w:rPr>
              <w:t>Употреблениеслов</w:t>
            </w:r>
            <w:proofErr w:type="spellEnd"/>
            <w:r w:rsidRPr="00E900B4">
              <w:rPr>
                <w:rFonts w:ascii="Times New Roman" w:hAnsi="Times New Roman" w:cs="Times New Roman"/>
                <w:sz w:val="24"/>
                <w:szCs w:val="24"/>
                <w:lang w:val="en-US"/>
              </w:rPr>
              <w:t xml:space="preserve"> hundred, thousand, million. </w:t>
            </w:r>
            <w:r w:rsidRPr="00E900B4">
              <w:rPr>
                <w:rFonts w:ascii="Times New Roman" w:hAnsi="Times New Roman" w:cs="Times New Roman"/>
                <w:sz w:val="24"/>
                <w:szCs w:val="24"/>
              </w:rPr>
              <w:t xml:space="preserve">Слова </w:t>
            </w:r>
            <w:proofErr w:type="spellStart"/>
            <w:r w:rsidRPr="00E900B4">
              <w:rPr>
                <w:rFonts w:ascii="Times New Roman" w:hAnsi="Times New Roman" w:cs="Times New Roman"/>
                <w:sz w:val="24"/>
                <w:szCs w:val="24"/>
              </w:rPr>
              <w:t>too</w:t>
            </w:r>
            <w:proofErr w:type="spellEnd"/>
            <w:r w:rsidRPr="00E900B4">
              <w:rPr>
                <w:rFonts w:ascii="Times New Roman" w:hAnsi="Times New Roman" w:cs="Times New Roman"/>
                <w:sz w:val="24"/>
                <w:szCs w:val="24"/>
              </w:rPr>
              <w:t xml:space="preserve"> и </w:t>
            </w:r>
            <w:proofErr w:type="spellStart"/>
            <w:r w:rsidRPr="00E900B4">
              <w:rPr>
                <w:rFonts w:ascii="Times New Roman" w:hAnsi="Times New Roman" w:cs="Times New Roman"/>
                <w:sz w:val="24"/>
                <w:szCs w:val="24"/>
              </w:rPr>
              <w:t>either</w:t>
            </w:r>
            <w:proofErr w:type="spellEnd"/>
            <w:r w:rsidRPr="00E900B4">
              <w:rPr>
                <w:rFonts w:ascii="Times New Roman" w:hAnsi="Times New Roman" w:cs="Times New Roman"/>
                <w:sz w:val="24"/>
                <w:szCs w:val="24"/>
              </w:rPr>
              <w:t xml:space="preserve"> и их соответствия русским «тоже» и «также» в утвердительных и отрицательных предложениях. Тема содержит </w:t>
            </w:r>
            <w:proofErr w:type="spellStart"/>
            <w:r w:rsidRPr="00E900B4">
              <w:rPr>
                <w:rFonts w:ascii="Times New Roman" w:hAnsi="Times New Roman" w:cs="Times New Roman"/>
                <w:sz w:val="24"/>
                <w:szCs w:val="24"/>
              </w:rPr>
              <w:t>вокабуляр</w:t>
            </w:r>
            <w:proofErr w:type="spellEnd"/>
            <w:r w:rsidRPr="00E900B4">
              <w:rPr>
                <w:rFonts w:ascii="Times New Roman" w:hAnsi="Times New Roman" w:cs="Times New Roman"/>
                <w:sz w:val="24"/>
                <w:szCs w:val="24"/>
              </w:rPr>
              <w:t xml:space="preserve">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DD6729" w:rsidRPr="00E900B4" w:rsidRDefault="00DD6729" w:rsidP="00E900B4">
            <w:pPr>
              <w:spacing w:after="0" w:line="240" w:lineRule="auto"/>
              <w:jc w:val="both"/>
              <w:rPr>
                <w:rFonts w:ascii="Times New Roman" w:hAnsi="Times New Roman" w:cs="Times New Roman"/>
                <w:sz w:val="24"/>
                <w:szCs w:val="24"/>
              </w:rPr>
            </w:pPr>
            <w:r w:rsidRPr="00E900B4">
              <w:rPr>
                <w:rFonts w:ascii="Times New Roman" w:hAnsi="Times New Roman" w:cs="Times New Roman"/>
                <w:sz w:val="24"/>
                <w:szCs w:val="24"/>
              </w:rPr>
              <w:t>24. «</w:t>
            </w:r>
            <w:proofErr w:type="spellStart"/>
            <w:r w:rsidRPr="00E900B4">
              <w:rPr>
                <w:rFonts w:ascii="Times New Roman" w:hAnsi="Times New Roman" w:cs="Times New Roman"/>
                <w:sz w:val="24"/>
                <w:szCs w:val="24"/>
                <w:lang w:val="en-US"/>
              </w:rPr>
              <w:t>Environmentalproblems</w:t>
            </w:r>
            <w:proofErr w:type="spellEnd"/>
            <w:r w:rsidRPr="00E900B4">
              <w:rPr>
                <w:rFonts w:ascii="Times New Roman" w:hAnsi="Times New Roman" w:cs="Times New Roman"/>
                <w:sz w:val="24"/>
                <w:szCs w:val="24"/>
              </w:rPr>
              <w:t xml:space="preserve">». </w:t>
            </w:r>
          </w:p>
          <w:p w:rsidR="00B17513" w:rsidRPr="00E900B4" w:rsidRDefault="00DD6729" w:rsidP="00E900B4">
            <w:pPr>
              <w:spacing w:after="0" w:line="240" w:lineRule="auto"/>
              <w:jc w:val="both"/>
              <w:rPr>
                <w:rFonts w:ascii="Times New Roman" w:hAnsi="Times New Roman" w:cs="Times New Roman"/>
                <w:sz w:val="24"/>
                <w:szCs w:val="24"/>
              </w:rPr>
            </w:pPr>
            <w:r w:rsidRPr="00E900B4">
              <w:rPr>
                <w:rFonts w:ascii="Times New Roman" w:hAnsi="Times New Roman" w:cs="Times New Roman"/>
                <w:sz w:val="24"/>
                <w:szCs w:val="24"/>
              </w:rPr>
              <w:t xml:space="preserve">Грамматика: Особенности употребления наречий. Статичные и динамические глаголы. Тема содержит </w:t>
            </w:r>
            <w:proofErr w:type="spellStart"/>
            <w:r w:rsidRPr="00E900B4">
              <w:rPr>
                <w:rFonts w:ascii="Times New Roman" w:hAnsi="Times New Roman" w:cs="Times New Roman"/>
                <w:sz w:val="24"/>
                <w:szCs w:val="24"/>
              </w:rPr>
              <w:t>вокабуляр</w:t>
            </w:r>
            <w:proofErr w:type="spellEnd"/>
            <w:r w:rsidRPr="00E900B4">
              <w:rPr>
                <w:rFonts w:ascii="Times New Roman" w:hAnsi="Times New Roman" w:cs="Times New Roman"/>
                <w:sz w:val="24"/>
                <w:szCs w:val="24"/>
              </w:rPr>
              <w:t xml:space="preserve">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B17513" w:rsidRPr="00E900B4" w:rsidTr="003349D6">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B17513" w:rsidRPr="00E900B4" w:rsidRDefault="00B17513" w:rsidP="00E900B4">
            <w:pPr>
              <w:spacing w:after="0" w:line="240" w:lineRule="auto"/>
              <w:jc w:val="center"/>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lastRenderedPageBreak/>
              <w:t>К.М.02.02 Речевые практики</w:t>
            </w:r>
          </w:p>
          <w:p w:rsidR="00105825" w:rsidRPr="00E900B4" w:rsidRDefault="00105825"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Предмет теории коммуникации.</w:t>
            </w:r>
          </w:p>
          <w:p w:rsidR="00105825" w:rsidRPr="00E900B4" w:rsidRDefault="00105825"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Предмет теории коммуникации. Профессиональной коммуникации. Законы и категории</w:t>
            </w:r>
          </w:p>
          <w:p w:rsidR="00105825" w:rsidRPr="00E900B4" w:rsidRDefault="00105825"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теории коммуникации. Методы и функции теории коммуникации.  </w:t>
            </w:r>
          </w:p>
          <w:p w:rsidR="00105825" w:rsidRPr="00E900B4" w:rsidRDefault="00105825"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Истоки и основные этапы развития теории коммуникации.</w:t>
            </w:r>
          </w:p>
          <w:p w:rsidR="00105825" w:rsidRPr="00E900B4" w:rsidRDefault="00105825"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Истоки и основные этапы развития теории коммуникации.</w:t>
            </w:r>
          </w:p>
          <w:p w:rsidR="00105825" w:rsidRPr="00E900B4" w:rsidRDefault="00105825"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Проблемы коммуникации в истории социально-философской мысли. Современные концепции</w:t>
            </w:r>
          </w:p>
          <w:p w:rsidR="00105825" w:rsidRPr="00E900B4" w:rsidRDefault="00105825"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коммуникации. Теории массовой коммуникации.</w:t>
            </w:r>
          </w:p>
          <w:p w:rsidR="00105825" w:rsidRPr="00E900B4" w:rsidRDefault="00105825"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Современная наука об основных принципах профессиональных коммуникаций.</w:t>
            </w:r>
          </w:p>
          <w:p w:rsidR="00105825" w:rsidRPr="00E900B4" w:rsidRDefault="00105825"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lastRenderedPageBreak/>
              <w:t>Современная наука об основных</w:t>
            </w:r>
          </w:p>
          <w:p w:rsidR="00105825" w:rsidRPr="00E900B4" w:rsidRDefault="00105825"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принципах профессиональной коммуникации. Профессиональная коммуникация в разных</w:t>
            </w:r>
          </w:p>
          <w:p w:rsidR="00105825" w:rsidRPr="00E900B4" w:rsidRDefault="00105825"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областях деятельности человека.</w:t>
            </w:r>
          </w:p>
          <w:p w:rsidR="00105825" w:rsidRPr="00E900B4" w:rsidRDefault="00105825"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Функциональные стили речи. Функционально-смысловые типы речи.</w:t>
            </w:r>
          </w:p>
          <w:p w:rsidR="00105825" w:rsidRPr="00E900B4" w:rsidRDefault="00105825"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Функциональные стили речи:  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 </w:t>
            </w:r>
          </w:p>
          <w:p w:rsidR="00105825" w:rsidRPr="00E900B4" w:rsidRDefault="00105825"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Функционально-смысловые типы речи. </w:t>
            </w:r>
          </w:p>
          <w:p w:rsidR="00105825" w:rsidRPr="00E900B4" w:rsidRDefault="00105825"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p w:rsidR="00105825" w:rsidRPr="00E900B4" w:rsidRDefault="00105825"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Коммуникативные цели, речевые стратегии, тактики и приемы.</w:t>
            </w:r>
          </w:p>
          <w:p w:rsidR="00105825" w:rsidRPr="00E900B4" w:rsidRDefault="00105825"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Классификация речевых актов по коммуникативной установке. Кооперативные, некооперативные речевые стратегии. Речевые тактики, выполняющие функцию способов осуществления стратегии речи. Успех коммуникативного взаимодействия. С</w:t>
            </w:r>
            <w:r w:rsidR="008114EC" w:rsidRPr="00E900B4">
              <w:rPr>
                <w:rFonts w:ascii="Times New Roman" w:eastAsia="Times New Roman" w:hAnsi="Times New Roman" w:cs="Times New Roman"/>
                <w:sz w:val="24"/>
                <w:szCs w:val="24"/>
              </w:rPr>
              <w:t>тилистическая тональность речи.</w:t>
            </w:r>
          </w:p>
          <w:p w:rsidR="00105825" w:rsidRPr="00E900B4" w:rsidRDefault="00105825"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Прагматика и стилистика разговорной речи.</w:t>
            </w:r>
          </w:p>
          <w:p w:rsidR="00105825" w:rsidRPr="00E900B4" w:rsidRDefault="00105825"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p w:rsidR="00105825" w:rsidRPr="00E900B4" w:rsidRDefault="00105825"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Культура речи</w:t>
            </w:r>
          </w:p>
          <w:p w:rsidR="00105825" w:rsidRPr="00E900B4" w:rsidRDefault="00105825"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w:t>
            </w:r>
            <w:r w:rsidR="008114EC" w:rsidRPr="00E900B4">
              <w:rPr>
                <w:rFonts w:ascii="Times New Roman" w:eastAsia="Times New Roman" w:hAnsi="Times New Roman" w:cs="Times New Roman"/>
                <w:sz w:val="24"/>
                <w:szCs w:val="24"/>
              </w:rPr>
              <w:t>ыковой нормы. Виды и типы норм.</w:t>
            </w:r>
          </w:p>
          <w:p w:rsidR="00105825" w:rsidRPr="00E900B4" w:rsidRDefault="00105825"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Речевое событие. </w:t>
            </w:r>
          </w:p>
          <w:p w:rsidR="00105825" w:rsidRPr="00E900B4" w:rsidRDefault="00105825"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Структура речевой ситуации. Речевое поведение в различных речевых ситуациях. Речевые роли.</w:t>
            </w:r>
          </w:p>
          <w:p w:rsidR="00105825" w:rsidRPr="00E900B4" w:rsidRDefault="00105825"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Специфика педагогического общения</w:t>
            </w:r>
            <w:proofErr w:type="gramStart"/>
            <w:r w:rsidRPr="00E900B4">
              <w:rPr>
                <w:rFonts w:ascii="Times New Roman" w:eastAsia="Times New Roman" w:hAnsi="Times New Roman" w:cs="Times New Roman"/>
                <w:sz w:val="24"/>
                <w:szCs w:val="24"/>
              </w:rPr>
              <w:t>..</w:t>
            </w:r>
            <w:proofErr w:type="gramEnd"/>
          </w:p>
          <w:p w:rsidR="00105825" w:rsidRPr="00E900B4" w:rsidRDefault="00105825"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Коммуникативная ситуация, еѐ составляющие. Социальная и речевая роли </w:t>
            </w:r>
            <w:proofErr w:type="spellStart"/>
            <w:r w:rsidRPr="00E900B4">
              <w:rPr>
                <w:rFonts w:ascii="Times New Roman" w:eastAsia="Times New Roman" w:hAnsi="Times New Roman" w:cs="Times New Roman"/>
                <w:sz w:val="24"/>
                <w:szCs w:val="24"/>
              </w:rPr>
              <w:t>коммуникантов</w:t>
            </w:r>
            <w:proofErr w:type="spellEnd"/>
            <w:r w:rsidRPr="00E900B4">
              <w:rPr>
                <w:rFonts w:ascii="Times New Roman" w:eastAsia="Times New Roman" w:hAnsi="Times New Roman" w:cs="Times New Roman"/>
                <w:sz w:val="24"/>
                <w:szCs w:val="24"/>
              </w:rPr>
              <w:t xml:space="preserve">. Коммуникативное намерение. Речевая стратегия и тактика. Виды общения. Современная коммуникация и правила речевого общения. Постулаты общения. Принцип кооперации </w:t>
            </w:r>
            <w:proofErr w:type="spellStart"/>
            <w:r w:rsidRPr="00E900B4">
              <w:rPr>
                <w:rFonts w:ascii="Times New Roman" w:eastAsia="Times New Roman" w:hAnsi="Times New Roman" w:cs="Times New Roman"/>
                <w:sz w:val="24"/>
                <w:szCs w:val="24"/>
              </w:rPr>
              <w:t>Грайса</w:t>
            </w:r>
            <w:proofErr w:type="spellEnd"/>
            <w:r w:rsidRPr="00E900B4">
              <w:rPr>
                <w:rFonts w:ascii="Times New Roman" w:eastAsia="Times New Roman" w:hAnsi="Times New Roman" w:cs="Times New Roman"/>
                <w:sz w:val="24"/>
                <w:szCs w:val="24"/>
              </w:rPr>
              <w:t xml:space="preserve"> как совокупность максим количества, качества информации, релевантности, манеры. Принцип вежливости </w:t>
            </w:r>
            <w:proofErr w:type="spellStart"/>
            <w:r w:rsidRPr="00E900B4">
              <w:rPr>
                <w:rFonts w:ascii="Times New Roman" w:eastAsia="Times New Roman" w:hAnsi="Times New Roman" w:cs="Times New Roman"/>
                <w:sz w:val="24"/>
                <w:szCs w:val="24"/>
              </w:rPr>
              <w:t>Лича</w:t>
            </w:r>
            <w:proofErr w:type="spellEnd"/>
            <w:r w:rsidRPr="00E900B4">
              <w:rPr>
                <w:rFonts w:ascii="Times New Roman" w:eastAsia="Times New Roman" w:hAnsi="Times New Roman" w:cs="Times New Roman"/>
                <w:sz w:val="24"/>
                <w:szCs w:val="24"/>
              </w:rPr>
              <w:t xml:space="preserve">. Условия, способствующие эффективности общения. Функции педагогического общения. Стили </w:t>
            </w:r>
            <w:proofErr w:type="spellStart"/>
            <w:r w:rsidRPr="00E900B4">
              <w:rPr>
                <w:rFonts w:ascii="Times New Roman" w:eastAsia="Times New Roman" w:hAnsi="Times New Roman" w:cs="Times New Roman"/>
                <w:sz w:val="24"/>
                <w:szCs w:val="24"/>
              </w:rPr>
              <w:t>педагогическогообщения</w:t>
            </w:r>
            <w:proofErr w:type="spellEnd"/>
            <w:r w:rsidRPr="00E900B4">
              <w:rPr>
                <w:rFonts w:ascii="Times New Roman" w:eastAsia="Times New Roman" w:hAnsi="Times New Roman" w:cs="Times New Roman"/>
                <w:sz w:val="24"/>
                <w:szCs w:val="24"/>
              </w:rPr>
              <w:t>. Коммуникативная компетентность как профессионально-значимое качество.</w:t>
            </w:r>
          </w:p>
          <w:p w:rsidR="00105825" w:rsidRPr="00E900B4" w:rsidRDefault="00105825"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Речевая деятельность учителя.</w:t>
            </w:r>
          </w:p>
          <w:p w:rsidR="00105825" w:rsidRPr="00E900B4" w:rsidRDefault="00105825"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Понятие речевой деятельности. Соотношение понятий: язык, речь, речевая деятельность. Этапы речевой деятельности. Текст как продукт речевой деятельности. Определение, признаки текста. Структура текста. Этапы создания текста. Виды речевой деятельности. Культура чтения и слушания. Особенности слушания как вида речевой деятельности. Виды, способы, приѐмы слушания. Условия эффективного слушания. Чтение как вид речевой деятельности. Виды чтения. Проблема понимания.</w:t>
            </w:r>
          </w:p>
          <w:p w:rsidR="00105825" w:rsidRPr="00E900B4" w:rsidRDefault="00105825"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Культура речи в профессиональной деятельности.</w:t>
            </w:r>
          </w:p>
          <w:p w:rsidR="00105825" w:rsidRPr="00E900B4" w:rsidRDefault="00105825"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Культура речи как неотъемлемая часть профессиональной культуры. Речь и профессия. Культура в педагогической деятельности. Понятие о национальном и литературном языке. Признаки литературного языка. Соотношение языкового и культурного пространства. Типы речевой культуры по классификации О.Б. Сиротининой (полнофункциональный или элитарный, </w:t>
            </w:r>
            <w:proofErr w:type="spellStart"/>
            <w:r w:rsidRPr="00E900B4">
              <w:rPr>
                <w:rFonts w:ascii="Times New Roman" w:eastAsia="Times New Roman" w:hAnsi="Times New Roman" w:cs="Times New Roman"/>
                <w:sz w:val="24"/>
                <w:szCs w:val="24"/>
              </w:rPr>
              <w:t>неполнофункциональный</w:t>
            </w:r>
            <w:proofErr w:type="spellEnd"/>
            <w:r w:rsidRPr="00E900B4">
              <w:rPr>
                <w:rFonts w:ascii="Times New Roman" w:eastAsia="Times New Roman" w:hAnsi="Times New Roman" w:cs="Times New Roman"/>
                <w:sz w:val="24"/>
                <w:szCs w:val="24"/>
              </w:rPr>
              <w:t xml:space="preserve">, </w:t>
            </w:r>
            <w:proofErr w:type="spellStart"/>
            <w:r w:rsidRPr="00E900B4">
              <w:rPr>
                <w:rFonts w:ascii="Times New Roman" w:eastAsia="Times New Roman" w:hAnsi="Times New Roman" w:cs="Times New Roman"/>
                <w:sz w:val="24"/>
                <w:szCs w:val="24"/>
              </w:rPr>
              <w:t>среднелитературный</w:t>
            </w:r>
            <w:proofErr w:type="spellEnd"/>
            <w:r w:rsidRPr="00E900B4">
              <w:rPr>
                <w:rFonts w:ascii="Times New Roman" w:eastAsia="Times New Roman" w:hAnsi="Times New Roman" w:cs="Times New Roman"/>
                <w:sz w:val="24"/>
                <w:szCs w:val="24"/>
              </w:rPr>
              <w:t xml:space="preserve">, </w:t>
            </w:r>
            <w:proofErr w:type="spellStart"/>
            <w:r w:rsidRPr="00E900B4">
              <w:rPr>
                <w:rFonts w:ascii="Times New Roman" w:eastAsia="Times New Roman" w:hAnsi="Times New Roman" w:cs="Times New Roman"/>
                <w:sz w:val="24"/>
                <w:szCs w:val="24"/>
              </w:rPr>
              <w:lastRenderedPageBreak/>
              <w:t>литературно-жаргонизирующий</w:t>
            </w:r>
            <w:proofErr w:type="spellEnd"/>
            <w:r w:rsidRPr="00E900B4">
              <w:rPr>
                <w:rFonts w:ascii="Times New Roman" w:eastAsia="Times New Roman" w:hAnsi="Times New Roman" w:cs="Times New Roman"/>
                <w:sz w:val="24"/>
                <w:szCs w:val="24"/>
              </w:rPr>
              <w:t>, обиходный, просторечный, арготический, народно-речевой).</w:t>
            </w:r>
          </w:p>
          <w:p w:rsidR="00105825" w:rsidRPr="00E900B4" w:rsidRDefault="00105825"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 Коммуникативные качества речи в профессиональной деятельности учителя (правильность, чистота, точность, логичность, уместность, богатство, выразительность, образность). Правильность как главное коммуникативное качество речи учителя. Система норм русского литературного языка (структурно-языковые и функционально-речевые нормы). Речевые ошибки как отступление от действующих языковых норм. Речевая и общая культура педагога.</w:t>
            </w:r>
          </w:p>
          <w:p w:rsidR="00105825" w:rsidRPr="00E900B4" w:rsidRDefault="00105825"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Основы мастерства публичного выступления.</w:t>
            </w:r>
          </w:p>
          <w:p w:rsidR="00105825" w:rsidRPr="00E900B4" w:rsidRDefault="00105825"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Публичное выступление в профессиональной деятельности учителя. Требования к речевому поведению в профессиональной деятельности. Понятие о риторическом каноне как о пути от мысли к слову. Инвенция, диспозиция, </w:t>
            </w:r>
            <w:proofErr w:type="spellStart"/>
            <w:r w:rsidRPr="00E900B4">
              <w:rPr>
                <w:rFonts w:ascii="Times New Roman" w:eastAsia="Times New Roman" w:hAnsi="Times New Roman" w:cs="Times New Roman"/>
                <w:sz w:val="24"/>
                <w:szCs w:val="24"/>
              </w:rPr>
              <w:t>элокуция</w:t>
            </w:r>
            <w:proofErr w:type="spellEnd"/>
            <w:r w:rsidRPr="00E900B4">
              <w:rPr>
                <w:rFonts w:ascii="Times New Roman" w:eastAsia="Times New Roman" w:hAnsi="Times New Roman" w:cs="Times New Roman"/>
                <w:sz w:val="24"/>
                <w:szCs w:val="24"/>
              </w:rPr>
              <w:t xml:space="preserve">, </w:t>
            </w:r>
            <w:proofErr w:type="spellStart"/>
            <w:r w:rsidRPr="00E900B4">
              <w:rPr>
                <w:rFonts w:ascii="Times New Roman" w:eastAsia="Times New Roman" w:hAnsi="Times New Roman" w:cs="Times New Roman"/>
                <w:sz w:val="24"/>
                <w:szCs w:val="24"/>
              </w:rPr>
              <w:t>меморио</w:t>
            </w:r>
            <w:proofErr w:type="spellEnd"/>
            <w:r w:rsidRPr="00E900B4">
              <w:rPr>
                <w:rFonts w:ascii="Times New Roman" w:eastAsia="Times New Roman" w:hAnsi="Times New Roman" w:cs="Times New Roman"/>
                <w:sz w:val="24"/>
                <w:szCs w:val="24"/>
              </w:rPr>
              <w:t xml:space="preserve">, </w:t>
            </w:r>
            <w:proofErr w:type="spellStart"/>
            <w:r w:rsidRPr="00E900B4">
              <w:rPr>
                <w:rFonts w:ascii="Times New Roman" w:eastAsia="Times New Roman" w:hAnsi="Times New Roman" w:cs="Times New Roman"/>
                <w:sz w:val="24"/>
                <w:szCs w:val="24"/>
              </w:rPr>
              <w:t>акцио</w:t>
            </w:r>
            <w:proofErr w:type="spellEnd"/>
            <w:r w:rsidRPr="00E900B4">
              <w:rPr>
                <w:rFonts w:ascii="Times New Roman" w:eastAsia="Times New Roman" w:hAnsi="Times New Roman" w:cs="Times New Roman"/>
                <w:sz w:val="24"/>
                <w:szCs w:val="24"/>
              </w:rPr>
              <w:t xml:space="preserve">. Понятие о </w:t>
            </w:r>
            <w:proofErr w:type="spellStart"/>
            <w:r w:rsidRPr="00E900B4">
              <w:rPr>
                <w:rFonts w:ascii="Times New Roman" w:eastAsia="Times New Roman" w:hAnsi="Times New Roman" w:cs="Times New Roman"/>
                <w:sz w:val="24"/>
                <w:szCs w:val="24"/>
              </w:rPr>
              <w:t>топосах</w:t>
            </w:r>
            <w:proofErr w:type="spellEnd"/>
            <w:r w:rsidRPr="00E900B4">
              <w:rPr>
                <w:rFonts w:ascii="Times New Roman" w:eastAsia="Times New Roman" w:hAnsi="Times New Roman" w:cs="Times New Roman"/>
                <w:sz w:val="24"/>
                <w:szCs w:val="24"/>
              </w:rPr>
              <w:t xml:space="preserve">. Основные </w:t>
            </w:r>
            <w:proofErr w:type="spellStart"/>
            <w:r w:rsidRPr="00E900B4">
              <w:rPr>
                <w:rFonts w:ascii="Times New Roman" w:eastAsia="Times New Roman" w:hAnsi="Times New Roman" w:cs="Times New Roman"/>
                <w:sz w:val="24"/>
                <w:szCs w:val="24"/>
              </w:rPr>
              <w:t>топосы</w:t>
            </w:r>
            <w:proofErr w:type="spellEnd"/>
            <w:r w:rsidRPr="00E900B4">
              <w:rPr>
                <w:rFonts w:ascii="Times New Roman" w:eastAsia="Times New Roman" w:hAnsi="Times New Roman" w:cs="Times New Roman"/>
                <w:sz w:val="24"/>
                <w:szCs w:val="24"/>
              </w:rPr>
              <w:t>. Смысловые модели речи. Смысловая схема речи. Риторические категории (</w:t>
            </w:r>
            <w:proofErr w:type="spellStart"/>
            <w:r w:rsidRPr="00E900B4">
              <w:rPr>
                <w:rFonts w:ascii="Times New Roman" w:eastAsia="Times New Roman" w:hAnsi="Times New Roman" w:cs="Times New Roman"/>
                <w:sz w:val="24"/>
                <w:szCs w:val="24"/>
              </w:rPr>
              <w:t>этос</w:t>
            </w:r>
            <w:proofErr w:type="spellEnd"/>
            <w:r w:rsidRPr="00E900B4">
              <w:rPr>
                <w:rFonts w:ascii="Times New Roman" w:eastAsia="Times New Roman" w:hAnsi="Times New Roman" w:cs="Times New Roman"/>
                <w:sz w:val="24"/>
                <w:szCs w:val="24"/>
              </w:rPr>
              <w:t>, логос, пафос). Структура публичного выступления. Этапы подготовки к публичному выступлению. Композиция речи. Способы связи речи. Средства и способы установления контакта с аудиторией. Принципы управления вниманием аудитории. Невербальные средства общения. Языковое оформление и содержание речи. Стиль общения. Фактор соблюдения коммуникативной нормы и установления контакта с собеседником. Фактор адресата. Невербальные средства усиления коммуникативной позиции говорящего (</w:t>
            </w:r>
            <w:proofErr w:type="spellStart"/>
            <w:r w:rsidRPr="00E900B4">
              <w:rPr>
                <w:rFonts w:ascii="Times New Roman" w:eastAsia="Times New Roman" w:hAnsi="Times New Roman" w:cs="Times New Roman"/>
                <w:sz w:val="24"/>
                <w:szCs w:val="24"/>
              </w:rPr>
              <w:t>внешность</w:t>
            </w:r>
            <w:proofErr w:type="gramStart"/>
            <w:r w:rsidRPr="00E900B4">
              <w:rPr>
                <w:rFonts w:ascii="Times New Roman" w:eastAsia="Times New Roman" w:hAnsi="Times New Roman" w:cs="Times New Roman"/>
                <w:sz w:val="24"/>
                <w:szCs w:val="24"/>
              </w:rPr>
              <w:t>,в</w:t>
            </w:r>
            <w:proofErr w:type="gramEnd"/>
            <w:r w:rsidRPr="00E900B4">
              <w:rPr>
                <w:rFonts w:ascii="Times New Roman" w:eastAsia="Times New Roman" w:hAnsi="Times New Roman" w:cs="Times New Roman"/>
                <w:sz w:val="24"/>
                <w:szCs w:val="24"/>
              </w:rPr>
              <w:t>згляд</w:t>
            </w:r>
            <w:proofErr w:type="spellEnd"/>
            <w:r w:rsidRPr="00E900B4">
              <w:rPr>
                <w:rFonts w:ascii="Times New Roman" w:eastAsia="Times New Roman" w:hAnsi="Times New Roman" w:cs="Times New Roman"/>
                <w:sz w:val="24"/>
                <w:szCs w:val="24"/>
              </w:rPr>
              <w:t>, физическое поведение, организация пространства, голос). Техника речи. Голос как инструмент общения. Темп речи, сила и высота голоса.</w:t>
            </w:r>
          </w:p>
          <w:p w:rsidR="00105825" w:rsidRPr="00E900B4" w:rsidRDefault="00105825"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Аргументация в педагогическом общении.</w:t>
            </w:r>
          </w:p>
          <w:p w:rsidR="00105825" w:rsidRPr="00E900B4" w:rsidRDefault="00105825"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Понятие об аргументации. Теоретическая и эмпирическая аргументация. Принцип достаточного основания. Элементы доказательства (тезис, аргумент, демонстрация). Основные логические законы. Логико-речевые ошибки в аргументации. Аргументирующая речь. Работа с аргументами и их расположение.</w:t>
            </w:r>
          </w:p>
          <w:p w:rsidR="00105825" w:rsidRPr="00E900B4" w:rsidRDefault="00105825"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Дискуссия в педагогическом общении.</w:t>
            </w:r>
          </w:p>
          <w:p w:rsidR="00105825" w:rsidRPr="00E900B4" w:rsidRDefault="00105825"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Культура </w:t>
            </w:r>
            <w:proofErr w:type="spellStart"/>
            <w:r w:rsidRPr="00E900B4">
              <w:rPr>
                <w:rFonts w:ascii="Times New Roman" w:eastAsia="Times New Roman" w:hAnsi="Times New Roman" w:cs="Times New Roman"/>
                <w:sz w:val="24"/>
                <w:szCs w:val="24"/>
              </w:rPr>
              <w:t>дискутивно-полемической</w:t>
            </w:r>
            <w:proofErr w:type="spellEnd"/>
            <w:r w:rsidRPr="00E900B4">
              <w:rPr>
                <w:rFonts w:ascii="Times New Roman" w:eastAsia="Times New Roman" w:hAnsi="Times New Roman" w:cs="Times New Roman"/>
                <w:sz w:val="24"/>
                <w:szCs w:val="24"/>
              </w:rPr>
              <w:t xml:space="preserve"> речи. Диалог как форма речевого общения и основа </w:t>
            </w:r>
            <w:proofErr w:type="spellStart"/>
            <w:r w:rsidRPr="00E900B4">
              <w:rPr>
                <w:rFonts w:ascii="Times New Roman" w:eastAsia="Times New Roman" w:hAnsi="Times New Roman" w:cs="Times New Roman"/>
                <w:sz w:val="24"/>
                <w:szCs w:val="24"/>
              </w:rPr>
              <w:t>дискутивно-полемической</w:t>
            </w:r>
            <w:proofErr w:type="spellEnd"/>
            <w:r w:rsidRPr="00E900B4">
              <w:rPr>
                <w:rFonts w:ascii="Times New Roman" w:eastAsia="Times New Roman" w:hAnsi="Times New Roman" w:cs="Times New Roman"/>
                <w:sz w:val="24"/>
                <w:szCs w:val="24"/>
              </w:rPr>
              <w:t xml:space="preserve"> речи. Разновидности </w:t>
            </w:r>
            <w:proofErr w:type="spellStart"/>
            <w:r w:rsidRPr="00E900B4">
              <w:rPr>
                <w:rFonts w:ascii="Times New Roman" w:eastAsia="Times New Roman" w:hAnsi="Times New Roman" w:cs="Times New Roman"/>
                <w:sz w:val="24"/>
                <w:szCs w:val="24"/>
              </w:rPr>
              <w:t>дискутивно-полемической</w:t>
            </w:r>
            <w:proofErr w:type="spellEnd"/>
            <w:r w:rsidRPr="00E900B4">
              <w:rPr>
                <w:rFonts w:ascii="Times New Roman" w:eastAsia="Times New Roman" w:hAnsi="Times New Roman" w:cs="Times New Roman"/>
                <w:sz w:val="24"/>
                <w:szCs w:val="24"/>
              </w:rPr>
              <w:t xml:space="preserve"> речи (полемика, дискуссия, дебаты, диспут, прения, спор). Общая характеристика полемики (причины возникновения, типы полемики, функции, принципы). Особенности спора (стратегии, тактики спора; полемические приѐмы, уловки; правила спора). Методика проведения дискуссии. Подготовка и проведение дискуссии.</w:t>
            </w:r>
          </w:p>
          <w:p w:rsidR="00105825" w:rsidRPr="00E900B4" w:rsidRDefault="00105825"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Речевой этикет в педагогической деятельности.</w:t>
            </w:r>
          </w:p>
          <w:p w:rsidR="00105825" w:rsidRPr="00E900B4" w:rsidRDefault="00105825"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Речевой этикет и культура общения. Этикетные формулы речи. Национально-культурная специфика речевого поведения. Речевой этикет в педагогической деятельности. Этика педагогического общения.</w:t>
            </w:r>
          </w:p>
          <w:p w:rsidR="00105825" w:rsidRPr="00E900B4" w:rsidRDefault="00105825"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Профессиональные речевые жанры в педагогическом общении.</w:t>
            </w:r>
          </w:p>
          <w:p w:rsidR="00105825" w:rsidRPr="00E900B4" w:rsidRDefault="00105825"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Понятие речевого жанра. Риторические жанры. Профессионально значимые для учителя речевые жанры. Диалог как форма речи и основа педагогического общения. Особенности педагогического диалога. Жанры объяснительного и проблемного монолога, педагогического совета, педагогической рецензии, обобщающей речи учителя. Дидактическая беседа. Письменные высказывания, их особенности, основные жанры,приѐмы создания. Педагогический </w:t>
            </w:r>
            <w:proofErr w:type="spellStart"/>
            <w:r w:rsidRPr="00E900B4">
              <w:rPr>
                <w:rFonts w:ascii="Times New Roman" w:eastAsia="Times New Roman" w:hAnsi="Times New Roman" w:cs="Times New Roman"/>
                <w:sz w:val="24"/>
                <w:szCs w:val="24"/>
              </w:rPr>
              <w:t>дискурс</w:t>
            </w:r>
            <w:proofErr w:type="spellEnd"/>
            <w:r w:rsidRPr="00E900B4">
              <w:rPr>
                <w:rFonts w:ascii="Times New Roman" w:eastAsia="Times New Roman" w:hAnsi="Times New Roman" w:cs="Times New Roman"/>
                <w:sz w:val="24"/>
                <w:szCs w:val="24"/>
              </w:rPr>
              <w:t xml:space="preserve">. Анализ ситуаций педагогического </w:t>
            </w:r>
            <w:proofErr w:type="spellStart"/>
            <w:r w:rsidRPr="00E900B4">
              <w:rPr>
                <w:rFonts w:ascii="Times New Roman" w:eastAsia="Times New Roman" w:hAnsi="Times New Roman" w:cs="Times New Roman"/>
                <w:sz w:val="24"/>
                <w:szCs w:val="24"/>
              </w:rPr>
              <w:t>дискурса</w:t>
            </w:r>
            <w:proofErr w:type="spellEnd"/>
            <w:r w:rsidRPr="00E900B4">
              <w:rPr>
                <w:rFonts w:ascii="Times New Roman" w:eastAsia="Times New Roman" w:hAnsi="Times New Roman" w:cs="Times New Roman"/>
                <w:sz w:val="24"/>
                <w:szCs w:val="24"/>
              </w:rPr>
              <w:t>.</w:t>
            </w:r>
          </w:p>
        </w:tc>
      </w:tr>
      <w:tr w:rsidR="00B17513" w:rsidRPr="00E900B4" w:rsidTr="003349D6">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B17513" w:rsidRPr="00E900B4" w:rsidRDefault="00B17513" w:rsidP="00E900B4">
            <w:pPr>
              <w:spacing w:after="0" w:line="240" w:lineRule="auto"/>
              <w:jc w:val="center"/>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lastRenderedPageBreak/>
              <w:t xml:space="preserve">К.М.02.03 ИКТ и </w:t>
            </w:r>
            <w:proofErr w:type="spellStart"/>
            <w:r w:rsidRPr="00E900B4">
              <w:rPr>
                <w:rFonts w:ascii="Times New Roman" w:eastAsia="Times New Roman" w:hAnsi="Times New Roman" w:cs="Times New Roman"/>
                <w:sz w:val="24"/>
                <w:szCs w:val="24"/>
              </w:rPr>
              <w:t>медиаинформационная</w:t>
            </w:r>
            <w:proofErr w:type="spellEnd"/>
            <w:r w:rsidRPr="00E900B4">
              <w:rPr>
                <w:rFonts w:ascii="Times New Roman" w:eastAsia="Times New Roman" w:hAnsi="Times New Roman" w:cs="Times New Roman"/>
                <w:sz w:val="24"/>
                <w:szCs w:val="24"/>
              </w:rPr>
              <w:t xml:space="preserve"> грамотность</w:t>
            </w:r>
          </w:p>
          <w:p w:rsidR="009F2531" w:rsidRPr="00E900B4" w:rsidRDefault="009F2531" w:rsidP="00E900B4">
            <w:pPr>
              <w:spacing w:after="0" w:line="240" w:lineRule="auto"/>
              <w:jc w:val="both"/>
              <w:rPr>
                <w:rFonts w:ascii="Times New Roman" w:hAnsi="Times New Roman" w:cs="Times New Roman"/>
                <w:sz w:val="24"/>
                <w:szCs w:val="24"/>
              </w:rPr>
            </w:pPr>
            <w:proofErr w:type="spellStart"/>
            <w:r w:rsidRPr="00E900B4">
              <w:rPr>
                <w:rFonts w:ascii="Times New Roman" w:hAnsi="Times New Roman" w:cs="Times New Roman"/>
                <w:sz w:val="24"/>
                <w:szCs w:val="24"/>
              </w:rPr>
              <w:t>Медиаинформационная</w:t>
            </w:r>
            <w:proofErr w:type="spellEnd"/>
            <w:r w:rsidRPr="00E900B4">
              <w:rPr>
                <w:rFonts w:ascii="Times New Roman" w:hAnsi="Times New Roman" w:cs="Times New Roman"/>
                <w:sz w:val="24"/>
                <w:szCs w:val="24"/>
              </w:rPr>
              <w:t xml:space="preserve"> грамотность педагога. Электронная персональная образовательная среда педагога</w:t>
            </w:r>
          </w:p>
          <w:p w:rsidR="009F2531" w:rsidRPr="00E900B4" w:rsidRDefault="009F2531" w:rsidP="00E900B4">
            <w:pPr>
              <w:spacing w:after="0" w:line="240" w:lineRule="auto"/>
              <w:ind w:firstLine="709"/>
              <w:jc w:val="both"/>
              <w:rPr>
                <w:rFonts w:ascii="Times New Roman" w:hAnsi="Times New Roman" w:cs="Times New Roman"/>
                <w:sz w:val="24"/>
                <w:szCs w:val="24"/>
              </w:rPr>
            </w:pPr>
            <w:r w:rsidRPr="00E900B4">
              <w:rPr>
                <w:rFonts w:ascii="Times New Roman" w:hAnsi="Times New Roman" w:cs="Times New Roman"/>
                <w:sz w:val="24"/>
                <w:szCs w:val="24"/>
              </w:rPr>
              <w:t xml:space="preserve">Информационная грамотность. Цифровая грамотность. Информационная культура личности. Информационная культура общества. Составляющие профессиональной ИКТ- компетентности педагога. Структура и функции персональной образовательной среды </w:t>
            </w:r>
            <w:r w:rsidRPr="00E900B4">
              <w:rPr>
                <w:rFonts w:ascii="Times New Roman" w:hAnsi="Times New Roman" w:cs="Times New Roman"/>
                <w:sz w:val="24"/>
                <w:szCs w:val="24"/>
              </w:rPr>
              <w:lastRenderedPageBreak/>
              <w:t xml:space="preserve">педагога. Системы управления обучением. Персональный сайт, </w:t>
            </w:r>
            <w:proofErr w:type="spellStart"/>
            <w:r w:rsidRPr="00E900B4">
              <w:rPr>
                <w:rFonts w:ascii="Times New Roman" w:hAnsi="Times New Roman" w:cs="Times New Roman"/>
                <w:sz w:val="24"/>
                <w:szCs w:val="24"/>
              </w:rPr>
              <w:t>блог</w:t>
            </w:r>
            <w:proofErr w:type="spellEnd"/>
            <w:r w:rsidRPr="00E900B4">
              <w:rPr>
                <w:rFonts w:ascii="Times New Roman" w:hAnsi="Times New Roman" w:cs="Times New Roman"/>
                <w:sz w:val="24"/>
                <w:szCs w:val="24"/>
              </w:rPr>
              <w:t>. Облачные хранилища данных. Социальные сети, сообщества. Дистанционное повышение квалификации. Создание коллекции ссылок на профессионально значимые сетевые ресурсы.</w:t>
            </w:r>
          </w:p>
          <w:p w:rsidR="009F2531" w:rsidRPr="00E900B4" w:rsidRDefault="009F2531" w:rsidP="00E900B4">
            <w:pPr>
              <w:spacing w:after="0" w:line="240" w:lineRule="auto"/>
              <w:jc w:val="both"/>
              <w:rPr>
                <w:rFonts w:ascii="Times New Roman" w:hAnsi="Times New Roman" w:cs="Times New Roman"/>
                <w:sz w:val="24"/>
                <w:szCs w:val="24"/>
              </w:rPr>
            </w:pPr>
            <w:r w:rsidRPr="00E900B4">
              <w:rPr>
                <w:rFonts w:ascii="Times New Roman" w:hAnsi="Times New Roman" w:cs="Times New Roman"/>
                <w:sz w:val="24"/>
                <w:szCs w:val="24"/>
              </w:rPr>
              <w:t>Документальные и электронные источники информации. Аналитико-синтетическая переработка информации</w:t>
            </w:r>
          </w:p>
          <w:p w:rsidR="009F2531" w:rsidRPr="00E900B4" w:rsidRDefault="009F2531" w:rsidP="00E900B4">
            <w:pPr>
              <w:spacing w:after="0" w:line="240" w:lineRule="auto"/>
              <w:ind w:firstLine="709"/>
              <w:jc w:val="both"/>
              <w:rPr>
                <w:rFonts w:ascii="Times New Roman" w:hAnsi="Times New Roman" w:cs="Times New Roman"/>
                <w:sz w:val="24"/>
                <w:szCs w:val="24"/>
              </w:rPr>
            </w:pPr>
            <w:r w:rsidRPr="00E900B4">
              <w:rPr>
                <w:rFonts w:ascii="Times New Roman" w:hAnsi="Times New Roman" w:cs="Times New Roman"/>
                <w:sz w:val="24"/>
                <w:szCs w:val="24"/>
              </w:rPr>
              <w:t>Документальные и электронные источники информации. Электронные каталоги библиотек. Технология поиска источников информации в каталогах библиотек. Тенденции развития электронных изданий. Интернет как мировой информационный ресурс. Поиск электронных источников информации. Оформление библиографических ссылок на документальные и электронные источники информации. Цели аналитико-синтетической переработки информации. Основные виды переработки аналитико-синтетической информации. Методы свертывания научной информации: подготовка планов, тезисов, конспектов, рефератов.</w:t>
            </w:r>
          </w:p>
          <w:p w:rsidR="009F2531" w:rsidRPr="00E900B4" w:rsidRDefault="009F2531" w:rsidP="00E900B4">
            <w:pPr>
              <w:spacing w:after="0" w:line="240" w:lineRule="auto"/>
              <w:jc w:val="both"/>
              <w:rPr>
                <w:rFonts w:ascii="Times New Roman" w:hAnsi="Times New Roman" w:cs="Times New Roman"/>
                <w:sz w:val="24"/>
                <w:szCs w:val="24"/>
              </w:rPr>
            </w:pPr>
            <w:r w:rsidRPr="00E900B4">
              <w:rPr>
                <w:rFonts w:ascii="Times New Roman" w:hAnsi="Times New Roman" w:cs="Times New Roman"/>
                <w:sz w:val="24"/>
                <w:szCs w:val="24"/>
              </w:rPr>
              <w:t>Обработка текстовой информации</w:t>
            </w:r>
          </w:p>
          <w:p w:rsidR="009F2531" w:rsidRPr="00E900B4" w:rsidRDefault="009F2531" w:rsidP="00E900B4">
            <w:pPr>
              <w:spacing w:after="0" w:line="240" w:lineRule="auto"/>
              <w:ind w:firstLine="709"/>
              <w:jc w:val="both"/>
              <w:rPr>
                <w:rFonts w:ascii="Times New Roman" w:hAnsi="Times New Roman" w:cs="Times New Roman"/>
                <w:sz w:val="24"/>
                <w:szCs w:val="24"/>
              </w:rPr>
            </w:pPr>
            <w:r w:rsidRPr="00E900B4">
              <w:rPr>
                <w:rFonts w:ascii="Times New Roman" w:hAnsi="Times New Roman" w:cs="Times New Roman"/>
                <w:sz w:val="24"/>
                <w:szCs w:val="24"/>
              </w:rPr>
              <w:t>Требования к оформлению реферата. Форматирование и редактирование текста: использование стилей, создание автоматического оглавления и библиографического списка.</w:t>
            </w:r>
          </w:p>
          <w:p w:rsidR="009F2531" w:rsidRPr="00E900B4" w:rsidRDefault="009F2531" w:rsidP="00E900B4">
            <w:pPr>
              <w:spacing w:after="0" w:line="240" w:lineRule="auto"/>
              <w:jc w:val="both"/>
              <w:rPr>
                <w:rFonts w:ascii="Times New Roman" w:hAnsi="Times New Roman" w:cs="Times New Roman"/>
                <w:sz w:val="24"/>
                <w:szCs w:val="24"/>
              </w:rPr>
            </w:pPr>
            <w:r w:rsidRPr="00E900B4">
              <w:rPr>
                <w:rFonts w:ascii="Times New Roman" w:hAnsi="Times New Roman" w:cs="Times New Roman"/>
                <w:sz w:val="24"/>
                <w:szCs w:val="24"/>
              </w:rPr>
              <w:t>Обработка числовой информации</w:t>
            </w:r>
          </w:p>
          <w:p w:rsidR="009F2531" w:rsidRPr="00E900B4" w:rsidRDefault="009F2531" w:rsidP="00E900B4">
            <w:pPr>
              <w:spacing w:after="0" w:line="240" w:lineRule="auto"/>
              <w:ind w:firstLine="709"/>
              <w:jc w:val="both"/>
              <w:rPr>
                <w:rFonts w:ascii="Times New Roman" w:hAnsi="Times New Roman" w:cs="Times New Roman"/>
                <w:sz w:val="24"/>
                <w:szCs w:val="24"/>
              </w:rPr>
            </w:pPr>
            <w:r w:rsidRPr="00E900B4">
              <w:rPr>
                <w:rFonts w:ascii="Times New Roman" w:hAnsi="Times New Roman" w:cs="Times New Roman"/>
                <w:sz w:val="24"/>
                <w:szCs w:val="24"/>
              </w:rPr>
              <w:t>Обработка данных с использованием электронных таблиц. Визуализация результатов обработки числовых данных с использованием графиков и диаграмм. Использование сервисов Интернет для создания опросов и анкет, обработки и визуализации собранных данных.</w:t>
            </w:r>
          </w:p>
          <w:p w:rsidR="009F2531" w:rsidRPr="00E900B4" w:rsidRDefault="009F2531" w:rsidP="00E900B4">
            <w:pPr>
              <w:spacing w:after="0" w:line="240" w:lineRule="auto"/>
              <w:jc w:val="both"/>
              <w:rPr>
                <w:rFonts w:ascii="Times New Roman" w:hAnsi="Times New Roman" w:cs="Times New Roman"/>
                <w:sz w:val="24"/>
                <w:szCs w:val="24"/>
              </w:rPr>
            </w:pPr>
            <w:r w:rsidRPr="00E900B4">
              <w:rPr>
                <w:rFonts w:ascii="Times New Roman" w:hAnsi="Times New Roman" w:cs="Times New Roman"/>
                <w:sz w:val="24"/>
                <w:szCs w:val="24"/>
              </w:rPr>
              <w:t xml:space="preserve">Создание </w:t>
            </w:r>
            <w:proofErr w:type="spellStart"/>
            <w:r w:rsidRPr="00E900B4">
              <w:rPr>
                <w:rFonts w:ascii="Times New Roman" w:hAnsi="Times New Roman" w:cs="Times New Roman"/>
                <w:sz w:val="24"/>
                <w:szCs w:val="24"/>
              </w:rPr>
              <w:t>мультимедийной</w:t>
            </w:r>
            <w:proofErr w:type="spellEnd"/>
            <w:r w:rsidRPr="00E900B4">
              <w:rPr>
                <w:rFonts w:ascii="Times New Roman" w:hAnsi="Times New Roman" w:cs="Times New Roman"/>
                <w:sz w:val="24"/>
                <w:szCs w:val="24"/>
              </w:rPr>
              <w:t xml:space="preserve"> презентации</w:t>
            </w:r>
          </w:p>
          <w:p w:rsidR="009F2531" w:rsidRPr="00E900B4" w:rsidRDefault="009F2531" w:rsidP="00E900B4">
            <w:pPr>
              <w:spacing w:after="0" w:line="240" w:lineRule="auto"/>
              <w:ind w:firstLine="709"/>
              <w:jc w:val="both"/>
              <w:rPr>
                <w:rFonts w:ascii="Times New Roman" w:hAnsi="Times New Roman" w:cs="Times New Roman"/>
                <w:sz w:val="24"/>
                <w:szCs w:val="24"/>
              </w:rPr>
            </w:pPr>
            <w:r w:rsidRPr="00E900B4">
              <w:rPr>
                <w:rFonts w:ascii="Times New Roman" w:hAnsi="Times New Roman" w:cs="Times New Roman"/>
                <w:sz w:val="24"/>
                <w:szCs w:val="24"/>
              </w:rPr>
              <w:t xml:space="preserve">Требования к представлению результатов информационной деятельности. Технология создания </w:t>
            </w:r>
            <w:proofErr w:type="spellStart"/>
            <w:r w:rsidRPr="00E900B4">
              <w:rPr>
                <w:rFonts w:ascii="Times New Roman" w:hAnsi="Times New Roman" w:cs="Times New Roman"/>
                <w:sz w:val="24"/>
                <w:szCs w:val="24"/>
              </w:rPr>
              <w:t>мультимедийной</w:t>
            </w:r>
            <w:proofErr w:type="spellEnd"/>
            <w:r w:rsidRPr="00E900B4">
              <w:rPr>
                <w:rFonts w:ascii="Times New Roman" w:hAnsi="Times New Roman" w:cs="Times New Roman"/>
                <w:sz w:val="24"/>
                <w:szCs w:val="24"/>
              </w:rPr>
              <w:t xml:space="preserve"> презентации.</w:t>
            </w:r>
          </w:p>
          <w:p w:rsidR="009F2531" w:rsidRPr="00E900B4" w:rsidRDefault="009F2531" w:rsidP="00E900B4">
            <w:pPr>
              <w:spacing w:after="0" w:line="240" w:lineRule="auto"/>
              <w:jc w:val="both"/>
              <w:rPr>
                <w:rFonts w:ascii="Times New Roman" w:hAnsi="Times New Roman" w:cs="Times New Roman"/>
                <w:sz w:val="24"/>
                <w:szCs w:val="24"/>
              </w:rPr>
            </w:pPr>
            <w:r w:rsidRPr="00E900B4">
              <w:rPr>
                <w:rFonts w:ascii="Times New Roman" w:hAnsi="Times New Roman" w:cs="Times New Roman"/>
                <w:sz w:val="24"/>
                <w:szCs w:val="24"/>
              </w:rPr>
              <w:t>Создание цифровых образовательных ресурсов</w:t>
            </w:r>
          </w:p>
          <w:p w:rsidR="009F2531" w:rsidRPr="00E900B4" w:rsidRDefault="009F2531" w:rsidP="00E900B4">
            <w:pPr>
              <w:spacing w:after="0" w:line="240" w:lineRule="auto"/>
              <w:ind w:firstLine="709"/>
              <w:jc w:val="both"/>
              <w:rPr>
                <w:rFonts w:ascii="Times New Roman" w:hAnsi="Times New Roman" w:cs="Times New Roman"/>
                <w:sz w:val="24"/>
                <w:szCs w:val="24"/>
              </w:rPr>
            </w:pPr>
            <w:r w:rsidRPr="00E900B4">
              <w:rPr>
                <w:rFonts w:ascii="Times New Roman" w:hAnsi="Times New Roman" w:cs="Times New Roman"/>
                <w:sz w:val="24"/>
                <w:szCs w:val="24"/>
              </w:rPr>
              <w:t>Понятие образовательного ресурса, цифрового образовательного ресурса. Классификации ЦОР. Эволюция способов взаимодействия с ЦОР. Уровни интерактивности ЦОР. Разработка ЦОР. Критерии для выбора инструментов для создания ЦОР. Функции ЦОР в учебном процессе. Интеграция информационных технологий в учебный процесс. Виды интерактивных заданий. Средства создания интерактивных заданий, направленных на  формирование и совершенствование умений и навыков, обобщения и систематизации знаний.</w:t>
            </w:r>
          </w:p>
          <w:p w:rsidR="009F2531" w:rsidRPr="00E900B4" w:rsidRDefault="009F2531" w:rsidP="00E900B4">
            <w:pPr>
              <w:spacing w:after="0" w:line="240" w:lineRule="auto"/>
              <w:jc w:val="both"/>
              <w:rPr>
                <w:rFonts w:ascii="Times New Roman" w:hAnsi="Times New Roman" w:cs="Times New Roman"/>
                <w:sz w:val="24"/>
                <w:szCs w:val="24"/>
              </w:rPr>
            </w:pPr>
            <w:r w:rsidRPr="00E900B4">
              <w:rPr>
                <w:rFonts w:ascii="Times New Roman" w:hAnsi="Times New Roman" w:cs="Times New Roman"/>
                <w:sz w:val="24"/>
                <w:szCs w:val="24"/>
              </w:rPr>
              <w:t>Техническое обеспечение информационной образовательной среды</w:t>
            </w:r>
          </w:p>
          <w:p w:rsidR="009F2531" w:rsidRPr="00E900B4" w:rsidRDefault="009F2531" w:rsidP="00E900B4">
            <w:pPr>
              <w:spacing w:after="0" w:line="240" w:lineRule="auto"/>
              <w:ind w:firstLine="709"/>
              <w:jc w:val="both"/>
              <w:rPr>
                <w:rFonts w:ascii="Times New Roman" w:hAnsi="Times New Roman" w:cs="Times New Roman"/>
                <w:sz w:val="24"/>
                <w:szCs w:val="24"/>
              </w:rPr>
            </w:pPr>
            <w:proofErr w:type="spellStart"/>
            <w:r w:rsidRPr="00E900B4">
              <w:rPr>
                <w:rFonts w:ascii="Times New Roman" w:hAnsi="Times New Roman" w:cs="Times New Roman"/>
                <w:sz w:val="24"/>
                <w:szCs w:val="24"/>
              </w:rPr>
              <w:t>Программного-аппаратные</w:t>
            </w:r>
            <w:proofErr w:type="spellEnd"/>
            <w:r w:rsidRPr="00E900B4">
              <w:rPr>
                <w:rFonts w:ascii="Times New Roman" w:hAnsi="Times New Roman" w:cs="Times New Roman"/>
                <w:sz w:val="24"/>
                <w:szCs w:val="24"/>
              </w:rPr>
              <w:t xml:space="preserve"> комплексы, способствующие реализации интерактивных образовательных технологий: интерактивные доски, </w:t>
            </w:r>
            <w:proofErr w:type="spellStart"/>
            <w:r w:rsidRPr="00E900B4">
              <w:rPr>
                <w:rFonts w:ascii="Times New Roman" w:hAnsi="Times New Roman" w:cs="Times New Roman"/>
                <w:sz w:val="24"/>
                <w:szCs w:val="24"/>
              </w:rPr>
              <w:t>документ-камеры</w:t>
            </w:r>
            <w:proofErr w:type="spellEnd"/>
            <w:r w:rsidRPr="00E900B4">
              <w:rPr>
                <w:rFonts w:ascii="Times New Roman" w:hAnsi="Times New Roman" w:cs="Times New Roman"/>
                <w:sz w:val="24"/>
                <w:szCs w:val="24"/>
              </w:rPr>
              <w:t>, системы голосования, цифровые лаборатории.</w:t>
            </w:r>
          </w:p>
          <w:p w:rsidR="009F2531" w:rsidRPr="00E900B4" w:rsidRDefault="009F2531" w:rsidP="00E900B4">
            <w:pPr>
              <w:spacing w:after="0" w:line="240" w:lineRule="auto"/>
              <w:jc w:val="both"/>
              <w:rPr>
                <w:rFonts w:ascii="Times New Roman" w:hAnsi="Times New Roman" w:cs="Times New Roman"/>
                <w:sz w:val="24"/>
                <w:szCs w:val="24"/>
              </w:rPr>
            </w:pPr>
            <w:r w:rsidRPr="00E900B4">
              <w:rPr>
                <w:rFonts w:ascii="Times New Roman" w:hAnsi="Times New Roman" w:cs="Times New Roman"/>
                <w:sz w:val="24"/>
                <w:szCs w:val="24"/>
              </w:rPr>
              <w:t xml:space="preserve">ИКТ для обучения людей с ограниченными возможностями здоровья </w:t>
            </w:r>
          </w:p>
          <w:p w:rsidR="009F2531" w:rsidRPr="00E900B4" w:rsidRDefault="009F2531" w:rsidP="00E900B4">
            <w:pPr>
              <w:spacing w:after="0" w:line="240" w:lineRule="auto"/>
              <w:ind w:firstLine="709"/>
              <w:jc w:val="both"/>
              <w:rPr>
                <w:rFonts w:ascii="Times New Roman" w:hAnsi="Times New Roman" w:cs="Times New Roman"/>
                <w:sz w:val="24"/>
                <w:szCs w:val="24"/>
              </w:rPr>
            </w:pPr>
            <w:r w:rsidRPr="00E900B4">
              <w:rPr>
                <w:rFonts w:ascii="Times New Roman" w:hAnsi="Times New Roman" w:cs="Times New Roman"/>
                <w:sz w:val="24"/>
                <w:szCs w:val="24"/>
              </w:rPr>
              <w:t>Группы обучающихся с ОВЗ. Специальные условия обучения. Формы обучения детей с ОВЗ: Принципы инклюзивного</w:t>
            </w:r>
            <w:r w:rsidRPr="00E900B4">
              <w:rPr>
                <w:rFonts w:ascii="Times New Roman" w:hAnsi="Times New Roman" w:cs="Times New Roman"/>
                <w:sz w:val="24"/>
                <w:szCs w:val="24"/>
              </w:rPr>
              <w:tab/>
              <w:t xml:space="preserve">образования. Технические средства и ИКТ для </w:t>
            </w:r>
            <w:proofErr w:type="gramStart"/>
            <w:r w:rsidRPr="00E900B4">
              <w:rPr>
                <w:rFonts w:ascii="Times New Roman" w:hAnsi="Times New Roman" w:cs="Times New Roman"/>
                <w:sz w:val="24"/>
                <w:szCs w:val="24"/>
              </w:rPr>
              <w:t>обучающихся</w:t>
            </w:r>
            <w:proofErr w:type="gramEnd"/>
            <w:r w:rsidRPr="00E900B4">
              <w:rPr>
                <w:rFonts w:ascii="Times New Roman" w:hAnsi="Times New Roman" w:cs="Times New Roman"/>
                <w:sz w:val="24"/>
                <w:szCs w:val="24"/>
              </w:rPr>
              <w:t xml:space="preserve">  с  нарушениями  зрения, слуха, с моторными нарушениями. Средства дистанционной коммуникации.</w:t>
            </w:r>
          </w:p>
          <w:p w:rsidR="007A04FD" w:rsidRPr="00E900B4" w:rsidRDefault="007A04FD" w:rsidP="00E900B4">
            <w:pPr>
              <w:spacing w:after="0" w:line="240" w:lineRule="auto"/>
              <w:rPr>
                <w:rFonts w:ascii="Times New Roman" w:eastAsia="Times New Roman" w:hAnsi="Times New Roman" w:cs="Times New Roman"/>
                <w:sz w:val="24"/>
                <w:szCs w:val="24"/>
              </w:rPr>
            </w:pPr>
          </w:p>
        </w:tc>
      </w:tr>
      <w:tr w:rsidR="00B17513" w:rsidRPr="00E900B4" w:rsidTr="003349D6">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B17513" w:rsidRPr="00E900B4" w:rsidRDefault="00B17513"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lastRenderedPageBreak/>
              <w:t>К.М.02.04(У) Социально значимая практика</w:t>
            </w:r>
          </w:p>
          <w:p w:rsidR="007A04FD" w:rsidRPr="00E900B4" w:rsidRDefault="007A04FD"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Вид практики:  </w:t>
            </w:r>
            <w:r w:rsidR="0085407C" w:rsidRPr="00E900B4">
              <w:rPr>
                <w:rFonts w:ascii="Times New Roman" w:eastAsia="Times New Roman" w:hAnsi="Times New Roman" w:cs="Times New Roman"/>
                <w:sz w:val="24"/>
                <w:szCs w:val="24"/>
              </w:rPr>
              <w:t>Учебная</w:t>
            </w:r>
            <w:r w:rsidRPr="00E900B4">
              <w:rPr>
                <w:rFonts w:ascii="Times New Roman" w:eastAsia="Times New Roman" w:hAnsi="Times New Roman" w:cs="Times New Roman"/>
                <w:sz w:val="24"/>
                <w:szCs w:val="24"/>
              </w:rPr>
              <w:t xml:space="preserve">   практика.</w:t>
            </w:r>
          </w:p>
          <w:p w:rsidR="007A04FD" w:rsidRPr="00E900B4" w:rsidRDefault="007A04FD"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Тип практики: Социально значима</w:t>
            </w:r>
            <w:r w:rsidR="0085407C" w:rsidRPr="00E900B4">
              <w:rPr>
                <w:rFonts w:ascii="Times New Roman" w:eastAsia="Times New Roman" w:hAnsi="Times New Roman" w:cs="Times New Roman"/>
                <w:sz w:val="24"/>
                <w:szCs w:val="24"/>
              </w:rPr>
              <w:t>я практика</w:t>
            </w:r>
          </w:p>
          <w:p w:rsidR="007A04FD" w:rsidRPr="00E900B4" w:rsidRDefault="007A04FD"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Форма проведения практики: дискретно. </w:t>
            </w:r>
          </w:p>
          <w:p w:rsidR="0085407C" w:rsidRPr="00E900B4" w:rsidRDefault="0085407C"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Социально-значимая практика организуется на базе образовательных учреждений общего образования. Основными видами деятельности обучающихся являются педагогическое наблюдение и анализ образовательного процесса на месте прохождения практики, в ходе которых развиваются универсальные, </w:t>
            </w:r>
            <w:proofErr w:type="spellStart"/>
            <w:r w:rsidRPr="00E900B4">
              <w:rPr>
                <w:rFonts w:ascii="Times New Roman" w:eastAsia="Times New Roman" w:hAnsi="Times New Roman" w:cs="Times New Roman"/>
                <w:sz w:val="24"/>
                <w:szCs w:val="24"/>
              </w:rPr>
              <w:t>общепрофессиональные</w:t>
            </w:r>
            <w:proofErr w:type="spellEnd"/>
            <w:r w:rsidRPr="00E900B4">
              <w:rPr>
                <w:rFonts w:ascii="Times New Roman" w:eastAsia="Times New Roman" w:hAnsi="Times New Roman" w:cs="Times New Roman"/>
                <w:sz w:val="24"/>
                <w:szCs w:val="24"/>
              </w:rPr>
              <w:t xml:space="preserve"> и профессиональные </w:t>
            </w:r>
            <w:r w:rsidRPr="00E900B4">
              <w:rPr>
                <w:rFonts w:ascii="Times New Roman" w:eastAsia="Times New Roman" w:hAnsi="Times New Roman" w:cs="Times New Roman"/>
                <w:sz w:val="24"/>
                <w:szCs w:val="24"/>
              </w:rPr>
              <w:lastRenderedPageBreak/>
              <w:t>компетенции.</w:t>
            </w:r>
          </w:p>
          <w:p w:rsidR="007A04FD" w:rsidRPr="00E900B4" w:rsidRDefault="008B6438"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Социально значимая </w:t>
            </w:r>
            <w:r w:rsidR="007A04FD" w:rsidRPr="00E900B4">
              <w:rPr>
                <w:rFonts w:ascii="Times New Roman" w:eastAsia="Times New Roman" w:hAnsi="Times New Roman" w:cs="Times New Roman"/>
                <w:sz w:val="24"/>
                <w:szCs w:val="24"/>
              </w:rPr>
              <w:t xml:space="preserve"> практика в соответствии с учебным планом проводится:</w:t>
            </w:r>
          </w:p>
          <w:p w:rsidR="007A04FD" w:rsidRPr="00E900B4" w:rsidRDefault="007A04FD"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Очная форма обучения – 1 курс, 2 семестр, 2 курс, 3,4 семестр</w:t>
            </w:r>
          </w:p>
          <w:p w:rsidR="008114EC" w:rsidRPr="00E900B4" w:rsidRDefault="007A04FD"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Заочная форма обучения - 1 курс, 2 семестр, 2 курс, 3,4 семестр</w:t>
            </w:r>
          </w:p>
        </w:tc>
      </w:tr>
      <w:tr w:rsidR="00B17513" w:rsidRPr="00E900B4" w:rsidTr="003349D6">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B17513" w:rsidRPr="00E900B4" w:rsidRDefault="00B17513" w:rsidP="00E900B4">
            <w:pPr>
              <w:spacing w:after="0" w:line="240" w:lineRule="auto"/>
              <w:jc w:val="center"/>
              <w:rPr>
                <w:rFonts w:ascii="Times New Roman" w:eastAsia="Times New Roman" w:hAnsi="Times New Roman" w:cs="Times New Roman"/>
                <w:bCs/>
                <w:sz w:val="24"/>
                <w:szCs w:val="24"/>
              </w:rPr>
            </w:pPr>
            <w:r w:rsidRPr="00E900B4">
              <w:rPr>
                <w:rFonts w:ascii="Times New Roman" w:eastAsia="Times New Roman" w:hAnsi="Times New Roman" w:cs="Times New Roman"/>
                <w:sz w:val="24"/>
                <w:szCs w:val="24"/>
              </w:rPr>
              <w:lastRenderedPageBreak/>
              <w:t xml:space="preserve">К.М.03 </w:t>
            </w:r>
            <w:r w:rsidRPr="00E900B4">
              <w:rPr>
                <w:rFonts w:ascii="Times New Roman" w:eastAsia="Times New Roman" w:hAnsi="Times New Roman" w:cs="Times New Roman"/>
                <w:bCs/>
                <w:sz w:val="24"/>
                <w:szCs w:val="24"/>
              </w:rPr>
              <w:t>Модуль здоровья и безопасности жизнедеятельности</w:t>
            </w:r>
          </w:p>
        </w:tc>
      </w:tr>
      <w:tr w:rsidR="00B17513" w:rsidRPr="00E900B4" w:rsidTr="003349D6">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B17513" w:rsidRPr="00E900B4" w:rsidRDefault="00B17513"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К.М.03.01 Возрастная анатомия, физиология и гигиена</w:t>
            </w:r>
          </w:p>
          <w:p w:rsidR="00FE1241" w:rsidRPr="00E900B4" w:rsidRDefault="00FE1241"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Предмет и содержание курса «Возрастная анатомия, физиология и гигиена»</w:t>
            </w:r>
          </w:p>
          <w:p w:rsidR="00FE1241" w:rsidRPr="00E900B4" w:rsidRDefault="00FE1241"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Предмет и содержание курса. Взаимосвязь возрастной анатомии, физиологии и гигиены с другими науками. Развитие анатомии и физиологии и их части, посвященной развитию детей и подростков.</w:t>
            </w:r>
          </w:p>
          <w:p w:rsidR="00FE1241" w:rsidRPr="00E900B4" w:rsidRDefault="00FE1241"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Общие закономерности роста и развития организма. </w:t>
            </w:r>
            <w:proofErr w:type="spellStart"/>
            <w:r w:rsidRPr="00E900B4">
              <w:rPr>
                <w:rFonts w:ascii="Times New Roman" w:eastAsia="Times New Roman" w:hAnsi="Times New Roman" w:cs="Times New Roman"/>
                <w:sz w:val="24"/>
                <w:szCs w:val="24"/>
              </w:rPr>
              <w:t>Возрастнаяпериодизация</w:t>
            </w:r>
            <w:proofErr w:type="spellEnd"/>
            <w:r w:rsidRPr="00E900B4">
              <w:rPr>
                <w:rFonts w:ascii="Times New Roman" w:eastAsia="Times New Roman" w:hAnsi="Times New Roman" w:cs="Times New Roman"/>
                <w:sz w:val="24"/>
                <w:szCs w:val="24"/>
              </w:rPr>
              <w:t>.</w:t>
            </w:r>
          </w:p>
          <w:p w:rsidR="00FE1241" w:rsidRPr="00E900B4" w:rsidRDefault="00FE1241"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Соотношение процессов роста и развития. Определение понятий. Общие закономерности роста, развития: непрерывность, </w:t>
            </w:r>
            <w:proofErr w:type="spellStart"/>
            <w:r w:rsidRPr="00E900B4">
              <w:rPr>
                <w:rFonts w:ascii="Times New Roman" w:eastAsia="Times New Roman" w:hAnsi="Times New Roman" w:cs="Times New Roman"/>
                <w:sz w:val="24"/>
                <w:szCs w:val="24"/>
              </w:rPr>
              <w:t>гетерохронность</w:t>
            </w:r>
            <w:proofErr w:type="spellEnd"/>
            <w:r w:rsidRPr="00E900B4">
              <w:rPr>
                <w:rFonts w:ascii="Times New Roman" w:eastAsia="Times New Roman" w:hAnsi="Times New Roman" w:cs="Times New Roman"/>
                <w:sz w:val="24"/>
                <w:szCs w:val="24"/>
              </w:rPr>
              <w:t xml:space="preserve">, </w:t>
            </w:r>
            <w:proofErr w:type="spellStart"/>
            <w:r w:rsidRPr="00E900B4">
              <w:rPr>
                <w:rFonts w:ascii="Times New Roman" w:eastAsia="Times New Roman" w:hAnsi="Times New Roman" w:cs="Times New Roman"/>
                <w:sz w:val="24"/>
                <w:szCs w:val="24"/>
              </w:rPr>
              <w:t>системогенез</w:t>
            </w:r>
            <w:proofErr w:type="spellEnd"/>
            <w:r w:rsidRPr="00E900B4">
              <w:rPr>
                <w:rFonts w:ascii="Times New Roman" w:eastAsia="Times New Roman" w:hAnsi="Times New Roman" w:cs="Times New Roman"/>
                <w:sz w:val="24"/>
                <w:szCs w:val="24"/>
              </w:rPr>
              <w:t>, биологическая надежность. Нейрогуморальная регуляция функций организма. Гомеостаз и определяющие его факторы. Возрастная периодизация. Календарный и биологический возраст, их соотношение, критерии определения биологического возраста на разных этапах онтогенеза. Морфологические критерии биологического возраста на разных этапах онтогенеза. Роль среды и наследственности. Фенотип и генотип. Особенности овогенеза и сперматогенеза. Наследственные болезни и пороки развития. Факторы внешней среды, воздействующие на организм в процессе его жизнедеятельности, роста и развития. Мутация. Мутагенные факторы. Основные показатели развития ребенка.</w:t>
            </w:r>
          </w:p>
          <w:p w:rsidR="00FE1241" w:rsidRPr="00E900B4" w:rsidRDefault="00FE1241" w:rsidP="00E900B4">
            <w:pPr>
              <w:spacing w:after="0" w:line="240" w:lineRule="auto"/>
              <w:jc w:val="both"/>
              <w:rPr>
                <w:rFonts w:ascii="Times New Roman" w:eastAsia="Times New Roman" w:hAnsi="Times New Roman" w:cs="Times New Roman"/>
                <w:sz w:val="24"/>
                <w:szCs w:val="24"/>
              </w:rPr>
            </w:pPr>
            <w:proofErr w:type="spellStart"/>
            <w:proofErr w:type="gramStart"/>
            <w:r w:rsidRPr="00E900B4">
              <w:rPr>
                <w:rFonts w:ascii="Times New Roman" w:eastAsia="Times New Roman" w:hAnsi="Times New Roman" w:cs="Times New Roman"/>
                <w:sz w:val="24"/>
                <w:szCs w:val="24"/>
              </w:rPr>
              <w:t>Морфо-функциональные</w:t>
            </w:r>
            <w:proofErr w:type="spellEnd"/>
            <w:proofErr w:type="gramEnd"/>
            <w:r w:rsidRPr="00E900B4">
              <w:rPr>
                <w:rFonts w:ascii="Times New Roman" w:eastAsia="Times New Roman" w:hAnsi="Times New Roman" w:cs="Times New Roman"/>
                <w:sz w:val="24"/>
                <w:szCs w:val="24"/>
              </w:rPr>
              <w:t xml:space="preserve"> и возрастные особенности нервной и гуморальной регуляции.</w:t>
            </w:r>
          </w:p>
          <w:p w:rsidR="00FE1241" w:rsidRPr="00E900B4" w:rsidRDefault="00FE1241"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Понятия покоя, возбуждения и торможения. Рефлекс и рефлекторная дуга. Условные рефлексы, их образование, классификация. Торможение УР. Виды коркового торможения. Утомление, его фазы. Профилактика утомления.</w:t>
            </w:r>
          </w:p>
          <w:p w:rsidR="00FE1241" w:rsidRPr="00E900B4" w:rsidRDefault="00FE1241"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Возрастные особенности пищеварения, обмена веществ. Гигиена питания.</w:t>
            </w:r>
          </w:p>
          <w:p w:rsidR="00FE1241" w:rsidRDefault="00FE1241"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Строение и функции системы пищеварения, обмен веществ и энергии. Определение роста и массы тела испытуемого. Определение  величины основного обмена.</w:t>
            </w:r>
            <w:r w:rsidRPr="00E900B4">
              <w:rPr>
                <w:rFonts w:ascii="Times New Roman" w:eastAsia="Times New Roman" w:hAnsi="Times New Roman" w:cs="Times New Roman"/>
                <w:sz w:val="24"/>
                <w:szCs w:val="24"/>
              </w:rPr>
              <w:tab/>
              <w:t>Гигиенические требования к питанию детей и подростков. Витамины, их значение в обмене веществ.</w:t>
            </w:r>
          </w:p>
          <w:p w:rsidR="00F315E4" w:rsidRDefault="00F315E4" w:rsidP="00E900B4">
            <w:pPr>
              <w:spacing w:after="0" w:line="240" w:lineRule="auto"/>
              <w:ind w:firstLine="709"/>
              <w:jc w:val="both"/>
              <w:rPr>
                <w:rFonts w:ascii="Times New Roman" w:hAnsi="Times New Roman" w:cs="Times New Roman"/>
                <w:color w:val="000000"/>
                <w:sz w:val="24"/>
                <w:szCs w:val="24"/>
              </w:rPr>
            </w:pPr>
            <w:r w:rsidRPr="00287993">
              <w:rPr>
                <w:rFonts w:ascii="Times New Roman" w:hAnsi="Times New Roman" w:cs="Times New Roman"/>
                <w:color w:val="000000"/>
                <w:sz w:val="24"/>
                <w:szCs w:val="24"/>
              </w:rPr>
              <w:t>Возрастная физиология и гигиена анализаторов.</w:t>
            </w:r>
          </w:p>
          <w:p w:rsidR="00F315E4" w:rsidRDefault="00F315E4" w:rsidP="00E900B4">
            <w:pPr>
              <w:spacing w:after="0" w:line="240" w:lineRule="auto"/>
              <w:ind w:firstLine="709"/>
              <w:jc w:val="both"/>
              <w:rPr>
                <w:rFonts w:ascii="Times New Roman" w:hAnsi="Times New Roman" w:cs="Times New Roman"/>
                <w:color w:val="000000"/>
                <w:sz w:val="24"/>
                <w:szCs w:val="24"/>
              </w:rPr>
            </w:pPr>
            <w:r w:rsidRPr="00287993">
              <w:rPr>
                <w:rFonts w:ascii="Times New Roman" w:hAnsi="Times New Roman" w:cs="Times New Roman"/>
                <w:color w:val="000000"/>
                <w:sz w:val="24"/>
                <w:szCs w:val="24"/>
              </w:rPr>
              <w:t xml:space="preserve">Закономерности онтогенетического развития </w:t>
            </w:r>
            <w:proofErr w:type="spellStart"/>
            <w:r w:rsidRPr="00287993">
              <w:rPr>
                <w:rFonts w:ascii="Times New Roman" w:hAnsi="Times New Roman" w:cs="Times New Roman"/>
                <w:color w:val="000000"/>
                <w:sz w:val="24"/>
                <w:szCs w:val="24"/>
              </w:rPr>
              <w:t>опорно</w:t>
            </w:r>
            <w:proofErr w:type="spellEnd"/>
            <w:r w:rsidRPr="00287993">
              <w:rPr>
                <w:rFonts w:ascii="Times New Roman" w:hAnsi="Times New Roman" w:cs="Times New Roman"/>
                <w:color w:val="000000"/>
                <w:sz w:val="24"/>
                <w:szCs w:val="24"/>
              </w:rPr>
              <w:t xml:space="preserve"> -двигательного аппарата</w:t>
            </w:r>
            <w:r>
              <w:rPr>
                <w:rFonts w:ascii="Times New Roman" w:hAnsi="Times New Roman" w:cs="Times New Roman"/>
                <w:color w:val="000000"/>
                <w:sz w:val="24"/>
                <w:szCs w:val="24"/>
              </w:rPr>
              <w:t>.</w:t>
            </w:r>
          </w:p>
          <w:p w:rsidR="00F315E4" w:rsidRDefault="00F315E4" w:rsidP="00E900B4">
            <w:pPr>
              <w:spacing w:after="0" w:line="240" w:lineRule="auto"/>
              <w:ind w:firstLine="709"/>
              <w:jc w:val="both"/>
              <w:rPr>
                <w:rFonts w:ascii="Times New Roman" w:hAnsi="Times New Roman" w:cs="Times New Roman"/>
                <w:color w:val="000000"/>
                <w:sz w:val="24"/>
                <w:szCs w:val="24"/>
              </w:rPr>
            </w:pPr>
            <w:r w:rsidRPr="00287993">
              <w:rPr>
                <w:rFonts w:ascii="Times New Roman" w:hAnsi="Times New Roman" w:cs="Times New Roman"/>
                <w:color w:val="000000"/>
                <w:sz w:val="24"/>
                <w:szCs w:val="24"/>
              </w:rPr>
              <w:t>Возрастные особенности крови и сердечно- сосудистой системы.</w:t>
            </w:r>
          </w:p>
          <w:p w:rsidR="00F315E4" w:rsidRDefault="00F315E4" w:rsidP="00E900B4">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Возрастные особенности органов дыхания.</w:t>
            </w:r>
          </w:p>
          <w:p w:rsidR="00F315E4" w:rsidRPr="00E900B4" w:rsidRDefault="00F315E4" w:rsidP="00E900B4">
            <w:pPr>
              <w:spacing w:after="0" w:line="240" w:lineRule="auto"/>
              <w:ind w:firstLine="709"/>
              <w:jc w:val="both"/>
              <w:rPr>
                <w:rFonts w:ascii="Times New Roman" w:eastAsia="Times New Roman" w:hAnsi="Times New Roman" w:cs="Times New Roman"/>
                <w:sz w:val="24"/>
                <w:szCs w:val="24"/>
              </w:rPr>
            </w:pPr>
            <w:r w:rsidRPr="00287993">
              <w:rPr>
                <w:rFonts w:ascii="Times New Roman" w:hAnsi="Times New Roman" w:cs="Times New Roman"/>
                <w:color w:val="000000"/>
                <w:sz w:val="24"/>
                <w:szCs w:val="24"/>
              </w:rPr>
              <w:t xml:space="preserve">Возрастные особенности пищеварения, обмена веществ. </w:t>
            </w:r>
            <w:r>
              <w:rPr>
                <w:rFonts w:ascii="Times New Roman" w:hAnsi="Times New Roman" w:cs="Times New Roman"/>
                <w:color w:val="000000"/>
                <w:sz w:val="24"/>
                <w:szCs w:val="24"/>
              </w:rPr>
              <w:t>Гигиена питания.</w:t>
            </w:r>
          </w:p>
        </w:tc>
      </w:tr>
      <w:tr w:rsidR="00B17513" w:rsidRPr="00E900B4" w:rsidTr="003349D6">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B17513" w:rsidRPr="00E900B4" w:rsidRDefault="00B17513" w:rsidP="00E900B4">
            <w:pPr>
              <w:spacing w:after="0" w:line="240" w:lineRule="auto"/>
              <w:jc w:val="center"/>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К.М.03.02 Основы медицинских знаний</w:t>
            </w:r>
          </w:p>
          <w:p w:rsidR="00116C2E" w:rsidRPr="00E900B4" w:rsidRDefault="00116C2E"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Тема 1. Введение в дисциплину. Основные понятия и определения дисциплины.</w:t>
            </w:r>
          </w:p>
          <w:p w:rsidR="00082BA1" w:rsidRPr="00E900B4" w:rsidRDefault="00082BA1"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Цели и задачи курса. Значение дисциплины для правильной организации учебно-воспитательной работы, трудового обучения, совершенствования физического развития и работоспособности детей.</w:t>
            </w:r>
          </w:p>
          <w:p w:rsidR="00082BA1" w:rsidRPr="00E900B4" w:rsidRDefault="00082BA1"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Общее понятие о здоровье как состоянии организма, которое развивается в процессе реализации генетического материала в условиях конкретной социальной и экологической среды. Здоровье человека как предмет исследования. Определения понятия здоровье. Состояние здоровья. Критерии здоровья. Общественное, индивидуальное здоровье. Духовное и физическое здоровье в гармоничном единстве. Здоровье и болезнь как основные формы жизни.</w:t>
            </w:r>
          </w:p>
          <w:p w:rsidR="00082BA1" w:rsidRPr="00E900B4" w:rsidRDefault="00082BA1"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Проблемы здоровья учащихся различных возрастных групп, факторы здоровья, характеристика групп здоровья.</w:t>
            </w:r>
          </w:p>
          <w:p w:rsidR="00082BA1" w:rsidRPr="00E900B4" w:rsidRDefault="00116C2E"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Тема 2. Здоровье и болезнь. Факторы риска болезней современности: генетический, экологический, образ жизни</w:t>
            </w:r>
            <w:proofErr w:type="gramStart"/>
            <w:r w:rsidRPr="00E900B4">
              <w:rPr>
                <w:rFonts w:ascii="Times New Roman" w:eastAsia="Times New Roman" w:hAnsi="Times New Roman" w:cs="Times New Roman"/>
                <w:sz w:val="24"/>
                <w:szCs w:val="24"/>
              </w:rPr>
              <w:t>.</w:t>
            </w:r>
            <w:r w:rsidR="00082BA1" w:rsidRPr="00E900B4">
              <w:rPr>
                <w:rFonts w:ascii="Times New Roman" w:eastAsia="Times New Roman" w:hAnsi="Times New Roman" w:cs="Times New Roman"/>
                <w:sz w:val="24"/>
                <w:szCs w:val="24"/>
              </w:rPr>
              <w:t>.</w:t>
            </w:r>
            <w:proofErr w:type="gramEnd"/>
          </w:p>
          <w:p w:rsidR="00116C2E" w:rsidRPr="00E900B4" w:rsidRDefault="00116C2E"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Общее понятие о здоровье как состоянии организма, которое развивается в процессе реализации генетического материала в условиях конкретной социальной и </w:t>
            </w:r>
            <w:r w:rsidRPr="00E900B4">
              <w:rPr>
                <w:rFonts w:ascii="Times New Roman" w:eastAsia="Times New Roman" w:hAnsi="Times New Roman" w:cs="Times New Roman"/>
                <w:sz w:val="24"/>
                <w:szCs w:val="24"/>
              </w:rPr>
              <w:lastRenderedPageBreak/>
              <w:t>экологической среды. Здоровье человека как предмет исследования. Определения понятия здоровье. Состояние здоровья. Критерии здоровья. Общественное, индивидуальное здоровье. Духовное и физическое здоровье в гармоничном единстве. Здоровье и болезнь как основные формы жизни.</w:t>
            </w:r>
          </w:p>
          <w:p w:rsidR="00116C2E" w:rsidRPr="00E900B4" w:rsidRDefault="00116C2E"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Проблемы здоровья учащихся различных возрастных групп, факторы здоровья, характеристика групп здоровья.</w:t>
            </w:r>
          </w:p>
          <w:p w:rsidR="00116C2E" w:rsidRPr="00E900B4" w:rsidRDefault="00116C2E"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Здоровье и наследственность.</w:t>
            </w:r>
          </w:p>
          <w:p w:rsidR="00082BA1" w:rsidRPr="00E900B4" w:rsidRDefault="00116C2E"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Значение профилактических осмотров в ранней диагностике заболеваний</w:t>
            </w:r>
            <w:proofErr w:type="gramStart"/>
            <w:r w:rsidRPr="00E900B4">
              <w:rPr>
                <w:rFonts w:ascii="Times New Roman" w:eastAsia="Times New Roman" w:hAnsi="Times New Roman" w:cs="Times New Roman"/>
                <w:sz w:val="24"/>
                <w:szCs w:val="24"/>
              </w:rPr>
              <w:t>.</w:t>
            </w:r>
            <w:r w:rsidR="00082BA1" w:rsidRPr="00E900B4">
              <w:rPr>
                <w:rFonts w:ascii="Times New Roman" w:eastAsia="Times New Roman" w:hAnsi="Times New Roman" w:cs="Times New Roman"/>
                <w:sz w:val="24"/>
                <w:szCs w:val="24"/>
              </w:rPr>
              <w:t>.</w:t>
            </w:r>
            <w:proofErr w:type="gramEnd"/>
          </w:p>
          <w:p w:rsidR="00082BA1" w:rsidRPr="00E900B4" w:rsidRDefault="00116C2E"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Тема 3. Экология и здоровье человека</w:t>
            </w:r>
            <w:r w:rsidR="00082BA1" w:rsidRPr="00E900B4">
              <w:rPr>
                <w:rFonts w:ascii="Times New Roman" w:eastAsia="Times New Roman" w:hAnsi="Times New Roman" w:cs="Times New Roman"/>
                <w:sz w:val="24"/>
                <w:szCs w:val="24"/>
              </w:rPr>
              <w:t>.</w:t>
            </w:r>
          </w:p>
          <w:p w:rsidR="00082BA1" w:rsidRPr="00E900B4" w:rsidRDefault="00116C2E"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Биологическое действие на организм загрязнений окружающей среды. </w:t>
            </w:r>
            <w:proofErr w:type="spellStart"/>
            <w:r w:rsidRPr="00E900B4">
              <w:rPr>
                <w:rFonts w:ascii="Times New Roman" w:eastAsia="Times New Roman" w:hAnsi="Times New Roman" w:cs="Times New Roman"/>
                <w:sz w:val="24"/>
                <w:szCs w:val="24"/>
              </w:rPr>
              <w:t>Эндоэкология</w:t>
            </w:r>
            <w:proofErr w:type="spellEnd"/>
            <w:r w:rsidRPr="00E900B4">
              <w:rPr>
                <w:rFonts w:ascii="Times New Roman" w:eastAsia="Times New Roman" w:hAnsi="Times New Roman" w:cs="Times New Roman"/>
                <w:sz w:val="24"/>
                <w:szCs w:val="24"/>
              </w:rPr>
              <w:t>. Экологический кризис. Питьевая вода и здоровье. Экология жилых и общественных помещений. Экология продуктов питания.</w:t>
            </w:r>
            <w:proofErr w:type="gramStart"/>
            <w:r w:rsidRPr="00E900B4">
              <w:rPr>
                <w:rFonts w:ascii="Times New Roman" w:eastAsia="Times New Roman" w:hAnsi="Times New Roman" w:cs="Times New Roman"/>
                <w:sz w:val="24"/>
                <w:szCs w:val="24"/>
              </w:rPr>
              <w:t xml:space="preserve">  </w:t>
            </w:r>
            <w:r w:rsidR="00082BA1" w:rsidRPr="00E900B4">
              <w:rPr>
                <w:rFonts w:ascii="Times New Roman" w:eastAsia="Times New Roman" w:hAnsi="Times New Roman" w:cs="Times New Roman"/>
                <w:sz w:val="24"/>
                <w:szCs w:val="24"/>
              </w:rPr>
              <w:t>.</w:t>
            </w:r>
            <w:proofErr w:type="gramEnd"/>
          </w:p>
          <w:p w:rsidR="00082BA1" w:rsidRPr="00E900B4" w:rsidRDefault="00116C2E"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Тема 4. Понятие о неотложных состояниях, причины и  факторы, их вызывающие</w:t>
            </w:r>
            <w:proofErr w:type="gramStart"/>
            <w:r w:rsidRPr="00E900B4">
              <w:rPr>
                <w:rFonts w:ascii="Times New Roman" w:eastAsia="Times New Roman" w:hAnsi="Times New Roman" w:cs="Times New Roman"/>
                <w:sz w:val="24"/>
                <w:szCs w:val="24"/>
              </w:rPr>
              <w:t>.</w:t>
            </w:r>
            <w:r w:rsidR="00082BA1" w:rsidRPr="00E900B4">
              <w:rPr>
                <w:rFonts w:ascii="Times New Roman" w:eastAsia="Times New Roman" w:hAnsi="Times New Roman" w:cs="Times New Roman"/>
                <w:sz w:val="24"/>
                <w:szCs w:val="24"/>
              </w:rPr>
              <w:t xml:space="preserve">.  </w:t>
            </w:r>
            <w:proofErr w:type="gramEnd"/>
          </w:p>
          <w:p w:rsidR="00082BA1" w:rsidRPr="00E900B4" w:rsidRDefault="00116C2E"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Понятие первой медицинской помощи и ее значение. Неотложные состояния, причины и факторы, их вызывающие. Методы, способы и средства, используемые при оказании первой медицинской помощи</w:t>
            </w:r>
            <w:proofErr w:type="gramStart"/>
            <w:r w:rsidRPr="00E900B4">
              <w:rPr>
                <w:rFonts w:ascii="Times New Roman" w:eastAsia="Times New Roman" w:hAnsi="Times New Roman" w:cs="Times New Roman"/>
                <w:sz w:val="24"/>
                <w:szCs w:val="24"/>
              </w:rPr>
              <w:t>.</w:t>
            </w:r>
            <w:r w:rsidR="00082BA1" w:rsidRPr="00E900B4">
              <w:rPr>
                <w:rFonts w:ascii="Times New Roman" w:eastAsia="Times New Roman" w:hAnsi="Times New Roman" w:cs="Times New Roman"/>
                <w:sz w:val="24"/>
                <w:szCs w:val="24"/>
              </w:rPr>
              <w:t>.</w:t>
            </w:r>
            <w:proofErr w:type="gramEnd"/>
          </w:p>
        </w:tc>
      </w:tr>
      <w:tr w:rsidR="00B17513" w:rsidRPr="00E900B4" w:rsidTr="00384B2E">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B17513" w:rsidRPr="00E900B4" w:rsidRDefault="00B17513" w:rsidP="00E900B4">
            <w:pPr>
              <w:spacing w:after="0" w:line="240" w:lineRule="auto"/>
              <w:jc w:val="center"/>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lastRenderedPageBreak/>
              <w:t>К.М.03.03 Безопасность жизнедеятельности</w:t>
            </w:r>
          </w:p>
          <w:p w:rsidR="00D00B8F" w:rsidRPr="00E900B4" w:rsidRDefault="004966BE" w:rsidP="00384B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Основы безопасности жизнедеятельности </w:t>
            </w:r>
            <w:r>
              <w:rPr>
                <w:rFonts w:ascii="Times New Roman" w:eastAsia="Times New Roman" w:hAnsi="Times New Roman" w:cs="Times New Roman"/>
                <w:color w:val="000000"/>
                <w:sz w:val="24"/>
                <w:szCs w:val="24"/>
              </w:rPr>
              <w:t>Человек и среда обитания. Характерные состояния системы</w:t>
            </w:r>
            <w:proofErr w:type="gramStart"/>
            <w:r>
              <w:rPr>
                <w:rFonts w:ascii="Times New Roman" w:eastAsia="Times New Roman" w:hAnsi="Times New Roman" w:cs="Times New Roman"/>
                <w:color w:val="000000"/>
                <w:sz w:val="24"/>
                <w:szCs w:val="24"/>
              </w:rPr>
              <w:t>«Ч</w:t>
            </w:r>
            <w:proofErr w:type="gramEnd"/>
            <w:r>
              <w:rPr>
                <w:rFonts w:ascii="Times New Roman" w:eastAsia="Times New Roman" w:hAnsi="Times New Roman" w:cs="Times New Roman"/>
                <w:color w:val="000000"/>
                <w:sz w:val="24"/>
                <w:szCs w:val="24"/>
              </w:rPr>
              <w:t xml:space="preserve">еловек-среда обитания». Влияние неблагоприятной окружающей среды на здоровье человека. Основные источники загрязнения окружающей среды. Негативные факторы среды обитания </w:t>
            </w:r>
            <w:proofErr w:type="spellStart"/>
            <w:r>
              <w:rPr>
                <w:rFonts w:ascii="Times New Roman" w:eastAsia="Times New Roman" w:hAnsi="Times New Roman" w:cs="Times New Roman"/>
                <w:color w:val="000000"/>
                <w:sz w:val="24"/>
                <w:szCs w:val="24"/>
              </w:rPr>
              <w:t>иих</w:t>
            </w:r>
            <w:proofErr w:type="spellEnd"/>
            <w:r>
              <w:rPr>
                <w:rFonts w:ascii="Times New Roman" w:eastAsia="Times New Roman" w:hAnsi="Times New Roman" w:cs="Times New Roman"/>
                <w:color w:val="000000"/>
                <w:sz w:val="24"/>
                <w:szCs w:val="24"/>
              </w:rPr>
              <w:t xml:space="preserve"> воздействие на человека и среду обитания. Вредные привычки (употребление алкоголя, курение, употребление наркотиков) и их профилактика. Алкоголь и его влияние на здоровье человека, социальные последствия употребления алкоголя, снижение умственной и физической работоспособности. Понятие чрезвычайных ситуаций. Классификация </w:t>
            </w:r>
            <w:proofErr w:type="spellStart"/>
            <w:r>
              <w:rPr>
                <w:rFonts w:ascii="Times New Roman" w:eastAsia="Times New Roman" w:hAnsi="Times New Roman" w:cs="Times New Roman"/>
                <w:color w:val="000000"/>
                <w:sz w:val="24"/>
                <w:szCs w:val="24"/>
              </w:rPr>
              <w:t>ЧСОсновы</w:t>
            </w:r>
            <w:proofErr w:type="spellEnd"/>
            <w:r>
              <w:rPr>
                <w:rFonts w:ascii="Times New Roman" w:eastAsia="Times New Roman" w:hAnsi="Times New Roman" w:cs="Times New Roman"/>
                <w:color w:val="000000"/>
                <w:sz w:val="24"/>
                <w:szCs w:val="24"/>
              </w:rPr>
              <w:t xml:space="preserve"> медицинских знаний Основные инфекционные болезни, их классификация и профилактика. Пути передачи возбудителей инфекционных болезней. Индивидуальная и общественная профилактика инфекционных заболеваний. Оказание первой помощи при неотложных состояниях Безопасность и </w:t>
            </w:r>
            <w:proofErr w:type="spellStart"/>
            <w:r>
              <w:rPr>
                <w:rFonts w:ascii="Times New Roman" w:eastAsia="Times New Roman" w:hAnsi="Times New Roman" w:cs="Times New Roman"/>
                <w:color w:val="000000"/>
                <w:sz w:val="24"/>
                <w:szCs w:val="24"/>
              </w:rPr>
              <w:t>экологичность</w:t>
            </w:r>
            <w:proofErr w:type="spellEnd"/>
            <w:r>
              <w:rPr>
                <w:rFonts w:ascii="Times New Roman" w:eastAsia="Times New Roman" w:hAnsi="Times New Roman" w:cs="Times New Roman"/>
                <w:color w:val="000000"/>
                <w:sz w:val="24"/>
                <w:szCs w:val="24"/>
              </w:rPr>
              <w:t xml:space="preserve"> технических систем</w:t>
            </w:r>
            <w:proofErr w:type="gramStart"/>
            <w:r>
              <w:rPr>
                <w:rFonts w:ascii="Times New Roman" w:eastAsia="Times New Roman" w:hAnsi="Times New Roman" w:cs="Times New Roman"/>
                <w:color w:val="000000"/>
                <w:sz w:val="24"/>
                <w:szCs w:val="24"/>
              </w:rPr>
              <w:t xml:space="preserve"> Э</w:t>
            </w:r>
            <w:proofErr w:type="gramEnd"/>
            <w:r>
              <w:rPr>
                <w:rFonts w:ascii="Times New Roman" w:eastAsia="Times New Roman" w:hAnsi="Times New Roman" w:cs="Times New Roman"/>
                <w:color w:val="000000"/>
                <w:sz w:val="24"/>
                <w:szCs w:val="24"/>
              </w:rPr>
              <w:t xml:space="preserve">кологически опасные факторы. Понятие «экологически опасные факторы», их источники и классификация. Основы медицинских </w:t>
            </w:r>
            <w:proofErr w:type="spellStart"/>
            <w:r>
              <w:rPr>
                <w:rFonts w:ascii="Times New Roman" w:eastAsia="Times New Roman" w:hAnsi="Times New Roman" w:cs="Times New Roman"/>
                <w:color w:val="000000"/>
                <w:sz w:val="24"/>
                <w:szCs w:val="24"/>
              </w:rPr>
              <w:t>знанийОгневая</w:t>
            </w:r>
            <w:proofErr w:type="spellEnd"/>
            <w:r>
              <w:rPr>
                <w:rFonts w:ascii="Times New Roman" w:eastAsia="Times New Roman" w:hAnsi="Times New Roman" w:cs="Times New Roman"/>
                <w:color w:val="000000"/>
                <w:sz w:val="24"/>
                <w:szCs w:val="24"/>
              </w:rPr>
              <w:t xml:space="preserve"> подготовка из стрелкового оружия Основы тактики общевойсковых подразделений Радиационная, химическая и биологическая защита Военная топография Основы медицинского обеспечения Военно-политическая подготовка Правовая подготовка Основы, приемы и правила стрельбы из стрелкового оружия Вооруженные Силы Российской Федерации их состав и задачи. Тактико-технические характеристики (ТТХ) основных образцов вооружения и техники </w:t>
            </w: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 xml:space="preserve"> РФ Радиационная, химическая и биологическая защита Топографические карты и их чтение, подготовка к работе. Определение координат объектов  Медицинское обеспечение войск (сил), первая медицинская помощь при ранениях, травмах и особых случаях Основные направления социально-экономического, политического и военно-технического развития страны Военная доктрина РФ. Законодательство Российской Федерации о прохождении военной службы Общевоинские уставы </w:t>
            </w: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 xml:space="preserve"> РФ Общевоинские уставы Вооруженных Сил Российской Федерации, их основные требования и содержание  Строевая подготовка</w:t>
            </w:r>
          </w:p>
        </w:tc>
      </w:tr>
      <w:tr w:rsidR="00B17513" w:rsidRPr="00E900B4" w:rsidTr="003349D6">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883BF4" w:rsidRPr="00E900B4" w:rsidRDefault="00B17513" w:rsidP="00E900B4">
            <w:pPr>
              <w:spacing w:after="0" w:line="240" w:lineRule="auto"/>
              <w:jc w:val="center"/>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К.М.03.04 Физическая культура и спорт</w:t>
            </w:r>
          </w:p>
          <w:p w:rsidR="00883BF4" w:rsidRPr="00E900B4" w:rsidRDefault="00A14D6E" w:rsidP="00E900B4">
            <w:pPr>
              <w:spacing w:after="0" w:line="240" w:lineRule="auto"/>
              <w:rPr>
                <w:rFonts w:ascii="Times New Roman" w:eastAsia="Times New Roman" w:hAnsi="Times New Roman" w:cs="Times New Roman"/>
                <w:sz w:val="24"/>
                <w:szCs w:val="24"/>
              </w:rPr>
            </w:pPr>
            <w:r w:rsidRPr="00E900B4">
              <w:rPr>
                <w:rFonts w:ascii="Times New Roman" w:hAnsi="Times New Roman" w:cs="Times New Roman"/>
                <w:sz w:val="24"/>
                <w:szCs w:val="24"/>
              </w:rPr>
              <w:t xml:space="preserve">Понятие здоровье человека. </w:t>
            </w:r>
          </w:p>
          <w:p w:rsidR="00A14D6E" w:rsidRPr="00E900B4" w:rsidRDefault="00A14D6E" w:rsidP="00E900B4">
            <w:pPr>
              <w:spacing w:after="0" w:line="240" w:lineRule="auto"/>
              <w:ind w:firstLine="709"/>
              <w:jc w:val="both"/>
              <w:rPr>
                <w:rFonts w:ascii="Times New Roman" w:hAnsi="Times New Roman" w:cs="Times New Roman"/>
                <w:sz w:val="24"/>
                <w:szCs w:val="24"/>
              </w:rPr>
            </w:pPr>
            <w:r w:rsidRPr="00E900B4">
              <w:rPr>
                <w:rFonts w:ascii="Times New Roman" w:hAnsi="Times New Roman" w:cs="Times New Roman"/>
                <w:sz w:val="24"/>
                <w:szCs w:val="24"/>
              </w:rPr>
              <w:t>Влияние занятий физической культурой и спортом на здоровье. Вредные привычки. Содержательный досуг. Личное отношение к здоровью как условие формирования здорового образа жизни. Личная гигиена и закаливание. Три уровня ценности здоровья:</w:t>
            </w:r>
          </w:p>
          <w:p w:rsidR="00A14D6E" w:rsidRPr="00E900B4" w:rsidRDefault="00A14D6E" w:rsidP="00E900B4">
            <w:pPr>
              <w:spacing w:after="0" w:line="240" w:lineRule="auto"/>
              <w:ind w:firstLine="709"/>
              <w:jc w:val="both"/>
              <w:rPr>
                <w:rFonts w:ascii="Times New Roman" w:hAnsi="Times New Roman" w:cs="Times New Roman"/>
                <w:sz w:val="24"/>
                <w:szCs w:val="24"/>
              </w:rPr>
            </w:pPr>
            <w:r w:rsidRPr="00E900B4">
              <w:rPr>
                <w:rFonts w:ascii="Times New Roman" w:hAnsi="Times New Roman" w:cs="Times New Roman"/>
                <w:sz w:val="24"/>
                <w:szCs w:val="24"/>
              </w:rPr>
              <w:t xml:space="preserve">• биологический – изначальное здоровье, предполагающее </w:t>
            </w:r>
            <w:proofErr w:type="spellStart"/>
            <w:r w:rsidRPr="00E900B4">
              <w:rPr>
                <w:rFonts w:ascii="Times New Roman" w:hAnsi="Times New Roman" w:cs="Times New Roman"/>
                <w:sz w:val="24"/>
                <w:szCs w:val="24"/>
              </w:rPr>
              <w:t>саморегуляцию</w:t>
            </w:r>
            <w:proofErr w:type="spellEnd"/>
            <w:r w:rsidRPr="00E900B4">
              <w:rPr>
                <w:rFonts w:ascii="Times New Roman" w:hAnsi="Times New Roman" w:cs="Times New Roman"/>
                <w:sz w:val="24"/>
                <w:szCs w:val="24"/>
              </w:rPr>
              <w:t xml:space="preserve"> организма, гармонию физиологических процессов и максимальную адаптацию; </w:t>
            </w:r>
          </w:p>
          <w:p w:rsidR="00A14D6E" w:rsidRPr="00E900B4" w:rsidRDefault="00A14D6E" w:rsidP="00E900B4">
            <w:pPr>
              <w:spacing w:after="0" w:line="240" w:lineRule="auto"/>
              <w:ind w:firstLine="709"/>
              <w:jc w:val="both"/>
              <w:rPr>
                <w:rFonts w:ascii="Times New Roman" w:hAnsi="Times New Roman" w:cs="Times New Roman"/>
                <w:sz w:val="24"/>
                <w:szCs w:val="24"/>
              </w:rPr>
            </w:pPr>
            <w:r w:rsidRPr="00E900B4">
              <w:rPr>
                <w:rFonts w:ascii="Times New Roman" w:hAnsi="Times New Roman" w:cs="Times New Roman"/>
                <w:sz w:val="24"/>
                <w:szCs w:val="24"/>
              </w:rPr>
              <w:t xml:space="preserve">• социальный – здоровье как мера социальной активности и деятельного </w:t>
            </w:r>
            <w:r w:rsidRPr="00E900B4">
              <w:rPr>
                <w:rFonts w:ascii="Times New Roman" w:hAnsi="Times New Roman" w:cs="Times New Roman"/>
                <w:sz w:val="24"/>
                <w:szCs w:val="24"/>
              </w:rPr>
              <w:lastRenderedPageBreak/>
              <w:t xml:space="preserve">отношения индивида к миру; </w:t>
            </w:r>
          </w:p>
          <w:p w:rsidR="00A14D6E" w:rsidRPr="00E900B4" w:rsidRDefault="00A14D6E" w:rsidP="00E900B4">
            <w:pPr>
              <w:spacing w:after="0" w:line="240" w:lineRule="auto"/>
              <w:ind w:firstLine="709"/>
              <w:jc w:val="both"/>
              <w:rPr>
                <w:rFonts w:ascii="Times New Roman" w:hAnsi="Times New Roman" w:cs="Times New Roman"/>
                <w:sz w:val="24"/>
                <w:szCs w:val="24"/>
              </w:rPr>
            </w:pPr>
            <w:r w:rsidRPr="00E900B4">
              <w:rPr>
                <w:rFonts w:ascii="Times New Roman" w:hAnsi="Times New Roman" w:cs="Times New Roman"/>
                <w:sz w:val="24"/>
                <w:szCs w:val="24"/>
              </w:rPr>
              <w:t>• личностный (психологический) – здоровье как отрицание болезни в смысле ее преодоления</w:t>
            </w:r>
          </w:p>
          <w:p w:rsidR="00A14D6E" w:rsidRPr="00E900B4" w:rsidRDefault="00A14D6E" w:rsidP="00E900B4">
            <w:pPr>
              <w:spacing w:after="0" w:line="240" w:lineRule="auto"/>
              <w:jc w:val="both"/>
              <w:rPr>
                <w:rFonts w:ascii="Times New Roman" w:hAnsi="Times New Roman" w:cs="Times New Roman"/>
                <w:sz w:val="24"/>
                <w:szCs w:val="24"/>
              </w:rPr>
            </w:pPr>
            <w:r w:rsidRPr="00E900B4">
              <w:rPr>
                <w:rFonts w:ascii="Times New Roman" w:hAnsi="Times New Roman" w:cs="Times New Roman"/>
                <w:sz w:val="24"/>
                <w:szCs w:val="24"/>
              </w:rPr>
              <w:t>Здоровье человека как ценность.</w:t>
            </w:r>
          </w:p>
          <w:p w:rsidR="00A14D6E" w:rsidRPr="00E900B4" w:rsidRDefault="00A14D6E" w:rsidP="00E900B4">
            <w:pPr>
              <w:spacing w:after="0" w:line="240" w:lineRule="auto"/>
              <w:ind w:firstLine="709"/>
              <w:jc w:val="both"/>
              <w:rPr>
                <w:rFonts w:ascii="Times New Roman" w:hAnsi="Times New Roman" w:cs="Times New Roman"/>
                <w:sz w:val="24"/>
                <w:szCs w:val="24"/>
              </w:rPr>
            </w:pPr>
            <w:r w:rsidRPr="00E900B4">
              <w:rPr>
                <w:rFonts w:ascii="Times New Roman" w:hAnsi="Times New Roman" w:cs="Times New Roman"/>
                <w:sz w:val="24"/>
                <w:szCs w:val="24"/>
              </w:rPr>
              <w:t>Элементы здорового образа жизни. Соблюдение режима труда и отдыха. Питания и сна. Гигиенические требования при занятиях физической культурой  и спортом. Целесообразность режима двигательной активности. Содержательный досуг, оказывающий развивающее воздействие на личность. Факторы, определяющие здоровье.</w:t>
            </w:r>
          </w:p>
          <w:p w:rsidR="00A14D6E" w:rsidRPr="00E900B4" w:rsidRDefault="00A14D6E" w:rsidP="00E900B4">
            <w:pPr>
              <w:spacing w:after="0" w:line="240" w:lineRule="auto"/>
              <w:jc w:val="both"/>
              <w:rPr>
                <w:rFonts w:ascii="Times New Roman" w:hAnsi="Times New Roman" w:cs="Times New Roman"/>
                <w:sz w:val="24"/>
                <w:szCs w:val="24"/>
              </w:rPr>
            </w:pPr>
            <w:r w:rsidRPr="00E900B4">
              <w:rPr>
                <w:rFonts w:ascii="Times New Roman" w:hAnsi="Times New Roman" w:cs="Times New Roman"/>
                <w:sz w:val="24"/>
                <w:szCs w:val="24"/>
              </w:rPr>
              <w:t>Здоровый образ жизни, его составляющие.</w:t>
            </w:r>
          </w:p>
          <w:p w:rsidR="00A14D6E" w:rsidRPr="00E900B4" w:rsidRDefault="00A14D6E" w:rsidP="00E900B4">
            <w:pPr>
              <w:spacing w:after="0" w:line="240" w:lineRule="auto"/>
              <w:ind w:firstLine="709"/>
              <w:jc w:val="both"/>
              <w:rPr>
                <w:rFonts w:ascii="Times New Roman" w:hAnsi="Times New Roman" w:cs="Times New Roman"/>
                <w:sz w:val="24"/>
                <w:szCs w:val="24"/>
              </w:rPr>
            </w:pPr>
            <w:r w:rsidRPr="00E900B4">
              <w:rPr>
                <w:rFonts w:ascii="Times New Roman" w:hAnsi="Times New Roman" w:cs="Times New Roman"/>
                <w:sz w:val="24"/>
                <w:szCs w:val="24"/>
              </w:rPr>
              <w:t>Естественные силы природы (солнце, воздух и вода, их закаливающее воздействие). Гигиенические факторы (личная гигиена – распорядок дня, гигиена сна, режим питания, трудовой деятельности).   Их комплексное взаимодействие. Требования к организации и ведению здорового образа жизни. Утомление. Распорядок дня. Рациональное питание. Чередование нагрузки (физической, умственной) и отдыха. Содержательные характеристики составляющих здорового образа жизни.  Основные составляющие здорового образа жизни:</w:t>
            </w:r>
          </w:p>
          <w:p w:rsidR="00A14D6E" w:rsidRPr="00E900B4" w:rsidRDefault="00A14D6E" w:rsidP="00E900B4">
            <w:pPr>
              <w:spacing w:after="0" w:line="240" w:lineRule="auto"/>
              <w:ind w:firstLine="709"/>
              <w:jc w:val="both"/>
              <w:rPr>
                <w:rFonts w:ascii="Times New Roman" w:hAnsi="Times New Roman" w:cs="Times New Roman"/>
                <w:sz w:val="24"/>
                <w:szCs w:val="24"/>
              </w:rPr>
            </w:pPr>
            <w:r w:rsidRPr="00E900B4">
              <w:rPr>
                <w:rFonts w:ascii="Times New Roman" w:hAnsi="Times New Roman" w:cs="Times New Roman"/>
                <w:sz w:val="24"/>
                <w:szCs w:val="24"/>
              </w:rPr>
              <w:t>- режим труда и отдыха;</w:t>
            </w:r>
          </w:p>
          <w:p w:rsidR="00A14D6E" w:rsidRPr="00E900B4" w:rsidRDefault="00A14D6E" w:rsidP="00E900B4">
            <w:pPr>
              <w:spacing w:after="0" w:line="240" w:lineRule="auto"/>
              <w:ind w:firstLine="709"/>
              <w:jc w:val="both"/>
              <w:rPr>
                <w:rFonts w:ascii="Times New Roman" w:hAnsi="Times New Roman" w:cs="Times New Roman"/>
                <w:sz w:val="24"/>
                <w:szCs w:val="24"/>
              </w:rPr>
            </w:pPr>
            <w:r w:rsidRPr="00E900B4">
              <w:rPr>
                <w:rFonts w:ascii="Times New Roman" w:hAnsi="Times New Roman" w:cs="Times New Roman"/>
                <w:sz w:val="24"/>
                <w:szCs w:val="24"/>
              </w:rPr>
              <w:t xml:space="preserve">- организацию сна; </w:t>
            </w:r>
          </w:p>
          <w:p w:rsidR="00A14D6E" w:rsidRPr="00E900B4" w:rsidRDefault="00A14D6E" w:rsidP="00E900B4">
            <w:pPr>
              <w:spacing w:after="0" w:line="240" w:lineRule="auto"/>
              <w:ind w:firstLine="709"/>
              <w:jc w:val="both"/>
              <w:rPr>
                <w:rFonts w:ascii="Times New Roman" w:hAnsi="Times New Roman" w:cs="Times New Roman"/>
                <w:sz w:val="24"/>
                <w:szCs w:val="24"/>
              </w:rPr>
            </w:pPr>
            <w:r w:rsidRPr="00E900B4">
              <w:rPr>
                <w:rFonts w:ascii="Times New Roman" w:hAnsi="Times New Roman" w:cs="Times New Roman"/>
                <w:sz w:val="24"/>
                <w:szCs w:val="24"/>
              </w:rPr>
              <w:t xml:space="preserve">- режим питания; </w:t>
            </w:r>
          </w:p>
          <w:p w:rsidR="00A14D6E" w:rsidRPr="00E900B4" w:rsidRDefault="00A14D6E" w:rsidP="00E900B4">
            <w:pPr>
              <w:spacing w:after="0" w:line="240" w:lineRule="auto"/>
              <w:ind w:firstLine="709"/>
              <w:jc w:val="both"/>
              <w:rPr>
                <w:rFonts w:ascii="Times New Roman" w:hAnsi="Times New Roman" w:cs="Times New Roman"/>
                <w:sz w:val="24"/>
                <w:szCs w:val="24"/>
              </w:rPr>
            </w:pPr>
            <w:r w:rsidRPr="00E900B4">
              <w:rPr>
                <w:rFonts w:ascii="Times New Roman" w:hAnsi="Times New Roman" w:cs="Times New Roman"/>
                <w:sz w:val="24"/>
                <w:szCs w:val="24"/>
              </w:rPr>
              <w:t>- организацию двигательной активности;</w:t>
            </w:r>
          </w:p>
          <w:p w:rsidR="00A14D6E" w:rsidRPr="00E900B4" w:rsidRDefault="00A14D6E" w:rsidP="00E900B4">
            <w:pPr>
              <w:spacing w:after="0" w:line="240" w:lineRule="auto"/>
              <w:ind w:firstLine="709"/>
              <w:jc w:val="both"/>
              <w:rPr>
                <w:rFonts w:ascii="Times New Roman" w:hAnsi="Times New Roman" w:cs="Times New Roman"/>
                <w:sz w:val="24"/>
                <w:szCs w:val="24"/>
              </w:rPr>
            </w:pPr>
            <w:r w:rsidRPr="00E900B4">
              <w:rPr>
                <w:rFonts w:ascii="Times New Roman" w:hAnsi="Times New Roman" w:cs="Times New Roman"/>
                <w:sz w:val="24"/>
                <w:szCs w:val="24"/>
              </w:rPr>
              <w:t xml:space="preserve">- выполнение требований санитарии, гигиены, закаливания; </w:t>
            </w:r>
          </w:p>
          <w:p w:rsidR="00A14D6E" w:rsidRPr="00E900B4" w:rsidRDefault="00A14D6E" w:rsidP="00E900B4">
            <w:pPr>
              <w:spacing w:after="0" w:line="240" w:lineRule="auto"/>
              <w:ind w:firstLine="709"/>
              <w:jc w:val="both"/>
              <w:rPr>
                <w:rFonts w:ascii="Times New Roman" w:hAnsi="Times New Roman" w:cs="Times New Roman"/>
                <w:sz w:val="24"/>
                <w:szCs w:val="24"/>
              </w:rPr>
            </w:pPr>
            <w:r w:rsidRPr="00E900B4">
              <w:rPr>
                <w:rFonts w:ascii="Times New Roman" w:hAnsi="Times New Roman" w:cs="Times New Roman"/>
                <w:sz w:val="24"/>
                <w:szCs w:val="24"/>
              </w:rPr>
              <w:t xml:space="preserve">- профилактику вредных привычек; </w:t>
            </w:r>
          </w:p>
          <w:p w:rsidR="00A14D6E" w:rsidRPr="00E900B4" w:rsidRDefault="00A14D6E" w:rsidP="00E900B4">
            <w:pPr>
              <w:spacing w:after="0" w:line="240" w:lineRule="auto"/>
              <w:ind w:firstLine="709"/>
              <w:jc w:val="both"/>
              <w:rPr>
                <w:rFonts w:ascii="Times New Roman" w:hAnsi="Times New Roman" w:cs="Times New Roman"/>
                <w:sz w:val="24"/>
                <w:szCs w:val="24"/>
              </w:rPr>
            </w:pPr>
            <w:r w:rsidRPr="00E900B4">
              <w:rPr>
                <w:rFonts w:ascii="Times New Roman" w:hAnsi="Times New Roman" w:cs="Times New Roman"/>
                <w:sz w:val="24"/>
                <w:szCs w:val="24"/>
              </w:rPr>
              <w:t xml:space="preserve">- культуру межличностного общения; </w:t>
            </w:r>
          </w:p>
          <w:p w:rsidR="00A14D6E" w:rsidRPr="00E900B4" w:rsidRDefault="00A14D6E" w:rsidP="00E900B4">
            <w:pPr>
              <w:spacing w:after="0" w:line="240" w:lineRule="auto"/>
              <w:ind w:firstLine="709"/>
              <w:jc w:val="both"/>
              <w:rPr>
                <w:rFonts w:ascii="Times New Roman" w:hAnsi="Times New Roman" w:cs="Times New Roman"/>
                <w:sz w:val="24"/>
                <w:szCs w:val="24"/>
              </w:rPr>
            </w:pPr>
            <w:r w:rsidRPr="00E900B4">
              <w:rPr>
                <w:rFonts w:ascii="Times New Roman" w:hAnsi="Times New Roman" w:cs="Times New Roman"/>
                <w:sz w:val="24"/>
                <w:szCs w:val="24"/>
              </w:rPr>
              <w:t xml:space="preserve">- психофизическую регуляцию организма; </w:t>
            </w:r>
          </w:p>
          <w:p w:rsidR="00A14D6E" w:rsidRPr="00E900B4" w:rsidRDefault="00A14D6E" w:rsidP="00E900B4">
            <w:pPr>
              <w:spacing w:after="0" w:line="240" w:lineRule="auto"/>
              <w:ind w:firstLine="709"/>
              <w:jc w:val="both"/>
              <w:rPr>
                <w:rFonts w:ascii="Times New Roman" w:hAnsi="Times New Roman" w:cs="Times New Roman"/>
                <w:sz w:val="24"/>
                <w:szCs w:val="24"/>
              </w:rPr>
            </w:pPr>
            <w:r w:rsidRPr="00E900B4">
              <w:rPr>
                <w:rFonts w:ascii="Times New Roman" w:hAnsi="Times New Roman" w:cs="Times New Roman"/>
                <w:sz w:val="24"/>
                <w:szCs w:val="24"/>
              </w:rPr>
              <w:t>- культуру сексуального поведения.</w:t>
            </w:r>
          </w:p>
          <w:p w:rsidR="00A14D6E" w:rsidRPr="00E900B4" w:rsidRDefault="00A14D6E" w:rsidP="00E900B4">
            <w:pPr>
              <w:spacing w:after="0" w:line="240" w:lineRule="auto"/>
              <w:jc w:val="both"/>
              <w:rPr>
                <w:rFonts w:ascii="Times New Roman" w:hAnsi="Times New Roman" w:cs="Times New Roman"/>
                <w:sz w:val="24"/>
                <w:szCs w:val="24"/>
              </w:rPr>
            </w:pPr>
            <w:r w:rsidRPr="00E900B4">
              <w:rPr>
                <w:rFonts w:ascii="Times New Roman" w:hAnsi="Times New Roman" w:cs="Times New Roman"/>
                <w:sz w:val="24"/>
                <w:szCs w:val="24"/>
              </w:rPr>
              <w:t>Организм человека как единая саморазвивающаяся саморегулирующаяся биологическая система.</w:t>
            </w:r>
          </w:p>
          <w:p w:rsidR="00A14D6E" w:rsidRPr="00E900B4" w:rsidRDefault="00A14D6E" w:rsidP="00E900B4">
            <w:pPr>
              <w:spacing w:after="0" w:line="240" w:lineRule="auto"/>
              <w:ind w:firstLine="709"/>
              <w:jc w:val="both"/>
              <w:rPr>
                <w:rFonts w:ascii="Times New Roman" w:hAnsi="Times New Roman" w:cs="Times New Roman"/>
                <w:sz w:val="24"/>
                <w:szCs w:val="24"/>
              </w:rPr>
            </w:pPr>
            <w:r w:rsidRPr="00E900B4">
              <w:rPr>
                <w:rFonts w:ascii="Times New Roman" w:hAnsi="Times New Roman" w:cs="Times New Roman"/>
                <w:sz w:val="24"/>
                <w:szCs w:val="24"/>
              </w:rPr>
              <w:t>Гомеостаз. Костная, мышечная, нервная дыхательная пищеварительная система.  Влияние физических нагрузок на различные органы и системы человека. Адаптация.</w:t>
            </w:r>
          </w:p>
          <w:p w:rsidR="00A14D6E" w:rsidRPr="00E900B4" w:rsidRDefault="00A14D6E" w:rsidP="00E900B4">
            <w:pPr>
              <w:spacing w:after="0" w:line="240" w:lineRule="auto"/>
              <w:jc w:val="both"/>
              <w:rPr>
                <w:rFonts w:ascii="Times New Roman" w:hAnsi="Times New Roman" w:cs="Times New Roman"/>
                <w:sz w:val="24"/>
                <w:szCs w:val="24"/>
              </w:rPr>
            </w:pPr>
            <w:r w:rsidRPr="00E900B4">
              <w:rPr>
                <w:rFonts w:ascii="Times New Roman" w:hAnsi="Times New Roman" w:cs="Times New Roman"/>
                <w:sz w:val="24"/>
                <w:szCs w:val="24"/>
              </w:rPr>
              <w:t>Функциональные показатели состояния организма.</w:t>
            </w:r>
          </w:p>
          <w:p w:rsidR="00A14D6E" w:rsidRPr="00E900B4" w:rsidRDefault="00A14D6E" w:rsidP="00E900B4">
            <w:pPr>
              <w:spacing w:after="0" w:line="240" w:lineRule="auto"/>
              <w:ind w:firstLine="709"/>
              <w:jc w:val="both"/>
              <w:rPr>
                <w:rFonts w:ascii="Times New Roman" w:hAnsi="Times New Roman" w:cs="Times New Roman"/>
                <w:sz w:val="24"/>
                <w:szCs w:val="24"/>
              </w:rPr>
            </w:pPr>
            <w:proofErr w:type="gramStart"/>
            <w:r w:rsidRPr="00E900B4">
              <w:rPr>
                <w:rFonts w:ascii="Times New Roman" w:hAnsi="Times New Roman" w:cs="Times New Roman"/>
                <w:sz w:val="24"/>
                <w:szCs w:val="24"/>
              </w:rPr>
              <w:t>Контроль  за</w:t>
            </w:r>
            <w:proofErr w:type="gramEnd"/>
            <w:r w:rsidRPr="00E900B4">
              <w:rPr>
                <w:rFonts w:ascii="Times New Roman" w:hAnsi="Times New Roman" w:cs="Times New Roman"/>
                <w:sz w:val="24"/>
                <w:szCs w:val="24"/>
              </w:rPr>
              <w:t xml:space="preserve"> динамикой физической подготовленности. Методы стандартов, антропометрических индексов, номограмм, функциональных проб, упражнений, тестов для оценки физического развития и физической подготовленности  Тесты, отражающих уровень развития основных физических качеств:</w:t>
            </w:r>
          </w:p>
          <w:p w:rsidR="00A14D6E" w:rsidRPr="00E900B4" w:rsidRDefault="00A14D6E" w:rsidP="00E900B4">
            <w:pPr>
              <w:spacing w:after="0" w:line="240" w:lineRule="auto"/>
              <w:ind w:firstLine="709"/>
              <w:jc w:val="both"/>
              <w:rPr>
                <w:rFonts w:ascii="Times New Roman" w:hAnsi="Times New Roman" w:cs="Times New Roman"/>
                <w:sz w:val="24"/>
                <w:szCs w:val="24"/>
              </w:rPr>
            </w:pPr>
            <w:r w:rsidRPr="00E900B4">
              <w:rPr>
                <w:rFonts w:ascii="Times New Roman" w:hAnsi="Times New Roman" w:cs="Times New Roman"/>
                <w:sz w:val="24"/>
                <w:szCs w:val="24"/>
              </w:rPr>
              <w:t xml:space="preserve">- скоростно-силовой подготовленности, </w:t>
            </w:r>
          </w:p>
          <w:p w:rsidR="00A14D6E" w:rsidRPr="00E900B4" w:rsidRDefault="00A14D6E" w:rsidP="00E900B4">
            <w:pPr>
              <w:spacing w:after="0" w:line="240" w:lineRule="auto"/>
              <w:ind w:firstLine="709"/>
              <w:jc w:val="both"/>
              <w:rPr>
                <w:rFonts w:ascii="Times New Roman" w:hAnsi="Times New Roman" w:cs="Times New Roman"/>
                <w:sz w:val="24"/>
                <w:szCs w:val="24"/>
              </w:rPr>
            </w:pPr>
            <w:r w:rsidRPr="00E900B4">
              <w:rPr>
                <w:rFonts w:ascii="Times New Roman" w:hAnsi="Times New Roman" w:cs="Times New Roman"/>
                <w:sz w:val="24"/>
                <w:szCs w:val="24"/>
              </w:rPr>
              <w:t xml:space="preserve">-силовой подготовленности «ключевых» групп мышц для мужчин и женщин; </w:t>
            </w:r>
          </w:p>
          <w:p w:rsidR="00A14D6E" w:rsidRPr="00E900B4" w:rsidRDefault="00A14D6E" w:rsidP="00E900B4">
            <w:pPr>
              <w:spacing w:after="0" w:line="240" w:lineRule="auto"/>
              <w:ind w:firstLine="709"/>
              <w:jc w:val="both"/>
              <w:rPr>
                <w:rFonts w:ascii="Times New Roman" w:hAnsi="Times New Roman" w:cs="Times New Roman"/>
                <w:sz w:val="24"/>
                <w:szCs w:val="24"/>
              </w:rPr>
            </w:pPr>
            <w:r w:rsidRPr="00E900B4">
              <w:rPr>
                <w:rFonts w:ascii="Times New Roman" w:hAnsi="Times New Roman" w:cs="Times New Roman"/>
                <w:sz w:val="24"/>
                <w:szCs w:val="24"/>
              </w:rPr>
              <w:t xml:space="preserve">- общей выносливости. </w:t>
            </w:r>
          </w:p>
          <w:p w:rsidR="00A14D6E" w:rsidRPr="00E900B4" w:rsidRDefault="00A14D6E" w:rsidP="00E900B4">
            <w:pPr>
              <w:spacing w:after="0" w:line="240" w:lineRule="auto"/>
              <w:ind w:firstLine="709"/>
              <w:jc w:val="both"/>
              <w:rPr>
                <w:rFonts w:ascii="Times New Roman" w:hAnsi="Times New Roman" w:cs="Times New Roman"/>
                <w:sz w:val="24"/>
                <w:szCs w:val="24"/>
              </w:rPr>
            </w:pPr>
            <w:r w:rsidRPr="00E900B4">
              <w:rPr>
                <w:rFonts w:ascii="Times New Roman" w:hAnsi="Times New Roman" w:cs="Times New Roman"/>
                <w:sz w:val="24"/>
                <w:szCs w:val="24"/>
              </w:rPr>
              <w:t xml:space="preserve">Функциональные показатели нервной, </w:t>
            </w:r>
            <w:proofErr w:type="spellStart"/>
            <w:r w:rsidRPr="00E900B4">
              <w:rPr>
                <w:rFonts w:ascii="Times New Roman" w:hAnsi="Times New Roman" w:cs="Times New Roman"/>
                <w:sz w:val="24"/>
                <w:szCs w:val="24"/>
              </w:rPr>
              <w:t>сердечно-сосудистой</w:t>
            </w:r>
            <w:proofErr w:type="spellEnd"/>
            <w:r w:rsidRPr="00E900B4">
              <w:rPr>
                <w:rFonts w:ascii="Times New Roman" w:hAnsi="Times New Roman" w:cs="Times New Roman"/>
                <w:sz w:val="24"/>
                <w:szCs w:val="24"/>
              </w:rPr>
              <w:t xml:space="preserve">, дыхательной, и мышечной системы. </w:t>
            </w:r>
          </w:p>
          <w:p w:rsidR="00A14D6E" w:rsidRPr="00E900B4" w:rsidRDefault="00A14D6E" w:rsidP="00E900B4">
            <w:pPr>
              <w:spacing w:after="0" w:line="240" w:lineRule="auto"/>
              <w:jc w:val="both"/>
              <w:rPr>
                <w:rFonts w:ascii="Times New Roman" w:hAnsi="Times New Roman" w:cs="Times New Roman"/>
                <w:sz w:val="24"/>
                <w:szCs w:val="24"/>
              </w:rPr>
            </w:pPr>
            <w:r w:rsidRPr="00E900B4">
              <w:rPr>
                <w:rFonts w:ascii="Times New Roman" w:hAnsi="Times New Roman" w:cs="Times New Roman"/>
                <w:sz w:val="24"/>
                <w:szCs w:val="24"/>
              </w:rPr>
              <w:t>Самоконтроль при занятиях физической культурой.</w:t>
            </w:r>
          </w:p>
          <w:p w:rsidR="00A14D6E" w:rsidRPr="00E900B4" w:rsidRDefault="00A14D6E" w:rsidP="00E900B4">
            <w:pPr>
              <w:spacing w:after="0" w:line="240" w:lineRule="auto"/>
              <w:ind w:firstLine="709"/>
              <w:jc w:val="both"/>
              <w:rPr>
                <w:rFonts w:ascii="Times New Roman" w:hAnsi="Times New Roman" w:cs="Times New Roman"/>
                <w:sz w:val="24"/>
                <w:szCs w:val="24"/>
              </w:rPr>
            </w:pPr>
            <w:r w:rsidRPr="00E900B4">
              <w:rPr>
                <w:rFonts w:ascii="Times New Roman" w:hAnsi="Times New Roman" w:cs="Times New Roman"/>
                <w:sz w:val="24"/>
                <w:szCs w:val="24"/>
              </w:rPr>
              <w:t>Задачи самоконтроля</w:t>
            </w:r>
            <w:proofErr w:type="gramStart"/>
            <w:r w:rsidRPr="00E900B4">
              <w:rPr>
                <w:rFonts w:ascii="Times New Roman" w:hAnsi="Times New Roman" w:cs="Times New Roman"/>
                <w:sz w:val="24"/>
                <w:szCs w:val="24"/>
              </w:rPr>
              <w:t xml:space="preserve"> .</w:t>
            </w:r>
            <w:proofErr w:type="gramEnd"/>
            <w:r w:rsidRPr="00E900B4">
              <w:rPr>
                <w:rFonts w:ascii="Times New Roman" w:hAnsi="Times New Roman" w:cs="Times New Roman"/>
                <w:sz w:val="24"/>
                <w:szCs w:val="24"/>
              </w:rPr>
              <w:t xml:space="preserve"> Виды контроля: этапный, текущий и оперативный. Дневник самоконтроля (его составляющие) Объективные и субъективные методы контроля.</w:t>
            </w:r>
          </w:p>
          <w:p w:rsidR="00A14D6E" w:rsidRPr="00E900B4" w:rsidRDefault="00A14D6E" w:rsidP="00E900B4">
            <w:pPr>
              <w:spacing w:after="0" w:line="240" w:lineRule="auto"/>
              <w:jc w:val="both"/>
              <w:rPr>
                <w:rFonts w:ascii="Times New Roman" w:hAnsi="Times New Roman" w:cs="Times New Roman"/>
                <w:sz w:val="24"/>
                <w:szCs w:val="24"/>
              </w:rPr>
            </w:pPr>
            <w:r w:rsidRPr="00E900B4">
              <w:rPr>
                <w:rFonts w:ascii="Times New Roman" w:hAnsi="Times New Roman" w:cs="Times New Roman"/>
                <w:sz w:val="24"/>
                <w:szCs w:val="24"/>
              </w:rPr>
              <w:t>Характеристика средств, форм и методов физической культуры.</w:t>
            </w:r>
          </w:p>
          <w:p w:rsidR="00A14D6E" w:rsidRPr="00E900B4" w:rsidRDefault="00A14D6E" w:rsidP="00E900B4">
            <w:pPr>
              <w:spacing w:after="0" w:line="240" w:lineRule="auto"/>
              <w:ind w:firstLine="709"/>
              <w:jc w:val="both"/>
              <w:rPr>
                <w:rFonts w:ascii="Times New Roman" w:hAnsi="Times New Roman" w:cs="Times New Roman"/>
                <w:sz w:val="24"/>
                <w:szCs w:val="24"/>
              </w:rPr>
            </w:pPr>
            <w:r w:rsidRPr="00E900B4">
              <w:rPr>
                <w:rFonts w:ascii="Times New Roman" w:hAnsi="Times New Roman" w:cs="Times New Roman"/>
                <w:sz w:val="24"/>
                <w:szCs w:val="24"/>
              </w:rPr>
              <w:t xml:space="preserve">Физические упражнения. Учебные и </w:t>
            </w:r>
            <w:proofErr w:type="spellStart"/>
            <w:r w:rsidRPr="00E900B4">
              <w:rPr>
                <w:rFonts w:ascii="Times New Roman" w:hAnsi="Times New Roman" w:cs="Times New Roman"/>
                <w:sz w:val="24"/>
                <w:szCs w:val="24"/>
              </w:rPr>
              <w:t>внеучебные</w:t>
            </w:r>
            <w:proofErr w:type="spellEnd"/>
            <w:r w:rsidRPr="00E900B4">
              <w:rPr>
                <w:rFonts w:ascii="Times New Roman" w:hAnsi="Times New Roman" w:cs="Times New Roman"/>
                <w:sz w:val="24"/>
                <w:szCs w:val="24"/>
              </w:rPr>
              <w:t xml:space="preserve">  занятия. Самостоятельные занятия физической культурой и спортом. Туризм. Гигиеническая утренняя зарядка. Спортивные соревнования. Физкультурная пауза и физкультминутка. Метод неспецифического характера (общепедагогические: объяснение, рассказ и беседа. метод демонстрации, методы изучения действия в целом и по частям)</w:t>
            </w:r>
            <w:proofErr w:type="gramStart"/>
            <w:r w:rsidRPr="00E900B4">
              <w:rPr>
                <w:rFonts w:ascii="Times New Roman" w:hAnsi="Times New Roman" w:cs="Times New Roman"/>
                <w:sz w:val="24"/>
                <w:szCs w:val="24"/>
              </w:rPr>
              <w:t>.М</w:t>
            </w:r>
            <w:proofErr w:type="gramEnd"/>
            <w:r w:rsidRPr="00E900B4">
              <w:rPr>
                <w:rFonts w:ascii="Times New Roman" w:hAnsi="Times New Roman" w:cs="Times New Roman"/>
                <w:sz w:val="24"/>
                <w:szCs w:val="24"/>
              </w:rPr>
              <w:t>етод специфического характера (характерные именно для физического воспитания: методы строго регламентированного упражнения, соревновательный метод, игровой метод).</w:t>
            </w:r>
          </w:p>
          <w:p w:rsidR="00A14D6E" w:rsidRPr="00E900B4" w:rsidRDefault="00A14D6E" w:rsidP="00E900B4">
            <w:pPr>
              <w:spacing w:after="0" w:line="240" w:lineRule="auto"/>
              <w:jc w:val="both"/>
              <w:rPr>
                <w:rFonts w:ascii="Times New Roman" w:hAnsi="Times New Roman" w:cs="Times New Roman"/>
                <w:sz w:val="24"/>
                <w:szCs w:val="24"/>
              </w:rPr>
            </w:pPr>
            <w:r w:rsidRPr="00E900B4">
              <w:rPr>
                <w:rFonts w:ascii="Times New Roman" w:hAnsi="Times New Roman" w:cs="Times New Roman"/>
                <w:sz w:val="24"/>
                <w:szCs w:val="24"/>
              </w:rPr>
              <w:t>Основные принципы оздоровительной тренировки.</w:t>
            </w:r>
          </w:p>
          <w:p w:rsidR="00A14D6E" w:rsidRPr="00E900B4" w:rsidRDefault="00A14D6E" w:rsidP="00E900B4">
            <w:pPr>
              <w:spacing w:after="0" w:line="240" w:lineRule="auto"/>
              <w:ind w:firstLine="709"/>
              <w:jc w:val="both"/>
              <w:rPr>
                <w:rFonts w:ascii="Times New Roman" w:hAnsi="Times New Roman" w:cs="Times New Roman"/>
                <w:sz w:val="24"/>
                <w:szCs w:val="24"/>
              </w:rPr>
            </w:pPr>
            <w:r w:rsidRPr="00E900B4">
              <w:rPr>
                <w:rFonts w:ascii="Times New Roman" w:hAnsi="Times New Roman" w:cs="Times New Roman"/>
                <w:sz w:val="24"/>
                <w:szCs w:val="24"/>
              </w:rPr>
              <w:t xml:space="preserve">Принцип доступности. Принцип сознательности и активности. Принцип </w:t>
            </w:r>
            <w:r w:rsidRPr="00E900B4">
              <w:rPr>
                <w:rFonts w:ascii="Times New Roman" w:hAnsi="Times New Roman" w:cs="Times New Roman"/>
                <w:sz w:val="24"/>
                <w:szCs w:val="24"/>
              </w:rPr>
              <w:lastRenderedPageBreak/>
              <w:t xml:space="preserve">наглядности. Принцип систематичности. Принцип «не навреди». Принцип биологической целесообразности. Принцип интеграции.  Принцип индивидуализации.  Принципы возрастных изменений в организме. Принцип половых различий. Принцип красоты и эстетической целесообразности. Принцип </w:t>
            </w:r>
            <w:proofErr w:type="spellStart"/>
            <w:r w:rsidRPr="00E900B4">
              <w:rPr>
                <w:rFonts w:ascii="Times New Roman" w:hAnsi="Times New Roman" w:cs="Times New Roman"/>
                <w:sz w:val="24"/>
                <w:szCs w:val="24"/>
              </w:rPr>
              <w:t>биоритмической</w:t>
            </w:r>
            <w:proofErr w:type="spellEnd"/>
            <w:r w:rsidRPr="00E900B4">
              <w:rPr>
                <w:rFonts w:ascii="Times New Roman" w:hAnsi="Times New Roman" w:cs="Times New Roman"/>
                <w:sz w:val="24"/>
                <w:szCs w:val="24"/>
              </w:rPr>
              <w:t xml:space="preserve"> структуры. Программно-целевой принцип. Принцип гармонизации всей системы ценностных ориентаций человека.  </w:t>
            </w:r>
          </w:p>
          <w:p w:rsidR="00A14D6E" w:rsidRPr="00E900B4" w:rsidRDefault="00A14D6E" w:rsidP="00E900B4">
            <w:pPr>
              <w:spacing w:after="0" w:line="240" w:lineRule="auto"/>
              <w:jc w:val="both"/>
              <w:rPr>
                <w:rFonts w:ascii="Times New Roman" w:hAnsi="Times New Roman" w:cs="Times New Roman"/>
                <w:sz w:val="24"/>
                <w:szCs w:val="24"/>
              </w:rPr>
            </w:pPr>
            <w:r w:rsidRPr="00E900B4">
              <w:rPr>
                <w:rFonts w:ascii="Times New Roman" w:hAnsi="Times New Roman" w:cs="Times New Roman"/>
                <w:sz w:val="24"/>
                <w:szCs w:val="24"/>
              </w:rPr>
              <w:t>Характеристика базовых видов спорта и оздоровительных систем физических упражнений.</w:t>
            </w:r>
          </w:p>
          <w:p w:rsidR="00A14D6E" w:rsidRPr="00E900B4" w:rsidRDefault="00A14D6E" w:rsidP="00E900B4">
            <w:pPr>
              <w:spacing w:after="0" w:line="240" w:lineRule="auto"/>
              <w:ind w:firstLine="709"/>
              <w:jc w:val="both"/>
              <w:rPr>
                <w:rFonts w:ascii="Times New Roman" w:hAnsi="Times New Roman" w:cs="Times New Roman"/>
                <w:sz w:val="24"/>
                <w:szCs w:val="24"/>
              </w:rPr>
            </w:pPr>
            <w:r w:rsidRPr="00E900B4">
              <w:rPr>
                <w:rFonts w:ascii="Times New Roman" w:hAnsi="Times New Roman" w:cs="Times New Roman"/>
                <w:sz w:val="24"/>
                <w:szCs w:val="24"/>
              </w:rPr>
              <w:t xml:space="preserve">Циклические виды спорта. Выносливость. Оздоровительная ходьба. Бег трусцой. Бег. Езда на велосипеде. Плавание. Единоборства. Скорость и сила. Ловкость и координация. Акробатика. Гимнастика. Аэробика. Дыхательная гимнастика: </w:t>
            </w:r>
            <w:proofErr w:type="spellStart"/>
            <w:r w:rsidRPr="00E900B4">
              <w:rPr>
                <w:rFonts w:ascii="Times New Roman" w:hAnsi="Times New Roman" w:cs="Times New Roman"/>
                <w:sz w:val="24"/>
                <w:szCs w:val="24"/>
              </w:rPr>
              <w:t>Стрельниковой</w:t>
            </w:r>
            <w:proofErr w:type="spellEnd"/>
            <w:r w:rsidRPr="00E900B4">
              <w:rPr>
                <w:rFonts w:ascii="Times New Roman" w:hAnsi="Times New Roman" w:cs="Times New Roman"/>
                <w:sz w:val="24"/>
                <w:szCs w:val="24"/>
              </w:rPr>
              <w:t xml:space="preserve">. </w:t>
            </w:r>
            <w:proofErr w:type="spellStart"/>
            <w:r w:rsidRPr="00E900B4">
              <w:rPr>
                <w:rFonts w:ascii="Times New Roman" w:hAnsi="Times New Roman" w:cs="Times New Roman"/>
                <w:sz w:val="24"/>
                <w:szCs w:val="24"/>
              </w:rPr>
              <w:t>Ци-Гун</w:t>
            </w:r>
            <w:proofErr w:type="spellEnd"/>
            <w:r w:rsidRPr="00E900B4">
              <w:rPr>
                <w:rFonts w:ascii="Times New Roman" w:hAnsi="Times New Roman" w:cs="Times New Roman"/>
                <w:sz w:val="24"/>
                <w:szCs w:val="24"/>
              </w:rPr>
              <w:t xml:space="preserve">.  Восточные системы оздоровления. Йога. Ушу. </w:t>
            </w:r>
            <w:proofErr w:type="spellStart"/>
            <w:r w:rsidRPr="00E900B4">
              <w:rPr>
                <w:rFonts w:ascii="Times New Roman" w:hAnsi="Times New Roman" w:cs="Times New Roman"/>
                <w:sz w:val="24"/>
                <w:szCs w:val="24"/>
              </w:rPr>
              <w:t>Тай-цзи-чжуань</w:t>
            </w:r>
            <w:proofErr w:type="spellEnd"/>
          </w:p>
          <w:p w:rsidR="00A14D6E" w:rsidRPr="00E900B4" w:rsidRDefault="00A14D6E" w:rsidP="00E900B4">
            <w:pPr>
              <w:spacing w:after="0" w:line="240" w:lineRule="auto"/>
              <w:jc w:val="both"/>
              <w:rPr>
                <w:rFonts w:ascii="Times New Roman" w:hAnsi="Times New Roman" w:cs="Times New Roman"/>
                <w:sz w:val="24"/>
                <w:szCs w:val="24"/>
              </w:rPr>
            </w:pPr>
            <w:r w:rsidRPr="00E900B4">
              <w:rPr>
                <w:rFonts w:ascii="Times New Roman" w:hAnsi="Times New Roman" w:cs="Times New Roman"/>
                <w:sz w:val="24"/>
                <w:szCs w:val="24"/>
              </w:rPr>
              <w:t>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p w:rsidR="00A14D6E" w:rsidRPr="00E900B4" w:rsidRDefault="00A14D6E" w:rsidP="00E900B4">
            <w:pPr>
              <w:tabs>
                <w:tab w:val="left" w:pos="993"/>
              </w:tabs>
              <w:spacing w:after="0" w:line="240" w:lineRule="auto"/>
              <w:ind w:firstLine="709"/>
              <w:jc w:val="both"/>
              <w:rPr>
                <w:rFonts w:ascii="Times New Roman" w:hAnsi="Times New Roman" w:cs="Times New Roman"/>
                <w:spacing w:val="-10"/>
                <w:sz w:val="24"/>
                <w:szCs w:val="24"/>
              </w:rPr>
            </w:pPr>
            <w:r w:rsidRPr="00E900B4">
              <w:rPr>
                <w:rFonts w:ascii="Times New Roman" w:hAnsi="Times New Roman" w:cs="Times New Roman"/>
                <w:sz w:val="24"/>
                <w:szCs w:val="24"/>
              </w:rPr>
              <w:t>Влияние избранного вида спорта или системы физических упражнений на физическое развитие, функциональную подготовленность  и психические качества. Модельные характеристики спортсмена. Планирование тренировки в избранном виде спорта или системе физических упражнений:  перспективное;  годичное; текущее; оперативное. Физическая подготовленность в избранном виде спорта.</w:t>
            </w:r>
          </w:p>
          <w:p w:rsidR="00B17513" w:rsidRPr="00E900B4" w:rsidRDefault="00B17513" w:rsidP="00E900B4">
            <w:pPr>
              <w:spacing w:after="0" w:line="240" w:lineRule="auto"/>
              <w:rPr>
                <w:rFonts w:ascii="Times New Roman" w:eastAsia="Times New Roman" w:hAnsi="Times New Roman" w:cs="Times New Roman"/>
                <w:sz w:val="24"/>
                <w:szCs w:val="24"/>
              </w:rPr>
            </w:pPr>
          </w:p>
        </w:tc>
      </w:tr>
      <w:tr w:rsidR="00B17513" w:rsidRPr="00E900B4" w:rsidTr="003349D6">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A14D6E" w:rsidRPr="00E900B4" w:rsidRDefault="00B17513" w:rsidP="00E900B4">
            <w:pPr>
              <w:tabs>
                <w:tab w:val="left" w:pos="900"/>
              </w:tabs>
              <w:spacing w:after="0" w:line="240" w:lineRule="auto"/>
              <w:jc w:val="center"/>
              <w:rPr>
                <w:rFonts w:ascii="Times New Roman" w:hAnsi="Times New Roman" w:cs="Times New Roman"/>
                <w:color w:val="000000"/>
                <w:sz w:val="24"/>
                <w:szCs w:val="24"/>
              </w:rPr>
            </w:pPr>
            <w:r w:rsidRPr="00E900B4">
              <w:rPr>
                <w:rFonts w:ascii="Times New Roman" w:eastAsia="Times New Roman" w:hAnsi="Times New Roman" w:cs="Times New Roman"/>
                <w:sz w:val="24"/>
                <w:szCs w:val="24"/>
              </w:rPr>
              <w:lastRenderedPageBreak/>
              <w:t>К.М.03.05 Элективные курсы по физической культуре</w:t>
            </w:r>
          </w:p>
          <w:p w:rsidR="00883BF4" w:rsidRPr="00E900B4" w:rsidRDefault="00883BF4" w:rsidP="00E900B4">
            <w:pPr>
              <w:tabs>
                <w:tab w:val="left" w:pos="900"/>
              </w:tabs>
              <w:spacing w:after="0" w:line="240" w:lineRule="auto"/>
              <w:jc w:val="both"/>
              <w:rPr>
                <w:rFonts w:ascii="Times New Roman" w:hAnsi="Times New Roman" w:cs="Times New Roman"/>
                <w:color w:val="000000"/>
                <w:sz w:val="24"/>
                <w:szCs w:val="24"/>
              </w:rPr>
            </w:pPr>
            <w:r w:rsidRPr="00E900B4">
              <w:rPr>
                <w:rFonts w:ascii="Times New Roman" w:hAnsi="Times New Roman" w:cs="Times New Roman"/>
                <w:color w:val="000000"/>
                <w:sz w:val="24"/>
                <w:szCs w:val="24"/>
              </w:rPr>
              <w:t xml:space="preserve">Виды волейбола. </w:t>
            </w:r>
          </w:p>
          <w:p w:rsidR="00883BF4" w:rsidRPr="00E900B4" w:rsidRDefault="00883BF4" w:rsidP="00E900B4">
            <w:pPr>
              <w:tabs>
                <w:tab w:val="left" w:pos="900"/>
              </w:tabs>
              <w:spacing w:after="0" w:line="240" w:lineRule="auto"/>
              <w:ind w:firstLine="709"/>
              <w:jc w:val="both"/>
              <w:rPr>
                <w:rFonts w:ascii="Times New Roman" w:hAnsi="Times New Roman" w:cs="Times New Roman"/>
                <w:color w:val="000000"/>
                <w:sz w:val="24"/>
                <w:szCs w:val="24"/>
              </w:rPr>
            </w:pPr>
            <w:r w:rsidRPr="00E900B4">
              <w:rPr>
                <w:rFonts w:ascii="Times New Roman" w:hAnsi="Times New Roman" w:cs="Times New Roman"/>
                <w:color w:val="000000"/>
                <w:sz w:val="24"/>
                <w:szCs w:val="24"/>
              </w:rPr>
              <w:t xml:space="preserve">Классический, пляжный волейбол. </w:t>
            </w:r>
          </w:p>
          <w:p w:rsidR="00883BF4" w:rsidRPr="00E900B4" w:rsidRDefault="00883BF4" w:rsidP="00E900B4">
            <w:pPr>
              <w:tabs>
                <w:tab w:val="left" w:pos="900"/>
              </w:tabs>
              <w:spacing w:after="0" w:line="240" w:lineRule="auto"/>
              <w:jc w:val="both"/>
              <w:rPr>
                <w:rFonts w:ascii="Times New Roman" w:hAnsi="Times New Roman" w:cs="Times New Roman"/>
                <w:color w:val="000000"/>
                <w:sz w:val="24"/>
                <w:szCs w:val="24"/>
              </w:rPr>
            </w:pPr>
            <w:r w:rsidRPr="00E900B4">
              <w:rPr>
                <w:rFonts w:ascii="Times New Roman" w:hAnsi="Times New Roman" w:cs="Times New Roman"/>
                <w:color w:val="000000"/>
                <w:sz w:val="24"/>
                <w:szCs w:val="24"/>
              </w:rPr>
              <w:t xml:space="preserve">Правила  соревнований игры в волейбол. </w:t>
            </w:r>
          </w:p>
          <w:p w:rsidR="00883BF4" w:rsidRPr="00E900B4" w:rsidRDefault="00883BF4" w:rsidP="00E900B4">
            <w:pPr>
              <w:tabs>
                <w:tab w:val="left" w:pos="900"/>
              </w:tabs>
              <w:spacing w:after="0" w:line="240" w:lineRule="auto"/>
              <w:ind w:firstLine="709"/>
              <w:jc w:val="both"/>
              <w:rPr>
                <w:rFonts w:ascii="Times New Roman" w:hAnsi="Times New Roman" w:cs="Times New Roman"/>
                <w:color w:val="000000"/>
                <w:sz w:val="24"/>
                <w:szCs w:val="24"/>
              </w:rPr>
            </w:pPr>
            <w:r w:rsidRPr="00E900B4">
              <w:rPr>
                <w:rFonts w:ascii="Times New Roman" w:hAnsi="Times New Roman" w:cs="Times New Roman"/>
                <w:color w:val="000000"/>
                <w:sz w:val="24"/>
                <w:szCs w:val="24"/>
              </w:rPr>
              <w:t xml:space="preserve">Разметка площадки, высота сетки у мужчин и женщин, зоны, подачи и прием. Демонстрация техники приемов. Подачи: верхняя, нижняя, нижняя боковая. Общефизическая подготовка развитие мышц: туловища, рук,  ног. </w:t>
            </w:r>
            <w:proofErr w:type="spellStart"/>
            <w:r w:rsidRPr="00E900B4">
              <w:rPr>
                <w:rFonts w:ascii="Times New Roman" w:hAnsi="Times New Roman" w:cs="Times New Roman"/>
                <w:color w:val="000000"/>
                <w:sz w:val="24"/>
                <w:szCs w:val="24"/>
              </w:rPr>
              <w:t>Совершествование</w:t>
            </w:r>
            <w:proofErr w:type="spellEnd"/>
            <w:r w:rsidRPr="00E900B4">
              <w:rPr>
                <w:rFonts w:ascii="Times New Roman" w:hAnsi="Times New Roman" w:cs="Times New Roman"/>
                <w:color w:val="000000"/>
                <w:sz w:val="24"/>
                <w:szCs w:val="24"/>
              </w:rPr>
              <w:t xml:space="preserve"> физических качеств сила, выносливость, скорость, координация. Отработка элементов техники передвижений, работа в группах, парах</w:t>
            </w:r>
            <w:proofErr w:type="gramStart"/>
            <w:r w:rsidRPr="00E900B4">
              <w:rPr>
                <w:rFonts w:ascii="Times New Roman" w:hAnsi="Times New Roman" w:cs="Times New Roman"/>
                <w:color w:val="000000"/>
                <w:sz w:val="24"/>
                <w:szCs w:val="24"/>
              </w:rPr>
              <w:t xml:space="preserve"> .</w:t>
            </w:r>
            <w:proofErr w:type="gramEnd"/>
            <w:r w:rsidRPr="00E900B4">
              <w:rPr>
                <w:rFonts w:ascii="Times New Roman" w:hAnsi="Times New Roman" w:cs="Times New Roman"/>
                <w:color w:val="000000"/>
                <w:sz w:val="24"/>
                <w:szCs w:val="24"/>
              </w:rPr>
              <w:t>В шаге и прыжке</w:t>
            </w:r>
          </w:p>
          <w:p w:rsidR="00883BF4" w:rsidRPr="00E900B4" w:rsidRDefault="00883BF4" w:rsidP="00E900B4">
            <w:pPr>
              <w:tabs>
                <w:tab w:val="left" w:pos="900"/>
              </w:tabs>
              <w:spacing w:after="0" w:line="240" w:lineRule="auto"/>
              <w:jc w:val="both"/>
              <w:rPr>
                <w:rFonts w:ascii="Times New Roman" w:hAnsi="Times New Roman" w:cs="Times New Roman"/>
                <w:color w:val="000000"/>
                <w:sz w:val="24"/>
                <w:szCs w:val="24"/>
              </w:rPr>
            </w:pPr>
            <w:r w:rsidRPr="00E900B4">
              <w:rPr>
                <w:rFonts w:ascii="Times New Roman" w:hAnsi="Times New Roman" w:cs="Times New Roman"/>
                <w:color w:val="000000"/>
                <w:sz w:val="24"/>
                <w:szCs w:val="24"/>
              </w:rPr>
              <w:t xml:space="preserve">Стойки и перемещения, их сочетания (бег, скачок, остановки).  </w:t>
            </w:r>
          </w:p>
          <w:p w:rsidR="00883BF4" w:rsidRPr="00E900B4" w:rsidRDefault="00883BF4" w:rsidP="00E900B4">
            <w:pPr>
              <w:tabs>
                <w:tab w:val="left" w:pos="900"/>
              </w:tabs>
              <w:spacing w:after="0" w:line="240" w:lineRule="auto"/>
              <w:ind w:firstLine="709"/>
              <w:jc w:val="both"/>
              <w:rPr>
                <w:rFonts w:ascii="Times New Roman" w:hAnsi="Times New Roman" w:cs="Times New Roman"/>
                <w:color w:val="000000"/>
                <w:sz w:val="24"/>
                <w:szCs w:val="24"/>
              </w:rPr>
            </w:pPr>
            <w:r w:rsidRPr="00E900B4">
              <w:rPr>
                <w:rFonts w:ascii="Times New Roman" w:hAnsi="Times New Roman" w:cs="Times New Roman"/>
                <w:color w:val="000000"/>
                <w:sz w:val="24"/>
                <w:szCs w:val="24"/>
              </w:rPr>
              <w:t>Высокая, средняя, низкая. Передача мяча сверху в опорном положении. Техника.  Отработка элементов техники, работа в группах, парах. Общефизическая подготовка Совершенствование скоростных качеств Комплекс упражнений на развитие прыгучести. Прыжки в длину, в высоту с места, в глубину.</w:t>
            </w:r>
          </w:p>
          <w:p w:rsidR="00883BF4" w:rsidRPr="00E900B4" w:rsidRDefault="00883BF4" w:rsidP="00E900B4">
            <w:pPr>
              <w:tabs>
                <w:tab w:val="left" w:pos="900"/>
              </w:tabs>
              <w:spacing w:after="0" w:line="240" w:lineRule="auto"/>
              <w:jc w:val="both"/>
              <w:rPr>
                <w:rFonts w:ascii="Times New Roman" w:hAnsi="Times New Roman" w:cs="Times New Roman"/>
                <w:color w:val="000000"/>
                <w:sz w:val="24"/>
                <w:szCs w:val="24"/>
              </w:rPr>
            </w:pPr>
            <w:r w:rsidRPr="00E900B4">
              <w:rPr>
                <w:rFonts w:ascii="Times New Roman" w:hAnsi="Times New Roman" w:cs="Times New Roman"/>
                <w:color w:val="000000"/>
                <w:sz w:val="24"/>
                <w:szCs w:val="24"/>
              </w:rPr>
              <w:t>Нижняя прямая подача. Техника.</w:t>
            </w:r>
          </w:p>
          <w:p w:rsidR="00883BF4" w:rsidRPr="00E900B4" w:rsidRDefault="00883BF4" w:rsidP="00E900B4">
            <w:pPr>
              <w:tabs>
                <w:tab w:val="left" w:pos="900"/>
              </w:tabs>
              <w:spacing w:after="0" w:line="240" w:lineRule="auto"/>
              <w:ind w:firstLine="709"/>
              <w:jc w:val="both"/>
              <w:rPr>
                <w:rFonts w:ascii="Times New Roman" w:hAnsi="Times New Roman" w:cs="Times New Roman"/>
                <w:color w:val="000000"/>
                <w:sz w:val="24"/>
                <w:szCs w:val="24"/>
              </w:rPr>
            </w:pPr>
            <w:r w:rsidRPr="00E900B4">
              <w:rPr>
                <w:rFonts w:ascii="Times New Roman" w:hAnsi="Times New Roman" w:cs="Times New Roman"/>
                <w:color w:val="000000"/>
                <w:sz w:val="24"/>
                <w:szCs w:val="24"/>
              </w:rPr>
              <w:t xml:space="preserve">Передача мяча снизу на месте. Отработка навыков, работа в группах, парах. Передача мяча снизу в парах – техника. Общефизическая подготовка.  Совершенствование скоростных качеств. Комплекс упражнений на развитие силовых качеств мышц туловища. Комплекс упражнений на развитие мышц спины, брюшного пресса, косых мышц. </w:t>
            </w:r>
          </w:p>
          <w:p w:rsidR="00883BF4" w:rsidRPr="00E900B4" w:rsidRDefault="00883BF4" w:rsidP="00E900B4">
            <w:pPr>
              <w:tabs>
                <w:tab w:val="left" w:pos="900"/>
              </w:tabs>
              <w:spacing w:after="0" w:line="240" w:lineRule="auto"/>
              <w:jc w:val="both"/>
              <w:rPr>
                <w:rFonts w:ascii="Times New Roman" w:hAnsi="Times New Roman" w:cs="Times New Roman"/>
                <w:color w:val="000000"/>
                <w:sz w:val="24"/>
                <w:szCs w:val="24"/>
              </w:rPr>
            </w:pPr>
            <w:r w:rsidRPr="00E900B4">
              <w:rPr>
                <w:rFonts w:ascii="Times New Roman" w:hAnsi="Times New Roman" w:cs="Times New Roman"/>
                <w:color w:val="000000"/>
                <w:sz w:val="24"/>
                <w:szCs w:val="24"/>
              </w:rPr>
              <w:t xml:space="preserve">Нижняя боковая подача. Техника. </w:t>
            </w:r>
          </w:p>
          <w:p w:rsidR="00883BF4" w:rsidRPr="00E900B4" w:rsidRDefault="00883BF4" w:rsidP="00E900B4">
            <w:pPr>
              <w:tabs>
                <w:tab w:val="left" w:pos="900"/>
              </w:tabs>
              <w:spacing w:after="0" w:line="240" w:lineRule="auto"/>
              <w:ind w:firstLine="709"/>
              <w:jc w:val="both"/>
              <w:rPr>
                <w:rFonts w:ascii="Times New Roman" w:hAnsi="Times New Roman" w:cs="Times New Roman"/>
                <w:color w:val="000000"/>
                <w:sz w:val="24"/>
                <w:szCs w:val="24"/>
              </w:rPr>
            </w:pPr>
            <w:r w:rsidRPr="00E900B4">
              <w:rPr>
                <w:rFonts w:ascii="Times New Roman" w:hAnsi="Times New Roman" w:cs="Times New Roman"/>
                <w:color w:val="000000"/>
                <w:sz w:val="24"/>
                <w:szCs w:val="24"/>
              </w:rPr>
              <w:t>Передача мяча сверху и снизу в опорном положении. Техника передачи в парах. Общефизическая подготовка.  Комплекс упражнений на развитие силовых качеств пояса верхних конечностей. Прием сверху. Техника. Учебная игра с некоторым отступлением от правил. (касание сетки при приеме снизу). Особенности формирования спортивной команды</w:t>
            </w:r>
          </w:p>
          <w:p w:rsidR="00883BF4" w:rsidRPr="00E900B4" w:rsidRDefault="00883BF4" w:rsidP="00E900B4">
            <w:pPr>
              <w:tabs>
                <w:tab w:val="left" w:pos="900"/>
              </w:tabs>
              <w:spacing w:after="0" w:line="240" w:lineRule="auto"/>
              <w:jc w:val="both"/>
              <w:rPr>
                <w:rFonts w:ascii="Times New Roman" w:hAnsi="Times New Roman" w:cs="Times New Roman"/>
                <w:color w:val="000000"/>
                <w:sz w:val="24"/>
                <w:szCs w:val="24"/>
              </w:rPr>
            </w:pPr>
            <w:r w:rsidRPr="00E900B4">
              <w:rPr>
                <w:rFonts w:ascii="Times New Roman" w:hAnsi="Times New Roman" w:cs="Times New Roman"/>
                <w:color w:val="000000"/>
                <w:sz w:val="24"/>
                <w:szCs w:val="24"/>
              </w:rPr>
              <w:t>Нижняя боковая подача. Верхняя прямая подача. Техника</w:t>
            </w:r>
          </w:p>
          <w:p w:rsidR="00883BF4" w:rsidRPr="00E900B4" w:rsidRDefault="00883BF4" w:rsidP="00E900B4">
            <w:pPr>
              <w:tabs>
                <w:tab w:val="left" w:pos="900"/>
              </w:tabs>
              <w:spacing w:after="0" w:line="240" w:lineRule="auto"/>
              <w:ind w:firstLine="709"/>
              <w:jc w:val="both"/>
              <w:rPr>
                <w:rFonts w:ascii="Times New Roman" w:hAnsi="Times New Roman" w:cs="Times New Roman"/>
                <w:color w:val="000000"/>
                <w:sz w:val="24"/>
                <w:szCs w:val="24"/>
              </w:rPr>
            </w:pPr>
            <w:r w:rsidRPr="00E900B4">
              <w:rPr>
                <w:rFonts w:ascii="Times New Roman" w:hAnsi="Times New Roman" w:cs="Times New Roman"/>
                <w:color w:val="000000"/>
                <w:sz w:val="24"/>
                <w:szCs w:val="24"/>
              </w:rPr>
              <w:t>Отработка навыков в парах подача- прием. Верхняя и нижняя передача.  Общефизическая подготовка. Комплекс упражнений на развитие силовых качеств пояса нижних конечностей. Учебная игра с заданием по технике подач (по зонам)</w:t>
            </w:r>
          </w:p>
          <w:p w:rsidR="00883BF4" w:rsidRPr="00E900B4" w:rsidRDefault="00883BF4" w:rsidP="00E900B4">
            <w:pPr>
              <w:tabs>
                <w:tab w:val="left" w:pos="900"/>
              </w:tabs>
              <w:spacing w:after="0" w:line="240" w:lineRule="auto"/>
              <w:jc w:val="both"/>
              <w:rPr>
                <w:rFonts w:ascii="Times New Roman" w:hAnsi="Times New Roman" w:cs="Times New Roman"/>
                <w:color w:val="000000"/>
                <w:sz w:val="24"/>
                <w:szCs w:val="24"/>
              </w:rPr>
            </w:pPr>
            <w:r w:rsidRPr="00E900B4">
              <w:rPr>
                <w:rFonts w:ascii="Times New Roman" w:hAnsi="Times New Roman" w:cs="Times New Roman"/>
                <w:color w:val="000000"/>
                <w:sz w:val="24"/>
                <w:szCs w:val="24"/>
              </w:rPr>
              <w:t>Прием снизу двумя руками в опорном положении. Техника.</w:t>
            </w:r>
          </w:p>
          <w:p w:rsidR="00883BF4" w:rsidRPr="00E900B4" w:rsidRDefault="00883BF4" w:rsidP="00E900B4">
            <w:pPr>
              <w:tabs>
                <w:tab w:val="left" w:pos="900"/>
              </w:tabs>
              <w:spacing w:after="0" w:line="240" w:lineRule="auto"/>
              <w:ind w:firstLine="709"/>
              <w:jc w:val="both"/>
              <w:rPr>
                <w:rFonts w:ascii="Times New Roman" w:hAnsi="Times New Roman" w:cs="Times New Roman"/>
                <w:color w:val="000000"/>
                <w:sz w:val="24"/>
                <w:szCs w:val="24"/>
              </w:rPr>
            </w:pPr>
            <w:r w:rsidRPr="00E900B4">
              <w:rPr>
                <w:rFonts w:ascii="Times New Roman" w:hAnsi="Times New Roman" w:cs="Times New Roman"/>
                <w:color w:val="000000"/>
                <w:sz w:val="24"/>
                <w:szCs w:val="24"/>
              </w:rPr>
              <w:t xml:space="preserve">Верхняя прямая подача. (С места, в шаге) Отработка технических действий в </w:t>
            </w:r>
            <w:r w:rsidRPr="00E900B4">
              <w:rPr>
                <w:rFonts w:ascii="Times New Roman" w:hAnsi="Times New Roman" w:cs="Times New Roman"/>
                <w:color w:val="000000"/>
                <w:sz w:val="24"/>
                <w:szCs w:val="24"/>
              </w:rPr>
              <w:lastRenderedPageBreak/>
              <w:t xml:space="preserve">парах. Прием – передача – сверху/снизу.  Общефизическая подготовка. (Совершенствование выносливости – методика). Комплекс упражнений на развитие мышц брюшного пресса. ( Различных исходных </w:t>
            </w:r>
            <w:proofErr w:type="gramStart"/>
            <w:r w:rsidRPr="00E900B4">
              <w:rPr>
                <w:rFonts w:ascii="Times New Roman" w:hAnsi="Times New Roman" w:cs="Times New Roman"/>
                <w:color w:val="000000"/>
                <w:sz w:val="24"/>
                <w:szCs w:val="24"/>
              </w:rPr>
              <w:t>положениях</w:t>
            </w:r>
            <w:proofErr w:type="gramEnd"/>
            <w:r w:rsidRPr="00E900B4">
              <w:rPr>
                <w:rFonts w:ascii="Times New Roman" w:hAnsi="Times New Roman" w:cs="Times New Roman"/>
                <w:color w:val="000000"/>
                <w:sz w:val="24"/>
                <w:szCs w:val="24"/>
              </w:rPr>
              <w:t>).</w:t>
            </w:r>
          </w:p>
          <w:p w:rsidR="00883BF4" w:rsidRPr="00E900B4" w:rsidRDefault="00883BF4" w:rsidP="00E900B4">
            <w:pPr>
              <w:tabs>
                <w:tab w:val="left" w:pos="900"/>
              </w:tabs>
              <w:spacing w:after="0" w:line="240" w:lineRule="auto"/>
              <w:jc w:val="both"/>
              <w:rPr>
                <w:rFonts w:ascii="Times New Roman" w:hAnsi="Times New Roman" w:cs="Times New Roman"/>
                <w:color w:val="000000"/>
                <w:sz w:val="24"/>
                <w:szCs w:val="24"/>
              </w:rPr>
            </w:pPr>
            <w:r w:rsidRPr="00E900B4">
              <w:rPr>
                <w:rFonts w:ascii="Times New Roman" w:hAnsi="Times New Roman" w:cs="Times New Roman"/>
                <w:color w:val="000000"/>
                <w:sz w:val="24"/>
                <w:szCs w:val="24"/>
              </w:rPr>
              <w:t>Стойки и перемещения и их сочетания. Техника. (бег, скачок, остановки).</w:t>
            </w:r>
          </w:p>
          <w:p w:rsidR="00883BF4" w:rsidRPr="00E900B4" w:rsidRDefault="00883BF4" w:rsidP="00E900B4">
            <w:pPr>
              <w:tabs>
                <w:tab w:val="left" w:pos="900"/>
              </w:tabs>
              <w:spacing w:after="0" w:line="240" w:lineRule="auto"/>
              <w:ind w:firstLine="709"/>
              <w:jc w:val="both"/>
              <w:rPr>
                <w:rFonts w:ascii="Times New Roman" w:hAnsi="Times New Roman" w:cs="Times New Roman"/>
                <w:color w:val="000000"/>
                <w:sz w:val="24"/>
                <w:szCs w:val="24"/>
              </w:rPr>
            </w:pPr>
            <w:r w:rsidRPr="00E900B4">
              <w:rPr>
                <w:rFonts w:ascii="Times New Roman" w:hAnsi="Times New Roman" w:cs="Times New Roman"/>
                <w:color w:val="000000"/>
                <w:sz w:val="24"/>
                <w:szCs w:val="24"/>
              </w:rPr>
              <w:t>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Обучение навыкам судейства</w:t>
            </w:r>
          </w:p>
          <w:p w:rsidR="00883BF4" w:rsidRPr="00E900B4" w:rsidRDefault="00883BF4" w:rsidP="00E900B4">
            <w:pPr>
              <w:tabs>
                <w:tab w:val="left" w:pos="900"/>
              </w:tabs>
              <w:spacing w:after="0" w:line="240" w:lineRule="auto"/>
              <w:jc w:val="both"/>
              <w:rPr>
                <w:rFonts w:ascii="Times New Roman" w:hAnsi="Times New Roman" w:cs="Times New Roman"/>
                <w:color w:val="000000"/>
                <w:sz w:val="24"/>
                <w:szCs w:val="24"/>
              </w:rPr>
            </w:pPr>
            <w:r w:rsidRPr="00E900B4">
              <w:rPr>
                <w:rFonts w:ascii="Times New Roman" w:hAnsi="Times New Roman" w:cs="Times New Roman"/>
                <w:color w:val="000000"/>
                <w:sz w:val="24"/>
                <w:szCs w:val="24"/>
              </w:rPr>
              <w:t>Нижняя прямая подача. Техника.</w:t>
            </w:r>
          </w:p>
          <w:p w:rsidR="00883BF4" w:rsidRPr="00E900B4" w:rsidRDefault="00883BF4" w:rsidP="00E900B4">
            <w:pPr>
              <w:tabs>
                <w:tab w:val="left" w:pos="900"/>
              </w:tabs>
              <w:spacing w:after="0" w:line="240" w:lineRule="auto"/>
              <w:ind w:firstLine="709"/>
              <w:jc w:val="both"/>
              <w:rPr>
                <w:rFonts w:ascii="Times New Roman" w:hAnsi="Times New Roman" w:cs="Times New Roman"/>
                <w:color w:val="000000"/>
                <w:sz w:val="24"/>
                <w:szCs w:val="24"/>
              </w:rPr>
            </w:pPr>
            <w:r w:rsidRPr="00E900B4">
              <w:rPr>
                <w:rFonts w:ascii="Times New Roman" w:hAnsi="Times New Roman" w:cs="Times New Roman"/>
                <w:color w:val="000000"/>
                <w:sz w:val="24"/>
                <w:szCs w:val="24"/>
              </w:rPr>
              <w:t>Передача мяча снизу на месте. В парах. Отработка технических действий в парах (прием – передача). Общефизическая подготовка. Совершенствование специальной прыгучести. Комплекс упражнений на развитие прыгучести. Учебная игра с заданием по технике: подача – прием – передача – атакующий удар.   Комплекс упражнений на развитие прыгучести.</w:t>
            </w:r>
          </w:p>
          <w:p w:rsidR="00883BF4" w:rsidRPr="00E900B4" w:rsidRDefault="00883BF4" w:rsidP="00E900B4">
            <w:pPr>
              <w:tabs>
                <w:tab w:val="left" w:pos="900"/>
              </w:tabs>
              <w:spacing w:after="0" w:line="240" w:lineRule="auto"/>
              <w:jc w:val="both"/>
              <w:rPr>
                <w:rFonts w:ascii="Times New Roman" w:hAnsi="Times New Roman" w:cs="Times New Roman"/>
                <w:color w:val="000000"/>
                <w:sz w:val="24"/>
                <w:szCs w:val="24"/>
              </w:rPr>
            </w:pPr>
            <w:r w:rsidRPr="00E900B4">
              <w:rPr>
                <w:rFonts w:ascii="Times New Roman" w:hAnsi="Times New Roman" w:cs="Times New Roman"/>
                <w:color w:val="000000"/>
                <w:sz w:val="24"/>
                <w:szCs w:val="24"/>
              </w:rPr>
              <w:t>Дальнейшее совершенствование техники подачи</w:t>
            </w:r>
          </w:p>
          <w:p w:rsidR="00883BF4" w:rsidRPr="00E900B4" w:rsidRDefault="00883BF4" w:rsidP="00E900B4">
            <w:pPr>
              <w:tabs>
                <w:tab w:val="left" w:pos="900"/>
              </w:tabs>
              <w:spacing w:after="0" w:line="240" w:lineRule="auto"/>
              <w:ind w:firstLine="709"/>
              <w:jc w:val="both"/>
              <w:rPr>
                <w:rFonts w:ascii="Times New Roman" w:hAnsi="Times New Roman" w:cs="Times New Roman"/>
                <w:color w:val="000000"/>
                <w:sz w:val="24"/>
                <w:szCs w:val="24"/>
              </w:rPr>
            </w:pPr>
            <w:r w:rsidRPr="00E900B4">
              <w:rPr>
                <w:rFonts w:ascii="Times New Roman" w:hAnsi="Times New Roman" w:cs="Times New Roman"/>
                <w:color w:val="000000"/>
                <w:sz w:val="24"/>
                <w:szCs w:val="24"/>
              </w:rPr>
              <w:t xml:space="preserve">Нижняя прямая подача. Нижняя боковая подача. Верхняя прямая подача. Прием, передача: нижняя /верхняя – атакующий удар. </w:t>
            </w:r>
            <w:proofErr w:type="spellStart"/>
            <w:r w:rsidRPr="00E900B4">
              <w:rPr>
                <w:rFonts w:ascii="Times New Roman" w:hAnsi="Times New Roman" w:cs="Times New Roman"/>
                <w:color w:val="000000"/>
                <w:sz w:val="24"/>
                <w:szCs w:val="24"/>
              </w:rPr>
              <w:t>Учебно</w:t>
            </w:r>
            <w:proofErr w:type="spellEnd"/>
            <w:r w:rsidRPr="00E900B4">
              <w:rPr>
                <w:rFonts w:ascii="Times New Roman" w:hAnsi="Times New Roman" w:cs="Times New Roman"/>
                <w:color w:val="000000"/>
                <w:sz w:val="24"/>
                <w:szCs w:val="24"/>
              </w:rPr>
              <w:t xml:space="preserve"> – тренировочная игра - в нападении</w:t>
            </w:r>
          </w:p>
          <w:p w:rsidR="00883BF4" w:rsidRPr="00E900B4" w:rsidRDefault="00883BF4" w:rsidP="00E900B4">
            <w:pPr>
              <w:tabs>
                <w:tab w:val="left" w:pos="900"/>
              </w:tabs>
              <w:spacing w:after="0" w:line="240" w:lineRule="auto"/>
              <w:jc w:val="both"/>
              <w:rPr>
                <w:rFonts w:ascii="Times New Roman" w:hAnsi="Times New Roman" w:cs="Times New Roman"/>
                <w:color w:val="000000"/>
                <w:sz w:val="24"/>
                <w:szCs w:val="24"/>
              </w:rPr>
            </w:pPr>
            <w:r w:rsidRPr="00E900B4">
              <w:rPr>
                <w:rFonts w:ascii="Times New Roman" w:hAnsi="Times New Roman" w:cs="Times New Roman"/>
                <w:color w:val="000000"/>
                <w:sz w:val="24"/>
                <w:szCs w:val="24"/>
              </w:rPr>
              <w:t>Передача мяча сверху и снизу в опорном положении. Техника</w:t>
            </w:r>
          </w:p>
          <w:p w:rsidR="00883BF4" w:rsidRPr="00E900B4" w:rsidRDefault="00883BF4" w:rsidP="00E900B4">
            <w:pPr>
              <w:tabs>
                <w:tab w:val="left" w:pos="900"/>
              </w:tabs>
              <w:spacing w:after="0" w:line="240" w:lineRule="auto"/>
              <w:ind w:firstLine="709"/>
              <w:jc w:val="both"/>
              <w:rPr>
                <w:rFonts w:ascii="Times New Roman" w:hAnsi="Times New Roman" w:cs="Times New Roman"/>
                <w:color w:val="000000"/>
                <w:sz w:val="24"/>
                <w:szCs w:val="24"/>
              </w:rPr>
            </w:pPr>
            <w:r w:rsidRPr="00E900B4">
              <w:rPr>
                <w:rFonts w:ascii="Times New Roman" w:hAnsi="Times New Roman" w:cs="Times New Roman"/>
                <w:color w:val="000000"/>
                <w:sz w:val="24"/>
                <w:szCs w:val="24"/>
              </w:rPr>
              <w:t>Отработка навыков приема. Сверху/снизу, на месте в прыжке. Учебная игра с заданием по технике – атакующих действий. Общефизическая подготовка. Комплекс упражнений на развитие силовых качеств пояса верхних конечностей.</w:t>
            </w:r>
          </w:p>
          <w:p w:rsidR="00883BF4" w:rsidRPr="00E900B4" w:rsidRDefault="00883BF4" w:rsidP="00E900B4">
            <w:pPr>
              <w:tabs>
                <w:tab w:val="left" w:pos="900"/>
              </w:tabs>
              <w:spacing w:after="0" w:line="240" w:lineRule="auto"/>
              <w:jc w:val="both"/>
              <w:rPr>
                <w:rFonts w:ascii="Times New Roman" w:hAnsi="Times New Roman" w:cs="Times New Roman"/>
                <w:color w:val="000000"/>
                <w:sz w:val="24"/>
                <w:szCs w:val="24"/>
              </w:rPr>
            </w:pPr>
            <w:r w:rsidRPr="00E900B4">
              <w:rPr>
                <w:rFonts w:ascii="Times New Roman" w:hAnsi="Times New Roman" w:cs="Times New Roman"/>
                <w:color w:val="000000"/>
                <w:sz w:val="24"/>
                <w:szCs w:val="24"/>
              </w:rPr>
              <w:t>Нижняя боковая подача. Верхняя прямая подача. Техника.</w:t>
            </w:r>
          </w:p>
          <w:p w:rsidR="00883BF4" w:rsidRPr="00E900B4" w:rsidRDefault="00883BF4" w:rsidP="00E900B4">
            <w:pPr>
              <w:tabs>
                <w:tab w:val="left" w:pos="900"/>
              </w:tabs>
              <w:spacing w:after="0" w:line="240" w:lineRule="auto"/>
              <w:ind w:firstLine="709"/>
              <w:jc w:val="both"/>
              <w:rPr>
                <w:rFonts w:ascii="Times New Roman" w:hAnsi="Times New Roman" w:cs="Times New Roman"/>
                <w:color w:val="000000"/>
                <w:sz w:val="24"/>
                <w:szCs w:val="24"/>
              </w:rPr>
            </w:pPr>
            <w:r w:rsidRPr="00E900B4">
              <w:rPr>
                <w:rFonts w:ascii="Times New Roman" w:hAnsi="Times New Roman" w:cs="Times New Roman"/>
                <w:color w:val="000000"/>
                <w:sz w:val="24"/>
                <w:szCs w:val="24"/>
              </w:rPr>
              <w:t>Прием – передача – атакующий удар – Блок. Учебная игра – в защите. Комплекс упражнений на развитие силовых качеств пояса нижних конечностей.</w:t>
            </w:r>
          </w:p>
          <w:p w:rsidR="00883BF4" w:rsidRPr="00E900B4" w:rsidRDefault="00883BF4" w:rsidP="00E900B4">
            <w:pPr>
              <w:tabs>
                <w:tab w:val="left" w:pos="900"/>
              </w:tabs>
              <w:spacing w:after="0" w:line="240" w:lineRule="auto"/>
              <w:jc w:val="both"/>
              <w:rPr>
                <w:rFonts w:ascii="Times New Roman" w:hAnsi="Times New Roman" w:cs="Times New Roman"/>
                <w:color w:val="000000"/>
                <w:sz w:val="24"/>
                <w:szCs w:val="24"/>
              </w:rPr>
            </w:pPr>
            <w:r w:rsidRPr="00E900B4">
              <w:rPr>
                <w:rFonts w:ascii="Times New Roman" w:hAnsi="Times New Roman" w:cs="Times New Roman"/>
                <w:color w:val="000000"/>
                <w:sz w:val="24"/>
                <w:szCs w:val="24"/>
              </w:rPr>
              <w:t>Прием сверху в опорном положении. Техника.</w:t>
            </w:r>
          </w:p>
          <w:p w:rsidR="00883BF4" w:rsidRPr="00E900B4" w:rsidRDefault="00883BF4" w:rsidP="00E900B4">
            <w:pPr>
              <w:tabs>
                <w:tab w:val="left" w:pos="900"/>
              </w:tabs>
              <w:spacing w:after="0" w:line="240" w:lineRule="auto"/>
              <w:ind w:firstLine="709"/>
              <w:jc w:val="both"/>
              <w:rPr>
                <w:rFonts w:ascii="Times New Roman" w:hAnsi="Times New Roman" w:cs="Times New Roman"/>
                <w:color w:val="000000"/>
                <w:sz w:val="24"/>
                <w:szCs w:val="24"/>
              </w:rPr>
            </w:pPr>
            <w:r w:rsidRPr="00E900B4">
              <w:rPr>
                <w:rFonts w:ascii="Times New Roman" w:hAnsi="Times New Roman" w:cs="Times New Roman"/>
                <w:color w:val="000000"/>
                <w:sz w:val="24"/>
                <w:szCs w:val="24"/>
              </w:rPr>
              <w:t>Совершенствование техники подач – приема – передач. В парах, тройках. Комплекс упражнений на развитие силовых брюшного пресса в различных исходных положениях с отягощением. Учебная игра с заданием по технике - защиты. Обучение навыкам судейства</w:t>
            </w:r>
          </w:p>
          <w:p w:rsidR="00883BF4" w:rsidRPr="00E900B4" w:rsidRDefault="00883BF4" w:rsidP="00E900B4">
            <w:pPr>
              <w:tabs>
                <w:tab w:val="left" w:pos="900"/>
              </w:tabs>
              <w:spacing w:after="0" w:line="240" w:lineRule="auto"/>
              <w:jc w:val="both"/>
              <w:rPr>
                <w:rFonts w:ascii="Times New Roman" w:hAnsi="Times New Roman" w:cs="Times New Roman"/>
                <w:color w:val="000000"/>
                <w:sz w:val="24"/>
                <w:szCs w:val="24"/>
              </w:rPr>
            </w:pPr>
            <w:r w:rsidRPr="00E900B4">
              <w:rPr>
                <w:rFonts w:ascii="Times New Roman" w:hAnsi="Times New Roman" w:cs="Times New Roman"/>
                <w:color w:val="000000"/>
                <w:sz w:val="24"/>
                <w:szCs w:val="24"/>
              </w:rPr>
              <w:t>Дальнейшее совершенствование техники приема сверху и снизу в опорном положении. Техника.</w:t>
            </w:r>
          </w:p>
          <w:p w:rsidR="00883BF4" w:rsidRPr="00E900B4" w:rsidRDefault="00883BF4" w:rsidP="00E900B4">
            <w:pPr>
              <w:tabs>
                <w:tab w:val="left" w:pos="900"/>
              </w:tabs>
              <w:spacing w:after="0" w:line="240" w:lineRule="auto"/>
              <w:ind w:firstLine="709"/>
              <w:jc w:val="both"/>
              <w:rPr>
                <w:rFonts w:ascii="Times New Roman" w:hAnsi="Times New Roman" w:cs="Times New Roman"/>
                <w:color w:val="000000"/>
                <w:sz w:val="24"/>
                <w:szCs w:val="24"/>
              </w:rPr>
            </w:pPr>
            <w:r w:rsidRPr="00E900B4">
              <w:rPr>
                <w:rFonts w:ascii="Times New Roman" w:hAnsi="Times New Roman" w:cs="Times New Roman"/>
                <w:color w:val="000000"/>
                <w:sz w:val="24"/>
                <w:szCs w:val="24"/>
              </w:rPr>
              <w:t>Приема – передачи – атакующий удар – блок из 2 игроков – со страховкой (со сменой партнеров). Отработка навыков, работа в группах, парах и тройках в защите и нападении. Учебная – тренировочная игра – Подача в зоны – прием с переходом на атакующий удар.</w:t>
            </w:r>
          </w:p>
          <w:p w:rsidR="00883BF4" w:rsidRPr="00E900B4" w:rsidRDefault="00883BF4" w:rsidP="00E900B4">
            <w:pPr>
              <w:tabs>
                <w:tab w:val="left" w:pos="900"/>
              </w:tabs>
              <w:spacing w:after="0" w:line="240" w:lineRule="auto"/>
              <w:jc w:val="both"/>
              <w:rPr>
                <w:rFonts w:ascii="Times New Roman" w:hAnsi="Times New Roman" w:cs="Times New Roman"/>
                <w:color w:val="000000"/>
                <w:sz w:val="24"/>
                <w:szCs w:val="24"/>
              </w:rPr>
            </w:pPr>
            <w:r w:rsidRPr="00E900B4">
              <w:rPr>
                <w:rFonts w:ascii="Times New Roman" w:hAnsi="Times New Roman" w:cs="Times New Roman"/>
                <w:color w:val="000000"/>
                <w:sz w:val="24"/>
                <w:szCs w:val="24"/>
              </w:rPr>
              <w:t>Подача на точность</w:t>
            </w:r>
          </w:p>
          <w:p w:rsidR="00883BF4" w:rsidRPr="00E900B4" w:rsidRDefault="00883BF4" w:rsidP="00E900B4">
            <w:pPr>
              <w:tabs>
                <w:tab w:val="left" w:pos="900"/>
              </w:tabs>
              <w:spacing w:after="0" w:line="240" w:lineRule="auto"/>
              <w:ind w:firstLine="709"/>
              <w:jc w:val="both"/>
              <w:rPr>
                <w:rFonts w:ascii="Times New Roman" w:hAnsi="Times New Roman" w:cs="Times New Roman"/>
                <w:color w:val="000000"/>
                <w:sz w:val="24"/>
                <w:szCs w:val="24"/>
              </w:rPr>
            </w:pPr>
            <w:r w:rsidRPr="00E900B4">
              <w:rPr>
                <w:rFonts w:ascii="Times New Roman" w:hAnsi="Times New Roman" w:cs="Times New Roman"/>
                <w:color w:val="000000"/>
                <w:sz w:val="24"/>
                <w:szCs w:val="24"/>
              </w:rPr>
              <w:t xml:space="preserve">Нижняя прямая подача. Нижняя боковая подача. Верхняя прямая подача.  Верхняя боковая подача. (по зонам).  Совершенствование техники: работа в группах, парах (в защите).  </w:t>
            </w:r>
            <w:proofErr w:type="spellStart"/>
            <w:r w:rsidRPr="00E900B4">
              <w:rPr>
                <w:rFonts w:ascii="Times New Roman" w:hAnsi="Times New Roman" w:cs="Times New Roman"/>
                <w:color w:val="000000"/>
                <w:sz w:val="24"/>
                <w:szCs w:val="24"/>
              </w:rPr>
              <w:t>Учебно</w:t>
            </w:r>
            <w:proofErr w:type="spellEnd"/>
            <w:r w:rsidRPr="00E900B4">
              <w:rPr>
                <w:rFonts w:ascii="Times New Roman" w:hAnsi="Times New Roman" w:cs="Times New Roman"/>
                <w:color w:val="000000"/>
                <w:sz w:val="24"/>
                <w:szCs w:val="24"/>
              </w:rPr>
              <w:t xml:space="preserve"> – тренировочная игра заданиями по технике подача – прием (со сменой партнеров).</w:t>
            </w:r>
          </w:p>
          <w:p w:rsidR="00883BF4" w:rsidRPr="00E900B4" w:rsidRDefault="00883BF4" w:rsidP="00E900B4">
            <w:pPr>
              <w:tabs>
                <w:tab w:val="left" w:pos="900"/>
              </w:tabs>
              <w:spacing w:after="0" w:line="240" w:lineRule="auto"/>
              <w:jc w:val="both"/>
              <w:rPr>
                <w:rFonts w:ascii="Times New Roman" w:hAnsi="Times New Roman" w:cs="Times New Roman"/>
                <w:color w:val="000000"/>
                <w:sz w:val="24"/>
                <w:szCs w:val="24"/>
              </w:rPr>
            </w:pPr>
            <w:r w:rsidRPr="00E900B4">
              <w:rPr>
                <w:rFonts w:ascii="Times New Roman" w:hAnsi="Times New Roman" w:cs="Times New Roman"/>
                <w:color w:val="000000"/>
                <w:sz w:val="24"/>
                <w:szCs w:val="24"/>
              </w:rPr>
              <w:t>Дальнейшее совершенствование техники подач – приема – передачи – атакующий удар – блок.</w:t>
            </w:r>
          </w:p>
          <w:p w:rsidR="00883BF4" w:rsidRPr="00E900B4" w:rsidRDefault="00883BF4" w:rsidP="00E900B4">
            <w:pPr>
              <w:tabs>
                <w:tab w:val="left" w:pos="900"/>
              </w:tabs>
              <w:spacing w:after="0" w:line="240" w:lineRule="auto"/>
              <w:ind w:firstLine="709"/>
              <w:jc w:val="both"/>
              <w:rPr>
                <w:rFonts w:ascii="Times New Roman" w:hAnsi="Times New Roman" w:cs="Times New Roman"/>
                <w:color w:val="000000"/>
                <w:sz w:val="24"/>
                <w:szCs w:val="24"/>
              </w:rPr>
            </w:pPr>
            <w:r w:rsidRPr="00E900B4">
              <w:rPr>
                <w:rFonts w:ascii="Times New Roman" w:hAnsi="Times New Roman" w:cs="Times New Roman"/>
                <w:color w:val="000000"/>
                <w:sz w:val="24"/>
                <w:szCs w:val="24"/>
              </w:rPr>
              <w:t xml:space="preserve">Совершенствование специальной выносливости (методика, комплекс упражнений). </w:t>
            </w:r>
            <w:proofErr w:type="spellStart"/>
            <w:r w:rsidRPr="00E900B4">
              <w:rPr>
                <w:rFonts w:ascii="Times New Roman" w:hAnsi="Times New Roman" w:cs="Times New Roman"/>
                <w:color w:val="000000"/>
                <w:sz w:val="24"/>
                <w:szCs w:val="24"/>
              </w:rPr>
              <w:t>Учебно</w:t>
            </w:r>
            <w:proofErr w:type="spellEnd"/>
            <w:r w:rsidRPr="00E900B4">
              <w:rPr>
                <w:rFonts w:ascii="Times New Roman" w:hAnsi="Times New Roman" w:cs="Times New Roman"/>
                <w:color w:val="000000"/>
                <w:sz w:val="24"/>
                <w:szCs w:val="24"/>
              </w:rPr>
              <w:t xml:space="preserve"> – тренировочная игра – в нападении. Обучение навыкам судейства</w:t>
            </w:r>
          </w:p>
          <w:p w:rsidR="00883BF4" w:rsidRPr="00E900B4" w:rsidRDefault="00883BF4" w:rsidP="00E900B4">
            <w:pPr>
              <w:tabs>
                <w:tab w:val="left" w:pos="900"/>
              </w:tabs>
              <w:spacing w:after="0" w:line="240" w:lineRule="auto"/>
              <w:jc w:val="both"/>
              <w:rPr>
                <w:rFonts w:ascii="Times New Roman" w:hAnsi="Times New Roman" w:cs="Times New Roman"/>
                <w:color w:val="000000"/>
                <w:sz w:val="24"/>
                <w:szCs w:val="24"/>
              </w:rPr>
            </w:pPr>
            <w:r w:rsidRPr="00E900B4">
              <w:rPr>
                <w:rFonts w:ascii="Times New Roman" w:hAnsi="Times New Roman" w:cs="Times New Roman"/>
                <w:color w:val="000000"/>
                <w:sz w:val="24"/>
                <w:szCs w:val="24"/>
              </w:rPr>
              <w:t>Дальнейшее совершенствование  индивидуальных волейбольных стоек (</w:t>
            </w:r>
            <w:proofErr w:type="gramStart"/>
            <w:r w:rsidRPr="00E900B4">
              <w:rPr>
                <w:rFonts w:ascii="Times New Roman" w:hAnsi="Times New Roman" w:cs="Times New Roman"/>
                <w:color w:val="000000"/>
                <w:sz w:val="24"/>
                <w:szCs w:val="24"/>
              </w:rPr>
              <w:t>высокая</w:t>
            </w:r>
            <w:proofErr w:type="gramEnd"/>
            <w:r w:rsidRPr="00E900B4">
              <w:rPr>
                <w:rFonts w:ascii="Times New Roman" w:hAnsi="Times New Roman" w:cs="Times New Roman"/>
                <w:color w:val="000000"/>
                <w:sz w:val="24"/>
                <w:szCs w:val="24"/>
              </w:rPr>
              <w:t xml:space="preserve">, средняя, низкая); перемещений (взад-вперед и </w:t>
            </w:r>
            <w:proofErr w:type="spellStart"/>
            <w:r w:rsidRPr="00E900B4">
              <w:rPr>
                <w:rFonts w:ascii="Times New Roman" w:hAnsi="Times New Roman" w:cs="Times New Roman"/>
                <w:color w:val="000000"/>
                <w:sz w:val="24"/>
                <w:szCs w:val="24"/>
              </w:rPr>
              <w:t>влево-вправо</w:t>
            </w:r>
            <w:proofErr w:type="spellEnd"/>
            <w:r w:rsidRPr="00E900B4">
              <w:rPr>
                <w:rFonts w:ascii="Times New Roman" w:hAnsi="Times New Roman" w:cs="Times New Roman"/>
                <w:color w:val="000000"/>
                <w:sz w:val="24"/>
                <w:szCs w:val="24"/>
              </w:rPr>
              <w:t>)</w:t>
            </w:r>
          </w:p>
          <w:p w:rsidR="00883BF4" w:rsidRPr="00E900B4" w:rsidRDefault="00883BF4" w:rsidP="00E900B4">
            <w:pPr>
              <w:tabs>
                <w:tab w:val="left" w:pos="900"/>
              </w:tabs>
              <w:spacing w:after="0" w:line="240" w:lineRule="auto"/>
              <w:ind w:firstLine="709"/>
              <w:jc w:val="both"/>
              <w:rPr>
                <w:rFonts w:ascii="Times New Roman" w:hAnsi="Times New Roman" w:cs="Times New Roman"/>
                <w:color w:val="000000"/>
                <w:sz w:val="24"/>
                <w:szCs w:val="24"/>
              </w:rPr>
            </w:pPr>
            <w:r w:rsidRPr="00E900B4">
              <w:rPr>
                <w:rFonts w:ascii="Times New Roman" w:hAnsi="Times New Roman" w:cs="Times New Roman"/>
                <w:color w:val="000000"/>
                <w:sz w:val="24"/>
                <w:szCs w:val="24"/>
              </w:rPr>
              <w:t>Упражнения на точность попадания мячом при  подача</w:t>
            </w:r>
            <w:proofErr w:type="gramStart"/>
            <w:r w:rsidRPr="00E900B4">
              <w:rPr>
                <w:rFonts w:ascii="Times New Roman" w:hAnsi="Times New Roman" w:cs="Times New Roman"/>
                <w:color w:val="000000"/>
                <w:sz w:val="24"/>
                <w:szCs w:val="24"/>
              </w:rPr>
              <w:t>х(</w:t>
            </w:r>
            <w:proofErr w:type="gramEnd"/>
            <w:r w:rsidRPr="00E900B4">
              <w:rPr>
                <w:rFonts w:ascii="Times New Roman" w:hAnsi="Times New Roman" w:cs="Times New Roman"/>
                <w:color w:val="000000"/>
                <w:sz w:val="24"/>
                <w:szCs w:val="24"/>
              </w:rPr>
              <w:t xml:space="preserve">в зоны), передачах , атакующих ударов. Игра </w:t>
            </w:r>
          </w:p>
          <w:p w:rsidR="00883BF4" w:rsidRPr="00E900B4" w:rsidRDefault="00883BF4" w:rsidP="00E900B4">
            <w:pPr>
              <w:tabs>
                <w:tab w:val="left" w:pos="900"/>
              </w:tabs>
              <w:spacing w:after="0" w:line="240" w:lineRule="auto"/>
              <w:jc w:val="both"/>
              <w:rPr>
                <w:rFonts w:ascii="Times New Roman" w:hAnsi="Times New Roman" w:cs="Times New Roman"/>
                <w:color w:val="000000"/>
                <w:sz w:val="24"/>
                <w:szCs w:val="24"/>
              </w:rPr>
            </w:pPr>
            <w:r w:rsidRPr="00E900B4">
              <w:rPr>
                <w:rFonts w:ascii="Times New Roman" w:hAnsi="Times New Roman" w:cs="Times New Roman"/>
                <w:color w:val="000000"/>
                <w:sz w:val="24"/>
                <w:szCs w:val="24"/>
              </w:rPr>
              <w:t>Совершенствование техники передачи сверху двумя руками в прыжке.</w:t>
            </w:r>
          </w:p>
          <w:p w:rsidR="00883BF4" w:rsidRPr="00E900B4" w:rsidRDefault="00883BF4" w:rsidP="00E900B4">
            <w:pPr>
              <w:tabs>
                <w:tab w:val="left" w:pos="900"/>
              </w:tabs>
              <w:spacing w:after="0" w:line="240" w:lineRule="auto"/>
              <w:ind w:firstLine="709"/>
              <w:jc w:val="both"/>
              <w:rPr>
                <w:rFonts w:ascii="Times New Roman" w:hAnsi="Times New Roman" w:cs="Times New Roman"/>
                <w:color w:val="000000"/>
                <w:sz w:val="24"/>
                <w:szCs w:val="24"/>
              </w:rPr>
            </w:pPr>
            <w:r w:rsidRPr="00E900B4">
              <w:rPr>
                <w:rFonts w:ascii="Times New Roman" w:hAnsi="Times New Roman" w:cs="Times New Roman"/>
                <w:color w:val="000000"/>
                <w:sz w:val="24"/>
                <w:szCs w:val="24"/>
              </w:rPr>
              <w:t xml:space="preserve">Дальнейшее совершенствование индивидуальных технический действий в парах, тройках. Учебная игра с заданием по технике в защите. Дальнейшее совершенствование индивидуальной техники прямого нападающего удара.  Блок одиночный в паре. Игра с </w:t>
            </w:r>
            <w:r w:rsidRPr="00E900B4">
              <w:rPr>
                <w:rFonts w:ascii="Times New Roman" w:hAnsi="Times New Roman" w:cs="Times New Roman"/>
                <w:color w:val="000000"/>
                <w:sz w:val="24"/>
                <w:szCs w:val="24"/>
              </w:rPr>
              <w:lastRenderedPageBreak/>
              <w:t>соблюдением всех правил. Дальнейшее совершенствование индивидуальной техники атакующего удара с переводом.  Прием – передача в парах, тройке (техника). Общефизическая подготовка – совершенствование скоростно-силовых качеств волейболистов. Комплекс упражнений на развитие скоростно-силовых качеств пояса верхних конечностей.</w:t>
            </w:r>
          </w:p>
          <w:p w:rsidR="00883BF4" w:rsidRPr="00E900B4" w:rsidRDefault="00883BF4" w:rsidP="00E900B4">
            <w:pPr>
              <w:tabs>
                <w:tab w:val="left" w:pos="900"/>
              </w:tabs>
              <w:spacing w:after="0" w:line="240" w:lineRule="auto"/>
              <w:jc w:val="both"/>
              <w:rPr>
                <w:rFonts w:ascii="Times New Roman" w:hAnsi="Times New Roman" w:cs="Times New Roman"/>
                <w:color w:val="000000"/>
                <w:sz w:val="24"/>
                <w:szCs w:val="24"/>
              </w:rPr>
            </w:pPr>
            <w:r w:rsidRPr="00E900B4">
              <w:rPr>
                <w:rFonts w:ascii="Times New Roman" w:hAnsi="Times New Roman" w:cs="Times New Roman"/>
                <w:color w:val="000000"/>
                <w:sz w:val="24"/>
                <w:szCs w:val="24"/>
              </w:rPr>
              <w:t>Индивидуальное блокирование. Техника.</w:t>
            </w:r>
          </w:p>
          <w:p w:rsidR="00883BF4" w:rsidRPr="00E900B4" w:rsidRDefault="00883BF4" w:rsidP="00E900B4">
            <w:pPr>
              <w:tabs>
                <w:tab w:val="left" w:pos="900"/>
              </w:tabs>
              <w:spacing w:after="0" w:line="240" w:lineRule="auto"/>
              <w:ind w:firstLine="709"/>
              <w:jc w:val="both"/>
              <w:rPr>
                <w:rFonts w:ascii="Times New Roman" w:hAnsi="Times New Roman" w:cs="Times New Roman"/>
                <w:color w:val="000000"/>
                <w:sz w:val="24"/>
                <w:szCs w:val="24"/>
              </w:rPr>
            </w:pPr>
            <w:r w:rsidRPr="00E900B4">
              <w:rPr>
                <w:rFonts w:ascii="Times New Roman" w:hAnsi="Times New Roman" w:cs="Times New Roman"/>
                <w:color w:val="000000"/>
                <w:sz w:val="24"/>
                <w:szCs w:val="24"/>
              </w:rPr>
              <w:t>Совершенствование техники блока в паре (со сменой партнеров). Общефизическая подготовка – скоростной выносливости. Комплекс упражнений на развитие прыгучести. Учебная игра с заданием по технике блокирования ведущего игрока соперника.</w:t>
            </w:r>
          </w:p>
          <w:p w:rsidR="00883BF4" w:rsidRPr="00E900B4" w:rsidRDefault="00883BF4" w:rsidP="00E900B4">
            <w:pPr>
              <w:tabs>
                <w:tab w:val="left" w:pos="900"/>
              </w:tabs>
              <w:spacing w:after="0" w:line="240" w:lineRule="auto"/>
              <w:jc w:val="both"/>
              <w:rPr>
                <w:rFonts w:ascii="Times New Roman" w:hAnsi="Times New Roman" w:cs="Times New Roman"/>
                <w:color w:val="000000"/>
                <w:sz w:val="24"/>
                <w:szCs w:val="24"/>
              </w:rPr>
            </w:pPr>
            <w:r w:rsidRPr="00E900B4">
              <w:rPr>
                <w:rFonts w:ascii="Times New Roman" w:hAnsi="Times New Roman" w:cs="Times New Roman"/>
                <w:color w:val="000000"/>
                <w:sz w:val="24"/>
                <w:szCs w:val="24"/>
              </w:rPr>
              <w:t>Игра в команде: передачи. Техника.</w:t>
            </w:r>
          </w:p>
          <w:p w:rsidR="00883BF4" w:rsidRPr="00E900B4" w:rsidRDefault="00883BF4" w:rsidP="00E900B4">
            <w:pPr>
              <w:tabs>
                <w:tab w:val="left" w:pos="900"/>
              </w:tabs>
              <w:spacing w:after="0" w:line="240" w:lineRule="auto"/>
              <w:ind w:firstLine="709"/>
              <w:jc w:val="both"/>
              <w:rPr>
                <w:rFonts w:ascii="Times New Roman" w:hAnsi="Times New Roman" w:cs="Times New Roman"/>
                <w:color w:val="000000"/>
                <w:sz w:val="24"/>
                <w:szCs w:val="24"/>
              </w:rPr>
            </w:pPr>
            <w:r w:rsidRPr="00E900B4">
              <w:rPr>
                <w:rFonts w:ascii="Times New Roman" w:hAnsi="Times New Roman" w:cs="Times New Roman"/>
                <w:color w:val="000000"/>
                <w:sz w:val="24"/>
                <w:szCs w:val="24"/>
              </w:rPr>
              <w:t>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Обучение навыкам судейства</w:t>
            </w:r>
          </w:p>
          <w:p w:rsidR="00883BF4" w:rsidRPr="00E900B4" w:rsidRDefault="00883BF4" w:rsidP="00E900B4">
            <w:pPr>
              <w:tabs>
                <w:tab w:val="left" w:pos="900"/>
              </w:tabs>
              <w:spacing w:after="0" w:line="240" w:lineRule="auto"/>
              <w:jc w:val="both"/>
              <w:rPr>
                <w:rFonts w:ascii="Times New Roman" w:hAnsi="Times New Roman" w:cs="Times New Roman"/>
                <w:color w:val="000000"/>
                <w:sz w:val="24"/>
                <w:szCs w:val="24"/>
              </w:rPr>
            </w:pPr>
            <w:r w:rsidRPr="00E900B4">
              <w:rPr>
                <w:rFonts w:ascii="Times New Roman" w:hAnsi="Times New Roman" w:cs="Times New Roman"/>
                <w:color w:val="000000"/>
                <w:sz w:val="24"/>
                <w:szCs w:val="24"/>
              </w:rPr>
              <w:t>Дальнейшее совершенствование индивидуальных тактических  действий в защите и нападении.</w:t>
            </w:r>
          </w:p>
          <w:p w:rsidR="00883BF4" w:rsidRPr="00E900B4" w:rsidRDefault="00883BF4" w:rsidP="00E900B4">
            <w:pPr>
              <w:tabs>
                <w:tab w:val="left" w:pos="900"/>
              </w:tabs>
              <w:spacing w:after="0" w:line="240" w:lineRule="auto"/>
              <w:ind w:firstLine="709"/>
              <w:jc w:val="both"/>
              <w:rPr>
                <w:rFonts w:ascii="Times New Roman" w:hAnsi="Times New Roman" w:cs="Times New Roman"/>
                <w:color w:val="000000"/>
                <w:sz w:val="24"/>
                <w:szCs w:val="24"/>
              </w:rPr>
            </w:pPr>
            <w:r w:rsidRPr="00E900B4">
              <w:rPr>
                <w:rFonts w:ascii="Times New Roman" w:hAnsi="Times New Roman" w:cs="Times New Roman"/>
                <w:color w:val="000000"/>
                <w:sz w:val="24"/>
                <w:szCs w:val="24"/>
              </w:rPr>
              <w:t>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w:t>
            </w:r>
          </w:p>
          <w:p w:rsidR="00883BF4" w:rsidRPr="00E900B4" w:rsidRDefault="00883BF4" w:rsidP="00E900B4">
            <w:pPr>
              <w:tabs>
                <w:tab w:val="left" w:pos="900"/>
              </w:tabs>
              <w:spacing w:after="0" w:line="240" w:lineRule="auto"/>
              <w:jc w:val="both"/>
              <w:rPr>
                <w:rFonts w:ascii="Times New Roman" w:hAnsi="Times New Roman" w:cs="Times New Roman"/>
                <w:color w:val="000000"/>
                <w:sz w:val="24"/>
                <w:szCs w:val="24"/>
              </w:rPr>
            </w:pPr>
            <w:r w:rsidRPr="00E900B4">
              <w:rPr>
                <w:rFonts w:ascii="Times New Roman" w:hAnsi="Times New Roman" w:cs="Times New Roman"/>
                <w:color w:val="000000"/>
                <w:sz w:val="24"/>
                <w:szCs w:val="24"/>
              </w:rPr>
              <w:t>Дальнейшее совершенствование индивидуальной техники и  тактики в нападении, защите (в группе,  парах, тройке).</w:t>
            </w:r>
          </w:p>
          <w:p w:rsidR="00883BF4" w:rsidRPr="00E900B4" w:rsidRDefault="00883BF4" w:rsidP="00E900B4">
            <w:pPr>
              <w:tabs>
                <w:tab w:val="left" w:pos="900"/>
              </w:tabs>
              <w:spacing w:after="0" w:line="240" w:lineRule="auto"/>
              <w:ind w:firstLine="709"/>
              <w:jc w:val="both"/>
              <w:rPr>
                <w:rFonts w:ascii="Times New Roman" w:hAnsi="Times New Roman" w:cs="Times New Roman"/>
                <w:color w:val="000000"/>
                <w:sz w:val="24"/>
                <w:szCs w:val="24"/>
              </w:rPr>
            </w:pPr>
            <w:r w:rsidRPr="00E900B4">
              <w:rPr>
                <w:rFonts w:ascii="Times New Roman" w:hAnsi="Times New Roman" w:cs="Times New Roman"/>
                <w:color w:val="000000"/>
                <w:sz w:val="24"/>
                <w:szCs w:val="24"/>
              </w:rPr>
              <w:t>Игра с соблюдением всех правил. Обучение навыкам судейства</w:t>
            </w:r>
          </w:p>
          <w:p w:rsidR="00B17513" w:rsidRPr="00E900B4" w:rsidRDefault="00B17513" w:rsidP="00E900B4">
            <w:pPr>
              <w:tabs>
                <w:tab w:val="left" w:pos="900"/>
              </w:tabs>
              <w:spacing w:after="0" w:line="240" w:lineRule="auto"/>
              <w:ind w:firstLine="709"/>
              <w:jc w:val="both"/>
              <w:rPr>
                <w:rFonts w:ascii="Times New Roman" w:hAnsi="Times New Roman" w:cs="Times New Roman"/>
                <w:color w:val="000000"/>
                <w:sz w:val="24"/>
                <w:szCs w:val="24"/>
              </w:rPr>
            </w:pPr>
          </w:p>
        </w:tc>
      </w:tr>
      <w:tr w:rsidR="00B17513" w:rsidRPr="00E900B4" w:rsidTr="003349D6">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B17513" w:rsidRPr="00E900B4" w:rsidRDefault="00B17513" w:rsidP="00E900B4">
            <w:pPr>
              <w:spacing w:after="0" w:line="240" w:lineRule="auto"/>
              <w:jc w:val="center"/>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lastRenderedPageBreak/>
              <w:t>К.М.03.06(П) Производственная (педагогическая) практика (адаптационная)</w:t>
            </w:r>
          </w:p>
          <w:p w:rsidR="007A04FD" w:rsidRPr="00E900B4" w:rsidRDefault="007A04FD"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Вид практики:  Производственная практика.</w:t>
            </w:r>
          </w:p>
          <w:p w:rsidR="007A04FD" w:rsidRPr="00E900B4" w:rsidRDefault="007A04FD"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Тип практики: Педагогическая</w:t>
            </w:r>
            <w:r w:rsidR="00BE47D0" w:rsidRPr="00E900B4">
              <w:rPr>
                <w:rFonts w:ascii="Times New Roman" w:eastAsia="Times New Roman" w:hAnsi="Times New Roman" w:cs="Times New Roman"/>
                <w:sz w:val="24"/>
                <w:szCs w:val="24"/>
              </w:rPr>
              <w:t xml:space="preserve"> адаптационная</w:t>
            </w:r>
          </w:p>
          <w:p w:rsidR="007A04FD" w:rsidRPr="00E900B4" w:rsidRDefault="007A04FD"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Форма проведения практики: дискретно. </w:t>
            </w:r>
          </w:p>
          <w:p w:rsidR="0085407C" w:rsidRPr="00E900B4" w:rsidRDefault="0085407C"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Производственная (педагогическая) практика (адаптационная) позволяет студенту приспособиться к новым для него условиям, осознать и принять новые социальные роли в конкретном учебном заведении.</w:t>
            </w:r>
          </w:p>
          <w:p w:rsidR="007A04FD" w:rsidRPr="00E900B4" w:rsidRDefault="007A04FD"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Производственная (педагогическая)  практика (адаптационная) в соответствии с учебным планом проводится:</w:t>
            </w:r>
          </w:p>
          <w:p w:rsidR="007A04FD" w:rsidRPr="00E900B4" w:rsidRDefault="007A04FD"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Очная форма обучения –2 курс, 3,4 семестр</w:t>
            </w:r>
          </w:p>
          <w:p w:rsidR="007A04FD" w:rsidRPr="00E900B4" w:rsidRDefault="007A04FD"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Заочная форма обучения -  2 курс, 3,4 семестр</w:t>
            </w:r>
          </w:p>
        </w:tc>
      </w:tr>
      <w:tr w:rsidR="00B17513" w:rsidRPr="00E900B4" w:rsidTr="003349D6">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B17513" w:rsidRPr="00E900B4" w:rsidRDefault="00B17513" w:rsidP="00E900B4">
            <w:pPr>
              <w:spacing w:after="0" w:line="240" w:lineRule="auto"/>
              <w:jc w:val="center"/>
              <w:rPr>
                <w:rFonts w:ascii="Times New Roman" w:eastAsia="Times New Roman" w:hAnsi="Times New Roman" w:cs="Times New Roman"/>
                <w:bCs/>
                <w:sz w:val="24"/>
                <w:szCs w:val="24"/>
              </w:rPr>
            </w:pPr>
            <w:r w:rsidRPr="00E900B4">
              <w:rPr>
                <w:rFonts w:ascii="Times New Roman" w:eastAsia="Times New Roman" w:hAnsi="Times New Roman" w:cs="Times New Roman"/>
                <w:sz w:val="24"/>
                <w:szCs w:val="24"/>
              </w:rPr>
              <w:t xml:space="preserve">К.М.04 </w:t>
            </w:r>
            <w:r w:rsidRPr="00E900B4">
              <w:rPr>
                <w:rFonts w:ascii="Times New Roman" w:eastAsia="Times New Roman" w:hAnsi="Times New Roman" w:cs="Times New Roman"/>
                <w:bCs/>
                <w:sz w:val="24"/>
                <w:szCs w:val="24"/>
              </w:rPr>
              <w:t>Психолого-педагогический модуль</w:t>
            </w:r>
          </w:p>
        </w:tc>
      </w:tr>
      <w:tr w:rsidR="00B17513" w:rsidRPr="00E900B4" w:rsidTr="003349D6">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B17513" w:rsidRPr="00E900B4" w:rsidRDefault="00B17513" w:rsidP="00E900B4">
            <w:pPr>
              <w:spacing w:after="0" w:line="240" w:lineRule="auto"/>
              <w:jc w:val="center"/>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К.М.04.01 Психология</w:t>
            </w:r>
          </w:p>
          <w:p w:rsidR="007A04FD" w:rsidRPr="00E900B4" w:rsidRDefault="007A04FD"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Место общей психологии в структуре психологических дисциплин.</w:t>
            </w:r>
          </w:p>
          <w:p w:rsidR="007A04FD" w:rsidRPr="00E900B4" w:rsidRDefault="007A04FD"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Определение психологии как науки о человеке. Психические процессы, свойства состояния. Психологические факты, явления, процессы и закономерности. Основные проблемы и задачи психологии. Соотношение житейской и научной психологии. Структура психологической науки.</w:t>
            </w:r>
          </w:p>
          <w:p w:rsidR="007A04FD" w:rsidRPr="00E900B4" w:rsidRDefault="007A04FD"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Предмет психологии в его историческом становлении.</w:t>
            </w:r>
          </w:p>
          <w:p w:rsidR="007A04FD" w:rsidRPr="00E900B4" w:rsidRDefault="007A04FD"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Психологические знания в древности, их отражение в мифологии. Развитие психологии в античную эпоху (Платон, Аристотель, Гиппократ). Психологические идеи в трудах мыслителей Нового времени (Р.Декарт, Спиноза, Д. Локк, И.Кант и др.).</w:t>
            </w:r>
          </w:p>
          <w:p w:rsidR="007A04FD" w:rsidRPr="00E900B4" w:rsidRDefault="007A04FD"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Основные направления в психологической науке.</w:t>
            </w:r>
          </w:p>
          <w:p w:rsidR="007A04FD" w:rsidRPr="00E900B4" w:rsidRDefault="007A04FD"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Становление психологии как самостоятельной науки во второй половине XIX в Психология сознания - первая научная школа в психологии. Формирование основных теоретико-методологических течений зарубежной психологии. Фрейдизм и психоаналитическая традиция в психологии. Бихевиоризм и </w:t>
            </w:r>
            <w:proofErr w:type="spellStart"/>
            <w:r w:rsidRPr="00E900B4">
              <w:rPr>
                <w:rFonts w:ascii="Times New Roman" w:eastAsia="Times New Roman" w:hAnsi="Times New Roman" w:cs="Times New Roman"/>
                <w:sz w:val="24"/>
                <w:szCs w:val="24"/>
              </w:rPr>
              <w:t>необихевиоризм</w:t>
            </w:r>
            <w:proofErr w:type="spellEnd"/>
            <w:r w:rsidRPr="00E900B4">
              <w:rPr>
                <w:rFonts w:ascii="Times New Roman" w:eastAsia="Times New Roman" w:hAnsi="Times New Roman" w:cs="Times New Roman"/>
                <w:sz w:val="24"/>
                <w:szCs w:val="24"/>
              </w:rPr>
              <w:t xml:space="preserve">. </w:t>
            </w:r>
            <w:proofErr w:type="spellStart"/>
            <w:r w:rsidRPr="00E900B4">
              <w:rPr>
                <w:rFonts w:ascii="Times New Roman" w:eastAsia="Times New Roman" w:hAnsi="Times New Roman" w:cs="Times New Roman"/>
                <w:sz w:val="24"/>
                <w:szCs w:val="24"/>
              </w:rPr>
              <w:t>Гештальт</w:t>
            </w:r>
            <w:proofErr w:type="spellEnd"/>
            <w:r w:rsidRPr="00E900B4">
              <w:rPr>
                <w:rFonts w:ascii="Times New Roman" w:eastAsia="Times New Roman" w:hAnsi="Times New Roman" w:cs="Times New Roman"/>
                <w:sz w:val="24"/>
                <w:szCs w:val="24"/>
              </w:rPr>
              <w:t>- теория и когнитивная психология. Гуманистическая психология.</w:t>
            </w:r>
          </w:p>
          <w:p w:rsidR="007A04FD" w:rsidRPr="00E900B4" w:rsidRDefault="007A04FD"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Методологически принципы психологии.</w:t>
            </w:r>
          </w:p>
          <w:p w:rsidR="007A04FD" w:rsidRPr="00E900B4" w:rsidRDefault="007A04FD"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Понятие и значение методологии. Типы методологий и смена методологических </w:t>
            </w:r>
            <w:r w:rsidRPr="00E900B4">
              <w:rPr>
                <w:rFonts w:ascii="Times New Roman" w:eastAsia="Times New Roman" w:hAnsi="Times New Roman" w:cs="Times New Roman"/>
                <w:sz w:val="24"/>
                <w:szCs w:val="24"/>
              </w:rPr>
              <w:lastRenderedPageBreak/>
              <w:t>парадигм в науке. Методологические принципы отечественной психологии: принципы активности, единства сознания и деятельности, системности, принцип деятельности, принцип развития, принцип субъекта. Методология и метод. Методы психологического исследования: теоретические методы, методы сбора информации, методы анализа и интерпретации информации. Организационные методы в психологическом исследовании. Специфика методов теоретической, экспериментальной и прикладной психологии.</w:t>
            </w:r>
          </w:p>
          <w:p w:rsidR="007A04FD" w:rsidRPr="00E900B4" w:rsidRDefault="007A04FD"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Психофизиологическая проблема.</w:t>
            </w:r>
          </w:p>
          <w:p w:rsidR="007A04FD" w:rsidRPr="00E900B4" w:rsidRDefault="007A04FD"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Психика и мозг. Мозг и основные принципы его строения и функционирования. Структура мозга. Функциональная асимметрия и функциональная локализация. Нервная клетка и ее строение. Специализация нервных клеток. Основные нейрофизиологические механизмы психической деятельности. Строение мозга и проблема уровня психического развития. Нарушения деятельности мозга и их последствия. Основные подходы к решению</w:t>
            </w:r>
          </w:p>
          <w:p w:rsidR="007A04FD" w:rsidRPr="00E900B4" w:rsidRDefault="007A04FD"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Психика, деятельность, сознание.</w:t>
            </w:r>
          </w:p>
          <w:p w:rsidR="007A04FD" w:rsidRPr="00E900B4" w:rsidRDefault="007A04FD"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Психологическая теория </w:t>
            </w:r>
            <w:proofErr w:type="spellStart"/>
            <w:r w:rsidRPr="00E900B4">
              <w:rPr>
                <w:rFonts w:ascii="Times New Roman" w:eastAsia="Times New Roman" w:hAnsi="Times New Roman" w:cs="Times New Roman"/>
                <w:sz w:val="24"/>
                <w:szCs w:val="24"/>
              </w:rPr>
              <w:t>деятельности</w:t>
            </w:r>
            <w:proofErr w:type="gramStart"/>
            <w:r w:rsidRPr="00E900B4">
              <w:rPr>
                <w:rFonts w:ascii="Times New Roman" w:eastAsia="Times New Roman" w:hAnsi="Times New Roman" w:cs="Times New Roman"/>
                <w:sz w:val="24"/>
                <w:szCs w:val="24"/>
              </w:rPr>
              <w:t>.В</w:t>
            </w:r>
            <w:proofErr w:type="gramEnd"/>
            <w:r w:rsidRPr="00E900B4">
              <w:rPr>
                <w:rFonts w:ascii="Times New Roman" w:eastAsia="Times New Roman" w:hAnsi="Times New Roman" w:cs="Times New Roman"/>
                <w:sz w:val="24"/>
                <w:szCs w:val="24"/>
              </w:rPr>
              <w:t>озникновение</w:t>
            </w:r>
            <w:proofErr w:type="spellEnd"/>
            <w:r w:rsidRPr="00E900B4">
              <w:rPr>
                <w:rFonts w:ascii="Times New Roman" w:eastAsia="Times New Roman" w:hAnsi="Times New Roman" w:cs="Times New Roman"/>
                <w:sz w:val="24"/>
                <w:szCs w:val="24"/>
              </w:rPr>
              <w:t xml:space="preserve">, развитие и существование психики человека в деятельности. Понятие деятельности. Единство сознания и поведения в деятельности. Побудительная и исполнительская сторона деятельности. Структурные единицы деятельности: особая деятельность, действие, операция, психофизиологическая функция. </w:t>
            </w:r>
            <w:proofErr w:type="spellStart"/>
            <w:r w:rsidRPr="00E900B4">
              <w:rPr>
                <w:rFonts w:ascii="Times New Roman" w:eastAsia="Times New Roman" w:hAnsi="Times New Roman" w:cs="Times New Roman"/>
                <w:sz w:val="24"/>
                <w:szCs w:val="24"/>
              </w:rPr>
              <w:t>Деятельностный</w:t>
            </w:r>
            <w:proofErr w:type="spellEnd"/>
            <w:r w:rsidRPr="00E900B4">
              <w:rPr>
                <w:rFonts w:ascii="Times New Roman" w:eastAsia="Times New Roman" w:hAnsi="Times New Roman" w:cs="Times New Roman"/>
                <w:sz w:val="24"/>
                <w:szCs w:val="24"/>
              </w:rPr>
              <w:t xml:space="preserve"> и </w:t>
            </w:r>
            <w:proofErr w:type="spellStart"/>
            <w:r w:rsidRPr="00E900B4">
              <w:rPr>
                <w:rFonts w:ascii="Times New Roman" w:eastAsia="Times New Roman" w:hAnsi="Times New Roman" w:cs="Times New Roman"/>
                <w:sz w:val="24"/>
                <w:szCs w:val="24"/>
              </w:rPr>
              <w:t>субъектнодеятельностный</w:t>
            </w:r>
            <w:proofErr w:type="spellEnd"/>
            <w:r w:rsidRPr="00E900B4">
              <w:rPr>
                <w:rFonts w:ascii="Times New Roman" w:eastAsia="Times New Roman" w:hAnsi="Times New Roman" w:cs="Times New Roman"/>
                <w:sz w:val="24"/>
                <w:szCs w:val="24"/>
              </w:rPr>
              <w:t xml:space="preserve"> подходы. Понятие потребности, потребности </w:t>
            </w:r>
            <w:proofErr w:type="spellStart"/>
            <w:r w:rsidRPr="00E900B4">
              <w:rPr>
                <w:rFonts w:ascii="Times New Roman" w:eastAsia="Times New Roman" w:hAnsi="Times New Roman" w:cs="Times New Roman"/>
                <w:sz w:val="24"/>
                <w:szCs w:val="24"/>
              </w:rPr>
              <w:t>биогеннные</w:t>
            </w:r>
            <w:proofErr w:type="spellEnd"/>
            <w:r w:rsidRPr="00E900B4">
              <w:rPr>
                <w:rFonts w:ascii="Times New Roman" w:eastAsia="Times New Roman" w:hAnsi="Times New Roman" w:cs="Times New Roman"/>
                <w:sz w:val="24"/>
                <w:szCs w:val="24"/>
              </w:rPr>
              <w:t xml:space="preserve"> и </w:t>
            </w:r>
            <w:proofErr w:type="spellStart"/>
            <w:r w:rsidRPr="00E900B4">
              <w:rPr>
                <w:rFonts w:ascii="Times New Roman" w:eastAsia="Times New Roman" w:hAnsi="Times New Roman" w:cs="Times New Roman"/>
                <w:sz w:val="24"/>
                <w:szCs w:val="24"/>
              </w:rPr>
              <w:t>социогенные</w:t>
            </w:r>
            <w:proofErr w:type="spellEnd"/>
            <w:r w:rsidRPr="00E900B4">
              <w:rPr>
                <w:rFonts w:ascii="Times New Roman" w:eastAsia="Times New Roman" w:hAnsi="Times New Roman" w:cs="Times New Roman"/>
                <w:sz w:val="24"/>
                <w:szCs w:val="24"/>
              </w:rPr>
              <w:t xml:space="preserve">. Предмет потребности. </w:t>
            </w:r>
            <w:proofErr w:type="spellStart"/>
            <w:r w:rsidRPr="00E900B4">
              <w:rPr>
                <w:rFonts w:ascii="Times New Roman" w:eastAsia="Times New Roman" w:hAnsi="Times New Roman" w:cs="Times New Roman"/>
                <w:sz w:val="24"/>
                <w:szCs w:val="24"/>
              </w:rPr>
              <w:t>Опредмечивание</w:t>
            </w:r>
            <w:proofErr w:type="spellEnd"/>
            <w:r w:rsidRPr="00E900B4">
              <w:rPr>
                <w:rFonts w:ascii="Times New Roman" w:eastAsia="Times New Roman" w:hAnsi="Times New Roman" w:cs="Times New Roman"/>
                <w:sz w:val="24"/>
                <w:szCs w:val="24"/>
              </w:rPr>
              <w:t xml:space="preserve"> и основные этапы существования потребности. Мотивы, их виды.</w:t>
            </w:r>
          </w:p>
        </w:tc>
      </w:tr>
      <w:tr w:rsidR="00B17513" w:rsidRPr="00E900B4" w:rsidTr="003349D6">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B17513" w:rsidRPr="00E900B4" w:rsidRDefault="00B17513" w:rsidP="00E900B4">
            <w:pPr>
              <w:spacing w:after="0" w:line="240" w:lineRule="auto"/>
              <w:jc w:val="center"/>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lastRenderedPageBreak/>
              <w:t>К.М.04.02 Педагогика</w:t>
            </w:r>
          </w:p>
          <w:p w:rsidR="00F315E4" w:rsidRDefault="00F315E4" w:rsidP="00F315E4">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Введение в педагогическую деятельность.</w:t>
            </w:r>
          </w:p>
          <w:p w:rsidR="00F315E4" w:rsidRDefault="00F315E4" w:rsidP="00F315E4">
            <w:pPr>
              <w:spacing w:after="0" w:line="240" w:lineRule="auto"/>
              <w:rPr>
                <w:rFonts w:ascii="Times New Roman" w:hAnsi="Times New Roman" w:cs="Times New Roman"/>
                <w:color w:val="000000"/>
                <w:sz w:val="24"/>
                <w:szCs w:val="24"/>
              </w:rPr>
            </w:pPr>
            <w:r w:rsidRPr="0064142D">
              <w:rPr>
                <w:rFonts w:ascii="Times New Roman" w:hAnsi="Times New Roman" w:cs="Times New Roman"/>
                <w:color w:val="000000"/>
                <w:sz w:val="24"/>
                <w:szCs w:val="24"/>
              </w:rPr>
              <w:t xml:space="preserve">История </w:t>
            </w:r>
            <w:proofErr w:type="spellStart"/>
            <w:r w:rsidRPr="0064142D">
              <w:rPr>
                <w:rFonts w:ascii="Times New Roman" w:hAnsi="Times New Roman" w:cs="Times New Roman"/>
                <w:color w:val="000000"/>
                <w:sz w:val="24"/>
                <w:szCs w:val="24"/>
              </w:rPr>
              <w:t>педагогикии</w:t>
            </w:r>
            <w:proofErr w:type="spellEnd"/>
            <w:r w:rsidRPr="0064142D">
              <w:rPr>
                <w:rFonts w:ascii="Times New Roman" w:hAnsi="Times New Roman" w:cs="Times New Roman"/>
                <w:color w:val="000000"/>
                <w:sz w:val="24"/>
                <w:szCs w:val="24"/>
              </w:rPr>
              <w:t xml:space="preserve"> </w:t>
            </w:r>
            <w:proofErr w:type="spellStart"/>
            <w:r w:rsidRPr="0064142D">
              <w:rPr>
                <w:rFonts w:ascii="Times New Roman" w:hAnsi="Times New Roman" w:cs="Times New Roman"/>
                <w:color w:val="000000"/>
                <w:sz w:val="24"/>
                <w:szCs w:val="24"/>
              </w:rPr>
              <w:t>образовательноймысли</w:t>
            </w:r>
            <w:proofErr w:type="spellEnd"/>
            <w:r>
              <w:rPr>
                <w:rFonts w:ascii="Times New Roman" w:hAnsi="Times New Roman" w:cs="Times New Roman"/>
                <w:color w:val="000000"/>
                <w:sz w:val="24"/>
                <w:szCs w:val="24"/>
              </w:rPr>
              <w:t>.</w:t>
            </w:r>
          </w:p>
          <w:p w:rsidR="00F315E4" w:rsidRDefault="00F315E4" w:rsidP="00F315E4">
            <w:pPr>
              <w:spacing w:after="0" w:line="240" w:lineRule="auto"/>
              <w:rPr>
                <w:rFonts w:ascii="Times New Roman" w:hAnsi="Times New Roman" w:cs="Times New Roman"/>
                <w:color w:val="000000"/>
                <w:sz w:val="24"/>
                <w:szCs w:val="24"/>
              </w:rPr>
            </w:pPr>
            <w:r w:rsidRPr="0064142D">
              <w:rPr>
                <w:rFonts w:ascii="Times New Roman" w:hAnsi="Times New Roman" w:cs="Times New Roman"/>
                <w:color w:val="000000"/>
                <w:sz w:val="24"/>
                <w:szCs w:val="24"/>
              </w:rPr>
              <w:t>Методология педагогической науки и деятельности</w:t>
            </w:r>
            <w:r>
              <w:rPr>
                <w:rFonts w:ascii="Times New Roman" w:hAnsi="Times New Roman" w:cs="Times New Roman"/>
                <w:color w:val="000000"/>
                <w:sz w:val="24"/>
                <w:szCs w:val="24"/>
              </w:rPr>
              <w:t>.</w:t>
            </w:r>
          </w:p>
          <w:p w:rsidR="00F315E4" w:rsidRDefault="00F315E4" w:rsidP="00F315E4">
            <w:pPr>
              <w:spacing w:after="0" w:line="240" w:lineRule="auto"/>
              <w:rPr>
                <w:rFonts w:ascii="Times New Roman" w:hAnsi="Times New Roman" w:cs="Times New Roman"/>
                <w:b/>
                <w:color w:val="000000"/>
                <w:sz w:val="24"/>
                <w:szCs w:val="24"/>
              </w:rPr>
            </w:pPr>
            <w:r w:rsidRPr="0064142D">
              <w:rPr>
                <w:rFonts w:ascii="Times New Roman" w:hAnsi="Times New Roman" w:cs="Times New Roman"/>
                <w:b/>
                <w:color w:val="000000"/>
                <w:sz w:val="24"/>
                <w:szCs w:val="24"/>
              </w:rPr>
              <w:t xml:space="preserve">Общие </w:t>
            </w:r>
            <w:proofErr w:type="spellStart"/>
            <w:r w:rsidRPr="0064142D">
              <w:rPr>
                <w:rFonts w:ascii="Times New Roman" w:hAnsi="Times New Roman" w:cs="Times New Roman"/>
                <w:b/>
                <w:color w:val="000000"/>
                <w:sz w:val="24"/>
                <w:szCs w:val="24"/>
              </w:rPr>
              <w:t>основыпедагогики</w:t>
            </w:r>
            <w:proofErr w:type="spellEnd"/>
            <w:r w:rsidRPr="0064142D">
              <w:rPr>
                <w:rFonts w:ascii="Times New Roman" w:hAnsi="Times New Roman" w:cs="Times New Roman"/>
                <w:b/>
                <w:color w:val="000000"/>
                <w:sz w:val="24"/>
                <w:szCs w:val="24"/>
              </w:rPr>
              <w:t xml:space="preserve"> </w:t>
            </w:r>
            <w:proofErr w:type="spellStart"/>
            <w:r w:rsidRPr="0064142D">
              <w:rPr>
                <w:rFonts w:ascii="Times New Roman" w:hAnsi="Times New Roman" w:cs="Times New Roman"/>
                <w:b/>
                <w:color w:val="000000"/>
                <w:sz w:val="24"/>
                <w:szCs w:val="24"/>
              </w:rPr>
              <w:t>и</w:t>
            </w:r>
            <w:r>
              <w:rPr>
                <w:sz w:val="24"/>
                <w:szCs w:val="24"/>
              </w:rPr>
              <w:t>т</w:t>
            </w:r>
            <w:r w:rsidRPr="0064142D">
              <w:rPr>
                <w:rFonts w:ascii="Times New Roman" w:hAnsi="Times New Roman" w:cs="Times New Roman"/>
                <w:b/>
                <w:color w:val="000000"/>
                <w:sz w:val="24"/>
                <w:szCs w:val="24"/>
              </w:rPr>
              <w:t>еория</w:t>
            </w:r>
            <w:proofErr w:type="spellEnd"/>
            <w:r w:rsidRPr="0064142D">
              <w:rPr>
                <w:rFonts w:ascii="Times New Roman" w:hAnsi="Times New Roman" w:cs="Times New Roman"/>
                <w:b/>
                <w:color w:val="000000"/>
                <w:sz w:val="24"/>
                <w:szCs w:val="24"/>
              </w:rPr>
              <w:t xml:space="preserve"> и методика воспитания</w:t>
            </w:r>
            <w:r>
              <w:rPr>
                <w:rFonts w:ascii="Times New Roman" w:hAnsi="Times New Roman" w:cs="Times New Roman"/>
                <w:b/>
                <w:color w:val="000000"/>
                <w:sz w:val="24"/>
                <w:szCs w:val="24"/>
              </w:rPr>
              <w:t>.</w:t>
            </w:r>
          </w:p>
          <w:p w:rsidR="00F315E4" w:rsidRDefault="00F315E4" w:rsidP="00F315E4">
            <w:pPr>
              <w:spacing w:after="0" w:line="240" w:lineRule="auto"/>
              <w:rPr>
                <w:rFonts w:ascii="Times New Roman" w:hAnsi="Times New Roman" w:cs="Times New Roman"/>
                <w:color w:val="000000"/>
                <w:sz w:val="24"/>
                <w:szCs w:val="24"/>
              </w:rPr>
            </w:pPr>
            <w:r w:rsidRPr="0064142D">
              <w:rPr>
                <w:rFonts w:ascii="Times New Roman" w:hAnsi="Times New Roman" w:cs="Times New Roman"/>
                <w:color w:val="000000"/>
                <w:sz w:val="24"/>
                <w:szCs w:val="24"/>
              </w:rPr>
              <w:t xml:space="preserve">Сущность воспитания и его место в </w:t>
            </w:r>
            <w:proofErr w:type="spellStart"/>
            <w:r w:rsidRPr="0064142D">
              <w:rPr>
                <w:rFonts w:ascii="Times New Roman" w:hAnsi="Times New Roman" w:cs="Times New Roman"/>
                <w:color w:val="000000"/>
                <w:sz w:val="24"/>
                <w:szCs w:val="24"/>
              </w:rPr>
              <w:t>целостнойструктуре</w:t>
            </w:r>
            <w:proofErr w:type="spellEnd"/>
            <w:r w:rsidRPr="0064142D">
              <w:rPr>
                <w:rFonts w:ascii="Times New Roman" w:hAnsi="Times New Roman" w:cs="Times New Roman"/>
                <w:color w:val="000000"/>
                <w:sz w:val="24"/>
                <w:szCs w:val="24"/>
              </w:rPr>
              <w:t xml:space="preserve"> образовательного процесса. Закономерности и принципы воспитания.</w:t>
            </w:r>
          </w:p>
          <w:p w:rsidR="00F315E4" w:rsidRDefault="00F315E4" w:rsidP="00F315E4">
            <w:pPr>
              <w:spacing w:after="0" w:line="240" w:lineRule="auto"/>
              <w:rPr>
                <w:rFonts w:ascii="Times New Roman" w:hAnsi="Times New Roman" w:cs="Times New Roman"/>
                <w:color w:val="000000"/>
                <w:sz w:val="24"/>
                <w:szCs w:val="24"/>
              </w:rPr>
            </w:pPr>
            <w:r w:rsidRPr="0064142D">
              <w:rPr>
                <w:rFonts w:ascii="Times New Roman" w:hAnsi="Times New Roman" w:cs="Times New Roman"/>
                <w:color w:val="000000"/>
                <w:sz w:val="24"/>
                <w:szCs w:val="24"/>
              </w:rPr>
              <w:t>Коллектив как субъект и объект воспитания.</w:t>
            </w:r>
          </w:p>
          <w:p w:rsidR="00F315E4" w:rsidRDefault="00F315E4" w:rsidP="00F315E4">
            <w:pPr>
              <w:spacing w:after="0" w:line="240" w:lineRule="auto"/>
              <w:rPr>
                <w:rFonts w:ascii="Times New Roman" w:hAnsi="Times New Roman" w:cs="Times New Roman"/>
                <w:color w:val="000000"/>
                <w:sz w:val="24"/>
                <w:szCs w:val="24"/>
              </w:rPr>
            </w:pPr>
            <w:r w:rsidRPr="0064142D">
              <w:rPr>
                <w:rFonts w:ascii="Times New Roman" w:hAnsi="Times New Roman" w:cs="Times New Roman"/>
                <w:color w:val="000000"/>
                <w:sz w:val="24"/>
                <w:szCs w:val="24"/>
              </w:rPr>
              <w:t>Система форм и методов воспитания.</w:t>
            </w:r>
          </w:p>
          <w:p w:rsidR="00F315E4" w:rsidRDefault="00F315E4" w:rsidP="00F315E4">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Теория обучения.</w:t>
            </w:r>
          </w:p>
          <w:p w:rsidR="00F315E4" w:rsidRDefault="00F315E4" w:rsidP="00F315E4">
            <w:pPr>
              <w:spacing w:after="0" w:line="240" w:lineRule="auto"/>
              <w:rPr>
                <w:rFonts w:ascii="Times New Roman" w:hAnsi="Times New Roman" w:cs="Times New Roman"/>
                <w:color w:val="000000"/>
                <w:sz w:val="24"/>
                <w:szCs w:val="24"/>
              </w:rPr>
            </w:pPr>
            <w:r w:rsidRPr="0064142D">
              <w:rPr>
                <w:rFonts w:ascii="Times New Roman" w:hAnsi="Times New Roman" w:cs="Times New Roman"/>
                <w:color w:val="000000"/>
                <w:sz w:val="24"/>
                <w:szCs w:val="24"/>
              </w:rPr>
              <w:t xml:space="preserve">Предмет и задачи современной дидактики. Сущность, движущие силы, противоречия и логика учебного процесса. </w:t>
            </w:r>
            <w:r>
              <w:rPr>
                <w:rFonts w:ascii="Times New Roman" w:hAnsi="Times New Roman" w:cs="Times New Roman"/>
                <w:color w:val="000000"/>
                <w:sz w:val="24"/>
                <w:szCs w:val="24"/>
              </w:rPr>
              <w:t>Основные функции обучения.</w:t>
            </w:r>
          </w:p>
          <w:p w:rsidR="00F315E4" w:rsidRDefault="00F315E4" w:rsidP="00F315E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Закономерности и принципы обучения.</w:t>
            </w:r>
          </w:p>
          <w:p w:rsidR="00F315E4" w:rsidRDefault="00F315E4" w:rsidP="00F315E4">
            <w:pPr>
              <w:spacing w:after="0" w:line="240" w:lineRule="auto"/>
              <w:rPr>
                <w:rFonts w:ascii="Times New Roman" w:hAnsi="Times New Roman" w:cs="Times New Roman"/>
                <w:color w:val="000000"/>
                <w:sz w:val="24"/>
                <w:szCs w:val="24"/>
              </w:rPr>
            </w:pPr>
            <w:r w:rsidRPr="0064142D">
              <w:rPr>
                <w:rFonts w:ascii="Times New Roman" w:hAnsi="Times New Roman" w:cs="Times New Roman"/>
                <w:color w:val="000000"/>
                <w:sz w:val="24"/>
                <w:szCs w:val="24"/>
              </w:rPr>
              <w:t>Содержание образования как фундамент базовой культуры личности</w:t>
            </w:r>
            <w:r>
              <w:rPr>
                <w:rFonts w:ascii="Times New Roman" w:hAnsi="Times New Roman" w:cs="Times New Roman"/>
                <w:color w:val="000000"/>
                <w:sz w:val="24"/>
                <w:szCs w:val="24"/>
              </w:rPr>
              <w:t>.</w:t>
            </w:r>
          </w:p>
          <w:p w:rsidR="00F315E4" w:rsidRDefault="00F315E4" w:rsidP="00F315E4">
            <w:pPr>
              <w:spacing w:after="0" w:line="240" w:lineRule="auto"/>
              <w:rPr>
                <w:rFonts w:ascii="Times New Roman" w:hAnsi="Times New Roman" w:cs="Times New Roman"/>
                <w:color w:val="000000"/>
                <w:sz w:val="24"/>
                <w:szCs w:val="24"/>
              </w:rPr>
            </w:pPr>
            <w:r w:rsidRPr="0064142D">
              <w:rPr>
                <w:rFonts w:ascii="Times New Roman" w:hAnsi="Times New Roman" w:cs="Times New Roman"/>
                <w:color w:val="000000"/>
                <w:sz w:val="24"/>
                <w:szCs w:val="24"/>
              </w:rPr>
              <w:t xml:space="preserve">Современные педагогические технологии обучения в </w:t>
            </w:r>
            <w:proofErr w:type="spellStart"/>
            <w:r w:rsidRPr="0064142D">
              <w:rPr>
                <w:rFonts w:ascii="Times New Roman" w:hAnsi="Times New Roman" w:cs="Times New Roman"/>
                <w:color w:val="000000"/>
                <w:sz w:val="24"/>
                <w:szCs w:val="24"/>
              </w:rPr>
              <w:t>контексте</w:t>
            </w:r>
            <w:r>
              <w:rPr>
                <w:rFonts w:ascii="Times New Roman" w:hAnsi="Times New Roman" w:cs="Times New Roman"/>
                <w:color w:val="000000"/>
                <w:sz w:val="24"/>
                <w:szCs w:val="24"/>
              </w:rPr>
              <w:t>целостного</w:t>
            </w:r>
            <w:proofErr w:type="spellEnd"/>
            <w:r>
              <w:rPr>
                <w:rFonts w:ascii="Times New Roman" w:hAnsi="Times New Roman" w:cs="Times New Roman"/>
                <w:color w:val="000000"/>
                <w:sz w:val="24"/>
                <w:szCs w:val="24"/>
              </w:rPr>
              <w:t xml:space="preserve"> педагогического процесса.</w:t>
            </w:r>
          </w:p>
          <w:p w:rsidR="00F315E4" w:rsidRDefault="00F315E4" w:rsidP="00F315E4">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Управление образовательной организацией.</w:t>
            </w:r>
          </w:p>
          <w:p w:rsidR="00F315E4" w:rsidRDefault="00F315E4" w:rsidP="00F315E4">
            <w:pPr>
              <w:spacing w:after="0" w:line="240" w:lineRule="auto"/>
              <w:rPr>
                <w:rFonts w:ascii="Times New Roman" w:hAnsi="Times New Roman" w:cs="Times New Roman"/>
                <w:color w:val="000000"/>
                <w:sz w:val="24"/>
                <w:szCs w:val="24"/>
              </w:rPr>
            </w:pPr>
            <w:r w:rsidRPr="0064142D">
              <w:rPr>
                <w:rFonts w:ascii="Times New Roman" w:hAnsi="Times New Roman" w:cs="Times New Roman"/>
                <w:color w:val="000000"/>
                <w:sz w:val="24"/>
                <w:szCs w:val="24"/>
              </w:rPr>
              <w:t xml:space="preserve">Государственная политика в </w:t>
            </w:r>
            <w:proofErr w:type="spellStart"/>
            <w:r w:rsidRPr="0064142D">
              <w:rPr>
                <w:rFonts w:ascii="Times New Roman" w:hAnsi="Times New Roman" w:cs="Times New Roman"/>
                <w:color w:val="000000"/>
                <w:sz w:val="24"/>
                <w:szCs w:val="24"/>
              </w:rPr>
              <w:t>областиобразования</w:t>
            </w:r>
            <w:proofErr w:type="spellEnd"/>
            <w:r w:rsidRPr="0064142D">
              <w:rPr>
                <w:rFonts w:ascii="Times New Roman" w:hAnsi="Times New Roman" w:cs="Times New Roman"/>
                <w:color w:val="000000"/>
                <w:sz w:val="24"/>
                <w:szCs w:val="24"/>
              </w:rPr>
              <w:t xml:space="preserve">. Управление </w:t>
            </w:r>
            <w:proofErr w:type="spellStart"/>
            <w:r w:rsidRPr="0064142D">
              <w:rPr>
                <w:rFonts w:ascii="Times New Roman" w:hAnsi="Times New Roman" w:cs="Times New Roman"/>
                <w:color w:val="000000"/>
                <w:sz w:val="24"/>
                <w:szCs w:val="24"/>
              </w:rPr>
              <w:t>образовательнойорганизацией</w:t>
            </w:r>
            <w:proofErr w:type="spellEnd"/>
            <w:r w:rsidRPr="0064142D">
              <w:rPr>
                <w:rFonts w:ascii="Times New Roman" w:hAnsi="Times New Roman" w:cs="Times New Roman"/>
                <w:color w:val="000000"/>
                <w:sz w:val="24"/>
                <w:szCs w:val="24"/>
              </w:rPr>
              <w:t xml:space="preserve">: сущность, </w:t>
            </w:r>
            <w:proofErr w:type="spellStart"/>
            <w:r w:rsidRPr="0064142D">
              <w:rPr>
                <w:rFonts w:ascii="Times New Roman" w:hAnsi="Times New Roman" w:cs="Times New Roman"/>
                <w:color w:val="000000"/>
                <w:sz w:val="24"/>
                <w:szCs w:val="24"/>
              </w:rPr>
              <w:t>содержание,</w:t>
            </w:r>
            <w:r>
              <w:rPr>
                <w:rFonts w:ascii="Times New Roman" w:hAnsi="Times New Roman" w:cs="Times New Roman"/>
                <w:color w:val="000000"/>
                <w:sz w:val="24"/>
                <w:szCs w:val="24"/>
              </w:rPr>
              <w:t>специфика</w:t>
            </w:r>
            <w:proofErr w:type="spellEnd"/>
            <w:r>
              <w:rPr>
                <w:rFonts w:ascii="Times New Roman" w:hAnsi="Times New Roman" w:cs="Times New Roman"/>
                <w:color w:val="000000"/>
                <w:sz w:val="24"/>
                <w:szCs w:val="24"/>
              </w:rPr>
              <w:t>.</w:t>
            </w:r>
          </w:p>
          <w:p w:rsidR="00F315E4" w:rsidRDefault="00F315E4" w:rsidP="00F315E4">
            <w:pPr>
              <w:spacing w:after="0" w:line="240" w:lineRule="auto"/>
              <w:rPr>
                <w:rFonts w:ascii="Times New Roman" w:hAnsi="Times New Roman" w:cs="Times New Roman"/>
                <w:color w:val="000000"/>
                <w:sz w:val="24"/>
                <w:szCs w:val="24"/>
              </w:rPr>
            </w:pPr>
            <w:r w:rsidRPr="0064142D">
              <w:rPr>
                <w:rFonts w:ascii="Times New Roman" w:hAnsi="Times New Roman" w:cs="Times New Roman"/>
                <w:color w:val="000000"/>
                <w:sz w:val="24"/>
                <w:szCs w:val="24"/>
              </w:rPr>
              <w:t xml:space="preserve">Функции и технологии </w:t>
            </w:r>
            <w:proofErr w:type="spellStart"/>
            <w:r w:rsidRPr="0064142D">
              <w:rPr>
                <w:rFonts w:ascii="Times New Roman" w:hAnsi="Times New Roman" w:cs="Times New Roman"/>
                <w:color w:val="000000"/>
                <w:sz w:val="24"/>
                <w:szCs w:val="24"/>
              </w:rPr>
              <w:t>управленияобразовательной</w:t>
            </w:r>
            <w:proofErr w:type="spellEnd"/>
            <w:r w:rsidRPr="0064142D">
              <w:rPr>
                <w:rFonts w:ascii="Times New Roman" w:hAnsi="Times New Roman" w:cs="Times New Roman"/>
                <w:color w:val="000000"/>
                <w:sz w:val="24"/>
                <w:szCs w:val="24"/>
              </w:rPr>
              <w:t xml:space="preserve"> организацией</w:t>
            </w:r>
            <w:r>
              <w:rPr>
                <w:rFonts w:ascii="Times New Roman" w:hAnsi="Times New Roman" w:cs="Times New Roman"/>
                <w:color w:val="000000"/>
                <w:sz w:val="24"/>
                <w:szCs w:val="24"/>
              </w:rPr>
              <w:t>.</w:t>
            </w:r>
          </w:p>
          <w:p w:rsidR="00F315E4" w:rsidRDefault="00F315E4" w:rsidP="00F315E4">
            <w:pPr>
              <w:spacing w:after="0" w:line="240" w:lineRule="auto"/>
              <w:rPr>
                <w:rFonts w:ascii="Times New Roman" w:hAnsi="Times New Roman" w:cs="Times New Roman"/>
                <w:color w:val="000000"/>
                <w:sz w:val="24"/>
                <w:szCs w:val="24"/>
              </w:rPr>
            </w:pPr>
            <w:r w:rsidRPr="0064142D">
              <w:rPr>
                <w:rFonts w:ascii="Times New Roman" w:hAnsi="Times New Roman" w:cs="Times New Roman"/>
                <w:color w:val="000000"/>
                <w:sz w:val="24"/>
                <w:szCs w:val="24"/>
              </w:rPr>
              <w:t xml:space="preserve">Школа как педагогическая система и </w:t>
            </w:r>
            <w:proofErr w:type="spellStart"/>
            <w:r w:rsidRPr="0064142D">
              <w:rPr>
                <w:rFonts w:ascii="Times New Roman" w:hAnsi="Times New Roman" w:cs="Times New Roman"/>
                <w:color w:val="000000"/>
                <w:sz w:val="24"/>
                <w:szCs w:val="24"/>
              </w:rPr>
              <w:t>объект</w:t>
            </w:r>
            <w:r>
              <w:rPr>
                <w:rFonts w:ascii="Times New Roman" w:hAnsi="Times New Roman" w:cs="Times New Roman"/>
                <w:color w:val="000000"/>
                <w:sz w:val="24"/>
                <w:szCs w:val="24"/>
              </w:rPr>
              <w:t>управления</w:t>
            </w:r>
            <w:proofErr w:type="spellEnd"/>
            <w:r>
              <w:rPr>
                <w:rFonts w:ascii="Times New Roman" w:hAnsi="Times New Roman" w:cs="Times New Roman"/>
                <w:color w:val="000000"/>
                <w:sz w:val="24"/>
                <w:szCs w:val="24"/>
              </w:rPr>
              <w:t>.</w:t>
            </w:r>
          </w:p>
          <w:p w:rsidR="00F315E4" w:rsidRDefault="00F315E4" w:rsidP="00F315E4">
            <w:pPr>
              <w:spacing w:after="0" w:line="240" w:lineRule="auto"/>
              <w:rPr>
                <w:rFonts w:ascii="Times New Roman" w:hAnsi="Times New Roman" w:cs="Times New Roman"/>
                <w:color w:val="000000"/>
                <w:sz w:val="24"/>
                <w:szCs w:val="24"/>
              </w:rPr>
            </w:pPr>
            <w:r w:rsidRPr="0064142D">
              <w:rPr>
                <w:rFonts w:ascii="Times New Roman" w:hAnsi="Times New Roman" w:cs="Times New Roman"/>
                <w:color w:val="000000"/>
                <w:sz w:val="24"/>
                <w:szCs w:val="24"/>
              </w:rPr>
              <w:t xml:space="preserve">Управление содержанием и </w:t>
            </w:r>
            <w:proofErr w:type="spellStart"/>
            <w:r w:rsidRPr="0064142D">
              <w:rPr>
                <w:rFonts w:ascii="Times New Roman" w:hAnsi="Times New Roman" w:cs="Times New Roman"/>
                <w:color w:val="000000"/>
                <w:sz w:val="24"/>
                <w:szCs w:val="24"/>
              </w:rPr>
              <w:t>качествомобразования</w:t>
            </w:r>
            <w:proofErr w:type="spellEnd"/>
            <w:r>
              <w:rPr>
                <w:rFonts w:ascii="Times New Roman" w:hAnsi="Times New Roman" w:cs="Times New Roman"/>
                <w:color w:val="000000"/>
                <w:sz w:val="24"/>
                <w:szCs w:val="24"/>
              </w:rPr>
              <w:t>.</w:t>
            </w:r>
          </w:p>
          <w:p w:rsidR="00F315E4" w:rsidRPr="0064142D" w:rsidRDefault="00F315E4" w:rsidP="00F315E4">
            <w:pPr>
              <w:spacing w:after="0" w:line="240" w:lineRule="auto"/>
              <w:rPr>
                <w:sz w:val="24"/>
                <w:szCs w:val="24"/>
              </w:rPr>
            </w:pPr>
            <w:r w:rsidRPr="0064142D">
              <w:rPr>
                <w:rFonts w:ascii="Times New Roman" w:hAnsi="Times New Roman" w:cs="Times New Roman"/>
                <w:color w:val="000000"/>
                <w:sz w:val="24"/>
                <w:szCs w:val="24"/>
              </w:rPr>
              <w:t xml:space="preserve">Государственные образовательные стандарты </w:t>
            </w:r>
            <w:proofErr w:type="spellStart"/>
            <w:r w:rsidRPr="0064142D">
              <w:rPr>
                <w:rFonts w:ascii="Times New Roman" w:hAnsi="Times New Roman" w:cs="Times New Roman"/>
                <w:color w:val="000000"/>
                <w:sz w:val="24"/>
                <w:szCs w:val="24"/>
              </w:rPr>
              <w:t>иобразовательные</w:t>
            </w:r>
            <w:proofErr w:type="spellEnd"/>
            <w:r w:rsidRPr="0064142D">
              <w:rPr>
                <w:rFonts w:ascii="Times New Roman" w:hAnsi="Times New Roman" w:cs="Times New Roman"/>
                <w:color w:val="000000"/>
                <w:sz w:val="24"/>
                <w:szCs w:val="24"/>
              </w:rPr>
              <w:t xml:space="preserve"> программы в механизме</w:t>
            </w:r>
          </w:p>
          <w:p w:rsidR="00F315E4" w:rsidRDefault="00F315E4" w:rsidP="00F315E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управления образовательной организацией.</w:t>
            </w:r>
          </w:p>
          <w:p w:rsidR="00F315E4" w:rsidRDefault="00F315E4" w:rsidP="00F315E4">
            <w:pPr>
              <w:spacing w:after="0" w:line="240" w:lineRule="auto"/>
              <w:rPr>
                <w:rFonts w:ascii="Times New Roman" w:hAnsi="Times New Roman" w:cs="Times New Roman"/>
                <w:color w:val="000000"/>
                <w:sz w:val="24"/>
                <w:szCs w:val="24"/>
              </w:rPr>
            </w:pPr>
            <w:r w:rsidRPr="0064142D">
              <w:rPr>
                <w:rFonts w:ascii="Times New Roman" w:hAnsi="Times New Roman" w:cs="Times New Roman"/>
                <w:color w:val="000000"/>
                <w:sz w:val="24"/>
                <w:szCs w:val="24"/>
              </w:rPr>
              <w:t xml:space="preserve">Повышение квалификации и </w:t>
            </w:r>
            <w:proofErr w:type="spellStart"/>
            <w:r w:rsidRPr="0064142D">
              <w:rPr>
                <w:rFonts w:ascii="Times New Roman" w:hAnsi="Times New Roman" w:cs="Times New Roman"/>
                <w:color w:val="000000"/>
                <w:sz w:val="24"/>
                <w:szCs w:val="24"/>
              </w:rPr>
              <w:t>аттестацияработников</w:t>
            </w:r>
            <w:proofErr w:type="spellEnd"/>
            <w:r w:rsidRPr="0064142D">
              <w:rPr>
                <w:rFonts w:ascii="Times New Roman" w:hAnsi="Times New Roman" w:cs="Times New Roman"/>
                <w:color w:val="000000"/>
                <w:sz w:val="24"/>
                <w:szCs w:val="24"/>
              </w:rPr>
              <w:t xml:space="preserve"> образовательной организации</w:t>
            </w:r>
            <w:r>
              <w:rPr>
                <w:rFonts w:ascii="Times New Roman" w:hAnsi="Times New Roman" w:cs="Times New Roman"/>
                <w:color w:val="000000"/>
                <w:sz w:val="24"/>
                <w:szCs w:val="24"/>
              </w:rPr>
              <w:t>.</w:t>
            </w:r>
          </w:p>
          <w:p w:rsidR="00056728" w:rsidRPr="00E900B4" w:rsidRDefault="00F315E4" w:rsidP="00F315E4">
            <w:pPr>
              <w:spacing w:after="0" w:line="240" w:lineRule="auto"/>
              <w:jc w:val="both"/>
              <w:rPr>
                <w:rFonts w:ascii="Times New Roman" w:eastAsia="Times New Roman" w:hAnsi="Times New Roman" w:cs="Times New Roman"/>
                <w:sz w:val="24"/>
                <w:szCs w:val="24"/>
              </w:rPr>
            </w:pPr>
            <w:r w:rsidRPr="0064142D">
              <w:rPr>
                <w:rFonts w:ascii="Times New Roman" w:hAnsi="Times New Roman" w:cs="Times New Roman"/>
                <w:color w:val="000000"/>
                <w:sz w:val="24"/>
                <w:szCs w:val="24"/>
              </w:rPr>
              <w:t xml:space="preserve">Управленческая культура </w:t>
            </w:r>
            <w:proofErr w:type="spellStart"/>
            <w:r w:rsidRPr="0064142D">
              <w:rPr>
                <w:rFonts w:ascii="Times New Roman" w:hAnsi="Times New Roman" w:cs="Times New Roman"/>
                <w:color w:val="000000"/>
                <w:sz w:val="24"/>
                <w:szCs w:val="24"/>
              </w:rPr>
              <w:t>руководителяобразовательной</w:t>
            </w:r>
            <w:proofErr w:type="spellEnd"/>
            <w:r w:rsidRPr="0064142D">
              <w:rPr>
                <w:rFonts w:ascii="Times New Roman" w:hAnsi="Times New Roman" w:cs="Times New Roman"/>
                <w:color w:val="000000"/>
                <w:sz w:val="24"/>
                <w:szCs w:val="24"/>
              </w:rPr>
              <w:t xml:space="preserve"> организации</w:t>
            </w:r>
            <w:r>
              <w:rPr>
                <w:rFonts w:ascii="Times New Roman" w:hAnsi="Times New Roman" w:cs="Times New Roman"/>
                <w:color w:val="000000"/>
                <w:sz w:val="24"/>
                <w:szCs w:val="24"/>
              </w:rPr>
              <w:t>.</w:t>
            </w:r>
          </w:p>
        </w:tc>
      </w:tr>
      <w:tr w:rsidR="00B17513" w:rsidRPr="00E900B4" w:rsidTr="003349D6">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B17513" w:rsidRPr="00E900B4" w:rsidRDefault="00B17513" w:rsidP="00E900B4">
            <w:pPr>
              <w:spacing w:after="0" w:line="240" w:lineRule="auto"/>
              <w:jc w:val="center"/>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К.М.04.03 Обучение лиц с ОВЗ</w:t>
            </w:r>
          </w:p>
          <w:p w:rsidR="002131C1" w:rsidRPr="00E900B4" w:rsidRDefault="002131C1" w:rsidP="00E900B4">
            <w:pPr>
              <w:pStyle w:val="a3"/>
              <w:spacing w:before="0" w:beforeAutospacing="0" w:after="0" w:afterAutospacing="0"/>
              <w:jc w:val="both"/>
              <w:rPr>
                <w:color w:val="000000"/>
              </w:rPr>
            </w:pPr>
            <w:r w:rsidRPr="00E900B4">
              <w:rPr>
                <w:color w:val="000000"/>
              </w:rPr>
              <w:t>Категориальный аппарат педагогики и психологии образования лиц с ОВЗ.</w:t>
            </w:r>
          </w:p>
          <w:p w:rsidR="002131C1" w:rsidRPr="00E900B4" w:rsidRDefault="002131C1" w:rsidP="00E900B4">
            <w:pPr>
              <w:pStyle w:val="a3"/>
              <w:spacing w:before="0" w:beforeAutospacing="0" w:after="0" w:afterAutospacing="0"/>
              <w:ind w:firstLine="709"/>
              <w:jc w:val="both"/>
              <w:rPr>
                <w:color w:val="000000"/>
              </w:rPr>
            </w:pPr>
            <w:r w:rsidRPr="00E900B4">
              <w:rPr>
                <w:color w:val="000000"/>
              </w:rPr>
              <w:t>Нормативно-правовая база обучения и воспитания.</w:t>
            </w:r>
          </w:p>
          <w:p w:rsidR="002131C1" w:rsidRPr="00E900B4" w:rsidRDefault="002131C1" w:rsidP="00E900B4">
            <w:pPr>
              <w:pStyle w:val="a3"/>
              <w:spacing w:before="0" w:beforeAutospacing="0" w:after="0" w:afterAutospacing="0"/>
              <w:jc w:val="both"/>
              <w:rPr>
                <w:color w:val="000000"/>
              </w:rPr>
            </w:pPr>
            <w:r w:rsidRPr="00E900B4">
              <w:rPr>
                <w:color w:val="000000"/>
              </w:rPr>
              <w:t>Современная система специальных образовательных услуг.</w:t>
            </w:r>
          </w:p>
          <w:p w:rsidR="002131C1" w:rsidRPr="00E900B4" w:rsidRDefault="002131C1" w:rsidP="00E900B4">
            <w:pPr>
              <w:pStyle w:val="a3"/>
              <w:spacing w:before="0" w:beforeAutospacing="0" w:after="0" w:afterAutospacing="0"/>
              <w:ind w:firstLine="709"/>
              <w:jc w:val="both"/>
              <w:rPr>
                <w:color w:val="000000"/>
              </w:rPr>
            </w:pPr>
            <w:r w:rsidRPr="00E900B4">
              <w:rPr>
                <w:color w:val="000000"/>
              </w:rPr>
              <w:t xml:space="preserve">Виды и типы специальных (коррекционных) образовательных учреждений. </w:t>
            </w:r>
            <w:r w:rsidRPr="00E900B4">
              <w:rPr>
                <w:color w:val="000000"/>
              </w:rPr>
              <w:lastRenderedPageBreak/>
              <w:t>Система специального образования в Российской Федерации и за рубежом.</w:t>
            </w:r>
          </w:p>
          <w:p w:rsidR="002131C1" w:rsidRPr="00E900B4" w:rsidRDefault="002131C1" w:rsidP="00E900B4">
            <w:pPr>
              <w:pStyle w:val="a3"/>
              <w:spacing w:before="0" w:beforeAutospacing="0" w:after="0" w:afterAutospacing="0"/>
              <w:ind w:firstLine="709"/>
              <w:jc w:val="both"/>
              <w:rPr>
                <w:color w:val="000000"/>
              </w:rPr>
            </w:pPr>
            <w:r w:rsidRPr="00E900B4">
              <w:rPr>
                <w:color w:val="000000"/>
              </w:rPr>
              <w:t>Основные законодательные акты обучения детей с ограниченными возможностями здоровья: Закон «Об образовании», Типовое положение о специальных (коррекционных) образовательных учреждениях и другие законодательные акты, определяющие создание условий обучения детей с ограниченными возможностями здоровья.</w:t>
            </w:r>
          </w:p>
          <w:p w:rsidR="002131C1" w:rsidRPr="00E900B4" w:rsidRDefault="002131C1" w:rsidP="00E900B4">
            <w:pPr>
              <w:pStyle w:val="a3"/>
              <w:spacing w:before="0" w:beforeAutospacing="0" w:after="0" w:afterAutospacing="0"/>
              <w:ind w:firstLine="709"/>
              <w:jc w:val="both"/>
              <w:rPr>
                <w:color w:val="000000"/>
              </w:rPr>
            </w:pPr>
            <w:r w:rsidRPr="00E900B4">
              <w:rPr>
                <w:color w:val="000000"/>
              </w:rPr>
              <w:t>Инклюзия: история вопроса. Истоки инклюзивного образования в специальном образовании: переход от интеграции к инклюзии. Основные принципы инклюзивного образования. Социальная модель отношения к детям с особыми образовательными потребностями. Барьеры в образовании. Ключевые концепции и правила инклюзивной школы. Терминология инклюзии.</w:t>
            </w:r>
          </w:p>
          <w:p w:rsidR="002131C1" w:rsidRPr="00E900B4" w:rsidRDefault="002131C1" w:rsidP="00E900B4">
            <w:pPr>
              <w:pStyle w:val="a3"/>
              <w:spacing w:before="0" w:beforeAutospacing="0" w:after="0" w:afterAutospacing="0"/>
              <w:ind w:firstLine="709"/>
              <w:jc w:val="both"/>
              <w:rPr>
                <w:color w:val="000000"/>
              </w:rPr>
            </w:pPr>
            <w:r w:rsidRPr="00E900B4">
              <w:rPr>
                <w:color w:val="000000"/>
              </w:rPr>
              <w:t>Перспективы развития специальной педагогики и специального образования: Психология образования. Педагогические системы специального образования, включение учащихся с ограниченными возможностями жизнедеятельности в образовательный процесс образовательного учреждения общего назначения (инклюзия) – условия, пути, значение для участников образовательного процесса.</w:t>
            </w:r>
          </w:p>
          <w:p w:rsidR="002131C1" w:rsidRPr="00E900B4" w:rsidRDefault="002131C1" w:rsidP="00E900B4">
            <w:pPr>
              <w:pStyle w:val="a3"/>
              <w:spacing w:before="0" w:beforeAutospacing="0" w:after="0" w:afterAutospacing="0"/>
              <w:jc w:val="both"/>
              <w:rPr>
                <w:color w:val="000000"/>
              </w:rPr>
            </w:pPr>
            <w:r w:rsidRPr="00E900B4">
              <w:rPr>
                <w:color w:val="000000"/>
              </w:rPr>
              <w:t>Психолого-педагогическая характеристика субъектов образования лиц с ОВЗ. Общие вопросы обучения и воспитания детей с ограниченными возможностями здоровья в инклюзивной образовательной среде.</w:t>
            </w:r>
          </w:p>
          <w:p w:rsidR="002131C1" w:rsidRPr="00E900B4" w:rsidRDefault="002131C1" w:rsidP="00E900B4">
            <w:pPr>
              <w:pStyle w:val="a3"/>
              <w:spacing w:before="0" w:beforeAutospacing="0" w:after="0" w:afterAutospacing="0"/>
              <w:ind w:firstLine="709"/>
              <w:jc w:val="both"/>
              <w:rPr>
                <w:color w:val="000000"/>
              </w:rPr>
            </w:pPr>
            <w:r w:rsidRPr="00E900B4">
              <w:rPr>
                <w:color w:val="000000"/>
              </w:rPr>
              <w:t xml:space="preserve">Дефект сенсорный, интеллектуальный, комплексный. Структура дефекта. Первично обусловленные нарушения, вторичные отклонения в развитии. </w:t>
            </w:r>
            <w:proofErr w:type="spellStart"/>
            <w:r w:rsidRPr="00E900B4">
              <w:rPr>
                <w:color w:val="000000"/>
              </w:rPr>
              <w:t>Депривация</w:t>
            </w:r>
            <w:proofErr w:type="spellEnd"/>
            <w:r w:rsidRPr="00E900B4">
              <w:rPr>
                <w:color w:val="000000"/>
              </w:rPr>
              <w:t xml:space="preserve"> сенсорная, интеллектуальная, социальная. Коррекция. </w:t>
            </w:r>
            <w:proofErr w:type="spellStart"/>
            <w:r w:rsidRPr="00E900B4">
              <w:rPr>
                <w:color w:val="000000"/>
              </w:rPr>
              <w:t>Абилитация</w:t>
            </w:r>
            <w:proofErr w:type="spellEnd"/>
            <w:r w:rsidRPr="00E900B4">
              <w:rPr>
                <w:color w:val="000000"/>
              </w:rPr>
              <w:t xml:space="preserve">, реабилитация. Социальная адаптация. Реабилитационные мероприятия: преодоление нарушений познавательной деятельности. Истоки </w:t>
            </w:r>
            <w:proofErr w:type="spellStart"/>
            <w:r w:rsidRPr="00E900B4">
              <w:rPr>
                <w:color w:val="000000"/>
              </w:rPr>
              <w:t>дезадаптации</w:t>
            </w:r>
            <w:proofErr w:type="spellEnd"/>
            <w:r w:rsidRPr="00E900B4">
              <w:rPr>
                <w:color w:val="000000"/>
              </w:rPr>
              <w:t>, неуспеваемости. Особенности работы в инклюзивном классе.</w:t>
            </w:r>
          </w:p>
          <w:p w:rsidR="002131C1" w:rsidRPr="00E900B4" w:rsidRDefault="002131C1" w:rsidP="00E900B4">
            <w:pPr>
              <w:pStyle w:val="a3"/>
              <w:spacing w:before="0" w:beforeAutospacing="0" w:after="0" w:afterAutospacing="0"/>
              <w:jc w:val="both"/>
              <w:rPr>
                <w:color w:val="000000"/>
              </w:rPr>
            </w:pPr>
            <w:r w:rsidRPr="00E900B4">
              <w:rPr>
                <w:color w:val="000000"/>
              </w:rPr>
              <w:t>Реформирование специального образования. История становления и развития национальных систем специального образования (</w:t>
            </w:r>
            <w:proofErr w:type="spellStart"/>
            <w:r w:rsidRPr="00E900B4">
              <w:rPr>
                <w:color w:val="000000"/>
              </w:rPr>
              <w:t>социокультурный</w:t>
            </w:r>
            <w:proofErr w:type="spellEnd"/>
            <w:r w:rsidRPr="00E900B4">
              <w:rPr>
                <w:color w:val="000000"/>
              </w:rPr>
              <w:t xml:space="preserve"> контекст).</w:t>
            </w:r>
          </w:p>
          <w:p w:rsidR="002131C1" w:rsidRPr="00E900B4" w:rsidRDefault="002131C1" w:rsidP="00E900B4">
            <w:pPr>
              <w:pStyle w:val="a3"/>
              <w:spacing w:before="0" w:beforeAutospacing="0" w:after="0" w:afterAutospacing="0"/>
              <w:ind w:firstLine="709"/>
              <w:jc w:val="both"/>
              <w:rPr>
                <w:color w:val="000000"/>
              </w:rPr>
            </w:pPr>
            <w:r w:rsidRPr="00E900B4">
              <w:rPr>
                <w:color w:val="000000"/>
              </w:rPr>
              <w:t>История становления и развития национальных систем специального образования (</w:t>
            </w:r>
            <w:proofErr w:type="spellStart"/>
            <w:r w:rsidRPr="00E900B4">
              <w:rPr>
                <w:color w:val="000000"/>
              </w:rPr>
              <w:t>социокультурный</w:t>
            </w:r>
            <w:proofErr w:type="spellEnd"/>
            <w:r w:rsidRPr="00E900B4">
              <w:rPr>
                <w:color w:val="000000"/>
              </w:rPr>
              <w:t xml:space="preserve"> контекст)</w:t>
            </w:r>
            <w:proofErr w:type="gramStart"/>
            <w:r w:rsidRPr="00E900B4">
              <w:rPr>
                <w:color w:val="000000"/>
              </w:rPr>
              <w:t>.С</w:t>
            </w:r>
            <w:proofErr w:type="gramEnd"/>
            <w:r w:rsidRPr="00E900B4">
              <w:rPr>
                <w:color w:val="000000"/>
              </w:rPr>
              <w:t xml:space="preserve">истема </w:t>
            </w:r>
            <w:proofErr w:type="spellStart"/>
            <w:r w:rsidRPr="00E900B4">
              <w:rPr>
                <w:color w:val="000000"/>
              </w:rPr>
              <w:t>психолого-медико-педагогического</w:t>
            </w:r>
            <w:proofErr w:type="spellEnd"/>
            <w:r w:rsidRPr="00E900B4">
              <w:rPr>
                <w:color w:val="000000"/>
              </w:rPr>
              <w:t xml:space="preserve"> выявления, отбора детей с ОВЗ. Структурные единицы этой системы. Процесс первичного выявления детей с ОВЗ в </w:t>
            </w:r>
            <w:proofErr w:type="spellStart"/>
            <w:r w:rsidRPr="00E900B4">
              <w:rPr>
                <w:color w:val="000000"/>
              </w:rPr>
              <w:t>ПМПк</w:t>
            </w:r>
            <w:proofErr w:type="spellEnd"/>
            <w:r w:rsidRPr="00E900B4">
              <w:rPr>
                <w:color w:val="000000"/>
              </w:rPr>
              <w:t xml:space="preserve"> ОУ. Работа ПМПК. Методы и приемы диагностики нарушений психофизического развития.</w:t>
            </w:r>
          </w:p>
          <w:p w:rsidR="002131C1" w:rsidRPr="00E900B4" w:rsidRDefault="002131C1" w:rsidP="00E900B4">
            <w:pPr>
              <w:pStyle w:val="a3"/>
              <w:spacing w:before="0" w:beforeAutospacing="0" w:after="0" w:afterAutospacing="0"/>
              <w:jc w:val="both"/>
              <w:rPr>
                <w:color w:val="000000"/>
              </w:rPr>
            </w:pPr>
            <w:r w:rsidRPr="00E900B4">
              <w:rPr>
                <w:color w:val="000000"/>
              </w:rPr>
              <w:t>Модели интеграции детей с ограниченными возможностями здоровья. Проблемы и перспективы образовательной интеграции и социальной адаптации лиц с ограниченными возможностями здоровья</w:t>
            </w:r>
          </w:p>
          <w:p w:rsidR="002131C1" w:rsidRPr="00E900B4" w:rsidRDefault="002131C1" w:rsidP="00E900B4">
            <w:pPr>
              <w:pStyle w:val="a3"/>
              <w:spacing w:before="0" w:beforeAutospacing="0" w:after="0" w:afterAutospacing="0"/>
              <w:ind w:firstLine="709"/>
              <w:jc w:val="both"/>
              <w:rPr>
                <w:color w:val="000000"/>
              </w:rPr>
            </w:pPr>
            <w:r w:rsidRPr="00E900B4">
              <w:rPr>
                <w:color w:val="000000"/>
              </w:rPr>
              <w:t>Организация психолого-педагогического сопровождения инклюзивного образования.</w:t>
            </w:r>
          </w:p>
          <w:p w:rsidR="002131C1" w:rsidRPr="00E900B4" w:rsidRDefault="002131C1" w:rsidP="00E900B4">
            <w:pPr>
              <w:pStyle w:val="a3"/>
              <w:spacing w:before="0" w:beforeAutospacing="0" w:after="0" w:afterAutospacing="0"/>
              <w:ind w:firstLine="709"/>
              <w:jc w:val="both"/>
              <w:rPr>
                <w:color w:val="000000"/>
              </w:rPr>
            </w:pPr>
            <w:r w:rsidRPr="00E900B4">
              <w:rPr>
                <w:color w:val="000000"/>
              </w:rPr>
              <w:t>Составление индивидуальных программ обучения. Создание адаптивной образовательной среды. Психолого-педагогическая коррекция и помощь лицам с психофизическими и речевыми расстройствами в общеобразовательной школе. Дифференцированный подход и методы работы с детьми.</w:t>
            </w:r>
          </w:p>
          <w:p w:rsidR="002131C1" w:rsidRPr="00E900B4" w:rsidRDefault="002131C1" w:rsidP="00E900B4">
            <w:pPr>
              <w:pStyle w:val="a3"/>
              <w:spacing w:before="0" w:beforeAutospacing="0" w:after="0" w:afterAutospacing="0"/>
              <w:jc w:val="both"/>
              <w:rPr>
                <w:color w:val="000000"/>
              </w:rPr>
            </w:pPr>
            <w:r w:rsidRPr="00E900B4">
              <w:rPr>
                <w:color w:val="000000"/>
              </w:rPr>
              <w:t>Нормативно-правовые и этические основы управления инклюзивным образованием. Теоретические основы построения системы сопровождения развития в образовании. История становления системы индивидуального сопровождения развития детей в России. Службы сопровождения в специальном образовании.</w:t>
            </w:r>
          </w:p>
          <w:p w:rsidR="002131C1" w:rsidRPr="00E900B4" w:rsidRDefault="002131C1" w:rsidP="00E900B4">
            <w:pPr>
              <w:pStyle w:val="a3"/>
              <w:spacing w:before="0" w:beforeAutospacing="0" w:after="0" w:afterAutospacing="0"/>
              <w:ind w:firstLine="709"/>
              <w:jc w:val="both"/>
              <w:rPr>
                <w:color w:val="000000"/>
              </w:rPr>
            </w:pPr>
            <w:r w:rsidRPr="00E900B4">
              <w:rPr>
                <w:color w:val="000000"/>
              </w:rPr>
              <w:t>Модель построения индивидуального образовательного маршрута ребёнка с ОВЗ, посещающего инклюзивное образовательное учреждение. Виды образовательных маршрутов. Варианты построения образовательного маршрута и условий включения ребенка с особыми образовательными потребностями в работу различных структурных подразделений образовательного учреждения.</w:t>
            </w:r>
          </w:p>
          <w:p w:rsidR="00B70D0E" w:rsidRPr="00E900B4" w:rsidRDefault="00F315E4" w:rsidP="00E900B4">
            <w:pPr>
              <w:spacing w:after="0" w:line="240" w:lineRule="auto"/>
              <w:jc w:val="both"/>
              <w:rPr>
                <w:rFonts w:ascii="Times New Roman" w:eastAsia="Times New Roman" w:hAnsi="Times New Roman" w:cs="Times New Roman"/>
                <w:sz w:val="24"/>
                <w:szCs w:val="24"/>
              </w:rPr>
            </w:pPr>
            <w:r w:rsidRPr="00B7648E">
              <w:rPr>
                <w:rFonts w:ascii="Times New Roman" w:hAnsi="Times New Roman" w:cs="Times New Roman"/>
                <w:color w:val="000000"/>
                <w:sz w:val="24"/>
                <w:szCs w:val="24"/>
              </w:rPr>
              <w:t>Инновации в системе специального (дефектологического) образования в России и за рубежом.</w:t>
            </w:r>
          </w:p>
        </w:tc>
      </w:tr>
      <w:tr w:rsidR="00B17513" w:rsidRPr="00E900B4" w:rsidTr="003349D6">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B17513" w:rsidRPr="00E900B4" w:rsidRDefault="00B17513" w:rsidP="00E900B4">
            <w:pPr>
              <w:spacing w:after="0" w:line="240" w:lineRule="auto"/>
              <w:jc w:val="center"/>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lastRenderedPageBreak/>
              <w:t>К.М.04.04(П) Производственная (педагогическая) практика (ранняя преподавательская)</w:t>
            </w:r>
          </w:p>
          <w:p w:rsidR="00866013" w:rsidRPr="00E900B4" w:rsidRDefault="00866013" w:rsidP="00E900B4">
            <w:pPr>
              <w:spacing w:after="0" w:line="240" w:lineRule="auto"/>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lastRenderedPageBreak/>
              <w:t>Вид практ</w:t>
            </w:r>
            <w:r w:rsidR="001F76EC" w:rsidRPr="00E900B4">
              <w:rPr>
                <w:rFonts w:ascii="Times New Roman" w:eastAsia="Times New Roman" w:hAnsi="Times New Roman" w:cs="Times New Roman"/>
                <w:sz w:val="24"/>
                <w:szCs w:val="24"/>
              </w:rPr>
              <w:t>ики:  Производственная практика.</w:t>
            </w:r>
          </w:p>
          <w:p w:rsidR="00866013" w:rsidRPr="00E900B4" w:rsidRDefault="00866013" w:rsidP="00E900B4">
            <w:pPr>
              <w:spacing w:after="0" w:line="240" w:lineRule="auto"/>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Тип практики: Педагогическая</w:t>
            </w:r>
            <w:r w:rsidR="001F76EC" w:rsidRPr="00E900B4">
              <w:rPr>
                <w:rFonts w:ascii="Times New Roman" w:eastAsia="Times New Roman" w:hAnsi="Times New Roman" w:cs="Times New Roman"/>
                <w:sz w:val="24"/>
                <w:szCs w:val="24"/>
              </w:rPr>
              <w:t xml:space="preserve"> (ранняя педагогическая)</w:t>
            </w:r>
          </w:p>
          <w:p w:rsidR="00866013" w:rsidRPr="00E900B4" w:rsidRDefault="00866013" w:rsidP="00E900B4">
            <w:pPr>
              <w:spacing w:after="0" w:line="240" w:lineRule="auto"/>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Форма проведения практики: дискретно. </w:t>
            </w:r>
          </w:p>
          <w:p w:rsidR="001F76EC" w:rsidRPr="00E900B4" w:rsidRDefault="001F76EC" w:rsidP="00E900B4">
            <w:pPr>
              <w:spacing w:after="0" w:line="240" w:lineRule="auto"/>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Производственная (педагогическая) практика (ранняя преподавательская) позволяет заложить основы формирования у обучающихся навыков осуществления профессиональной деятельности в соответствии со знаниями закономерностей развития личности, современных теорий обучения и воспитания, восприятия межкультурного разнообразия общества; организации и интерпретации психолого-педагогических исследований.</w:t>
            </w:r>
          </w:p>
          <w:p w:rsidR="00866013" w:rsidRPr="00E900B4" w:rsidRDefault="00866013" w:rsidP="00E900B4">
            <w:pPr>
              <w:spacing w:after="0" w:line="240" w:lineRule="auto"/>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Производственная (педагогическая)  практика (ранняя пре</w:t>
            </w:r>
            <w:r w:rsidR="002131C1" w:rsidRPr="00E900B4">
              <w:rPr>
                <w:rFonts w:ascii="Times New Roman" w:eastAsia="Times New Roman" w:hAnsi="Times New Roman" w:cs="Times New Roman"/>
                <w:sz w:val="24"/>
                <w:szCs w:val="24"/>
              </w:rPr>
              <w:t>п</w:t>
            </w:r>
            <w:r w:rsidRPr="00E900B4">
              <w:rPr>
                <w:rFonts w:ascii="Times New Roman" w:eastAsia="Times New Roman" w:hAnsi="Times New Roman" w:cs="Times New Roman"/>
                <w:sz w:val="24"/>
                <w:szCs w:val="24"/>
              </w:rPr>
              <w:t>одавательская) в соответствии с учебным планом проводится:</w:t>
            </w:r>
          </w:p>
          <w:p w:rsidR="00866013" w:rsidRPr="00E900B4" w:rsidRDefault="00866013" w:rsidP="00E900B4">
            <w:pPr>
              <w:spacing w:after="0" w:line="240" w:lineRule="auto"/>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Очная форма обучения –2 курс, 3,4 семестр</w:t>
            </w:r>
            <w:r w:rsidR="002131C1" w:rsidRPr="00E900B4">
              <w:rPr>
                <w:rFonts w:ascii="Times New Roman" w:eastAsia="Times New Roman" w:hAnsi="Times New Roman" w:cs="Times New Roman"/>
                <w:sz w:val="24"/>
                <w:szCs w:val="24"/>
              </w:rPr>
              <w:t>, 3 курс,  5,6 семестр</w:t>
            </w:r>
            <w:r w:rsidR="00151466" w:rsidRPr="00E900B4">
              <w:rPr>
                <w:rFonts w:ascii="Times New Roman" w:eastAsia="Times New Roman" w:hAnsi="Times New Roman" w:cs="Times New Roman"/>
                <w:sz w:val="24"/>
                <w:szCs w:val="24"/>
              </w:rPr>
              <w:t>,</w:t>
            </w:r>
            <w:r w:rsidR="001F76EC" w:rsidRPr="00E900B4">
              <w:rPr>
                <w:rFonts w:ascii="Times New Roman" w:eastAsia="Times New Roman" w:hAnsi="Times New Roman" w:cs="Times New Roman"/>
                <w:sz w:val="24"/>
                <w:szCs w:val="24"/>
              </w:rPr>
              <w:t xml:space="preserve"> 4 курс 7,8 семестр, </w:t>
            </w:r>
            <w:r w:rsidR="00151466" w:rsidRPr="00E900B4">
              <w:rPr>
                <w:rFonts w:ascii="Times New Roman" w:eastAsia="Times New Roman" w:hAnsi="Times New Roman" w:cs="Times New Roman"/>
                <w:sz w:val="24"/>
                <w:szCs w:val="24"/>
              </w:rPr>
              <w:t>5 курс 9 семестр</w:t>
            </w:r>
          </w:p>
          <w:p w:rsidR="00866013" w:rsidRPr="00E900B4" w:rsidRDefault="00866013" w:rsidP="00E900B4">
            <w:pPr>
              <w:spacing w:after="0" w:line="240" w:lineRule="auto"/>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Заочная форма обучения -  2 курс, 3,4 семестр</w:t>
            </w:r>
            <w:r w:rsidR="002131C1" w:rsidRPr="00E900B4">
              <w:rPr>
                <w:rFonts w:ascii="Times New Roman" w:eastAsia="Times New Roman" w:hAnsi="Times New Roman" w:cs="Times New Roman"/>
                <w:sz w:val="24"/>
                <w:szCs w:val="24"/>
              </w:rPr>
              <w:t>, 3 курс,  5,6 семестр</w:t>
            </w:r>
            <w:r w:rsidR="00151466" w:rsidRPr="00E900B4">
              <w:rPr>
                <w:rFonts w:ascii="Times New Roman" w:eastAsia="Times New Roman" w:hAnsi="Times New Roman" w:cs="Times New Roman"/>
                <w:sz w:val="24"/>
                <w:szCs w:val="24"/>
              </w:rPr>
              <w:t>,</w:t>
            </w:r>
            <w:r w:rsidR="001F76EC" w:rsidRPr="00E900B4">
              <w:rPr>
                <w:rFonts w:ascii="Times New Roman" w:eastAsia="Times New Roman" w:hAnsi="Times New Roman" w:cs="Times New Roman"/>
                <w:sz w:val="24"/>
                <w:szCs w:val="24"/>
              </w:rPr>
              <w:t xml:space="preserve"> 4 курс 7,8 семестр, </w:t>
            </w:r>
            <w:r w:rsidR="00151466" w:rsidRPr="00E900B4">
              <w:rPr>
                <w:rFonts w:ascii="Times New Roman" w:eastAsia="Times New Roman" w:hAnsi="Times New Roman" w:cs="Times New Roman"/>
                <w:sz w:val="24"/>
                <w:szCs w:val="24"/>
              </w:rPr>
              <w:t xml:space="preserve"> 5 курс 9, 10 семестр</w:t>
            </w:r>
          </w:p>
        </w:tc>
      </w:tr>
      <w:tr w:rsidR="00B17513" w:rsidRPr="00E900B4" w:rsidTr="003349D6">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B17513" w:rsidRPr="00E900B4" w:rsidRDefault="00B17513" w:rsidP="00E900B4">
            <w:pPr>
              <w:spacing w:after="0" w:line="240" w:lineRule="auto"/>
              <w:jc w:val="center"/>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lastRenderedPageBreak/>
              <w:t>К.М.04.05(Н) Научно-исследовательская работа</w:t>
            </w:r>
          </w:p>
          <w:p w:rsidR="002131C1" w:rsidRPr="00E900B4" w:rsidRDefault="002131C1" w:rsidP="00E900B4">
            <w:pPr>
              <w:spacing w:after="0" w:line="240" w:lineRule="auto"/>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Вид практики:  </w:t>
            </w:r>
            <w:r w:rsidR="00F26556" w:rsidRPr="00E900B4">
              <w:rPr>
                <w:rFonts w:ascii="Times New Roman" w:eastAsia="Times New Roman" w:hAnsi="Times New Roman" w:cs="Times New Roman"/>
                <w:sz w:val="24"/>
                <w:szCs w:val="24"/>
              </w:rPr>
              <w:t>Производственная практика</w:t>
            </w:r>
            <w:r w:rsidRPr="00E900B4">
              <w:rPr>
                <w:rFonts w:ascii="Times New Roman" w:eastAsia="Times New Roman" w:hAnsi="Times New Roman" w:cs="Times New Roman"/>
                <w:sz w:val="24"/>
                <w:szCs w:val="24"/>
              </w:rPr>
              <w:t>.</w:t>
            </w:r>
          </w:p>
          <w:p w:rsidR="002131C1" w:rsidRPr="00E900B4" w:rsidRDefault="002131C1" w:rsidP="00E900B4">
            <w:pPr>
              <w:spacing w:after="0" w:line="240" w:lineRule="auto"/>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Тип практики: Научно-исследовательская работа</w:t>
            </w:r>
          </w:p>
          <w:p w:rsidR="002131C1" w:rsidRPr="00E900B4" w:rsidRDefault="002131C1" w:rsidP="00E900B4">
            <w:pPr>
              <w:spacing w:after="0" w:line="240" w:lineRule="auto"/>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Форма проведения практики: дискретно. </w:t>
            </w:r>
          </w:p>
          <w:p w:rsidR="00F26556" w:rsidRPr="00E900B4" w:rsidRDefault="003B6B5A" w:rsidP="00E900B4">
            <w:pPr>
              <w:spacing w:after="0" w:line="240" w:lineRule="auto"/>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Научно-исследовательская работа является частью системы профессиональной практической  подготовки бакалавров. Основные задачи практики включают: актуализацию и практическую отработку теоретических знаний и умений, полученных и получаемых в процессе изучения дисциплин (разделов) модуля.</w:t>
            </w:r>
          </w:p>
          <w:p w:rsidR="002131C1" w:rsidRPr="00E900B4" w:rsidRDefault="002131C1" w:rsidP="00E900B4">
            <w:pPr>
              <w:spacing w:after="0" w:line="240" w:lineRule="auto"/>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Научно-исследовательская работа в соответствии с учебным планом проводится:</w:t>
            </w:r>
          </w:p>
          <w:p w:rsidR="002131C1" w:rsidRPr="00E900B4" w:rsidRDefault="002131C1" w:rsidP="00E900B4">
            <w:pPr>
              <w:spacing w:after="0" w:line="240" w:lineRule="auto"/>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Очная форма обучения –3 курс,  5,6 семестр, 4 курс 7 семестр</w:t>
            </w:r>
            <w:r w:rsidR="00151466" w:rsidRPr="00E900B4">
              <w:rPr>
                <w:rFonts w:ascii="Times New Roman" w:eastAsia="Times New Roman" w:hAnsi="Times New Roman" w:cs="Times New Roman"/>
                <w:sz w:val="24"/>
                <w:szCs w:val="24"/>
              </w:rPr>
              <w:t>, 5 курс 9 семестр</w:t>
            </w:r>
          </w:p>
          <w:p w:rsidR="002131C1" w:rsidRPr="00E900B4" w:rsidRDefault="002131C1" w:rsidP="00E900B4">
            <w:pPr>
              <w:spacing w:after="0" w:line="240" w:lineRule="auto"/>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Заочная форма обучения -  3 курс,  5,6 семестр, 4 курс 7 семестр</w:t>
            </w:r>
            <w:r w:rsidR="00151466" w:rsidRPr="00E900B4">
              <w:rPr>
                <w:rFonts w:ascii="Times New Roman" w:eastAsia="Times New Roman" w:hAnsi="Times New Roman" w:cs="Times New Roman"/>
                <w:sz w:val="24"/>
                <w:szCs w:val="24"/>
              </w:rPr>
              <w:t>, 5 курс 10 семестр</w:t>
            </w:r>
          </w:p>
        </w:tc>
      </w:tr>
      <w:tr w:rsidR="00B17513" w:rsidRPr="00E900B4" w:rsidTr="003349D6">
        <w:trPr>
          <w:trHeight w:val="255"/>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B17513" w:rsidRPr="00E900B4" w:rsidRDefault="00B17513" w:rsidP="00E900B4">
            <w:pPr>
              <w:spacing w:after="0" w:line="240" w:lineRule="auto"/>
              <w:jc w:val="center"/>
              <w:rPr>
                <w:rFonts w:ascii="Times New Roman" w:eastAsia="Times New Roman" w:hAnsi="Times New Roman" w:cs="Times New Roman"/>
                <w:bCs/>
                <w:sz w:val="24"/>
                <w:szCs w:val="24"/>
              </w:rPr>
            </w:pPr>
            <w:r w:rsidRPr="00E900B4">
              <w:rPr>
                <w:rFonts w:ascii="Times New Roman" w:eastAsia="Times New Roman" w:hAnsi="Times New Roman" w:cs="Times New Roman"/>
                <w:sz w:val="24"/>
                <w:szCs w:val="24"/>
              </w:rPr>
              <w:t xml:space="preserve">К.М.05 </w:t>
            </w:r>
            <w:r w:rsidRPr="00E900B4">
              <w:rPr>
                <w:rFonts w:ascii="Times New Roman" w:eastAsia="Times New Roman" w:hAnsi="Times New Roman" w:cs="Times New Roman"/>
                <w:bCs/>
                <w:sz w:val="24"/>
                <w:szCs w:val="24"/>
              </w:rPr>
              <w:t>Модуль воспитательной деятельности</w:t>
            </w:r>
          </w:p>
        </w:tc>
      </w:tr>
      <w:tr w:rsidR="00B17513" w:rsidRPr="00E900B4" w:rsidTr="003349D6">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B17513" w:rsidRPr="00E900B4" w:rsidRDefault="00B17513" w:rsidP="00E900B4">
            <w:pPr>
              <w:spacing w:after="0" w:line="240" w:lineRule="auto"/>
              <w:jc w:val="center"/>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К.М.05.01 Психология воспитательных практик</w:t>
            </w:r>
          </w:p>
          <w:p w:rsidR="00F315E4" w:rsidRDefault="00F315E4" w:rsidP="00F315E4">
            <w:pPr>
              <w:spacing w:after="0" w:line="240" w:lineRule="auto"/>
              <w:jc w:val="both"/>
              <w:rPr>
                <w:rFonts w:ascii="Times New Roman" w:hAnsi="Times New Roman" w:cs="Times New Roman"/>
                <w:color w:val="000000"/>
                <w:sz w:val="24"/>
                <w:szCs w:val="24"/>
              </w:rPr>
            </w:pPr>
            <w:r w:rsidRPr="00A66980">
              <w:rPr>
                <w:rFonts w:ascii="Times New Roman" w:hAnsi="Times New Roman" w:cs="Times New Roman"/>
                <w:color w:val="000000"/>
                <w:sz w:val="24"/>
                <w:szCs w:val="24"/>
              </w:rPr>
              <w:t>Воспитательные системы: сущность и содержание, при</w:t>
            </w:r>
            <w:r>
              <w:rPr>
                <w:rFonts w:ascii="Times New Roman" w:hAnsi="Times New Roman" w:cs="Times New Roman"/>
                <w:color w:val="000000"/>
                <w:sz w:val="24"/>
                <w:szCs w:val="24"/>
              </w:rPr>
              <w:t>н</w:t>
            </w:r>
            <w:r w:rsidRPr="00A66980">
              <w:rPr>
                <w:rFonts w:ascii="Times New Roman" w:hAnsi="Times New Roman" w:cs="Times New Roman"/>
                <w:color w:val="000000"/>
                <w:sz w:val="24"/>
                <w:szCs w:val="24"/>
              </w:rPr>
              <w:t>ципы</w:t>
            </w:r>
            <w:r>
              <w:rPr>
                <w:rFonts w:ascii="Times New Roman" w:hAnsi="Times New Roman" w:cs="Times New Roman"/>
                <w:color w:val="000000"/>
                <w:sz w:val="24"/>
                <w:szCs w:val="24"/>
              </w:rPr>
              <w:t>.</w:t>
            </w:r>
          </w:p>
          <w:p w:rsidR="00F315E4" w:rsidRDefault="00F315E4" w:rsidP="00F315E4">
            <w:pPr>
              <w:spacing w:after="0" w:line="240" w:lineRule="auto"/>
              <w:jc w:val="both"/>
              <w:rPr>
                <w:rFonts w:ascii="Times New Roman" w:hAnsi="Times New Roman" w:cs="Times New Roman"/>
                <w:color w:val="000000"/>
                <w:sz w:val="24"/>
                <w:szCs w:val="24"/>
              </w:rPr>
            </w:pPr>
            <w:r w:rsidRPr="00A66980">
              <w:rPr>
                <w:rFonts w:ascii="Times New Roman" w:hAnsi="Times New Roman" w:cs="Times New Roman"/>
                <w:color w:val="000000"/>
                <w:sz w:val="24"/>
                <w:szCs w:val="24"/>
              </w:rPr>
              <w:t>История формирования педагогических идей по воспитанию</w:t>
            </w:r>
            <w:r>
              <w:rPr>
                <w:rFonts w:ascii="Times New Roman" w:hAnsi="Times New Roman" w:cs="Times New Roman"/>
                <w:color w:val="000000"/>
                <w:sz w:val="24"/>
                <w:szCs w:val="24"/>
              </w:rPr>
              <w:t>.</w:t>
            </w:r>
          </w:p>
          <w:p w:rsidR="00F315E4" w:rsidRDefault="00F315E4" w:rsidP="00F315E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Современные подходы в воспитании.</w:t>
            </w:r>
          </w:p>
          <w:p w:rsidR="00F315E4" w:rsidRDefault="00F315E4" w:rsidP="00F315E4">
            <w:pPr>
              <w:spacing w:after="0" w:line="240" w:lineRule="auto"/>
              <w:jc w:val="both"/>
              <w:rPr>
                <w:rFonts w:ascii="Times New Roman" w:hAnsi="Times New Roman" w:cs="Times New Roman"/>
                <w:color w:val="000000"/>
                <w:sz w:val="24"/>
                <w:szCs w:val="24"/>
              </w:rPr>
            </w:pPr>
            <w:r w:rsidRPr="00A66980">
              <w:rPr>
                <w:rFonts w:ascii="Times New Roman" w:hAnsi="Times New Roman" w:cs="Times New Roman"/>
                <w:color w:val="000000"/>
                <w:sz w:val="24"/>
                <w:szCs w:val="24"/>
              </w:rPr>
              <w:t>Принципы и функции воспитания. Требования к воспитанию</w:t>
            </w:r>
            <w:r>
              <w:rPr>
                <w:rFonts w:ascii="Times New Roman" w:hAnsi="Times New Roman" w:cs="Times New Roman"/>
                <w:color w:val="000000"/>
                <w:sz w:val="24"/>
                <w:szCs w:val="24"/>
              </w:rPr>
              <w:t>.</w:t>
            </w:r>
          </w:p>
          <w:p w:rsidR="00F315E4" w:rsidRDefault="00F315E4" w:rsidP="00F315E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Общие методы воспитания.</w:t>
            </w:r>
          </w:p>
          <w:p w:rsidR="00F315E4" w:rsidRDefault="00F315E4" w:rsidP="00F315E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Технологии воспитания.</w:t>
            </w:r>
          </w:p>
          <w:p w:rsidR="002131C1" w:rsidRPr="00E900B4" w:rsidRDefault="00F315E4" w:rsidP="00F315E4">
            <w:pPr>
              <w:spacing w:after="0" w:line="240" w:lineRule="auto"/>
              <w:jc w:val="both"/>
              <w:rPr>
                <w:rFonts w:ascii="Times New Roman" w:eastAsia="Times New Roman" w:hAnsi="Times New Roman" w:cs="Times New Roman"/>
                <w:sz w:val="24"/>
                <w:szCs w:val="24"/>
              </w:rPr>
            </w:pPr>
            <w:r>
              <w:rPr>
                <w:rFonts w:ascii="Times New Roman" w:hAnsi="Times New Roman" w:cs="Times New Roman"/>
                <w:color w:val="000000"/>
                <w:sz w:val="24"/>
                <w:szCs w:val="24"/>
              </w:rPr>
              <w:t>Воспитание личности в коллективе.</w:t>
            </w:r>
          </w:p>
        </w:tc>
      </w:tr>
      <w:tr w:rsidR="00B17513" w:rsidRPr="00E900B4" w:rsidTr="003349D6">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B17513" w:rsidRPr="00E900B4" w:rsidRDefault="00B17513" w:rsidP="00E900B4">
            <w:pPr>
              <w:spacing w:after="0" w:line="240" w:lineRule="auto"/>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К.М.05.02 Технология и организация воспитательных практик</w:t>
            </w:r>
          </w:p>
          <w:p w:rsidR="00F315E4" w:rsidRDefault="00F315E4" w:rsidP="00F315E4">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Теоретические основы воспитания.</w:t>
            </w:r>
          </w:p>
          <w:p w:rsidR="00F315E4" w:rsidRDefault="00F315E4" w:rsidP="00F315E4">
            <w:pPr>
              <w:spacing w:after="0" w:line="240" w:lineRule="auto"/>
              <w:jc w:val="both"/>
              <w:rPr>
                <w:rFonts w:ascii="Times New Roman" w:hAnsi="Times New Roman" w:cs="Times New Roman"/>
                <w:color w:val="000000"/>
                <w:sz w:val="24"/>
                <w:szCs w:val="24"/>
              </w:rPr>
            </w:pPr>
            <w:r w:rsidRPr="004A4C5F">
              <w:rPr>
                <w:rFonts w:ascii="Times New Roman" w:hAnsi="Times New Roman" w:cs="Times New Roman"/>
                <w:color w:val="000000"/>
                <w:sz w:val="24"/>
                <w:szCs w:val="24"/>
              </w:rPr>
              <w:t>Сущность воспитания и его место в целостной структуре образовательного процесса.</w:t>
            </w:r>
          </w:p>
          <w:p w:rsidR="00F315E4" w:rsidRDefault="00F315E4" w:rsidP="00F315E4">
            <w:pPr>
              <w:spacing w:after="0" w:line="240" w:lineRule="auto"/>
              <w:jc w:val="both"/>
              <w:rPr>
                <w:rFonts w:ascii="Times New Roman" w:hAnsi="Times New Roman" w:cs="Times New Roman"/>
                <w:color w:val="000000"/>
                <w:sz w:val="24"/>
                <w:szCs w:val="24"/>
              </w:rPr>
            </w:pPr>
            <w:r w:rsidRPr="004A4C5F">
              <w:rPr>
                <w:rFonts w:ascii="Times New Roman" w:hAnsi="Times New Roman" w:cs="Times New Roman"/>
                <w:color w:val="000000"/>
                <w:sz w:val="24"/>
                <w:szCs w:val="24"/>
              </w:rPr>
              <w:t>Системный подход в воспитании. Современные концепции и модели воспитания</w:t>
            </w:r>
            <w:r>
              <w:rPr>
                <w:rFonts w:ascii="Times New Roman" w:hAnsi="Times New Roman" w:cs="Times New Roman"/>
                <w:color w:val="000000"/>
                <w:sz w:val="24"/>
                <w:szCs w:val="24"/>
              </w:rPr>
              <w:t>.</w:t>
            </w:r>
          </w:p>
          <w:p w:rsidR="00F315E4" w:rsidRDefault="00F315E4" w:rsidP="00F315E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Принципы и функции воспитания.</w:t>
            </w:r>
          </w:p>
          <w:p w:rsidR="00F315E4" w:rsidRDefault="00F315E4" w:rsidP="00F315E4">
            <w:pPr>
              <w:spacing w:after="0" w:line="240" w:lineRule="auto"/>
              <w:jc w:val="both"/>
              <w:rPr>
                <w:rFonts w:ascii="Times New Roman" w:hAnsi="Times New Roman" w:cs="Times New Roman"/>
                <w:color w:val="000000"/>
                <w:sz w:val="24"/>
                <w:szCs w:val="24"/>
              </w:rPr>
            </w:pPr>
            <w:r w:rsidRPr="004A4C5F">
              <w:rPr>
                <w:rFonts w:ascii="Times New Roman" w:hAnsi="Times New Roman" w:cs="Times New Roman"/>
                <w:color w:val="000000"/>
                <w:sz w:val="24"/>
                <w:szCs w:val="24"/>
              </w:rPr>
              <w:t>Методы и формы организации воспитательного процесса</w:t>
            </w:r>
            <w:r>
              <w:rPr>
                <w:rFonts w:ascii="Times New Roman" w:hAnsi="Times New Roman" w:cs="Times New Roman"/>
                <w:color w:val="000000"/>
                <w:sz w:val="24"/>
                <w:szCs w:val="24"/>
              </w:rPr>
              <w:t>.</w:t>
            </w:r>
          </w:p>
          <w:p w:rsidR="00F315E4" w:rsidRDefault="00F315E4" w:rsidP="00F315E4">
            <w:pPr>
              <w:spacing w:after="0" w:line="240" w:lineRule="auto"/>
              <w:jc w:val="both"/>
              <w:rPr>
                <w:rFonts w:ascii="Times New Roman" w:hAnsi="Times New Roman" w:cs="Times New Roman"/>
                <w:b/>
                <w:color w:val="000000"/>
                <w:sz w:val="24"/>
                <w:szCs w:val="24"/>
              </w:rPr>
            </w:pPr>
            <w:r w:rsidRPr="004A4C5F">
              <w:rPr>
                <w:rFonts w:ascii="Times New Roman" w:hAnsi="Times New Roman" w:cs="Times New Roman"/>
                <w:b/>
                <w:color w:val="000000"/>
                <w:sz w:val="24"/>
                <w:szCs w:val="24"/>
              </w:rPr>
              <w:t>Современные воспитательные технологии и их реализация в воспитательной практике</w:t>
            </w:r>
            <w:r>
              <w:rPr>
                <w:rFonts w:ascii="Times New Roman" w:hAnsi="Times New Roman" w:cs="Times New Roman"/>
                <w:b/>
                <w:color w:val="000000"/>
                <w:sz w:val="24"/>
                <w:szCs w:val="24"/>
              </w:rPr>
              <w:t>.</w:t>
            </w:r>
          </w:p>
          <w:p w:rsidR="00F315E4" w:rsidRDefault="00F315E4" w:rsidP="00F315E4">
            <w:pPr>
              <w:spacing w:after="0" w:line="240" w:lineRule="auto"/>
              <w:jc w:val="both"/>
              <w:rPr>
                <w:rFonts w:ascii="Times New Roman" w:hAnsi="Times New Roman" w:cs="Times New Roman"/>
                <w:color w:val="000000"/>
                <w:sz w:val="24"/>
                <w:szCs w:val="24"/>
              </w:rPr>
            </w:pPr>
            <w:r w:rsidRPr="004A4C5F">
              <w:rPr>
                <w:rFonts w:ascii="Times New Roman" w:hAnsi="Times New Roman" w:cs="Times New Roman"/>
                <w:color w:val="000000"/>
                <w:sz w:val="24"/>
                <w:szCs w:val="24"/>
              </w:rPr>
              <w:t>Технологический подход в воспитании. Воспитательные технологии и современная воспитательная практика.</w:t>
            </w:r>
          </w:p>
          <w:p w:rsidR="00F315E4" w:rsidRDefault="00F315E4" w:rsidP="00F315E4">
            <w:pPr>
              <w:spacing w:after="0" w:line="240" w:lineRule="auto"/>
              <w:jc w:val="both"/>
              <w:rPr>
                <w:rFonts w:ascii="Times New Roman" w:hAnsi="Times New Roman" w:cs="Times New Roman"/>
                <w:color w:val="000000"/>
                <w:sz w:val="24"/>
                <w:szCs w:val="24"/>
              </w:rPr>
            </w:pPr>
            <w:r w:rsidRPr="004A4C5F">
              <w:rPr>
                <w:rFonts w:ascii="Times New Roman" w:hAnsi="Times New Roman" w:cs="Times New Roman"/>
                <w:color w:val="000000"/>
                <w:sz w:val="24"/>
                <w:szCs w:val="24"/>
              </w:rPr>
              <w:t>Технология работы классного руководителя (воспитателя).</w:t>
            </w:r>
          </w:p>
          <w:p w:rsidR="00F315E4" w:rsidRDefault="00F315E4" w:rsidP="00F315E4">
            <w:pPr>
              <w:spacing w:after="0" w:line="240" w:lineRule="auto"/>
              <w:jc w:val="both"/>
              <w:rPr>
                <w:rFonts w:ascii="Times New Roman" w:hAnsi="Times New Roman" w:cs="Times New Roman"/>
                <w:color w:val="000000"/>
                <w:sz w:val="24"/>
                <w:szCs w:val="24"/>
              </w:rPr>
            </w:pPr>
            <w:r w:rsidRPr="004A4C5F">
              <w:rPr>
                <w:rFonts w:ascii="Times New Roman" w:hAnsi="Times New Roman" w:cs="Times New Roman"/>
                <w:color w:val="000000"/>
                <w:sz w:val="24"/>
                <w:szCs w:val="24"/>
              </w:rPr>
              <w:t>Технология и организация воспитательных практик по формированию у обучающихся духовно- нравственной культуры, гражданской позиции, толерантности и навыков поведения в и</w:t>
            </w:r>
            <w:proofErr w:type="gramStart"/>
            <w:r w:rsidRPr="004A4C5F">
              <w:rPr>
                <w:rFonts w:ascii="Times New Roman" w:hAnsi="Times New Roman" w:cs="Times New Roman"/>
                <w:color w:val="000000"/>
                <w:sz w:val="24"/>
                <w:szCs w:val="24"/>
              </w:rPr>
              <w:t>з-</w:t>
            </w:r>
            <w:proofErr w:type="gramEnd"/>
            <w:r w:rsidRPr="004A4C5F">
              <w:rPr>
                <w:rFonts w:ascii="Times New Roman" w:hAnsi="Times New Roman" w:cs="Times New Roman"/>
                <w:color w:val="000000"/>
                <w:sz w:val="24"/>
                <w:szCs w:val="24"/>
              </w:rPr>
              <w:t xml:space="preserve"> меняющейся поликультурной среде</w:t>
            </w:r>
            <w:r>
              <w:rPr>
                <w:rFonts w:ascii="Times New Roman" w:hAnsi="Times New Roman" w:cs="Times New Roman"/>
                <w:color w:val="000000"/>
                <w:sz w:val="24"/>
                <w:szCs w:val="24"/>
              </w:rPr>
              <w:t>.</w:t>
            </w:r>
          </w:p>
          <w:p w:rsidR="00F315E4" w:rsidRDefault="00F315E4" w:rsidP="00F315E4">
            <w:pPr>
              <w:spacing w:after="0" w:line="240" w:lineRule="auto"/>
              <w:jc w:val="both"/>
              <w:rPr>
                <w:rFonts w:ascii="Times New Roman" w:hAnsi="Times New Roman" w:cs="Times New Roman"/>
                <w:color w:val="000000"/>
                <w:sz w:val="24"/>
                <w:szCs w:val="24"/>
              </w:rPr>
            </w:pPr>
            <w:r w:rsidRPr="004A4C5F">
              <w:rPr>
                <w:rFonts w:ascii="Times New Roman" w:hAnsi="Times New Roman" w:cs="Times New Roman"/>
                <w:color w:val="000000"/>
                <w:sz w:val="24"/>
                <w:szCs w:val="24"/>
              </w:rPr>
              <w:t>Технология и организация воспитательных практик педагогического сопровождения социализации и профессионального самоопределения обучающихся</w:t>
            </w:r>
            <w:r>
              <w:rPr>
                <w:rFonts w:ascii="Times New Roman" w:hAnsi="Times New Roman" w:cs="Times New Roman"/>
                <w:color w:val="000000"/>
                <w:sz w:val="24"/>
                <w:szCs w:val="24"/>
              </w:rPr>
              <w:t>.</w:t>
            </w:r>
          </w:p>
          <w:p w:rsidR="002131C1" w:rsidRPr="00E900B4" w:rsidRDefault="00F315E4" w:rsidP="00F315E4">
            <w:pPr>
              <w:spacing w:after="0" w:line="240" w:lineRule="auto"/>
              <w:rPr>
                <w:rFonts w:ascii="Times New Roman" w:eastAsia="Times New Roman" w:hAnsi="Times New Roman" w:cs="Times New Roman"/>
                <w:sz w:val="24"/>
                <w:szCs w:val="24"/>
              </w:rPr>
            </w:pPr>
            <w:r w:rsidRPr="004A4C5F">
              <w:rPr>
                <w:rFonts w:ascii="Times New Roman" w:hAnsi="Times New Roman" w:cs="Times New Roman"/>
                <w:color w:val="000000"/>
                <w:sz w:val="24"/>
                <w:szCs w:val="24"/>
              </w:rPr>
              <w:t>Технология и организация воспитательных практик работы с родителями обучающихся</w:t>
            </w:r>
            <w:r>
              <w:rPr>
                <w:rFonts w:ascii="Times New Roman" w:hAnsi="Times New Roman" w:cs="Times New Roman"/>
                <w:color w:val="000000"/>
                <w:sz w:val="24"/>
                <w:szCs w:val="24"/>
              </w:rPr>
              <w:t>.</w:t>
            </w:r>
          </w:p>
        </w:tc>
      </w:tr>
      <w:tr w:rsidR="00B17513" w:rsidRPr="00E900B4" w:rsidTr="003349D6">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B17513" w:rsidRPr="00E900B4" w:rsidRDefault="00B17513" w:rsidP="00E900B4">
            <w:pPr>
              <w:spacing w:after="0" w:line="240" w:lineRule="auto"/>
              <w:ind w:firstLine="709"/>
              <w:jc w:val="center"/>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lastRenderedPageBreak/>
              <w:t>К.М.05.03 Основы вожатской деятельности</w:t>
            </w:r>
          </w:p>
          <w:p w:rsidR="00C011A5" w:rsidRPr="00E900B4" w:rsidRDefault="00C011A5"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История вожатского дела</w:t>
            </w:r>
          </w:p>
          <w:p w:rsidR="00C011A5" w:rsidRPr="00E900B4" w:rsidRDefault="00C011A5"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Истоки, история и опыт вожатской деятельности в России.  История коммунарского движения. Опыт деятельности Всероссийских и Международных детских центров.  Современные тенденции развития вожатской деятельности.  «Российское движение школьников». Сфера профессиональной деятельности </w:t>
            </w:r>
            <w:proofErr w:type="spellStart"/>
            <w:r w:rsidRPr="00E900B4">
              <w:rPr>
                <w:rFonts w:ascii="Times New Roman" w:eastAsia="Times New Roman" w:hAnsi="Times New Roman" w:cs="Times New Roman"/>
                <w:sz w:val="24"/>
                <w:szCs w:val="24"/>
              </w:rPr>
              <w:t>вожатого</w:t>
            </w:r>
            <w:proofErr w:type="gramStart"/>
            <w:r w:rsidRPr="00E900B4">
              <w:rPr>
                <w:rFonts w:ascii="Times New Roman" w:eastAsia="Times New Roman" w:hAnsi="Times New Roman" w:cs="Times New Roman"/>
                <w:sz w:val="24"/>
                <w:szCs w:val="24"/>
              </w:rPr>
              <w:t>.Р</w:t>
            </w:r>
            <w:proofErr w:type="gramEnd"/>
            <w:r w:rsidRPr="00E900B4">
              <w:rPr>
                <w:rFonts w:ascii="Times New Roman" w:eastAsia="Times New Roman" w:hAnsi="Times New Roman" w:cs="Times New Roman"/>
                <w:sz w:val="24"/>
                <w:szCs w:val="24"/>
              </w:rPr>
              <w:t>оль</w:t>
            </w:r>
            <w:proofErr w:type="spellEnd"/>
            <w:r w:rsidRPr="00E900B4">
              <w:rPr>
                <w:rFonts w:ascii="Times New Roman" w:eastAsia="Times New Roman" w:hAnsi="Times New Roman" w:cs="Times New Roman"/>
                <w:sz w:val="24"/>
                <w:szCs w:val="24"/>
              </w:rPr>
              <w:t xml:space="preserve">  вожатого  в  воспитательном  процессе.  Должностные  обязанности вожатого.  Требования  к личности  вожатого. Профессионально  важные  качества. Мотивация  выбора  профессии.  Роль  вожатской  практики  в  развитии  личности профессионала</w:t>
            </w:r>
          </w:p>
          <w:p w:rsidR="00C011A5" w:rsidRPr="00E900B4" w:rsidRDefault="00C011A5"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Нормативно-правовые основы вожатской деятельности</w:t>
            </w:r>
          </w:p>
          <w:p w:rsidR="00C011A5" w:rsidRPr="00E900B4" w:rsidRDefault="00C011A5"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Обзор действующего законодательства в сфере образования и организации отдыха и оздоровления детей. </w:t>
            </w:r>
          </w:p>
          <w:p w:rsidR="00C011A5" w:rsidRPr="00E900B4" w:rsidRDefault="00C011A5"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Конвенция ООН о правах ребенка и другие правовые акты, обеспечивающие физическое, интеллектуальное, нравственное и социальное развитие ребенка. Сфера профессиональной деятельности вожатого. Устав РДШ. Правовые аспекты деятельности вожатого, сопровождающего работу первичного отделения Российского движения школьников. Правовые основы  деятельности. Правовые аспекты организации детского отдыха. Особенности   трудового законодательства  применительно  к  работе  вожатого.  Квалификационные  требования, предъявляемые к вожатому. Права и обязанности  </w:t>
            </w:r>
            <w:proofErr w:type="spellStart"/>
            <w:r w:rsidRPr="00E900B4">
              <w:rPr>
                <w:rFonts w:ascii="Times New Roman" w:eastAsia="Times New Roman" w:hAnsi="Times New Roman" w:cs="Times New Roman"/>
                <w:sz w:val="24"/>
                <w:szCs w:val="24"/>
              </w:rPr>
              <w:t>вожатого</w:t>
            </w:r>
            <w:proofErr w:type="gramStart"/>
            <w:r w:rsidRPr="00E900B4">
              <w:rPr>
                <w:rFonts w:ascii="Times New Roman" w:eastAsia="Times New Roman" w:hAnsi="Times New Roman" w:cs="Times New Roman"/>
                <w:sz w:val="24"/>
                <w:szCs w:val="24"/>
              </w:rPr>
              <w:t>.Т</w:t>
            </w:r>
            <w:proofErr w:type="gramEnd"/>
            <w:r w:rsidRPr="00E900B4">
              <w:rPr>
                <w:rFonts w:ascii="Times New Roman" w:eastAsia="Times New Roman" w:hAnsi="Times New Roman" w:cs="Times New Roman"/>
                <w:sz w:val="24"/>
                <w:szCs w:val="24"/>
              </w:rPr>
              <w:t>рудовой</w:t>
            </w:r>
            <w:proofErr w:type="spellEnd"/>
            <w:r w:rsidRPr="00E900B4">
              <w:rPr>
                <w:rFonts w:ascii="Times New Roman" w:eastAsia="Times New Roman" w:hAnsi="Times New Roman" w:cs="Times New Roman"/>
                <w:sz w:val="24"/>
                <w:szCs w:val="24"/>
              </w:rPr>
              <w:t xml:space="preserve"> </w:t>
            </w:r>
            <w:proofErr w:type="spellStart"/>
            <w:r w:rsidRPr="00E900B4">
              <w:rPr>
                <w:rFonts w:ascii="Times New Roman" w:eastAsia="Times New Roman" w:hAnsi="Times New Roman" w:cs="Times New Roman"/>
                <w:sz w:val="24"/>
                <w:szCs w:val="24"/>
              </w:rPr>
              <w:t>договорПорядок</w:t>
            </w:r>
            <w:proofErr w:type="spellEnd"/>
            <w:r w:rsidRPr="00E900B4">
              <w:rPr>
                <w:rFonts w:ascii="Times New Roman" w:eastAsia="Times New Roman" w:hAnsi="Times New Roman" w:cs="Times New Roman"/>
                <w:sz w:val="24"/>
                <w:szCs w:val="24"/>
              </w:rPr>
              <w:t xml:space="preserve"> оформления по трудоустройству и порядок </w:t>
            </w:r>
            <w:proofErr w:type="spellStart"/>
            <w:r w:rsidRPr="00E900B4">
              <w:rPr>
                <w:rFonts w:ascii="Times New Roman" w:eastAsia="Times New Roman" w:hAnsi="Times New Roman" w:cs="Times New Roman"/>
                <w:sz w:val="24"/>
                <w:szCs w:val="24"/>
              </w:rPr>
              <w:t>увольнения.Система</w:t>
            </w:r>
            <w:proofErr w:type="spellEnd"/>
            <w:r w:rsidRPr="00E900B4">
              <w:rPr>
                <w:rFonts w:ascii="Times New Roman" w:eastAsia="Times New Roman" w:hAnsi="Times New Roman" w:cs="Times New Roman"/>
                <w:sz w:val="24"/>
                <w:szCs w:val="24"/>
              </w:rPr>
              <w:t xml:space="preserve"> оплаты труда вожатых. Охрана  труда вожатого.  Защита  персональных  данных.  Система  должностного подчинения   в   школе,   организация   дополнительного   образования   в   детском оздоровительном лагере. Документация деятельности вожатого. Правовые  аспекты  деятельности  вожатого,  сопровождающего</w:t>
            </w:r>
            <w:proofErr w:type="gramStart"/>
            <w:r w:rsidRPr="00E900B4">
              <w:rPr>
                <w:rFonts w:ascii="Times New Roman" w:eastAsia="Times New Roman" w:hAnsi="Times New Roman" w:cs="Times New Roman"/>
                <w:sz w:val="24"/>
                <w:szCs w:val="24"/>
              </w:rPr>
              <w:t>.р</w:t>
            </w:r>
            <w:proofErr w:type="gramEnd"/>
            <w:r w:rsidRPr="00E900B4">
              <w:rPr>
                <w:rFonts w:ascii="Times New Roman" w:eastAsia="Times New Roman" w:hAnsi="Times New Roman" w:cs="Times New Roman"/>
                <w:sz w:val="24"/>
                <w:szCs w:val="24"/>
              </w:rPr>
              <w:t>аботу  первичного отделения Российского движения школьников.</w:t>
            </w:r>
          </w:p>
          <w:p w:rsidR="00C011A5" w:rsidRPr="00E900B4" w:rsidRDefault="00C011A5"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Психолого-педагогические основы вожатской деятельности.</w:t>
            </w:r>
          </w:p>
          <w:p w:rsidR="00C011A5" w:rsidRPr="00E900B4" w:rsidRDefault="00C011A5"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Педагогическое мастерство вожатого.  Конфликты в детском коллективе, способы их разрешения, медиация. Работа вожатого с одаренными детьми.  Работа вожатого с детьми, находящимися в трудной жизненной ситуации.  Работа вожатого с детьми с ограниченными возможностями здоровья</w:t>
            </w:r>
          </w:p>
          <w:p w:rsidR="00C011A5" w:rsidRPr="00E900B4" w:rsidRDefault="00C011A5"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Педагогическое  мастерство  вожатого.  Психологические  особенности  современных школьников  в  разные  возрастные  периоды.  </w:t>
            </w:r>
            <w:proofErr w:type="spellStart"/>
            <w:r w:rsidRPr="00E900B4">
              <w:rPr>
                <w:rFonts w:ascii="Times New Roman" w:eastAsia="Times New Roman" w:hAnsi="Times New Roman" w:cs="Times New Roman"/>
                <w:sz w:val="24"/>
                <w:szCs w:val="24"/>
              </w:rPr>
              <w:t>Целеполаганиев</w:t>
            </w:r>
            <w:proofErr w:type="spellEnd"/>
            <w:r w:rsidRPr="00E900B4">
              <w:rPr>
                <w:rFonts w:ascii="Times New Roman" w:eastAsia="Times New Roman" w:hAnsi="Times New Roman" w:cs="Times New Roman"/>
                <w:sz w:val="24"/>
                <w:szCs w:val="24"/>
              </w:rPr>
              <w:t xml:space="preserve">  работе  вожатого.  </w:t>
            </w:r>
            <w:proofErr w:type="spellStart"/>
            <w:r w:rsidRPr="00E900B4">
              <w:rPr>
                <w:rFonts w:ascii="Times New Roman" w:eastAsia="Times New Roman" w:hAnsi="Times New Roman" w:cs="Times New Roman"/>
                <w:sz w:val="24"/>
                <w:szCs w:val="24"/>
              </w:rPr>
              <w:t>Саморегуляция</w:t>
            </w:r>
            <w:proofErr w:type="spellEnd"/>
            <w:r w:rsidRPr="00E900B4">
              <w:rPr>
                <w:rFonts w:ascii="Times New Roman" w:eastAsia="Times New Roman" w:hAnsi="Times New Roman" w:cs="Times New Roman"/>
                <w:sz w:val="24"/>
                <w:szCs w:val="24"/>
              </w:rPr>
              <w:t xml:space="preserve">  эмоционального  поведения.  Техника  поведения  вожатого,  словесные  и бессловесные  действия  вожатого.  Личностная  адаптация  </w:t>
            </w:r>
            <w:proofErr w:type="gramStart"/>
            <w:r w:rsidRPr="00E900B4">
              <w:rPr>
                <w:rFonts w:ascii="Times New Roman" w:eastAsia="Times New Roman" w:hAnsi="Times New Roman" w:cs="Times New Roman"/>
                <w:sz w:val="24"/>
                <w:szCs w:val="24"/>
              </w:rPr>
              <w:t>обучающихся</w:t>
            </w:r>
            <w:proofErr w:type="gramEnd"/>
            <w:r w:rsidRPr="00E900B4">
              <w:rPr>
                <w:rFonts w:ascii="Times New Roman" w:eastAsia="Times New Roman" w:hAnsi="Times New Roman" w:cs="Times New Roman"/>
                <w:sz w:val="24"/>
                <w:szCs w:val="24"/>
              </w:rPr>
              <w:t xml:space="preserve">  к  вожатской деятельности. Рефлексия как основа социально-педагогической компетентности вожатого. Профилактика  эмоционального  выгорания.  Взаимодействие  вожатого  с  социально-психологическими службами образовательной организации и детского оздоровительного лагеря</w:t>
            </w:r>
          </w:p>
          <w:p w:rsidR="00C011A5" w:rsidRPr="00E900B4" w:rsidRDefault="00C011A5"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Сопровождение деятельности детского общественного объединения</w:t>
            </w:r>
          </w:p>
          <w:p w:rsidR="00C011A5" w:rsidRPr="00E900B4" w:rsidRDefault="00C011A5"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Сопровождение деятельности детского общественного объединения.  Методика подготовки и формы проведения дел коллективной, групповой, индивидуальной деятельности. Разновидности коллективных творческих дел (КТД</w:t>
            </w:r>
            <w:proofErr w:type="gramStart"/>
            <w:r w:rsidRPr="00E900B4">
              <w:rPr>
                <w:rFonts w:ascii="Times New Roman" w:eastAsia="Times New Roman" w:hAnsi="Times New Roman" w:cs="Times New Roman"/>
                <w:sz w:val="24"/>
                <w:szCs w:val="24"/>
              </w:rPr>
              <w:t>)(</w:t>
            </w:r>
            <w:proofErr w:type="gramEnd"/>
            <w:r w:rsidRPr="00E900B4">
              <w:rPr>
                <w:rFonts w:ascii="Times New Roman" w:eastAsia="Times New Roman" w:hAnsi="Times New Roman" w:cs="Times New Roman"/>
                <w:sz w:val="24"/>
                <w:szCs w:val="24"/>
              </w:rPr>
              <w:t xml:space="preserve">по тематическому признаку)  общественной, познавательной, художественно-эстетической направленности. Виды общего сбора («общего круга»): сбор-«огонёк» (откровенный разговор), сбор знакомства, сбор-разработка коллективного творческого дела, сбор-анализ.  Сбор как средство эмоционального сплочения коллектива, активный метод обучения гуманной и творческой коллективной жизни детей и взрослых, способ подведения итогов и старт к новым перспективам. Содержание методики КТД: коллективного планирования, повседневной организаторской  работы, коллективного обсуждения и оценки  результатов работы. </w:t>
            </w:r>
            <w:r w:rsidRPr="00E900B4">
              <w:rPr>
                <w:rFonts w:ascii="Times New Roman" w:eastAsia="Times New Roman" w:hAnsi="Times New Roman" w:cs="Times New Roman"/>
                <w:sz w:val="24"/>
                <w:szCs w:val="24"/>
              </w:rPr>
              <w:tab/>
              <w:t>Микро-группы, инициативная группа. Методика организации и проведения отрядного собрания. Способы принятия решения. Методика организации отрядных «огоньков». Формы отрядных «огоньков»</w:t>
            </w:r>
          </w:p>
          <w:p w:rsidR="00C011A5" w:rsidRPr="00E900B4" w:rsidRDefault="00C011A5"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lastRenderedPageBreak/>
              <w:t>Организация жизнедеятельности временного детского коллектива</w:t>
            </w:r>
          </w:p>
          <w:p w:rsidR="00C011A5" w:rsidRPr="00E900B4" w:rsidRDefault="00C011A5"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Методика формирования временного детского коллектива и управление им. Характеристика основных периодов смены. Логика развития лагерной смены. Периоды смены. Позиция педагога в каждом из периодов. Основные моменты режима </w:t>
            </w:r>
            <w:proofErr w:type="spellStart"/>
            <w:r w:rsidRPr="00E900B4">
              <w:rPr>
                <w:rFonts w:ascii="Times New Roman" w:eastAsia="Times New Roman" w:hAnsi="Times New Roman" w:cs="Times New Roman"/>
                <w:sz w:val="24"/>
                <w:szCs w:val="24"/>
              </w:rPr>
              <w:t>дня</w:t>
            </w:r>
            <w:proofErr w:type="gramStart"/>
            <w:r w:rsidRPr="00E900B4">
              <w:rPr>
                <w:rFonts w:ascii="Times New Roman" w:eastAsia="Times New Roman" w:hAnsi="Times New Roman" w:cs="Times New Roman"/>
                <w:sz w:val="24"/>
                <w:szCs w:val="24"/>
              </w:rPr>
              <w:t>.Т</w:t>
            </w:r>
            <w:proofErr w:type="gramEnd"/>
            <w:r w:rsidRPr="00E900B4">
              <w:rPr>
                <w:rFonts w:ascii="Times New Roman" w:eastAsia="Times New Roman" w:hAnsi="Times New Roman" w:cs="Times New Roman"/>
                <w:sz w:val="24"/>
                <w:szCs w:val="24"/>
              </w:rPr>
              <w:t>ематические</w:t>
            </w:r>
            <w:proofErr w:type="spellEnd"/>
            <w:r w:rsidRPr="00E900B4">
              <w:rPr>
                <w:rFonts w:ascii="Times New Roman" w:eastAsia="Times New Roman" w:hAnsi="Times New Roman" w:cs="Times New Roman"/>
                <w:sz w:val="24"/>
                <w:szCs w:val="24"/>
              </w:rPr>
              <w:t xml:space="preserve"> дни, смены в лагере. Сюжетно-ролевая игра в смене. Разработка </w:t>
            </w:r>
            <w:proofErr w:type="spellStart"/>
            <w:r w:rsidRPr="00E900B4">
              <w:rPr>
                <w:rFonts w:ascii="Times New Roman" w:eastAsia="Times New Roman" w:hAnsi="Times New Roman" w:cs="Times New Roman"/>
                <w:sz w:val="24"/>
                <w:szCs w:val="24"/>
              </w:rPr>
              <w:t>конкурсно-игровых</w:t>
            </w:r>
            <w:proofErr w:type="spellEnd"/>
            <w:r w:rsidRPr="00E900B4">
              <w:rPr>
                <w:rFonts w:ascii="Times New Roman" w:eastAsia="Times New Roman" w:hAnsi="Times New Roman" w:cs="Times New Roman"/>
                <w:sz w:val="24"/>
                <w:szCs w:val="24"/>
              </w:rPr>
              <w:t xml:space="preserve"> программ: идея, содержание, организация, проведение, оформление, призы, анализ дела.</w:t>
            </w:r>
          </w:p>
          <w:p w:rsidR="00C011A5" w:rsidRPr="00E900B4" w:rsidRDefault="00C011A5"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Технологии работы вожатого в образовательной организации и детском лагере</w:t>
            </w:r>
          </w:p>
          <w:p w:rsidR="00C011A5" w:rsidRPr="00E900B4" w:rsidRDefault="00C011A5"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Методика и технология подготовки и проведения коллективного творческого дела. </w:t>
            </w:r>
          </w:p>
          <w:p w:rsidR="00C011A5" w:rsidRPr="00E900B4" w:rsidRDefault="00C011A5"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Организация и проведение массовых мероприятий. Организация дискуссионных мероприятий. Организация и проведение линеек. </w:t>
            </w:r>
            <w:proofErr w:type="spellStart"/>
            <w:r w:rsidRPr="00E900B4">
              <w:rPr>
                <w:rFonts w:ascii="Times New Roman" w:eastAsia="Times New Roman" w:hAnsi="Times New Roman" w:cs="Times New Roman"/>
                <w:sz w:val="24"/>
                <w:szCs w:val="24"/>
              </w:rPr>
              <w:t>Игротехника</w:t>
            </w:r>
            <w:proofErr w:type="spellEnd"/>
            <w:r w:rsidRPr="00E900B4">
              <w:rPr>
                <w:rFonts w:ascii="Times New Roman" w:eastAsia="Times New Roman" w:hAnsi="Times New Roman" w:cs="Times New Roman"/>
                <w:sz w:val="24"/>
                <w:szCs w:val="24"/>
              </w:rPr>
              <w:t xml:space="preserve">. Проектная деятельность. </w:t>
            </w:r>
          </w:p>
          <w:p w:rsidR="00C011A5" w:rsidRPr="00E900B4" w:rsidRDefault="00C011A5"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Формирование ценностей здорового образа жизни. Организация спортивных мероприятий. Профилактика травматизма при проведении спортивных мероприятий.  Туризм и краеведение. Песенное и танцевальное творчество. Творческое развитие как направление деятельности РДШ. Патриотическое воспитание. </w:t>
            </w:r>
          </w:p>
          <w:p w:rsidR="00C011A5" w:rsidRPr="00E900B4" w:rsidRDefault="00C011A5"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Экологическое </w:t>
            </w:r>
            <w:proofErr w:type="spellStart"/>
            <w:r w:rsidRPr="00E900B4">
              <w:rPr>
                <w:rFonts w:ascii="Times New Roman" w:eastAsia="Times New Roman" w:hAnsi="Times New Roman" w:cs="Times New Roman"/>
                <w:sz w:val="24"/>
                <w:szCs w:val="24"/>
              </w:rPr>
              <w:t>воспитание</w:t>
            </w:r>
            <w:proofErr w:type="gramStart"/>
            <w:r w:rsidRPr="00E900B4">
              <w:rPr>
                <w:rFonts w:ascii="Times New Roman" w:eastAsia="Times New Roman" w:hAnsi="Times New Roman" w:cs="Times New Roman"/>
                <w:sz w:val="24"/>
                <w:szCs w:val="24"/>
              </w:rPr>
              <w:t>.П</w:t>
            </w:r>
            <w:proofErr w:type="gramEnd"/>
            <w:r w:rsidRPr="00E900B4">
              <w:rPr>
                <w:rFonts w:ascii="Times New Roman" w:eastAsia="Times New Roman" w:hAnsi="Times New Roman" w:cs="Times New Roman"/>
                <w:sz w:val="24"/>
                <w:szCs w:val="24"/>
              </w:rPr>
              <w:t>рофориентация</w:t>
            </w:r>
            <w:proofErr w:type="spellEnd"/>
            <w:r w:rsidRPr="00E900B4">
              <w:rPr>
                <w:rFonts w:ascii="Times New Roman" w:eastAsia="Times New Roman" w:hAnsi="Times New Roman" w:cs="Times New Roman"/>
                <w:sz w:val="24"/>
                <w:szCs w:val="24"/>
              </w:rPr>
              <w:t>.</w:t>
            </w:r>
          </w:p>
          <w:p w:rsidR="00C011A5" w:rsidRPr="00E900B4" w:rsidRDefault="00C011A5" w:rsidP="00E900B4">
            <w:pPr>
              <w:spacing w:after="0" w:line="240" w:lineRule="auto"/>
              <w:jc w:val="both"/>
              <w:rPr>
                <w:rFonts w:ascii="Times New Roman" w:eastAsia="Times New Roman" w:hAnsi="Times New Roman" w:cs="Times New Roman"/>
                <w:sz w:val="24"/>
                <w:szCs w:val="24"/>
              </w:rPr>
            </w:pPr>
            <w:proofErr w:type="spellStart"/>
            <w:r w:rsidRPr="00E900B4">
              <w:rPr>
                <w:rFonts w:ascii="Times New Roman" w:eastAsia="Times New Roman" w:hAnsi="Times New Roman" w:cs="Times New Roman"/>
                <w:sz w:val="24"/>
                <w:szCs w:val="24"/>
              </w:rPr>
              <w:t>Информационно-медийное</w:t>
            </w:r>
            <w:proofErr w:type="spellEnd"/>
            <w:r w:rsidRPr="00E900B4">
              <w:rPr>
                <w:rFonts w:ascii="Times New Roman" w:eastAsia="Times New Roman" w:hAnsi="Times New Roman" w:cs="Times New Roman"/>
                <w:sz w:val="24"/>
                <w:szCs w:val="24"/>
              </w:rPr>
              <w:t xml:space="preserve"> сопровождение вожатской деятельности</w:t>
            </w:r>
          </w:p>
          <w:p w:rsidR="00C011A5" w:rsidRPr="00E900B4" w:rsidRDefault="00C011A5" w:rsidP="00E900B4">
            <w:pPr>
              <w:spacing w:after="0" w:line="240" w:lineRule="auto"/>
              <w:ind w:firstLine="709"/>
              <w:jc w:val="both"/>
              <w:rPr>
                <w:rFonts w:ascii="Times New Roman" w:eastAsia="Times New Roman" w:hAnsi="Times New Roman" w:cs="Times New Roman"/>
                <w:sz w:val="24"/>
                <w:szCs w:val="24"/>
              </w:rPr>
            </w:pPr>
            <w:proofErr w:type="spellStart"/>
            <w:r w:rsidRPr="00E900B4">
              <w:rPr>
                <w:rFonts w:ascii="Times New Roman" w:eastAsia="Times New Roman" w:hAnsi="Times New Roman" w:cs="Times New Roman"/>
                <w:sz w:val="24"/>
                <w:szCs w:val="24"/>
              </w:rPr>
              <w:t>Информационно-медийное</w:t>
            </w:r>
            <w:proofErr w:type="spellEnd"/>
            <w:r w:rsidRPr="00E900B4">
              <w:rPr>
                <w:rFonts w:ascii="Times New Roman" w:eastAsia="Times New Roman" w:hAnsi="Times New Roman" w:cs="Times New Roman"/>
                <w:sz w:val="24"/>
                <w:szCs w:val="24"/>
              </w:rPr>
              <w:t xml:space="preserve"> направление деятельности РДШ. Ценностно-смысловое содержание деятельности по </w:t>
            </w:r>
            <w:proofErr w:type="spellStart"/>
            <w:r w:rsidRPr="00E900B4">
              <w:rPr>
                <w:rFonts w:ascii="Times New Roman" w:eastAsia="Times New Roman" w:hAnsi="Times New Roman" w:cs="Times New Roman"/>
                <w:sz w:val="24"/>
                <w:szCs w:val="24"/>
              </w:rPr>
              <w:t>информационно-медийному</w:t>
            </w:r>
            <w:proofErr w:type="spellEnd"/>
            <w:r w:rsidRPr="00E900B4">
              <w:rPr>
                <w:rFonts w:ascii="Times New Roman" w:eastAsia="Times New Roman" w:hAnsi="Times New Roman" w:cs="Times New Roman"/>
                <w:sz w:val="24"/>
                <w:szCs w:val="24"/>
              </w:rPr>
              <w:t xml:space="preserve"> направлению РДШ.  Основные направления </w:t>
            </w:r>
            <w:proofErr w:type="spellStart"/>
            <w:r w:rsidRPr="00E900B4">
              <w:rPr>
                <w:rFonts w:ascii="Times New Roman" w:eastAsia="Times New Roman" w:hAnsi="Times New Roman" w:cs="Times New Roman"/>
                <w:sz w:val="24"/>
                <w:szCs w:val="24"/>
              </w:rPr>
              <w:t>информационно-медийной</w:t>
            </w:r>
            <w:proofErr w:type="spellEnd"/>
            <w:r w:rsidRPr="00E900B4">
              <w:rPr>
                <w:rFonts w:ascii="Times New Roman" w:eastAsia="Times New Roman" w:hAnsi="Times New Roman" w:cs="Times New Roman"/>
                <w:sz w:val="24"/>
                <w:szCs w:val="24"/>
              </w:rPr>
              <w:t xml:space="preserve"> деятельности РДШ. Различные подходы к типологии СМИ. Организация работы пресс-центра. </w:t>
            </w:r>
          </w:p>
          <w:p w:rsidR="00C011A5" w:rsidRPr="00E900B4" w:rsidRDefault="00C011A5"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Информационная безопасность.  Игры с использованием информационных технологий. </w:t>
            </w:r>
          </w:p>
          <w:p w:rsidR="00C011A5" w:rsidRPr="00E900B4" w:rsidRDefault="00C011A5"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Профессиональная этика и культура вожатого</w:t>
            </w:r>
          </w:p>
          <w:p w:rsidR="00C011A5" w:rsidRPr="00E900B4" w:rsidRDefault="00C011A5"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Основы вожатской этики. Этика взаимоотношений с детьми, их родителями и коллегами. </w:t>
            </w:r>
          </w:p>
          <w:p w:rsidR="00C011A5" w:rsidRPr="00E900B4" w:rsidRDefault="00C011A5"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Корпоративная </w:t>
            </w:r>
            <w:proofErr w:type="spellStart"/>
            <w:r w:rsidRPr="00E900B4">
              <w:rPr>
                <w:rFonts w:ascii="Times New Roman" w:eastAsia="Times New Roman" w:hAnsi="Times New Roman" w:cs="Times New Roman"/>
                <w:sz w:val="24"/>
                <w:szCs w:val="24"/>
              </w:rPr>
              <w:t>культура</w:t>
            </w:r>
            <w:proofErr w:type="gramStart"/>
            <w:r w:rsidRPr="00E900B4">
              <w:rPr>
                <w:rFonts w:ascii="Times New Roman" w:eastAsia="Times New Roman" w:hAnsi="Times New Roman" w:cs="Times New Roman"/>
                <w:sz w:val="24"/>
                <w:szCs w:val="24"/>
              </w:rPr>
              <w:t>.о</w:t>
            </w:r>
            <w:proofErr w:type="gramEnd"/>
            <w:r w:rsidRPr="00E900B4">
              <w:rPr>
                <w:rFonts w:ascii="Times New Roman" w:eastAsia="Times New Roman" w:hAnsi="Times New Roman" w:cs="Times New Roman"/>
                <w:sz w:val="24"/>
                <w:szCs w:val="24"/>
              </w:rPr>
              <w:t>рпоративная</w:t>
            </w:r>
            <w:proofErr w:type="spellEnd"/>
            <w:r w:rsidRPr="00E900B4">
              <w:rPr>
                <w:rFonts w:ascii="Times New Roman" w:eastAsia="Times New Roman" w:hAnsi="Times New Roman" w:cs="Times New Roman"/>
                <w:sz w:val="24"/>
                <w:szCs w:val="24"/>
              </w:rPr>
              <w:t xml:space="preserve"> культура детского поведения объединения </w:t>
            </w:r>
          </w:p>
          <w:p w:rsidR="00C011A5" w:rsidRPr="00E900B4" w:rsidRDefault="00C011A5"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или  детского  лагеря  как  система  </w:t>
            </w:r>
            <w:proofErr w:type="spellStart"/>
            <w:r w:rsidRPr="00E900B4">
              <w:rPr>
                <w:rFonts w:ascii="Times New Roman" w:eastAsia="Times New Roman" w:hAnsi="Times New Roman" w:cs="Times New Roman"/>
                <w:sz w:val="24"/>
                <w:szCs w:val="24"/>
              </w:rPr>
              <w:t>социокультурных</w:t>
            </w:r>
            <w:proofErr w:type="spellEnd"/>
            <w:r w:rsidRPr="00E900B4">
              <w:rPr>
                <w:rFonts w:ascii="Times New Roman" w:eastAsia="Times New Roman" w:hAnsi="Times New Roman" w:cs="Times New Roman"/>
                <w:sz w:val="24"/>
                <w:szCs w:val="24"/>
              </w:rPr>
              <w:t xml:space="preserve">  связей  и  отношений.  Параметры  и характеристики определения </w:t>
            </w:r>
            <w:proofErr w:type="spellStart"/>
            <w:r w:rsidRPr="00E900B4">
              <w:rPr>
                <w:rFonts w:ascii="Times New Roman" w:eastAsia="Times New Roman" w:hAnsi="Times New Roman" w:cs="Times New Roman"/>
                <w:sz w:val="24"/>
                <w:szCs w:val="24"/>
              </w:rPr>
              <w:t>корпоративнойкультуры</w:t>
            </w:r>
            <w:proofErr w:type="spellEnd"/>
            <w:r w:rsidRPr="00E900B4">
              <w:rPr>
                <w:rFonts w:ascii="Times New Roman" w:eastAsia="Times New Roman" w:hAnsi="Times New Roman" w:cs="Times New Roman"/>
                <w:sz w:val="24"/>
                <w:szCs w:val="24"/>
              </w:rPr>
              <w:t xml:space="preserve"> детского коллектива. Стихийное и целенаправленное   формирование   корпоративной   культуры.   Имидж   вожатого. </w:t>
            </w:r>
          </w:p>
          <w:p w:rsidR="00C011A5" w:rsidRPr="00E900B4" w:rsidRDefault="00C011A5"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Поддержание  имиджа  в  рамках  корпоративной  культуры  образовательной организации </w:t>
            </w:r>
          </w:p>
          <w:p w:rsidR="00C011A5" w:rsidRPr="00E900B4" w:rsidRDefault="00C011A5"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или лагеря. Имидж вожатого</w:t>
            </w:r>
          </w:p>
          <w:p w:rsidR="00C011A5" w:rsidRPr="00E900B4" w:rsidRDefault="00C011A5"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Основы безопасности жизнедеятельности детского коллектива Ответственность вожатого за физическое и психологическое благополучие ребенка.</w:t>
            </w:r>
          </w:p>
          <w:p w:rsidR="00C011A5" w:rsidRPr="00E900B4" w:rsidRDefault="00C011A5"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Алгоритмы поведения вожатого в экстремальных ситуациях. </w:t>
            </w:r>
          </w:p>
          <w:p w:rsidR="00C011A5" w:rsidRPr="00E900B4" w:rsidRDefault="00C011A5"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Первая доврачебная помощь. Дети с ОВЗ как объект особого внимания сотрудников образовательной организации и детских оздоровительных лагерей.</w:t>
            </w:r>
          </w:p>
          <w:p w:rsidR="00C011A5" w:rsidRPr="00E900B4" w:rsidRDefault="00C011A5"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Разработка программ лагерных смен</w:t>
            </w:r>
          </w:p>
          <w:p w:rsidR="00C011A5" w:rsidRPr="00E900B4" w:rsidRDefault="00C011A5"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Технология разработки образовательных программ. Диагностика интересов детей. Подготовка к учебным и клубным занятиям.  Формы проведения занятий: лекция, семинар, тренинг, экскурсия, радиопередача, работа с Интернет-ресурсами и т.д. Технологии и способы планирования, анализ смены, дня, отрядного дела, собственной педагогической деятельности, анализ конфликтной ситуации. Построение программы лагерной смены. Педагогический дневник и работа с ним.</w:t>
            </w:r>
          </w:p>
        </w:tc>
      </w:tr>
      <w:tr w:rsidR="00B17513" w:rsidRPr="00E900B4" w:rsidTr="003349D6">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B17513" w:rsidRPr="00E900B4" w:rsidRDefault="00B17513" w:rsidP="00E900B4">
            <w:pPr>
              <w:spacing w:after="0" w:line="240" w:lineRule="auto"/>
              <w:jc w:val="center"/>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lastRenderedPageBreak/>
              <w:t>К.М.05.04(П) Производственная (педагогическая) практика (</w:t>
            </w:r>
            <w:proofErr w:type="spellStart"/>
            <w:r w:rsidRPr="00E900B4">
              <w:rPr>
                <w:rFonts w:ascii="Times New Roman" w:eastAsia="Times New Roman" w:hAnsi="Times New Roman" w:cs="Times New Roman"/>
                <w:sz w:val="24"/>
                <w:szCs w:val="24"/>
              </w:rPr>
              <w:t>тьюторская</w:t>
            </w:r>
            <w:proofErr w:type="spellEnd"/>
            <w:r w:rsidRPr="00E900B4">
              <w:rPr>
                <w:rFonts w:ascii="Times New Roman" w:eastAsia="Times New Roman" w:hAnsi="Times New Roman" w:cs="Times New Roman"/>
                <w:sz w:val="24"/>
                <w:szCs w:val="24"/>
              </w:rPr>
              <w:t>)</w:t>
            </w:r>
          </w:p>
          <w:p w:rsidR="00C011A5" w:rsidRPr="00E900B4" w:rsidRDefault="00407C40" w:rsidP="00E900B4">
            <w:pPr>
              <w:spacing w:after="0" w:line="240" w:lineRule="auto"/>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Вид практики: </w:t>
            </w:r>
            <w:r w:rsidR="00C011A5" w:rsidRPr="00E900B4">
              <w:rPr>
                <w:rFonts w:ascii="Times New Roman" w:eastAsia="Times New Roman" w:hAnsi="Times New Roman" w:cs="Times New Roman"/>
                <w:sz w:val="24"/>
                <w:szCs w:val="24"/>
              </w:rPr>
              <w:t>Производственная  практика</w:t>
            </w:r>
          </w:p>
          <w:p w:rsidR="00C011A5" w:rsidRPr="00E900B4" w:rsidRDefault="00C011A5" w:rsidP="00E900B4">
            <w:pPr>
              <w:spacing w:after="0" w:line="240" w:lineRule="auto"/>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Тип </w:t>
            </w:r>
            <w:proofErr w:type="spellStart"/>
            <w:r w:rsidRPr="00E900B4">
              <w:rPr>
                <w:rFonts w:ascii="Times New Roman" w:eastAsia="Times New Roman" w:hAnsi="Times New Roman" w:cs="Times New Roman"/>
                <w:sz w:val="24"/>
                <w:szCs w:val="24"/>
              </w:rPr>
              <w:t>практики:</w:t>
            </w:r>
            <w:r w:rsidR="0083526C" w:rsidRPr="00E900B4">
              <w:rPr>
                <w:rFonts w:ascii="Times New Roman" w:eastAsia="Times New Roman" w:hAnsi="Times New Roman" w:cs="Times New Roman"/>
                <w:sz w:val="24"/>
                <w:szCs w:val="24"/>
              </w:rPr>
              <w:t>Педагогическая</w:t>
            </w:r>
            <w:proofErr w:type="spellEnd"/>
            <w:r w:rsidR="0083526C" w:rsidRPr="00E900B4">
              <w:rPr>
                <w:rFonts w:ascii="Times New Roman" w:eastAsia="Times New Roman" w:hAnsi="Times New Roman" w:cs="Times New Roman"/>
                <w:sz w:val="24"/>
                <w:szCs w:val="24"/>
              </w:rPr>
              <w:t xml:space="preserve"> (</w:t>
            </w:r>
            <w:proofErr w:type="spellStart"/>
            <w:r w:rsidR="0083526C" w:rsidRPr="00E900B4">
              <w:rPr>
                <w:rFonts w:ascii="Times New Roman" w:eastAsia="Times New Roman" w:hAnsi="Times New Roman" w:cs="Times New Roman"/>
                <w:sz w:val="24"/>
                <w:szCs w:val="24"/>
              </w:rPr>
              <w:t>тьюторская</w:t>
            </w:r>
            <w:proofErr w:type="spellEnd"/>
            <w:r w:rsidR="0083526C" w:rsidRPr="00E900B4">
              <w:rPr>
                <w:rFonts w:ascii="Times New Roman" w:eastAsia="Times New Roman" w:hAnsi="Times New Roman" w:cs="Times New Roman"/>
                <w:sz w:val="24"/>
                <w:szCs w:val="24"/>
              </w:rPr>
              <w:t>)</w:t>
            </w:r>
          </w:p>
          <w:p w:rsidR="00C011A5" w:rsidRPr="00E900B4" w:rsidRDefault="00C011A5" w:rsidP="00E900B4">
            <w:pPr>
              <w:spacing w:after="0" w:line="240" w:lineRule="auto"/>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Форма проведения практики: дискретно. </w:t>
            </w:r>
          </w:p>
          <w:p w:rsidR="00407C40" w:rsidRPr="00E900B4" w:rsidRDefault="00505D3F" w:rsidP="00E900B4">
            <w:pPr>
              <w:spacing w:after="0" w:line="240" w:lineRule="auto"/>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Производственная (педагогическая) практика (</w:t>
            </w:r>
            <w:proofErr w:type="spellStart"/>
            <w:r w:rsidRPr="00E900B4">
              <w:rPr>
                <w:rFonts w:ascii="Times New Roman" w:eastAsia="Times New Roman" w:hAnsi="Times New Roman" w:cs="Times New Roman"/>
                <w:sz w:val="24"/>
                <w:szCs w:val="24"/>
              </w:rPr>
              <w:t>тьюторская</w:t>
            </w:r>
            <w:proofErr w:type="spellEnd"/>
            <w:r w:rsidRPr="00E900B4">
              <w:rPr>
                <w:rFonts w:ascii="Times New Roman" w:eastAsia="Times New Roman" w:hAnsi="Times New Roman" w:cs="Times New Roman"/>
                <w:sz w:val="24"/>
                <w:szCs w:val="24"/>
              </w:rPr>
              <w:t xml:space="preserve">) направлена на овладение навыками осуществления воспитательной деятельности в образовательной организации. </w:t>
            </w:r>
            <w:r w:rsidRPr="00E900B4">
              <w:rPr>
                <w:rFonts w:ascii="Times New Roman" w:eastAsia="Times New Roman" w:hAnsi="Times New Roman" w:cs="Times New Roman"/>
                <w:sz w:val="24"/>
                <w:szCs w:val="24"/>
              </w:rPr>
              <w:lastRenderedPageBreak/>
              <w:t>Содержание пр</w:t>
            </w:r>
            <w:r w:rsidR="00E66C0E" w:rsidRPr="00E900B4">
              <w:rPr>
                <w:rFonts w:ascii="Times New Roman" w:eastAsia="Times New Roman" w:hAnsi="Times New Roman" w:cs="Times New Roman"/>
                <w:sz w:val="24"/>
                <w:szCs w:val="24"/>
              </w:rPr>
              <w:t>а</w:t>
            </w:r>
            <w:r w:rsidRPr="00E900B4">
              <w:rPr>
                <w:rFonts w:ascii="Times New Roman" w:eastAsia="Times New Roman" w:hAnsi="Times New Roman" w:cs="Times New Roman"/>
                <w:sz w:val="24"/>
                <w:szCs w:val="24"/>
              </w:rPr>
              <w:t>кт</w:t>
            </w:r>
            <w:r w:rsidR="00E66C0E" w:rsidRPr="00E900B4">
              <w:rPr>
                <w:rFonts w:ascii="Times New Roman" w:eastAsia="Times New Roman" w:hAnsi="Times New Roman" w:cs="Times New Roman"/>
                <w:sz w:val="24"/>
                <w:szCs w:val="24"/>
              </w:rPr>
              <w:t>и</w:t>
            </w:r>
            <w:r w:rsidRPr="00E900B4">
              <w:rPr>
                <w:rFonts w:ascii="Times New Roman" w:eastAsia="Times New Roman" w:hAnsi="Times New Roman" w:cs="Times New Roman"/>
                <w:sz w:val="24"/>
                <w:szCs w:val="24"/>
              </w:rPr>
              <w:t>ки ориентировано  на достижение образовательных результатов, позволяющих студентам обоснованно использовать в профессиональной деятельности совокупность методов, приемов, форм воспитательной работы на основе специальных научных знаний.</w:t>
            </w:r>
          </w:p>
          <w:p w:rsidR="00C011A5" w:rsidRPr="00E900B4" w:rsidRDefault="00C011A5" w:rsidP="00E900B4">
            <w:pPr>
              <w:spacing w:after="0" w:line="240" w:lineRule="auto"/>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Производственная (педагогическая)  практика (</w:t>
            </w:r>
            <w:proofErr w:type="spellStart"/>
            <w:r w:rsidR="00151466" w:rsidRPr="00E900B4">
              <w:rPr>
                <w:rFonts w:ascii="Times New Roman" w:eastAsia="Times New Roman" w:hAnsi="Times New Roman" w:cs="Times New Roman"/>
                <w:sz w:val="24"/>
                <w:szCs w:val="24"/>
              </w:rPr>
              <w:t>тьюторская</w:t>
            </w:r>
            <w:proofErr w:type="spellEnd"/>
            <w:r w:rsidRPr="00E900B4">
              <w:rPr>
                <w:rFonts w:ascii="Times New Roman" w:eastAsia="Times New Roman" w:hAnsi="Times New Roman" w:cs="Times New Roman"/>
                <w:sz w:val="24"/>
                <w:szCs w:val="24"/>
              </w:rPr>
              <w:t>) в соответствии с учебным планом проводится:</w:t>
            </w:r>
          </w:p>
          <w:p w:rsidR="00C011A5" w:rsidRPr="00E900B4" w:rsidRDefault="00C011A5" w:rsidP="00E900B4">
            <w:pPr>
              <w:spacing w:after="0" w:line="240" w:lineRule="auto"/>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Очная форма обучения –3 курс,  5,6 семестр</w:t>
            </w:r>
            <w:r w:rsidR="00151466" w:rsidRPr="00E900B4">
              <w:rPr>
                <w:rFonts w:ascii="Times New Roman" w:eastAsia="Times New Roman" w:hAnsi="Times New Roman" w:cs="Times New Roman"/>
                <w:sz w:val="24"/>
                <w:szCs w:val="24"/>
              </w:rPr>
              <w:t>, 4 курс 7 семестр</w:t>
            </w:r>
          </w:p>
          <w:p w:rsidR="00C011A5" w:rsidRPr="00E900B4" w:rsidRDefault="00C011A5" w:rsidP="00E900B4">
            <w:pPr>
              <w:spacing w:after="0" w:line="240" w:lineRule="auto"/>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Заочная форма обучения -  </w:t>
            </w:r>
            <w:r w:rsidR="00151466" w:rsidRPr="00E900B4">
              <w:rPr>
                <w:rFonts w:ascii="Times New Roman" w:eastAsia="Times New Roman" w:hAnsi="Times New Roman" w:cs="Times New Roman"/>
                <w:sz w:val="24"/>
                <w:szCs w:val="24"/>
              </w:rPr>
              <w:t>3 курс,  5,6 семестр, 4 курс 7 семестр</w:t>
            </w:r>
          </w:p>
        </w:tc>
      </w:tr>
      <w:tr w:rsidR="00B17513" w:rsidRPr="00E900B4" w:rsidTr="003349D6">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B17513" w:rsidRPr="00E900B4" w:rsidRDefault="00B17513" w:rsidP="00E900B4">
            <w:pPr>
              <w:spacing w:after="0" w:line="240" w:lineRule="auto"/>
              <w:jc w:val="center"/>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lastRenderedPageBreak/>
              <w:t>К.М.05.05(П) Производственная (педагогическая) летняя (вожатская) практика</w:t>
            </w:r>
          </w:p>
          <w:p w:rsidR="00151466" w:rsidRPr="00E900B4" w:rsidRDefault="00E66C0E" w:rsidP="00E900B4">
            <w:pPr>
              <w:spacing w:after="0" w:line="240" w:lineRule="auto"/>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Вид практики: </w:t>
            </w:r>
            <w:r w:rsidR="00151466" w:rsidRPr="00E900B4">
              <w:rPr>
                <w:rFonts w:ascii="Times New Roman" w:eastAsia="Times New Roman" w:hAnsi="Times New Roman" w:cs="Times New Roman"/>
                <w:sz w:val="24"/>
                <w:szCs w:val="24"/>
              </w:rPr>
              <w:t>Производственная  практика.</w:t>
            </w:r>
          </w:p>
          <w:p w:rsidR="00151466" w:rsidRPr="00E900B4" w:rsidRDefault="00151466" w:rsidP="00E900B4">
            <w:pPr>
              <w:spacing w:after="0" w:line="240" w:lineRule="auto"/>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Тип практики: Педагогическая</w:t>
            </w:r>
            <w:r w:rsidR="00E66C0E" w:rsidRPr="00E900B4">
              <w:rPr>
                <w:rFonts w:ascii="Times New Roman" w:eastAsia="Times New Roman" w:hAnsi="Times New Roman" w:cs="Times New Roman"/>
                <w:sz w:val="24"/>
                <w:szCs w:val="24"/>
              </w:rPr>
              <w:t xml:space="preserve"> (летняя вожатская)</w:t>
            </w:r>
          </w:p>
          <w:p w:rsidR="00151466" w:rsidRPr="00E900B4" w:rsidRDefault="00151466" w:rsidP="00E900B4">
            <w:pPr>
              <w:spacing w:after="0" w:line="240" w:lineRule="auto"/>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Форма проведения практики: дискретно. </w:t>
            </w:r>
          </w:p>
          <w:p w:rsidR="00E66C0E" w:rsidRPr="00E900B4" w:rsidRDefault="00E66C0E"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Летняя (вожатская) практика имеет профессиональный характер и организуется на базе детских оздоровительных лагерей. Основным видом деятельности практикантов является педагогический: воспитательная работа, направленная на личностное развитие подрастающего поколения и формирование у детей системы нравственных ценностей, гражданской позиции, ответственного отношения к себе, своему здоровью и обществу.</w:t>
            </w:r>
          </w:p>
          <w:p w:rsidR="00151466" w:rsidRPr="00E900B4" w:rsidRDefault="00151466" w:rsidP="00E900B4">
            <w:pPr>
              <w:spacing w:after="0" w:line="240" w:lineRule="auto"/>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Производственная (педагогическая)  практика (вожатская) в соответствии с учебным планом проводится:</w:t>
            </w:r>
          </w:p>
          <w:p w:rsidR="00151466" w:rsidRPr="00E900B4" w:rsidRDefault="00151466" w:rsidP="00E900B4">
            <w:pPr>
              <w:spacing w:after="0" w:line="240" w:lineRule="auto"/>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Очная форма обучения –3 курс 6 семестр</w:t>
            </w:r>
          </w:p>
          <w:p w:rsidR="00151466" w:rsidRPr="00E900B4" w:rsidRDefault="00151466" w:rsidP="00E900B4">
            <w:pPr>
              <w:spacing w:after="0" w:line="240" w:lineRule="auto"/>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Заочная форма обучения -  3 курс 6 семестр</w:t>
            </w:r>
          </w:p>
        </w:tc>
      </w:tr>
      <w:tr w:rsidR="00B17513" w:rsidRPr="00E900B4" w:rsidTr="002A18D0">
        <w:trPr>
          <w:trHeight w:val="521"/>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B17513" w:rsidRPr="00E900B4" w:rsidRDefault="00B17513" w:rsidP="00E900B4">
            <w:pPr>
              <w:spacing w:after="0" w:line="240" w:lineRule="auto"/>
              <w:jc w:val="center"/>
              <w:rPr>
                <w:rFonts w:ascii="Times New Roman" w:eastAsia="Times New Roman" w:hAnsi="Times New Roman" w:cs="Times New Roman"/>
                <w:bCs/>
                <w:sz w:val="24"/>
                <w:szCs w:val="24"/>
              </w:rPr>
            </w:pPr>
            <w:r w:rsidRPr="00E900B4">
              <w:rPr>
                <w:rFonts w:ascii="Times New Roman" w:eastAsia="Times New Roman" w:hAnsi="Times New Roman" w:cs="Times New Roman"/>
                <w:sz w:val="24"/>
                <w:szCs w:val="24"/>
              </w:rPr>
              <w:t xml:space="preserve">К.М.06 </w:t>
            </w:r>
            <w:r w:rsidRPr="00E900B4">
              <w:rPr>
                <w:rFonts w:ascii="Times New Roman" w:eastAsia="Times New Roman" w:hAnsi="Times New Roman" w:cs="Times New Roman"/>
                <w:bCs/>
                <w:sz w:val="24"/>
                <w:szCs w:val="24"/>
              </w:rPr>
              <w:t>Предметно-методический модуль</w:t>
            </w:r>
          </w:p>
        </w:tc>
      </w:tr>
      <w:tr w:rsidR="00B17513" w:rsidRPr="00E900B4" w:rsidTr="003349D6">
        <w:trPr>
          <w:trHeight w:val="825"/>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B17513" w:rsidRPr="00E900B4" w:rsidRDefault="00B17513" w:rsidP="00E900B4">
            <w:pPr>
              <w:spacing w:after="0" w:line="240" w:lineRule="auto"/>
              <w:jc w:val="center"/>
              <w:rPr>
                <w:rFonts w:ascii="Times New Roman" w:eastAsia="Times New Roman" w:hAnsi="Times New Roman" w:cs="Times New Roman"/>
                <w:bCs/>
                <w:sz w:val="24"/>
                <w:szCs w:val="24"/>
              </w:rPr>
            </w:pPr>
            <w:r w:rsidRPr="00E900B4">
              <w:rPr>
                <w:rFonts w:ascii="Times New Roman" w:eastAsia="Times New Roman" w:hAnsi="Times New Roman" w:cs="Times New Roman"/>
                <w:sz w:val="24"/>
                <w:szCs w:val="24"/>
              </w:rPr>
              <w:t xml:space="preserve">К.М.06.01 </w:t>
            </w:r>
            <w:r w:rsidRPr="00E900B4">
              <w:rPr>
                <w:rFonts w:ascii="Times New Roman" w:eastAsia="Times New Roman" w:hAnsi="Times New Roman" w:cs="Times New Roman"/>
                <w:bCs/>
                <w:sz w:val="24"/>
                <w:szCs w:val="24"/>
              </w:rPr>
              <w:t>Модуль "Содержание и методы обучения в предметных областях "Филология. Русский язык. Родной язык", "Филология. Литературное чтение. Литературное чтение на родном языке""</w:t>
            </w:r>
          </w:p>
        </w:tc>
      </w:tr>
      <w:tr w:rsidR="00B17513" w:rsidRPr="00E900B4" w:rsidTr="003349D6">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B17513" w:rsidRPr="00E900B4" w:rsidRDefault="00B17513" w:rsidP="00E900B4">
            <w:pPr>
              <w:spacing w:after="0" w:line="240" w:lineRule="auto"/>
              <w:jc w:val="center"/>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К.М.06.01.01 Современный русский язык</w:t>
            </w:r>
          </w:p>
          <w:p w:rsidR="00B17513" w:rsidRPr="00E900B4" w:rsidRDefault="00B17513"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Структура речевой коммуникации</w:t>
            </w:r>
          </w:p>
          <w:p w:rsidR="00B17513" w:rsidRPr="00E900B4" w:rsidRDefault="00B17513"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p w:rsidR="00B17513" w:rsidRPr="00E900B4" w:rsidRDefault="00B17513"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Речь в социальном взаимодействии</w:t>
            </w:r>
          </w:p>
          <w:p w:rsidR="00B17513" w:rsidRPr="00E900B4" w:rsidRDefault="00B17513"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Основные единицы общения: речевое событие, речевая ситуация, речевое взаимодействие. Организация речевого взаимодействия.</w:t>
            </w:r>
          </w:p>
          <w:p w:rsidR="00B17513" w:rsidRPr="00E900B4" w:rsidRDefault="00B17513"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Устная и письменная формы речи</w:t>
            </w:r>
          </w:p>
          <w:p w:rsidR="00B17513" w:rsidRPr="00E900B4" w:rsidRDefault="00B17513"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p w:rsidR="00B17513" w:rsidRPr="00E900B4" w:rsidRDefault="00B17513"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Функциональные стили речи</w:t>
            </w:r>
          </w:p>
          <w:p w:rsidR="00B17513" w:rsidRPr="00E900B4" w:rsidRDefault="00B17513"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Функциональные стили речи:  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p w:rsidR="00B17513" w:rsidRPr="00E900B4" w:rsidRDefault="00B17513"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Прагматика и стилистика разговорной речи</w:t>
            </w:r>
          </w:p>
          <w:p w:rsidR="00B17513" w:rsidRPr="00E900B4" w:rsidRDefault="00B17513"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p w:rsidR="00B17513" w:rsidRPr="00E900B4" w:rsidRDefault="00B17513"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Культура речи Элитарная культура речи</w:t>
            </w:r>
          </w:p>
          <w:p w:rsidR="00B17513" w:rsidRPr="00E900B4" w:rsidRDefault="00B17513"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Язык как система. Разделы науки о языке. Языковые средства общения. </w:t>
            </w:r>
            <w:r w:rsidRPr="00E900B4">
              <w:rPr>
                <w:rFonts w:ascii="Times New Roman" w:eastAsia="Times New Roman" w:hAnsi="Times New Roman" w:cs="Times New Roman"/>
                <w:sz w:val="24"/>
                <w:szCs w:val="24"/>
              </w:rPr>
              <w:lastRenderedPageBreak/>
              <w:t>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p w:rsidR="00B17513" w:rsidRPr="00E900B4" w:rsidRDefault="00B17513"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Трудные случаи в системе норм произношения и ударения</w:t>
            </w:r>
          </w:p>
          <w:p w:rsidR="00B17513" w:rsidRPr="00E900B4" w:rsidRDefault="00B17513"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Основные произносительные нормы современного русского литературного  языка</w:t>
            </w:r>
          </w:p>
          <w:p w:rsidR="00B17513" w:rsidRPr="00E900B4" w:rsidRDefault="00B17513"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Трудные случаи в системе морфологических норм</w:t>
            </w:r>
          </w:p>
          <w:p w:rsidR="00B17513" w:rsidRPr="00E900B4" w:rsidRDefault="00B17513"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p w:rsidR="00B17513" w:rsidRPr="00E900B4" w:rsidRDefault="00B17513"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Трудные случаи в системе норм орфографии</w:t>
            </w:r>
          </w:p>
          <w:p w:rsidR="00B17513" w:rsidRPr="00E900B4" w:rsidRDefault="00B17513"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w:t>
            </w:r>
            <w:proofErr w:type="spellStart"/>
            <w:r w:rsidRPr="00E900B4">
              <w:rPr>
                <w:rFonts w:ascii="Times New Roman" w:eastAsia="Times New Roman" w:hAnsi="Times New Roman" w:cs="Times New Roman"/>
                <w:sz w:val="24"/>
                <w:szCs w:val="24"/>
              </w:rPr>
              <w:t>пунктограммы</w:t>
            </w:r>
            <w:proofErr w:type="spellEnd"/>
          </w:p>
          <w:p w:rsidR="00B17513" w:rsidRPr="00E900B4" w:rsidRDefault="00B17513"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Межличностная коммуникация</w:t>
            </w:r>
          </w:p>
          <w:p w:rsidR="00B17513" w:rsidRPr="00E900B4" w:rsidRDefault="00B17513"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Речь и самораскрытие. Речь и самооценка. Речь и социализация. Речь как средство утверждения социального статуса</w:t>
            </w:r>
          </w:p>
          <w:p w:rsidR="00B17513" w:rsidRPr="00E900B4" w:rsidRDefault="00B17513"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Речь в социальном взаимодействии</w:t>
            </w:r>
          </w:p>
          <w:p w:rsidR="00B17513" w:rsidRPr="00E900B4" w:rsidRDefault="00B17513" w:rsidP="00E900B4">
            <w:pPr>
              <w:spacing w:after="0" w:line="240" w:lineRule="auto"/>
              <w:ind w:firstLine="709"/>
              <w:jc w:val="both"/>
              <w:rPr>
                <w:rFonts w:ascii="Times New Roman" w:eastAsia="Times New Roman" w:hAnsi="Times New Roman" w:cs="Times New Roman"/>
                <w:sz w:val="24"/>
                <w:szCs w:val="24"/>
              </w:rPr>
            </w:pPr>
            <w:proofErr w:type="spellStart"/>
            <w:r w:rsidRPr="00E900B4">
              <w:rPr>
                <w:rFonts w:ascii="Times New Roman" w:eastAsia="Times New Roman" w:hAnsi="Times New Roman" w:cs="Times New Roman"/>
                <w:sz w:val="24"/>
                <w:szCs w:val="24"/>
              </w:rPr>
              <w:t>Конативная</w:t>
            </w:r>
            <w:proofErr w:type="spellEnd"/>
            <w:r w:rsidRPr="00E900B4">
              <w:rPr>
                <w:rFonts w:ascii="Times New Roman" w:eastAsia="Times New Roman" w:hAnsi="Times New Roman" w:cs="Times New Roman"/>
                <w:sz w:val="24"/>
                <w:szCs w:val="24"/>
              </w:rPr>
              <w:t xml:space="preserve"> и </w:t>
            </w:r>
            <w:proofErr w:type="spellStart"/>
            <w:r w:rsidRPr="00E900B4">
              <w:rPr>
                <w:rFonts w:ascii="Times New Roman" w:eastAsia="Times New Roman" w:hAnsi="Times New Roman" w:cs="Times New Roman"/>
                <w:sz w:val="24"/>
                <w:szCs w:val="24"/>
              </w:rPr>
              <w:t>эмотивная</w:t>
            </w:r>
            <w:proofErr w:type="spellEnd"/>
            <w:r w:rsidRPr="00E900B4">
              <w:rPr>
                <w:rFonts w:ascii="Times New Roman" w:eastAsia="Times New Roman" w:hAnsi="Times New Roman" w:cs="Times New Roman"/>
                <w:sz w:val="24"/>
                <w:szCs w:val="24"/>
              </w:rPr>
              <w:t xml:space="preserve"> функции речи. Поддерживающий и </w:t>
            </w:r>
            <w:proofErr w:type="spellStart"/>
            <w:r w:rsidRPr="00E900B4">
              <w:rPr>
                <w:rFonts w:ascii="Times New Roman" w:eastAsia="Times New Roman" w:hAnsi="Times New Roman" w:cs="Times New Roman"/>
                <w:sz w:val="24"/>
                <w:szCs w:val="24"/>
              </w:rPr>
              <w:t>неподдерживающий</w:t>
            </w:r>
            <w:proofErr w:type="spellEnd"/>
            <w:r w:rsidRPr="00E900B4">
              <w:rPr>
                <w:rFonts w:ascii="Times New Roman" w:eastAsia="Times New Roman" w:hAnsi="Times New Roman" w:cs="Times New Roman"/>
                <w:sz w:val="24"/>
                <w:szCs w:val="24"/>
              </w:rPr>
              <w:t xml:space="preserve"> стили поведения. Окно </w:t>
            </w:r>
            <w:proofErr w:type="spellStart"/>
            <w:r w:rsidRPr="00E900B4">
              <w:rPr>
                <w:rFonts w:ascii="Times New Roman" w:eastAsia="Times New Roman" w:hAnsi="Times New Roman" w:cs="Times New Roman"/>
                <w:sz w:val="24"/>
                <w:szCs w:val="24"/>
              </w:rPr>
              <w:t>Джохори</w:t>
            </w:r>
            <w:proofErr w:type="spellEnd"/>
            <w:r w:rsidRPr="00E900B4">
              <w:rPr>
                <w:rFonts w:ascii="Times New Roman" w:eastAsia="Times New Roman" w:hAnsi="Times New Roman" w:cs="Times New Roman"/>
                <w:sz w:val="24"/>
                <w:szCs w:val="24"/>
              </w:rPr>
              <w:t>. Самораскрытие. Ограничительный код. Разработанный код. Принцип кооперации. Социальная речь. Стратегия и тактика речевого поведения. Эгоцентрическая речь</w:t>
            </w:r>
          </w:p>
          <w:p w:rsidR="00B17513" w:rsidRPr="00E900B4" w:rsidRDefault="00B17513"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Условия эффективной коммуникации в различных видах деятельности</w:t>
            </w:r>
          </w:p>
          <w:p w:rsidR="00B17513" w:rsidRPr="00E900B4" w:rsidRDefault="00B17513"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Основные понятия и категории. Понятие эффективности коммуникации. Обратная связь. Факторы повышения эффективности межличностной коммуникации. Совместимость партнеров.</w:t>
            </w:r>
          </w:p>
          <w:p w:rsidR="00B17513" w:rsidRPr="00E900B4" w:rsidRDefault="00B17513"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Публичная речь</w:t>
            </w:r>
          </w:p>
          <w:p w:rsidR="00B17513" w:rsidRPr="00E900B4" w:rsidRDefault="00B17513"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Основные понятия и категории: воздействующая речь. Композиция. </w:t>
            </w:r>
            <w:proofErr w:type="spellStart"/>
            <w:r w:rsidRPr="00E900B4">
              <w:rPr>
                <w:rFonts w:ascii="Times New Roman" w:eastAsia="Times New Roman" w:hAnsi="Times New Roman" w:cs="Times New Roman"/>
                <w:sz w:val="24"/>
                <w:szCs w:val="24"/>
              </w:rPr>
              <w:t>Контактоустонавливающие</w:t>
            </w:r>
            <w:proofErr w:type="spellEnd"/>
            <w:r w:rsidRPr="00E900B4">
              <w:rPr>
                <w:rFonts w:ascii="Times New Roman" w:eastAsia="Times New Roman" w:hAnsi="Times New Roman" w:cs="Times New Roman"/>
                <w:sz w:val="24"/>
                <w:szCs w:val="24"/>
              </w:rPr>
              <w:t xml:space="preserve"> средства. Аргументация. Выразительные средства.</w:t>
            </w:r>
          </w:p>
          <w:p w:rsidR="00B17513" w:rsidRPr="00E900B4" w:rsidRDefault="00B17513"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Аргументация. Логические и психологические приемы полемики</w:t>
            </w:r>
          </w:p>
          <w:p w:rsidR="00B17513" w:rsidRPr="00E900B4" w:rsidRDefault="00B17513"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Основные понятия и категории: аргументация. Аргументы. Вопрос. Тезис. Демонстрация. Доказательность. Доказательство. Косвенное доказательство. Прямое доказательство. Ли- вопросы. </w:t>
            </w:r>
            <w:proofErr w:type="spellStart"/>
            <w:r w:rsidRPr="00E900B4">
              <w:rPr>
                <w:rFonts w:ascii="Times New Roman" w:eastAsia="Times New Roman" w:hAnsi="Times New Roman" w:cs="Times New Roman"/>
                <w:sz w:val="24"/>
                <w:szCs w:val="24"/>
              </w:rPr>
              <w:t>Что-вопросы</w:t>
            </w:r>
            <w:proofErr w:type="spellEnd"/>
            <w:r w:rsidRPr="00E900B4">
              <w:rPr>
                <w:rFonts w:ascii="Times New Roman" w:eastAsia="Times New Roman" w:hAnsi="Times New Roman" w:cs="Times New Roman"/>
                <w:sz w:val="24"/>
                <w:szCs w:val="24"/>
              </w:rPr>
              <w:t>. Матрица. Ответ. Опровержение. Подтверждение. Спор. Полемика. Дискуссия. Логические уловки. Психологические уловки</w:t>
            </w:r>
          </w:p>
        </w:tc>
      </w:tr>
      <w:tr w:rsidR="00B17513" w:rsidRPr="00E900B4" w:rsidTr="003349D6">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B17513" w:rsidRPr="00E900B4" w:rsidRDefault="00B17513" w:rsidP="00E900B4">
            <w:pPr>
              <w:spacing w:after="0" w:line="240" w:lineRule="auto"/>
              <w:jc w:val="center"/>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lastRenderedPageBreak/>
              <w:t>К.М.06.01.02 Детская литература</w:t>
            </w:r>
          </w:p>
          <w:p w:rsidR="00F315E4" w:rsidRDefault="00F315E4" w:rsidP="00F315E4">
            <w:pPr>
              <w:spacing w:after="0" w:line="240" w:lineRule="auto"/>
              <w:jc w:val="both"/>
              <w:rPr>
                <w:rFonts w:ascii="Times New Roman" w:hAnsi="Times New Roman" w:cs="Times New Roman"/>
                <w:b/>
                <w:color w:val="000000"/>
                <w:sz w:val="24"/>
                <w:szCs w:val="24"/>
              </w:rPr>
            </w:pPr>
            <w:r w:rsidRPr="00A5781E">
              <w:rPr>
                <w:rFonts w:ascii="Times New Roman" w:hAnsi="Times New Roman" w:cs="Times New Roman"/>
                <w:b/>
                <w:color w:val="000000"/>
                <w:sz w:val="24"/>
                <w:szCs w:val="24"/>
              </w:rPr>
              <w:t xml:space="preserve">Детская литература </w:t>
            </w:r>
            <w:r>
              <w:rPr>
                <w:rFonts w:ascii="Times New Roman" w:hAnsi="Times New Roman" w:cs="Times New Roman"/>
                <w:b/>
                <w:color w:val="000000"/>
                <w:sz w:val="24"/>
                <w:szCs w:val="24"/>
              </w:rPr>
              <w:t>XI</w:t>
            </w:r>
            <w:r w:rsidRPr="00A5781E">
              <w:rPr>
                <w:rFonts w:ascii="Times New Roman" w:hAnsi="Times New Roman" w:cs="Times New Roman"/>
                <w:b/>
                <w:color w:val="000000"/>
                <w:sz w:val="24"/>
                <w:szCs w:val="24"/>
              </w:rPr>
              <w:t xml:space="preserve"> – </w:t>
            </w:r>
            <w:r>
              <w:rPr>
                <w:rFonts w:ascii="Times New Roman" w:hAnsi="Times New Roman" w:cs="Times New Roman"/>
                <w:b/>
                <w:color w:val="000000"/>
                <w:sz w:val="24"/>
                <w:szCs w:val="24"/>
              </w:rPr>
              <w:t>XIX</w:t>
            </w:r>
            <w:r w:rsidRPr="00A5781E">
              <w:rPr>
                <w:rFonts w:ascii="Times New Roman" w:hAnsi="Times New Roman" w:cs="Times New Roman"/>
                <w:b/>
                <w:color w:val="000000"/>
                <w:sz w:val="24"/>
                <w:szCs w:val="24"/>
              </w:rPr>
              <w:t xml:space="preserve"> вв.</w:t>
            </w:r>
          </w:p>
          <w:p w:rsidR="00F315E4" w:rsidRDefault="00F315E4" w:rsidP="00F315E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Специфика детской литературы.</w:t>
            </w:r>
          </w:p>
          <w:p w:rsidR="00F315E4" w:rsidRDefault="00F315E4" w:rsidP="00F315E4">
            <w:pPr>
              <w:spacing w:after="0" w:line="240" w:lineRule="auto"/>
              <w:jc w:val="both"/>
              <w:rPr>
                <w:rFonts w:ascii="Times New Roman" w:hAnsi="Times New Roman" w:cs="Times New Roman"/>
                <w:color w:val="000000"/>
                <w:sz w:val="24"/>
                <w:szCs w:val="24"/>
              </w:rPr>
            </w:pPr>
            <w:r w:rsidRPr="00A5781E">
              <w:rPr>
                <w:rFonts w:ascii="Times New Roman" w:hAnsi="Times New Roman" w:cs="Times New Roman"/>
                <w:color w:val="000000"/>
                <w:sz w:val="24"/>
                <w:szCs w:val="24"/>
              </w:rPr>
              <w:t>Устное народное творчество для детей и в детском чтении</w:t>
            </w:r>
            <w:r>
              <w:rPr>
                <w:rFonts w:ascii="Times New Roman" w:hAnsi="Times New Roman" w:cs="Times New Roman"/>
                <w:color w:val="000000"/>
                <w:sz w:val="24"/>
                <w:szCs w:val="24"/>
              </w:rPr>
              <w:t>.</w:t>
            </w:r>
          </w:p>
          <w:p w:rsidR="00F315E4" w:rsidRDefault="00F315E4" w:rsidP="00F315E4">
            <w:pPr>
              <w:spacing w:after="0" w:line="240" w:lineRule="auto"/>
              <w:jc w:val="both"/>
              <w:rPr>
                <w:rFonts w:ascii="Times New Roman" w:hAnsi="Times New Roman" w:cs="Times New Roman"/>
                <w:color w:val="000000"/>
                <w:sz w:val="24"/>
                <w:szCs w:val="24"/>
              </w:rPr>
            </w:pPr>
            <w:r w:rsidRPr="00A5781E">
              <w:rPr>
                <w:rFonts w:ascii="Times New Roman" w:hAnsi="Times New Roman" w:cs="Times New Roman"/>
                <w:color w:val="000000"/>
                <w:sz w:val="24"/>
                <w:szCs w:val="24"/>
              </w:rPr>
              <w:t>Мифолог</w:t>
            </w:r>
            <w:r>
              <w:rPr>
                <w:rFonts w:ascii="Times New Roman" w:hAnsi="Times New Roman" w:cs="Times New Roman"/>
                <w:color w:val="000000"/>
                <w:sz w:val="24"/>
                <w:szCs w:val="24"/>
              </w:rPr>
              <w:t>ические сюжеты и народные сказ</w:t>
            </w:r>
            <w:r w:rsidRPr="00A5781E">
              <w:rPr>
                <w:rFonts w:ascii="Times New Roman" w:hAnsi="Times New Roman" w:cs="Times New Roman"/>
                <w:color w:val="000000"/>
                <w:sz w:val="24"/>
                <w:szCs w:val="24"/>
              </w:rPr>
              <w:t>ки в детском чтении</w:t>
            </w:r>
            <w:r>
              <w:rPr>
                <w:rFonts w:ascii="Times New Roman" w:hAnsi="Times New Roman" w:cs="Times New Roman"/>
                <w:color w:val="000000"/>
                <w:sz w:val="24"/>
                <w:szCs w:val="24"/>
              </w:rPr>
              <w:t>.</w:t>
            </w:r>
          </w:p>
          <w:p w:rsidR="00F315E4" w:rsidRDefault="00F315E4" w:rsidP="00F315E4">
            <w:pPr>
              <w:spacing w:after="0" w:line="240" w:lineRule="auto"/>
              <w:jc w:val="both"/>
              <w:rPr>
                <w:rFonts w:ascii="Times New Roman" w:hAnsi="Times New Roman" w:cs="Times New Roman"/>
                <w:color w:val="000000"/>
                <w:sz w:val="24"/>
                <w:szCs w:val="24"/>
              </w:rPr>
            </w:pPr>
            <w:r w:rsidRPr="00A5781E">
              <w:rPr>
                <w:rFonts w:ascii="Times New Roman" w:hAnsi="Times New Roman" w:cs="Times New Roman"/>
                <w:color w:val="000000"/>
                <w:sz w:val="24"/>
                <w:szCs w:val="24"/>
              </w:rPr>
              <w:t>Становление жанра литературной сказки в 19 веке</w:t>
            </w:r>
            <w:r>
              <w:rPr>
                <w:rFonts w:ascii="Times New Roman" w:hAnsi="Times New Roman" w:cs="Times New Roman"/>
                <w:color w:val="000000"/>
                <w:sz w:val="24"/>
                <w:szCs w:val="24"/>
              </w:rPr>
              <w:t>.</w:t>
            </w:r>
          </w:p>
          <w:p w:rsidR="00F315E4" w:rsidRDefault="00F315E4" w:rsidP="00F315E4">
            <w:pPr>
              <w:spacing w:after="0" w:line="240" w:lineRule="auto"/>
              <w:jc w:val="both"/>
              <w:rPr>
                <w:rFonts w:ascii="Times New Roman" w:hAnsi="Times New Roman" w:cs="Times New Roman"/>
                <w:color w:val="000000"/>
                <w:sz w:val="24"/>
                <w:szCs w:val="24"/>
              </w:rPr>
            </w:pPr>
            <w:r w:rsidRPr="00A5781E">
              <w:rPr>
                <w:rFonts w:ascii="Times New Roman" w:hAnsi="Times New Roman" w:cs="Times New Roman"/>
                <w:color w:val="000000"/>
                <w:sz w:val="24"/>
                <w:szCs w:val="24"/>
              </w:rPr>
              <w:t>Расцвет поэтической литературной сказки в 1 половине 19 века</w:t>
            </w:r>
            <w:r>
              <w:rPr>
                <w:rFonts w:ascii="Times New Roman" w:hAnsi="Times New Roman" w:cs="Times New Roman"/>
                <w:color w:val="000000"/>
                <w:sz w:val="24"/>
                <w:szCs w:val="24"/>
              </w:rPr>
              <w:t>.</w:t>
            </w:r>
          </w:p>
          <w:p w:rsidR="00F315E4" w:rsidRDefault="00F315E4" w:rsidP="00F315E4">
            <w:pPr>
              <w:spacing w:after="0" w:line="240" w:lineRule="auto"/>
              <w:jc w:val="both"/>
              <w:rPr>
                <w:rFonts w:ascii="Times New Roman" w:hAnsi="Times New Roman" w:cs="Times New Roman"/>
                <w:color w:val="000000"/>
                <w:sz w:val="24"/>
                <w:szCs w:val="24"/>
              </w:rPr>
            </w:pPr>
            <w:r w:rsidRPr="00A5781E">
              <w:rPr>
                <w:rFonts w:ascii="Times New Roman" w:hAnsi="Times New Roman" w:cs="Times New Roman"/>
                <w:color w:val="000000"/>
                <w:sz w:val="24"/>
                <w:szCs w:val="24"/>
              </w:rPr>
              <w:t>Пути развития детской литературы и круга детского чтения в 19 веке</w:t>
            </w:r>
            <w:r>
              <w:rPr>
                <w:rFonts w:ascii="Times New Roman" w:hAnsi="Times New Roman" w:cs="Times New Roman"/>
                <w:color w:val="000000"/>
                <w:sz w:val="24"/>
                <w:szCs w:val="24"/>
              </w:rPr>
              <w:t>.</w:t>
            </w:r>
          </w:p>
          <w:p w:rsidR="00F315E4" w:rsidRDefault="00F315E4" w:rsidP="00F315E4">
            <w:pPr>
              <w:spacing w:after="0" w:line="240" w:lineRule="auto"/>
              <w:jc w:val="both"/>
              <w:rPr>
                <w:rFonts w:ascii="Times New Roman" w:hAnsi="Times New Roman" w:cs="Times New Roman"/>
                <w:color w:val="000000"/>
                <w:sz w:val="24"/>
                <w:szCs w:val="24"/>
              </w:rPr>
            </w:pPr>
            <w:r w:rsidRPr="00A5781E">
              <w:rPr>
                <w:rFonts w:ascii="Times New Roman" w:hAnsi="Times New Roman" w:cs="Times New Roman"/>
                <w:color w:val="000000"/>
                <w:sz w:val="24"/>
                <w:szCs w:val="24"/>
              </w:rPr>
              <w:t>Отечественная и зарубежная детская литература на рубеже 19-20 веков</w:t>
            </w:r>
            <w:r>
              <w:rPr>
                <w:rFonts w:ascii="Times New Roman" w:hAnsi="Times New Roman" w:cs="Times New Roman"/>
                <w:color w:val="000000"/>
                <w:sz w:val="24"/>
                <w:szCs w:val="24"/>
              </w:rPr>
              <w:t>.</w:t>
            </w:r>
          </w:p>
          <w:p w:rsidR="00F315E4" w:rsidRDefault="00F315E4" w:rsidP="00F315E4">
            <w:pPr>
              <w:spacing w:after="0" w:line="240" w:lineRule="auto"/>
              <w:jc w:val="both"/>
              <w:rPr>
                <w:rFonts w:ascii="Times New Roman" w:hAnsi="Times New Roman" w:cs="Times New Roman"/>
                <w:b/>
                <w:color w:val="000000"/>
                <w:sz w:val="24"/>
                <w:szCs w:val="24"/>
              </w:rPr>
            </w:pPr>
            <w:r w:rsidRPr="00A5781E">
              <w:rPr>
                <w:rFonts w:ascii="Times New Roman" w:hAnsi="Times New Roman" w:cs="Times New Roman"/>
                <w:b/>
                <w:color w:val="000000"/>
                <w:sz w:val="24"/>
                <w:szCs w:val="24"/>
              </w:rPr>
              <w:t>Детская литература ХХ -  ХХ</w:t>
            </w:r>
            <w:proofErr w:type="gramStart"/>
            <w:r>
              <w:rPr>
                <w:rFonts w:ascii="Times New Roman" w:hAnsi="Times New Roman" w:cs="Times New Roman"/>
                <w:b/>
                <w:color w:val="000000"/>
                <w:sz w:val="24"/>
                <w:szCs w:val="24"/>
              </w:rPr>
              <w:t>I</w:t>
            </w:r>
            <w:proofErr w:type="gramEnd"/>
            <w:r w:rsidRPr="00A5781E">
              <w:rPr>
                <w:rFonts w:ascii="Times New Roman" w:hAnsi="Times New Roman" w:cs="Times New Roman"/>
                <w:b/>
                <w:color w:val="000000"/>
                <w:sz w:val="24"/>
                <w:szCs w:val="24"/>
              </w:rPr>
              <w:t xml:space="preserve"> вв.</w:t>
            </w:r>
          </w:p>
          <w:p w:rsidR="00F315E4" w:rsidRDefault="00F315E4" w:rsidP="00F315E4">
            <w:pPr>
              <w:spacing w:after="0" w:line="240" w:lineRule="auto"/>
              <w:rPr>
                <w:rFonts w:ascii="Times New Roman" w:hAnsi="Times New Roman" w:cs="Times New Roman"/>
                <w:color w:val="000000"/>
                <w:sz w:val="24"/>
                <w:szCs w:val="24"/>
              </w:rPr>
            </w:pPr>
            <w:r w:rsidRPr="00A5781E">
              <w:rPr>
                <w:rFonts w:ascii="Times New Roman" w:hAnsi="Times New Roman" w:cs="Times New Roman"/>
                <w:color w:val="000000"/>
                <w:sz w:val="24"/>
                <w:szCs w:val="24"/>
              </w:rPr>
              <w:t xml:space="preserve">Поэзия для детей и в детском </w:t>
            </w:r>
            <w:proofErr w:type="spellStart"/>
            <w:r w:rsidRPr="00A5781E">
              <w:rPr>
                <w:rFonts w:ascii="Times New Roman" w:hAnsi="Times New Roman" w:cs="Times New Roman"/>
                <w:color w:val="000000"/>
                <w:sz w:val="24"/>
                <w:szCs w:val="24"/>
              </w:rPr>
              <w:t>чтении</w:t>
            </w:r>
            <w:r>
              <w:rPr>
                <w:rFonts w:ascii="Times New Roman" w:hAnsi="Times New Roman" w:cs="Times New Roman"/>
                <w:color w:val="000000"/>
                <w:sz w:val="24"/>
                <w:szCs w:val="24"/>
              </w:rPr>
              <w:t>первой</w:t>
            </w:r>
            <w:proofErr w:type="spellEnd"/>
            <w:r>
              <w:rPr>
                <w:rFonts w:ascii="Times New Roman" w:hAnsi="Times New Roman" w:cs="Times New Roman"/>
                <w:color w:val="000000"/>
                <w:sz w:val="24"/>
                <w:szCs w:val="24"/>
              </w:rPr>
              <w:t xml:space="preserve"> половины 20 в.</w:t>
            </w:r>
          </w:p>
          <w:p w:rsidR="00F315E4" w:rsidRDefault="00F315E4" w:rsidP="00F315E4">
            <w:pPr>
              <w:spacing w:after="0" w:line="240" w:lineRule="auto"/>
              <w:rPr>
                <w:rFonts w:ascii="Times New Roman" w:hAnsi="Times New Roman" w:cs="Times New Roman"/>
                <w:color w:val="000000"/>
                <w:sz w:val="24"/>
                <w:szCs w:val="24"/>
              </w:rPr>
            </w:pPr>
            <w:r w:rsidRPr="00A5781E">
              <w:rPr>
                <w:rFonts w:ascii="Times New Roman" w:hAnsi="Times New Roman" w:cs="Times New Roman"/>
                <w:color w:val="000000"/>
                <w:sz w:val="24"/>
                <w:szCs w:val="24"/>
              </w:rPr>
              <w:t xml:space="preserve">Поэзия для детей и в детском </w:t>
            </w:r>
            <w:proofErr w:type="spellStart"/>
            <w:r w:rsidRPr="00A5781E">
              <w:rPr>
                <w:rFonts w:ascii="Times New Roman" w:hAnsi="Times New Roman" w:cs="Times New Roman"/>
                <w:color w:val="000000"/>
                <w:sz w:val="24"/>
                <w:szCs w:val="24"/>
              </w:rPr>
              <w:t>чтении</w:t>
            </w:r>
            <w:r>
              <w:rPr>
                <w:rFonts w:ascii="Times New Roman" w:hAnsi="Times New Roman" w:cs="Times New Roman"/>
                <w:color w:val="000000"/>
                <w:sz w:val="24"/>
                <w:szCs w:val="24"/>
              </w:rPr>
              <w:t>второй</w:t>
            </w:r>
            <w:proofErr w:type="spellEnd"/>
            <w:r>
              <w:rPr>
                <w:rFonts w:ascii="Times New Roman" w:hAnsi="Times New Roman" w:cs="Times New Roman"/>
                <w:color w:val="000000"/>
                <w:sz w:val="24"/>
                <w:szCs w:val="24"/>
              </w:rPr>
              <w:t xml:space="preserve"> половины 20 в.</w:t>
            </w:r>
          </w:p>
          <w:p w:rsidR="00F315E4" w:rsidRDefault="00F315E4" w:rsidP="00F315E4">
            <w:pPr>
              <w:spacing w:after="0" w:line="240" w:lineRule="auto"/>
              <w:rPr>
                <w:rFonts w:ascii="Times New Roman" w:hAnsi="Times New Roman" w:cs="Times New Roman"/>
                <w:color w:val="000000"/>
                <w:sz w:val="24"/>
                <w:szCs w:val="24"/>
              </w:rPr>
            </w:pPr>
            <w:r w:rsidRPr="00A5781E">
              <w:rPr>
                <w:rFonts w:ascii="Times New Roman" w:hAnsi="Times New Roman" w:cs="Times New Roman"/>
                <w:color w:val="000000"/>
                <w:sz w:val="24"/>
                <w:szCs w:val="24"/>
              </w:rPr>
              <w:t>Развитие жанра литературной сказки</w:t>
            </w:r>
            <w:r>
              <w:rPr>
                <w:rFonts w:ascii="Times New Roman" w:hAnsi="Times New Roman" w:cs="Times New Roman"/>
                <w:color w:val="000000"/>
                <w:sz w:val="24"/>
                <w:szCs w:val="24"/>
              </w:rPr>
              <w:t>.</w:t>
            </w:r>
          </w:p>
          <w:p w:rsidR="00F315E4" w:rsidRDefault="00F315E4" w:rsidP="00F315E4">
            <w:pPr>
              <w:spacing w:after="0" w:line="240" w:lineRule="auto"/>
              <w:rPr>
                <w:rFonts w:ascii="Times New Roman" w:hAnsi="Times New Roman" w:cs="Times New Roman"/>
                <w:color w:val="000000"/>
                <w:sz w:val="24"/>
                <w:szCs w:val="24"/>
              </w:rPr>
            </w:pPr>
            <w:r w:rsidRPr="00A5781E">
              <w:rPr>
                <w:rFonts w:ascii="Times New Roman" w:hAnsi="Times New Roman" w:cs="Times New Roman"/>
                <w:color w:val="000000"/>
                <w:sz w:val="24"/>
                <w:szCs w:val="24"/>
              </w:rPr>
              <w:t>Современная литературная сказка в России</w:t>
            </w:r>
            <w:r>
              <w:rPr>
                <w:rFonts w:ascii="Times New Roman" w:hAnsi="Times New Roman" w:cs="Times New Roman"/>
                <w:color w:val="000000"/>
                <w:sz w:val="24"/>
                <w:szCs w:val="24"/>
              </w:rPr>
              <w:t>.</w:t>
            </w:r>
          </w:p>
          <w:p w:rsidR="00F315E4" w:rsidRDefault="00F315E4" w:rsidP="00F315E4">
            <w:pPr>
              <w:spacing w:after="0" w:line="240" w:lineRule="auto"/>
              <w:rPr>
                <w:rFonts w:ascii="Times New Roman" w:hAnsi="Times New Roman" w:cs="Times New Roman"/>
                <w:color w:val="000000"/>
                <w:sz w:val="24"/>
                <w:szCs w:val="24"/>
              </w:rPr>
            </w:pPr>
            <w:r w:rsidRPr="00A5781E">
              <w:rPr>
                <w:rFonts w:ascii="Times New Roman" w:hAnsi="Times New Roman" w:cs="Times New Roman"/>
                <w:color w:val="000000"/>
                <w:sz w:val="24"/>
                <w:szCs w:val="24"/>
              </w:rPr>
              <w:t>Научно-художественная и научно- познавательная детская литература</w:t>
            </w:r>
            <w:r>
              <w:rPr>
                <w:rFonts w:ascii="Times New Roman" w:hAnsi="Times New Roman" w:cs="Times New Roman"/>
                <w:color w:val="000000"/>
                <w:sz w:val="24"/>
                <w:szCs w:val="24"/>
              </w:rPr>
              <w:t>.</w:t>
            </w:r>
          </w:p>
          <w:p w:rsidR="00151466" w:rsidRPr="00E900B4" w:rsidRDefault="00F315E4" w:rsidP="00F315E4">
            <w:pPr>
              <w:spacing w:after="0" w:line="240" w:lineRule="auto"/>
              <w:jc w:val="both"/>
              <w:rPr>
                <w:rFonts w:ascii="Times New Roman" w:eastAsia="Times New Roman" w:hAnsi="Times New Roman" w:cs="Times New Roman"/>
                <w:sz w:val="24"/>
                <w:szCs w:val="24"/>
              </w:rPr>
            </w:pPr>
            <w:r w:rsidRPr="00A5781E">
              <w:rPr>
                <w:rFonts w:ascii="Times New Roman" w:hAnsi="Times New Roman" w:cs="Times New Roman"/>
                <w:color w:val="000000"/>
                <w:sz w:val="24"/>
                <w:szCs w:val="24"/>
              </w:rPr>
              <w:t>Приключенческая литература для детей</w:t>
            </w:r>
            <w:r>
              <w:rPr>
                <w:rFonts w:ascii="Times New Roman" w:hAnsi="Times New Roman" w:cs="Times New Roman"/>
                <w:color w:val="000000"/>
                <w:sz w:val="24"/>
                <w:szCs w:val="24"/>
              </w:rPr>
              <w:t>.</w:t>
            </w:r>
          </w:p>
        </w:tc>
      </w:tr>
      <w:tr w:rsidR="00B17513" w:rsidRPr="00E900B4" w:rsidTr="003349D6">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B17513" w:rsidRPr="00E900B4" w:rsidRDefault="00B17513" w:rsidP="00E900B4">
            <w:pPr>
              <w:spacing w:after="0" w:line="240" w:lineRule="auto"/>
              <w:jc w:val="center"/>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К.М.06.01.03 Практикум по выразительному чтению</w:t>
            </w:r>
          </w:p>
          <w:p w:rsidR="00610216" w:rsidRPr="00E900B4" w:rsidRDefault="00610216"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lastRenderedPageBreak/>
              <w:t>Художественное чтение как особый вид искусства</w:t>
            </w:r>
          </w:p>
          <w:p w:rsidR="00610216" w:rsidRPr="00E900B4" w:rsidRDefault="00610216"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Цели и задачи курса «Практикум по выразительному чтению». Выразительное чтение – первая ступень искусства художественного слова. “Система Станиславского”. Отличие художественного чтения от искусства актера. Художественное чтение и рассказывание, их сходство и отличительные особенности.</w:t>
            </w:r>
          </w:p>
          <w:p w:rsidR="00610216" w:rsidRPr="00E900B4" w:rsidRDefault="00610216"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Краткая история создания и развития художественного чтения</w:t>
            </w:r>
          </w:p>
          <w:p w:rsidR="00610216" w:rsidRPr="00E900B4" w:rsidRDefault="00610216"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Краткая история создания и развития художественного чтения.</w:t>
            </w:r>
          </w:p>
          <w:p w:rsidR="00610216" w:rsidRPr="00E900B4" w:rsidRDefault="00610216"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Три основных направления в развитии этого вида искусства:</w:t>
            </w:r>
          </w:p>
          <w:p w:rsidR="00610216" w:rsidRPr="00E900B4" w:rsidRDefault="00610216"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а) устное народное творчество;</w:t>
            </w:r>
          </w:p>
          <w:p w:rsidR="00610216" w:rsidRPr="00E900B4" w:rsidRDefault="00610216"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б) исполнение писателями своих произведений;</w:t>
            </w:r>
          </w:p>
          <w:p w:rsidR="00610216" w:rsidRPr="00E900B4" w:rsidRDefault="00610216"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в) чтение литературных произведений актерами.</w:t>
            </w:r>
          </w:p>
          <w:p w:rsidR="00610216" w:rsidRPr="00E900B4" w:rsidRDefault="00610216"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Крупнейшие мастера художественного слова.</w:t>
            </w:r>
          </w:p>
          <w:p w:rsidR="00610216" w:rsidRPr="00E900B4" w:rsidRDefault="00610216"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Живое слово в воспитании детей младшего школьного возраста.</w:t>
            </w:r>
          </w:p>
          <w:p w:rsidR="00610216" w:rsidRPr="00E900B4" w:rsidRDefault="00610216"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Понятие техники речи. Органы речи</w:t>
            </w:r>
          </w:p>
          <w:p w:rsidR="00610216" w:rsidRPr="00E900B4" w:rsidRDefault="00610216"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Понятие техники речи. Значение техники речи для выразительного чтения. Работа над техникой речи.</w:t>
            </w:r>
          </w:p>
          <w:p w:rsidR="00610216" w:rsidRPr="00E900B4" w:rsidRDefault="00610216"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Органы речи. Устройство и работа речевого аппарата. Значение подготовки органов речи к работе.</w:t>
            </w:r>
          </w:p>
          <w:p w:rsidR="00610216" w:rsidRPr="00E900B4" w:rsidRDefault="00610216"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Дыхание, его значение для речи</w:t>
            </w:r>
          </w:p>
          <w:p w:rsidR="00610216" w:rsidRPr="00E900B4" w:rsidRDefault="00610216"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Дыхание, его значение для речи. Типы дыхания. Речевое дыхание, его особенности. Правила дыхания при выразительном чтении. Упражнения для развития речевого дыхания. Воспитание умения произвольно управлять своим дыханием во время чтения.</w:t>
            </w:r>
          </w:p>
          <w:p w:rsidR="00610216" w:rsidRPr="00E900B4" w:rsidRDefault="00610216"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Дикция</w:t>
            </w:r>
          </w:p>
          <w:p w:rsidR="00610216" w:rsidRPr="00E900B4" w:rsidRDefault="00610216"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Требования к хорошей дикции. Недостатки дикции и пути их исправления. Упражнения на произнесение гласных и согласных звуков. Развитие навыков четкого произношения звуков и слов на специально подобранных текстах, скороговорках. Четкость произношения при различном темпе речи.</w:t>
            </w:r>
          </w:p>
          <w:p w:rsidR="00610216" w:rsidRPr="00E900B4" w:rsidRDefault="00610216"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Голосоведение</w:t>
            </w:r>
          </w:p>
          <w:p w:rsidR="00610216" w:rsidRPr="00E900B4" w:rsidRDefault="00610216"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Голосоведение. Качества голоса: сила, высота, тембр, гибкость. Умение управлять своим голосом — необходимое качество чтеца, рассказчика. Направление звука, основное положение речевого аппарата, необходимое для правильного </w:t>
            </w:r>
            <w:proofErr w:type="spellStart"/>
            <w:r w:rsidRPr="00E900B4">
              <w:rPr>
                <w:rFonts w:ascii="Times New Roman" w:eastAsia="Times New Roman" w:hAnsi="Times New Roman" w:cs="Times New Roman"/>
                <w:sz w:val="24"/>
                <w:szCs w:val="24"/>
              </w:rPr>
              <w:t>звукотечения</w:t>
            </w:r>
            <w:proofErr w:type="spellEnd"/>
            <w:r w:rsidRPr="00E900B4">
              <w:rPr>
                <w:rFonts w:ascii="Times New Roman" w:eastAsia="Times New Roman" w:hAnsi="Times New Roman" w:cs="Times New Roman"/>
                <w:sz w:val="24"/>
                <w:szCs w:val="24"/>
              </w:rPr>
              <w:t>. Упражнения для развития различных качеств голоса.</w:t>
            </w:r>
          </w:p>
          <w:p w:rsidR="00610216" w:rsidRPr="00E900B4" w:rsidRDefault="00610216"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Орфоэпия</w:t>
            </w:r>
          </w:p>
          <w:p w:rsidR="00610216" w:rsidRPr="00E900B4" w:rsidRDefault="00610216"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Орфоэпия, ее значение в выразительном чтении. Основные правила русского литературного произношения. Орфоэпические ошибки и пути их исправления. Пользование орфоэпическими словарями. Новые правила русского произношения и правописания. Упражнения  в произнесении отдельных слов и чтении специально подобранных текстов с соблюдением правил литературного произношения. Внимание к орфоэпическим </w:t>
            </w:r>
            <w:proofErr w:type="spellStart"/>
            <w:r w:rsidRPr="00E900B4">
              <w:rPr>
                <w:rFonts w:ascii="Times New Roman" w:eastAsia="Times New Roman" w:hAnsi="Times New Roman" w:cs="Times New Roman"/>
                <w:sz w:val="24"/>
                <w:szCs w:val="24"/>
              </w:rPr>
              <w:t>особен</w:t>
            </w:r>
            <w:proofErr w:type="spellEnd"/>
            <w:r w:rsidRPr="00E900B4">
              <w:rPr>
                <w:rFonts w:ascii="Times New Roman" w:eastAsia="Times New Roman" w:hAnsi="Times New Roman" w:cs="Times New Roman"/>
                <w:sz w:val="24"/>
                <w:szCs w:val="24"/>
              </w:rPr>
              <w:t xml:space="preserve"> </w:t>
            </w:r>
            <w:proofErr w:type="spellStart"/>
            <w:r w:rsidRPr="00E900B4">
              <w:rPr>
                <w:rFonts w:ascii="Times New Roman" w:eastAsia="Times New Roman" w:hAnsi="Times New Roman" w:cs="Times New Roman"/>
                <w:sz w:val="24"/>
                <w:szCs w:val="24"/>
              </w:rPr>
              <w:t>ностям</w:t>
            </w:r>
            <w:proofErr w:type="spellEnd"/>
            <w:r w:rsidRPr="00E900B4">
              <w:rPr>
                <w:rFonts w:ascii="Times New Roman" w:eastAsia="Times New Roman" w:hAnsi="Times New Roman" w:cs="Times New Roman"/>
                <w:sz w:val="24"/>
                <w:szCs w:val="24"/>
              </w:rPr>
              <w:t xml:space="preserve"> речи при анализе и исполнении художественных произведений.</w:t>
            </w:r>
          </w:p>
          <w:p w:rsidR="00610216" w:rsidRPr="00E900B4" w:rsidRDefault="00610216"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Средства логической и эмоционально-образной выразительности</w:t>
            </w:r>
          </w:p>
          <w:p w:rsidR="00610216" w:rsidRPr="00E900B4" w:rsidRDefault="00610216"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Основной тон чтения художественного произведения, его зависимость от содержания, идеи, жанра и характера произведения. Выявление интерпретации чтецом авторского замысла художественного произведения и его отношения к изображаемому автором. Подтекст и его роль в нахождении разнообразных интонаций. Изменение интонации в зависимости от поставленной задачи (намерения чтеца).</w:t>
            </w:r>
          </w:p>
          <w:p w:rsidR="00610216" w:rsidRPr="00E900B4" w:rsidRDefault="00610216"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Интонирование знаков препинания. Понятие речевого такта. Логические ударения и их значение. Паузы, их роль в выразительном чтении. Виды пауз. Темп речи, высота и сила голоса как средства выразительного чтения.</w:t>
            </w:r>
          </w:p>
          <w:p w:rsidR="00610216" w:rsidRPr="00E900B4" w:rsidRDefault="00610216"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Употребление мимики и жестов в чтении и рассказывании детям и детьми младшего школьного возраста. Поза чтеца, рассказчика.</w:t>
            </w:r>
          </w:p>
          <w:p w:rsidR="00610216" w:rsidRPr="00E900B4" w:rsidRDefault="00610216"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lastRenderedPageBreak/>
              <w:t>Взаимосвязь средств логической и эмоционально-образной выразительности речи в чтении и рассказывании художественных произведений.</w:t>
            </w:r>
          </w:p>
          <w:p w:rsidR="00610216" w:rsidRPr="00E900B4" w:rsidRDefault="00610216"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Анализ художественного произведения и его исполнения</w:t>
            </w:r>
          </w:p>
          <w:p w:rsidR="00610216" w:rsidRPr="00E900B4" w:rsidRDefault="00610216"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Исполнительский анализ художественного произведения. Определение темы, идеи и жанра художественного произведения, отношения автора к изображаемому в художественном произведении. Определение главной задачи исполнения, основного тона чтения. Выяснение композиции произведения и деление его на части. Выявление основной мысли каждой части и задачи ее чтения.</w:t>
            </w:r>
          </w:p>
          <w:p w:rsidR="00610216" w:rsidRPr="00E900B4" w:rsidRDefault="00610216"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Характеристика образов героев художественного произведения, их взаимоотношений, действий, мотивов поведения. Анализ языка художественного произведения, выделение наиболее ярких языковых средств изображения. Особенности передачи речи автора и литературных персонажей.</w:t>
            </w:r>
          </w:p>
          <w:p w:rsidR="00610216" w:rsidRPr="00E900B4" w:rsidRDefault="00610216"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Разметка текста — составление «исполнительской партитуры».</w:t>
            </w:r>
          </w:p>
          <w:p w:rsidR="00610216" w:rsidRPr="00E900B4" w:rsidRDefault="00610216"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Критерии оценки качества исполнения.</w:t>
            </w:r>
          </w:p>
          <w:p w:rsidR="00610216" w:rsidRPr="00E900B4" w:rsidRDefault="00610216"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Чтение и рассказывание сказок</w:t>
            </w:r>
          </w:p>
          <w:p w:rsidR="00610216" w:rsidRPr="00E900B4" w:rsidRDefault="00610216"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Особенности сказок как произведений устного народного творчества. Виды сказок. Рассказывание — традиционная форма исполнения народных сказок. Сохранение при рассказывании сказок напевности и ритмичности, характерной для их передачи в устном народном творчестве. Особенности рассказывания сказок разного вида и характера (героические, лирические, комические). Подчеркивание с помощью выразительных средств контрастности образов сказки, необычности сказочных действий. Учет при исполнении композиционных особенностей сказки: зачина, постепенно нарастающего развития действия, повторов, диалогов и песенок персонажей, концовки.</w:t>
            </w:r>
          </w:p>
          <w:p w:rsidR="00610216" w:rsidRPr="00E900B4" w:rsidRDefault="00610216"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Сказки о животных и волшебные. Анализ их исполнения (на материалах записей и рассказывания самих студентов).</w:t>
            </w:r>
          </w:p>
          <w:p w:rsidR="00610216" w:rsidRPr="00E900B4" w:rsidRDefault="00610216"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Использование присказок, концовок, докучных сказок в работе с детьми младшего школьного возраста.</w:t>
            </w:r>
          </w:p>
          <w:p w:rsidR="00610216" w:rsidRPr="00E900B4" w:rsidRDefault="00610216"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Особенности исполнения стихов</w:t>
            </w:r>
          </w:p>
          <w:p w:rsidR="00610216" w:rsidRPr="00E900B4" w:rsidRDefault="00610216"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Особенности стихотворной речи. Ритмичность и музыкальность как средство передачи эмоционально-образного содержания поэтических произведений. Передача в чтении особенностей стихотворной речи. Особенности исполнения народной поэзии для детей. Использование игровых приемов в чтении. Особенности чтения лирических стихотворений для взрослых и детей.</w:t>
            </w:r>
          </w:p>
          <w:p w:rsidR="00610216" w:rsidRPr="00E900B4" w:rsidRDefault="00610216"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Исполнение басен</w:t>
            </w:r>
          </w:p>
          <w:p w:rsidR="00610216" w:rsidRPr="00E900B4" w:rsidRDefault="00610216"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Басня как один из древнейших литературных жанров, близкий к притче. Особенности басни (краткость, обычно стихотворная форма, иносказательность рассказа, с сатирическим изображением человеческих поступков и отношений). Основные персонажи басни. Афористический нравоучительный вывод («мораль») басен.</w:t>
            </w:r>
          </w:p>
          <w:p w:rsidR="00610216" w:rsidRPr="00E900B4" w:rsidRDefault="00610216"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Басни Эзопа. Использование в русских баснях особого свободного стиха, передающего интонации непринужденного и лукавого сказа. Реализм, здравомыслие юмора, живость языка басен И. А. Крылова, С. В. Михалкова, Ф. Кривина. Особенность восприятия тропов и морали басен младшими школьниками. Выявление в чтении образа рассказчика, образов действующих лиц и их диалогов, морали басни. Анализ исполнения басен (на материалах записей и рассказывания самих студентов).</w:t>
            </w:r>
          </w:p>
          <w:p w:rsidR="00610216" w:rsidRPr="00E900B4" w:rsidRDefault="00610216"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Чтение прозаических произведений</w:t>
            </w:r>
          </w:p>
          <w:p w:rsidR="00610216" w:rsidRPr="00E900B4" w:rsidRDefault="00610216"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Описание, повествование и диалог в прозаическом произведении. Особенности прозаических произведений для детей младшего школьного возраста. Анализ отдельных рассказов и определение логических и эмоционально-образных средств выразительного чтения. Передача мыслей автора, особенности жанра, стиля, художественных приемов.</w:t>
            </w:r>
          </w:p>
          <w:p w:rsidR="00151466" w:rsidRPr="00E900B4" w:rsidRDefault="00610216"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Выявление в чтении своего отношения к изображаемому, трактовке прозаического произведения. Простота и естественность интонаций в выразительном чтении прозы детям. Анализ исполнения рассказов для детей младшего школьного возраста.</w:t>
            </w:r>
          </w:p>
        </w:tc>
      </w:tr>
      <w:tr w:rsidR="00B17513" w:rsidRPr="00E900B4" w:rsidTr="003349D6">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B17513" w:rsidRPr="00E900B4" w:rsidRDefault="00B17513" w:rsidP="00E900B4">
            <w:pPr>
              <w:spacing w:after="0" w:line="240" w:lineRule="auto"/>
              <w:jc w:val="center"/>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lastRenderedPageBreak/>
              <w:t>К.М.06.01.04 Методика преподавания русского языка</w:t>
            </w:r>
          </w:p>
          <w:p w:rsidR="007C2043" w:rsidRPr="00E900B4" w:rsidRDefault="007C2043"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Русский язык - национальный язык русского народа.</w:t>
            </w:r>
          </w:p>
          <w:p w:rsidR="007C2043" w:rsidRPr="00E900B4" w:rsidRDefault="007C2043"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Характеристика языков мира, специфика русского литературного языка. Стилистика как необходимая база для речевой работы с младшими школьниками. </w:t>
            </w:r>
          </w:p>
          <w:p w:rsidR="007C2043" w:rsidRPr="00E900B4" w:rsidRDefault="007C2043"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 Русский литературный язык – обработанная и нормированная форма общенародного языка. Характеристика стилей речи. </w:t>
            </w:r>
          </w:p>
          <w:p w:rsidR="007C2043" w:rsidRPr="00E900B4" w:rsidRDefault="007C2043"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 Характеристика стилистических заданий в учебниках по русскому языку для начальной школы. О национальном языке, об особенностях русского литературного языка.</w:t>
            </w:r>
          </w:p>
          <w:p w:rsidR="007C2043" w:rsidRPr="00E900B4" w:rsidRDefault="007C2043"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Речь и ее характеристики.</w:t>
            </w:r>
          </w:p>
          <w:p w:rsidR="007C2043" w:rsidRPr="00E900B4" w:rsidRDefault="007C2043"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Язык и речь. Речь и мышление. Характеристика видов речи. Внутренняя и внешняя речь. Механизмы речи.</w:t>
            </w:r>
          </w:p>
          <w:p w:rsidR="007C2043" w:rsidRPr="00E900B4" w:rsidRDefault="007C2043"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 Характеристика речи как деятельности. Механизмы речи, этапы речевого действия. </w:t>
            </w:r>
          </w:p>
          <w:p w:rsidR="007C2043" w:rsidRPr="00E900B4" w:rsidRDefault="007C2043"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 Задания и упражнения, способствующие развитию речи и мышления младших школьников; принципиально важные для современной практической речевой работы методические положения, вытекающие из понятия «речевая деятельность».</w:t>
            </w:r>
          </w:p>
          <w:p w:rsidR="007C2043" w:rsidRPr="00E900B4" w:rsidRDefault="007C2043"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Овладение языком как средством общения и познания.</w:t>
            </w:r>
          </w:p>
          <w:p w:rsidR="007C2043" w:rsidRPr="00E900B4" w:rsidRDefault="007C2043"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Характеристика речевого развития ребенка дошкольного и школьного возраста. Важнейшие тенденции развития речи учащихся. </w:t>
            </w:r>
          </w:p>
          <w:p w:rsidR="007C2043" w:rsidRPr="00E900B4" w:rsidRDefault="007C2043"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 Язык как важнейшее средство общения. Реализация функций языка и речи.  Функции языка. Возникновение и развитие речи у ребенка. Уровни развития речи. Периодизации речевого развития.  </w:t>
            </w:r>
            <w:proofErr w:type="spellStart"/>
            <w:r w:rsidRPr="00E900B4">
              <w:rPr>
                <w:rFonts w:ascii="Times New Roman" w:eastAsia="Times New Roman" w:hAnsi="Times New Roman" w:cs="Times New Roman"/>
                <w:sz w:val="24"/>
                <w:szCs w:val="24"/>
              </w:rPr>
              <w:t>Психолого</w:t>
            </w:r>
            <w:proofErr w:type="spellEnd"/>
            <w:r w:rsidRPr="00E900B4">
              <w:rPr>
                <w:rFonts w:ascii="Times New Roman" w:eastAsia="Times New Roman" w:hAnsi="Times New Roman" w:cs="Times New Roman"/>
                <w:sz w:val="24"/>
                <w:szCs w:val="24"/>
              </w:rPr>
              <w:t xml:space="preserve">- педагогические основы совершенствования речевой деятельности младших школьников. Лингвистические основы совершенствования речевой деятельности учащихся. </w:t>
            </w:r>
          </w:p>
          <w:p w:rsidR="007C2043" w:rsidRPr="00E900B4" w:rsidRDefault="007C2043"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 Язык – система средств, обеспечивающая общение людей. Речь – процесс функционирования этой системы направления обучения речи.</w:t>
            </w:r>
          </w:p>
          <w:p w:rsidR="007C2043" w:rsidRPr="00E900B4" w:rsidRDefault="007C2043"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Типы текста.</w:t>
            </w:r>
          </w:p>
          <w:p w:rsidR="007C2043" w:rsidRPr="00E900B4" w:rsidRDefault="007C2043"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Типы текста: описание, повествование, рассуждение.   Формирование умений, необходимых для обучения созданию высказываний.  Содержание и организация работы по созданию типов речи. Повествование, описание, рассуждение. </w:t>
            </w:r>
          </w:p>
          <w:p w:rsidR="007C2043" w:rsidRPr="00E900B4" w:rsidRDefault="007C2043"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 Текст как основное лингвистическое понятие методики развития речи. Типы речи как фрагменты текста.  Фрагменты уроков знакомства с различными типами текста. Тексты со значением оценки.  </w:t>
            </w:r>
          </w:p>
          <w:p w:rsidR="007C2043" w:rsidRPr="00E900B4" w:rsidRDefault="007C2043"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Уроки развития речи в начальной школе.</w:t>
            </w:r>
          </w:p>
          <w:p w:rsidR="007C2043" w:rsidRPr="00E900B4" w:rsidRDefault="007C2043"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Уроки развития речи в начальной школе.  Организация речевой деятельности на уроках обучения изложению и сочинению. Недостатки устной монологической речи учащихся. Виды, классификация изложений, сочинений. Характеристика речевых ошибок учащихся </w:t>
            </w:r>
          </w:p>
          <w:p w:rsidR="007C2043" w:rsidRPr="00E900B4" w:rsidRDefault="007C2043"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 Тексты, предназначенные для изложения (учебники русского языка). Специалисты о самопроверке творческих работ учащихся.</w:t>
            </w:r>
          </w:p>
          <w:p w:rsidR="007C2043" w:rsidRPr="00E900B4" w:rsidRDefault="007C2043"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Содержание и технологии языкового образования в современной школе.</w:t>
            </w:r>
          </w:p>
          <w:p w:rsidR="007C2043" w:rsidRPr="00E900B4" w:rsidRDefault="007C2043"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Этапы формирования грамматических и словообразовательных понятий. Реализация языкового образования в программе по русскому языку.  Содержание начального обучения русскому языку. Методические основы формирования у учащихся грамматических, словообразовательных и других языковых понятий. </w:t>
            </w:r>
          </w:p>
          <w:p w:rsidR="007C2043" w:rsidRPr="00E900B4" w:rsidRDefault="007C2043"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Уроки обучения грамоте в начальной школе</w:t>
            </w:r>
          </w:p>
          <w:p w:rsidR="007C2043" w:rsidRPr="00E900B4" w:rsidRDefault="007C2043"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Характеристика чтения и письма у опытного чтеца и начинающего. Процесс обучения грамоте, порядок, (алгоритм) чтения. Обучение письму.  Приемы формирования навыков чтения в период обучения грамоте. Характеристика современных азбук и прописей.</w:t>
            </w:r>
          </w:p>
          <w:p w:rsidR="007C2043" w:rsidRPr="00E900B4" w:rsidRDefault="007C2043"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Технологии формирования первоначальных навыков чтения и письма.</w:t>
            </w:r>
          </w:p>
          <w:p w:rsidR="007C2043" w:rsidRPr="00E900B4" w:rsidRDefault="007C2043"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lastRenderedPageBreak/>
              <w:t xml:space="preserve">Слог. Ударение. Первоначальное ознакомление учащихся со звуками речи.  Методы изучения фонетики. Фонетическая транскрипция. Характеристика гласных и согласных. Принципы графики. Проблема отбора слов для звукового анализа.  Артикуляционная характеристика звуков речи. Речевой аппарат, его устройство. Классификация звуков речи. Особенности русского </w:t>
            </w:r>
            <w:proofErr w:type="spellStart"/>
            <w:r w:rsidRPr="00E900B4">
              <w:rPr>
                <w:rFonts w:ascii="Times New Roman" w:eastAsia="Times New Roman" w:hAnsi="Times New Roman" w:cs="Times New Roman"/>
                <w:sz w:val="24"/>
                <w:szCs w:val="24"/>
              </w:rPr>
              <w:t>слогоделения</w:t>
            </w:r>
            <w:proofErr w:type="spellEnd"/>
            <w:r w:rsidRPr="00E900B4">
              <w:rPr>
                <w:rFonts w:ascii="Times New Roman" w:eastAsia="Times New Roman" w:hAnsi="Times New Roman" w:cs="Times New Roman"/>
                <w:sz w:val="24"/>
                <w:szCs w:val="24"/>
              </w:rPr>
              <w:t xml:space="preserve">. Состав современного алфавита. Графика. Значения букв. Формирование способов звукового анализа у младших школьников. </w:t>
            </w:r>
          </w:p>
          <w:p w:rsidR="007C2043" w:rsidRPr="00E900B4" w:rsidRDefault="007C2043"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 Группы слов: с полной ассимиляцией, с частичной ассимиляцией. Звуковой анализ слов. Характеристика современных учебников по русскому языку.  Организация фонетико-графического разбора. Приемы аналитической и синтетической работы над звуковым и буквенным составом слов. Уроки обучения письму на подготовительном и основном этапах. Формирование фонетических умений первоклассников. Обозначение на письме твердости, мягкости согласных. Приемы ознакомления с новой буквой. Ступени формирования навыка письма у детей.</w:t>
            </w:r>
          </w:p>
          <w:p w:rsidR="007C2043" w:rsidRPr="00E900B4" w:rsidRDefault="007C2043"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Изучение фонетики и графики. </w:t>
            </w:r>
          </w:p>
          <w:p w:rsidR="007C2043" w:rsidRPr="00E900B4" w:rsidRDefault="007C2043"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Методы и приемы обучения фонетики и графики. Трудности изучения фонетики и графики.  Понимание функций произносительных единиц речи. Умения учащихся в области фонетики и графики. </w:t>
            </w:r>
          </w:p>
          <w:p w:rsidR="007C2043" w:rsidRPr="00E900B4" w:rsidRDefault="007C2043"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 Изучение способов передачи на письме звука [</w:t>
            </w:r>
            <w:proofErr w:type="spellStart"/>
            <w:r w:rsidRPr="00E900B4">
              <w:rPr>
                <w:rFonts w:ascii="Times New Roman" w:eastAsia="Times New Roman" w:hAnsi="Times New Roman" w:cs="Times New Roman"/>
                <w:sz w:val="24"/>
                <w:szCs w:val="24"/>
              </w:rPr>
              <w:t>й</w:t>
            </w:r>
            <w:proofErr w:type="spellEnd"/>
            <w:r w:rsidRPr="00E900B4">
              <w:rPr>
                <w:rFonts w:ascii="Times New Roman" w:eastAsia="Times New Roman" w:hAnsi="Times New Roman" w:cs="Times New Roman"/>
                <w:sz w:val="24"/>
                <w:szCs w:val="24"/>
              </w:rPr>
              <w:t xml:space="preserve">]. Особенности обозначения на письме гласных после шипящих и </w:t>
            </w:r>
            <w:proofErr w:type="spellStart"/>
            <w:r w:rsidRPr="00E900B4">
              <w:rPr>
                <w:rFonts w:ascii="Times New Roman" w:eastAsia="Times New Roman" w:hAnsi="Times New Roman" w:cs="Times New Roman"/>
                <w:sz w:val="24"/>
                <w:szCs w:val="24"/>
              </w:rPr>
              <w:t>ц</w:t>
            </w:r>
            <w:proofErr w:type="spellEnd"/>
            <w:r w:rsidRPr="00E900B4">
              <w:rPr>
                <w:rFonts w:ascii="Times New Roman" w:eastAsia="Times New Roman" w:hAnsi="Times New Roman" w:cs="Times New Roman"/>
                <w:sz w:val="24"/>
                <w:szCs w:val="24"/>
              </w:rPr>
              <w:t>.</w:t>
            </w:r>
          </w:p>
          <w:p w:rsidR="007C2043" w:rsidRPr="00E900B4" w:rsidRDefault="007C2043"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Изучение словообразовательных и грамматических понятий: изучение морфем.</w:t>
            </w:r>
          </w:p>
          <w:p w:rsidR="007C2043" w:rsidRPr="00E900B4" w:rsidRDefault="007C2043"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Языковые понятия и умения учащихся. Этапы формирования словообразовательного понятия. </w:t>
            </w:r>
          </w:p>
          <w:p w:rsidR="007C2043" w:rsidRPr="00E900B4" w:rsidRDefault="007C2043"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 Изучение морфем в начальной школе (корень, окончание, приставки и суффиксы)  Значение изучения </w:t>
            </w:r>
            <w:proofErr w:type="spellStart"/>
            <w:r w:rsidRPr="00E900B4">
              <w:rPr>
                <w:rFonts w:ascii="Times New Roman" w:eastAsia="Times New Roman" w:hAnsi="Times New Roman" w:cs="Times New Roman"/>
                <w:sz w:val="24"/>
                <w:szCs w:val="24"/>
              </w:rPr>
              <w:t>морфемики</w:t>
            </w:r>
            <w:proofErr w:type="spellEnd"/>
            <w:r w:rsidRPr="00E900B4">
              <w:rPr>
                <w:rFonts w:ascii="Times New Roman" w:eastAsia="Times New Roman" w:hAnsi="Times New Roman" w:cs="Times New Roman"/>
                <w:sz w:val="24"/>
                <w:szCs w:val="24"/>
              </w:rPr>
              <w:t>. Функции морфем и способы анализа. Элементарный словообразовательный анализ. Причины трудностей и ошибок младших школьников в разборе слов по составу.</w:t>
            </w:r>
          </w:p>
          <w:p w:rsidR="007C2043" w:rsidRPr="00E900B4" w:rsidRDefault="007C2043"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Изучение словообразовательных и грамматических понятий: изучение частей речи.</w:t>
            </w:r>
          </w:p>
          <w:p w:rsidR="007C2043" w:rsidRPr="00E900B4" w:rsidRDefault="007C2043"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Последовательность изучения частей речи в начальных классах. Роль алгоритмов в формировании морфологических умений.  Современные методы развивающего обучения. Лексико-грамматические разряды частей речи. Изучение рода, числа, склонения имен существительных, имен прилагательных. Время глагола. Знакомство с именами числительными, местоимениями, наречиями. </w:t>
            </w:r>
          </w:p>
          <w:p w:rsidR="007C2043" w:rsidRPr="00E900B4" w:rsidRDefault="007C2043"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 Грамматика. Морфология. Части речи. Имя существительное. Имя прилагательное. Глагол. Разные темы курса морфологии. </w:t>
            </w:r>
          </w:p>
          <w:p w:rsidR="007C2043" w:rsidRPr="00E900B4" w:rsidRDefault="007C2043"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 Разнообразные виды упражнений при изучении частей речи. Фрагменты уроков, где изучаются части речи. </w:t>
            </w:r>
          </w:p>
          <w:p w:rsidR="007C2043" w:rsidRPr="00E900B4" w:rsidRDefault="007C2043"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Современные требования к проведению уроков русского языка. Формирование орфографических действий и навыков правописания.</w:t>
            </w:r>
          </w:p>
          <w:p w:rsidR="007C2043" w:rsidRPr="00E900B4" w:rsidRDefault="007C2043"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Требования к проведению уроков русского языка, специфика урока русского языка  Разделы русской орфографии. Формирование орфографических действий и навыков правописания. Ступени формирования умений по орфографии.  Методы и приемы обучения правописанию. Типы орфографических ошибок. Изучение ошибок, предупреждение и исправление ошибок.</w:t>
            </w:r>
          </w:p>
          <w:p w:rsidR="007C2043" w:rsidRPr="00E900B4" w:rsidRDefault="007C2043"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Орфографический режим в школе.</w:t>
            </w:r>
          </w:p>
          <w:p w:rsidR="007C2043" w:rsidRPr="00E900B4" w:rsidRDefault="007C2043"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Орфографический режим в школе. Принципы русской орфографии. Орфограмма. Типы орфограмм. Система орфографических упражнений.  Классификация орфографических упражнений. Критерии выбора упражнений. Организация работы над усвоением содержания орфографических правил, их применением. Алгоритмы. Орфографические ошибки.   </w:t>
            </w:r>
          </w:p>
          <w:p w:rsidR="007C2043" w:rsidRPr="00E900B4" w:rsidRDefault="007C2043"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 Урок знакомства с орфографическим правилом. Виды и способы исправления орфографических ошибок</w:t>
            </w:r>
          </w:p>
          <w:p w:rsidR="007C2043" w:rsidRPr="00E900B4" w:rsidRDefault="007C2043"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lastRenderedPageBreak/>
              <w:t>Изучение синтаксиса и пунктуации</w:t>
            </w:r>
          </w:p>
          <w:p w:rsidR="007C2043" w:rsidRPr="00E900B4" w:rsidRDefault="007C2043"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Синтаксис. Работа с предложениями в начальной школе. Главные и второстепенные члены предложения. Анализ предложения. Схемы предложения. Пунктуация. </w:t>
            </w:r>
          </w:p>
          <w:p w:rsidR="007C2043" w:rsidRPr="00E900B4" w:rsidRDefault="007C2043"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Современные средства оценки достижений учащихся по русскому языку.</w:t>
            </w:r>
          </w:p>
          <w:p w:rsidR="007C2043" w:rsidRPr="00E900B4" w:rsidRDefault="007C2043"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Реализации воспитательной функции предмета (русский язык). Формирование языковых понятий. Развивающая роль теории языка.  Характеристика воспитательных и развивающих возможностей предмета «русский язык». </w:t>
            </w:r>
          </w:p>
          <w:p w:rsidR="007C2043" w:rsidRPr="00E900B4" w:rsidRDefault="007C2043"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 Оценочные средства в стандартах второго поколения.  Использование видов оценочных шкал на уроках русского языка.  Модернизация системы оценивания результатов обучения на уроках русского языка. Цели реформы в системе школьного оценивания. Проблемы перехода на </w:t>
            </w:r>
            <w:proofErr w:type="spellStart"/>
            <w:r w:rsidRPr="00E900B4">
              <w:rPr>
                <w:rFonts w:ascii="Times New Roman" w:eastAsia="Times New Roman" w:hAnsi="Times New Roman" w:cs="Times New Roman"/>
                <w:sz w:val="24"/>
                <w:szCs w:val="24"/>
              </w:rPr>
              <w:t>безотметочное</w:t>
            </w:r>
            <w:proofErr w:type="spellEnd"/>
            <w:r w:rsidRPr="00E900B4">
              <w:rPr>
                <w:rFonts w:ascii="Times New Roman" w:eastAsia="Times New Roman" w:hAnsi="Times New Roman" w:cs="Times New Roman"/>
                <w:sz w:val="24"/>
                <w:szCs w:val="24"/>
              </w:rPr>
              <w:t xml:space="preserve"> обучение в начальной школе. Цели проверки достижения учащимися обязательного уровня требований.  </w:t>
            </w:r>
          </w:p>
          <w:p w:rsidR="007C2043" w:rsidRPr="00E900B4" w:rsidRDefault="007C2043"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Специфика содержания и организации речевой работы с детьми, оказавшимися в экстремальных условиях.</w:t>
            </w:r>
          </w:p>
          <w:p w:rsidR="00610216" w:rsidRPr="00E900B4" w:rsidRDefault="007C2043"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Типы экстремальных ситуаций. Виды помощи в экстремальных ситуациях. Специфические задатки к усвоению речи. Периодизация развития речи детей.  Генетические предпосылки развития речи детей. Процесс развития речи, его особенности. </w:t>
            </w:r>
            <w:r w:rsidRPr="00E900B4">
              <w:rPr>
                <w:rFonts w:ascii="Times New Roman" w:eastAsia="Times New Roman" w:hAnsi="Times New Roman" w:cs="Times New Roman"/>
                <w:sz w:val="24"/>
                <w:szCs w:val="24"/>
              </w:rPr>
              <w:tab/>
              <w:t xml:space="preserve"> Речевая работа с детьми, оказавшимися в экстремальных условиях. </w:t>
            </w:r>
            <w:r w:rsidRPr="00E900B4">
              <w:rPr>
                <w:rFonts w:ascii="Times New Roman" w:eastAsia="Times New Roman" w:hAnsi="Times New Roman" w:cs="Times New Roman"/>
                <w:sz w:val="24"/>
                <w:szCs w:val="24"/>
              </w:rPr>
              <w:t xml:space="preserve"> Кукольный театр, </w:t>
            </w:r>
            <w:proofErr w:type="spellStart"/>
            <w:r w:rsidRPr="00E900B4">
              <w:rPr>
                <w:rFonts w:ascii="Times New Roman" w:eastAsia="Times New Roman" w:hAnsi="Times New Roman" w:cs="Times New Roman"/>
                <w:sz w:val="24"/>
                <w:szCs w:val="24"/>
              </w:rPr>
              <w:t>тест-модели</w:t>
            </w:r>
            <w:proofErr w:type="spellEnd"/>
            <w:r w:rsidRPr="00E900B4">
              <w:rPr>
                <w:rFonts w:ascii="Times New Roman" w:eastAsia="Times New Roman" w:hAnsi="Times New Roman" w:cs="Times New Roman"/>
                <w:sz w:val="24"/>
                <w:szCs w:val="24"/>
              </w:rPr>
              <w:t xml:space="preserve">, нетрадиционные уроки для детей-сирот, детей из неблагополучных семей и другие.  Нетрадиционные уроки. Речевые игры для детей сирот, детей из неблагополучных семей.  </w:t>
            </w:r>
          </w:p>
        </w:tc>
      </w:tr>
      <w:tr w:rsidR="00B17513" w:rsidRPr="00E900B4" w:rsidTr="003349D6">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B17513" w:rsidRPr="00E900B4" w:rsidRDefault="00B17513" w:rsidP="00E900B4">
            <w:pPr>
              <w:spacing w:after="0" w:line="240" w:lineRule="auto"/>
              <w:jc w:val="center"/>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lastRenderedPageBreak/>
              <w:t>К.М.06.01.05 Методика преподавания литературного чтения</w:t>
            </w:r>
          </w:p>
          <w:p w:rsidR="007C2043" w:rsidRPr="00E900B4" w:rsidRDefault="007C2043"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Методика начального литературного образования как наука.</w:t>
            </w:r>
          </w:p>
          <w:p w:rsidR="007C2043" w:rsidRPr="00E900B4" w:rsidRDefault="007C2043"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Выделение методики начального литературного образования как самостоятельной отрасли методической науки. Объект и предмет методического исследования. Методы исследования. Актуальные проблемы методики начального литературного исследования. </w:t>
            </w:r>
          </w:p>
          <w:p w:rsidR="007C2043" w:rsidRPr="00E900B4" w:rsidRDefault="007C2043"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Литература как искусство и как школьная дисциплина.</w:t>
            </w:r>
          </w:p>
          <w:p w:rsidR="007C2043" w:rsidRPr="00E900B4" w:rsidRDefault="007C2043"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Функции литературы как искусства. Художественное произведение как предмет изучения в начальной школе. Чтение как речевая и эстетическая деятельность. Принципы построения литературного чтения как школьной дисциплины. «Национальная программа поддержки и развития чтения в России» о тенденциях развития читательской культуры личности. Ключевые компетенции в области читательской деятельности, их значимость для реализации программы формирования УУД. Виды и типы чтения, предусмотренные ФГОС НОО и примерной ООП ОУ НОО. Структура требований, отражающих обязательный минимум читательских умений и навыков младших школьников. Законы формирования читателя. </w:t>
            </w:r>
          </w:p>
          <w:p w:rsidR="007C2043" w:rsidRPr="00E900B4" w:rsidRDefault="007C2043"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Литературное образование и развитие младших школьников. </w:t>
            </w:r>
          </w:p>
          <w:p w:rsidR="007C2043" w:rsidRPr="00E900B4" w:rsidRDefault="007C2043"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Понятие «литературное развитие». Критерии литературного развития школьников. Уровни восприятия художественного произведения детьми младшего школьного возраста. Диагностика литературного творчества младшего школьника.  Из истории методики обучения чтению. Воспитательное, образовательное и развивающее значение литературного чтения. Задачи уроков литературного чтения в свете требований ФГОС НОО. Основные принципы построения программ по литературному чтению для начальных классов. </w:t>
            </w:r>
          </w:p>
          <w:p w:rsidR="007C2043" w:rsidRPr="00E900B4" w:rsidRDefault="007C2043"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Содержание и тематика чтения на каждом году обучения. Формирование УУД на уроках литературного чтения. Пути реализации на уроках литературного чтения идейно-нравственного, трудового и эстетического воспитания младших школьников. </w:t>
            </w:r>
          </w:p>
          <w:p w:rsidR="007C2043" w:rsidRPr="00E900B4" w:rsidRDefault="007C2043"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Психологические основы формирования навыка чтения. Формирование навыка чтения (правильности, беглости, сознательности, выразительности) как средства квалифицированной читательской деятельности учащихся. </w:t>
            </w:r>
          </w:p>
          <w:p w:rsidR="007C2043" w:rsidRPr="00E900B4" w:rsidRDefault="007C2043"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Психологические основы формирования навыка чтения. Понятие «навык чтения». </w:t>
            </w:r>
            <w:r w:rsidRPr="00E900B4">
              <w:rPr>
                <w:rFonts w:ascii="Times New Roman" w:eastAsia="Times New Roman" w:hAnsi="Times New Roman" w:cs="Times New Roman"/>
                <w:sz w:val="24"/>
                <w:szCs w:val="24"/>
              </w:rPr>
              <w:lastRenderedPageBreak/>
              <w:t xml:space="preserve">Вопрос об автоматизации процесса чтения  в начальных классах. Качества полноценного навыка чтения: сознательность, правильность, беглость, выразительность. Общая характеристика качеств. Значение навыка чтения в жизни современного человека. Основные ступени развития навыка чтения и совершенствования отдельных его сторон в разные годы обучения. Приемы отработки компонентов навыка чтения: сознательность как основной компонент навыка чтения; методика работы над пониманием произведения; характеристика средств выразительности чтения; методические приемы, обеспечивающие овладение выразительным чтением; методика работы над правильностью чтения; типичные ошибки в чтении учащихся; приемы отработки беглости чтения с учетом программных требований и возрастных особенностей. Осуществление проверки навыка чтения учащихся начальных классов. Критерии оценки навыка чтения. Психологическая характеристика процессов чтения вслух и про себя. Методика формирования у младших школьников умения читать про себя. </w:t>
            </w:r>
          </w:p>
          <w:p w:rsidR="007C2043" w:rsidRPr="00E900B4" w:rsidRDefault="007C2043"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Содержание начального литературного образования в условиях вариативного обучения. </w:t>
            </w:r>
          </w:p>
          <w:p w:rsidR="007C2043" w:rsidRPr="00E900B4" w:rsidRDefault="007C2043"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ФГОС НОО по литературному чтению. Основные элементы содержания литературного образования. Система читательских и литературно-творческих умений. Теоретико-литературные знания. Эмоционально-оценочная деятельность на уроке литературного чтения. </w:t>
            </w:r>
          </w:p>
          <w:p w:rsidR="007C2043" w:rsidRPr="00E900B4" w:rsidRDefault="007C2043"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Методы и приемы начального литературного образования.</w:t>
            </w:r>
          </w:p>
          <w:p w:rsidR="007C2043" w:rsidRPr="00E900B4" w:rsidRDefault="007C2043"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Классификация методов и приемов начального литературного образования. Принципы организации школьного анализа художественного произведения и структура урока литературного чтения. Приемы анализа художественного произведения. Объяснительно-иллюстративный метод и приемы его реализации. </w:t>
            </w:r>
          </w:p>
          <w:p w:rsidR="007C2043" w:rsidRPr="00E900B4" w:rsidRDefault="007C2043"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Научные основы анализа художественного произведения</w:t>
            </w:r>
            <w:proofErr w:type="gramStart"/>
            <w:r w:rsidRPr="00E900B4">
              <w:rPr>
                <w:rFonts w:ascii="Times New Roman" w:eastAsia="Times New Roman" w:hAnsi="Times New Roman" w:cs="Times New Roman"/>
                <w:sz w:val="24"/>
                <w:szCs w:val="24"/>
              </w:rPr>
              <w:t xml:space="preserve"> .</w:t>
            </w:r>
            <w:proofErr w:type="gramEnd"/>
          </w:p>
          <w:p w:rsidR="007C2043" w:rsidRPr="00E900B4" w:rsidRDefault="007C2043"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Характеристика и обоснование основных этапов изучения литературного произведения в начальной школе: первичного синтеза, анализа  и вторичного синтеза. Цель  и задачи подготовительного этапа изучения художественного произведения. Особенности подготовительной работы, предшествующей чтению художественного произведения различной содержательной направленности. Обусловленность содержания и объема подготовительной работы содержанием текста и запасом знаний и жизненных представлений детей. Нецелесообразность пересказа сюжета, характеристики героев и идеи произведения в ходе подготовительной работы. Чтение-анализ художественного произведения на уроках литературного чтения. Научные основы анализа художественного произведения: литературоведческие основы анализа художественного текста; психологические особенности восприятия художественного произведения младшими школьниками. </w:t>
            </w:r>
          </w:p>
          <w:p w:rsidR="007C2043" w:rsidRPr="00E900B4" w:rsidRDefault="007C2043"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Методика чтения и анализа художественного произведения в начальной школе.</w:t>
            </w:r>
          </w:p>
          <w:p w:rsidR="007C2043" w:rsidRPr="00E900B4" w:rsidRDefault="007C2043"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Методика проведения подготовительной работы (наблюдения, экскурсии, внеклассная работа как средство подготовки к чтению; наглядность и словарные средства в подготовительной работе; беседа, рассказы детей и рассказ учителя; чтение других произведений – произведений других авторов - как средство подготовки к восприятию нового текста; произведения живописи и музыки в подготовительной работе). </w:t>
            </w:r>
          </w:p>
          <w:p w:rsidR="007C2043" w:rsidRPr="00E900B4" w:rsidRDefault="007C2043"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Анализ текста – основной этап работы над художественным произведением. Значение работы над текстом; принципы аналитической работы (от общего к частному, от частного к общему), место обоих принципов в работе над текстом; вопросы объема анализируемого текста; вопросы и задания воспроизводящего и анализирующего характера; виды заданий к тексту (вопросы, требующие ответов своими словами и путем выборочного чтения, рисование графических и словесных картин, «экранизация», пересказ, оценка мотивов поступков, поведения персонажей, авторского отношения к ним, употребление морально-оценочной лексики. Составление плана прочитанного как итог работы над текстом. Виды плана (простой и сложный, вопросный, картинный, цитатный). Формирование умений делить прочитанный текст на логически законченные </w:t>
            </w:r>
            <w:r w:rsidRPr="00E900B4">
              <w:rPr>
                <w:rFonts w:ascii="Times New Roman" w:eastAsia="Times New Roman" w:hAnsi="Times New Roman" w:cs="Times New Roman"/>
                <w:sz w:val="24"/>
                <w:szCs w:val="24"/>
              </w:rPr>
              <w:lastRenderedPageBreak/>
              <w:t xml:space="preserve">части и озаглавливать их, определять </w:t>
            </w:r>
            <w:proofErr w:type="spellStart"/>
            <w:r w:rsidRPr="00E900B4">
              <w:rPr>
                <w:rFonts w:ascii="Times New Roman" w:eastAsia="Times New Roman" w:hAnsi="Times New Roman" w:cs="Times New Roman"/>
                <w:sz w:val="24"/>
                <w:szCs w:val="24"/>
              </w:rPr>
              <w:t>микротему</w:t>
            </w:r>
            <w:proofErr w:type="spellEnd"/>
            <w:r w:rsidRPr="00E900B4">
              <w:rPr>
                <w:rFonts w:ascii="Times New Roman" w:eastAsia="Times New Roman" w:hAnsi="Times New Roman" w:cs="Times New Roman"/>
                <w:sz w:val="24"/>
                <w:szCs w:val="24"/>
              </w:rPr>
              <w:t xml:space="preserve"> в каждой. Обобщающая беседа как итог анализа текста, еѐ цель – раскрытие идеи произведения. Основные ступени анализа художественного произведения: событийно-фабульная, создающая базу для углубленного анализа произведения и формирующая </w:t>
            </w:r>
            <w:proofErr w:type="spellStart"/>
            <w:r w:rsidRPr="00E900B4">
              <w:rPr>
                <w:rFonts w:ascii="Times New Roman" w:eastAsia="Times New Roman" w:hAnsi="Times New Roman" w:cs="Times New Roman"/>
                <w:sz w:val="24"/>
                <w:szCs w:val="24"/>
              </w:rPr>
              <w:t>общеучебные</w:t>
            </w:r>
            <w:proofErr w:type="spellEnd"/>
            <w:r w:rsidRPr="00E900B4">
              <w:rPr>
                <w:rFonts w:ascii="Times New Roman" w:eastAsia="Times New Roman" w:hAnsi="Times New Roman" w:cs="Times New Roman"/>
                <w:sz w:val="24"/>
                <w:szCs w:val="24"/>
              </w:rPr>
              <w:t xml:space="preserve"> умения по работе с текстом; идейно-эстетическая, способствующая выяснению авторской позиции (подтекста произведения). Приемы анализа и виды работы на первой и второй ступенях развития. Специфика анализа идейно-тематического содержания художественного произведения в начальных классах. Место и роль языкового анализа текста художественного произведения на уроках литературного чтения, методика его проведения. </w:t>
            </w:r>
          </w:p>
          <w:p w:rsidR="007C2043" w:rsidRPr="00E900B4" w:rsidRDefault="007C2043"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Методика чтения-анализа произведений разных видов и жанров.</w:t>
            </w:r>
          </w:p>
          <w:p w:rsidR="007C2043" w:rsidRPr="00E900B4" w:rsidRDefault="007C2043"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Особенности чтения-анализа произведений разных видов и жанров.  Методика работы над пословицей, поговоркой, загадкой, скороговоркой. Методика чтения-анализа художественных прозаических произведений: сказок, рассказов, фрагментов из повестей. Методика чтения-анализа басен. Методика чтения-анализа «объемных» произведений художественной литературы. Методика чтения-анализа героического эпоса на уроках литературного чтения в начальных классах.  Отличительные особенности чтения-анализа стихотворных произведений от других жанров. Характерные признаки стихотворной речи (рифма, ритм, повышенная эмоциональность). Методические приемы работы над стихотворными текстами с точки зрения содержания и формы: подготовка к первичному восприятию; словесное и графическое рисование; лингвистический анализ поэтического текста; выразительное чтение. Методика работы со стихотворным текстом в различных системах обучения в начальных классах. Работа над научно-познавательным текстом. Связь работы над словом с анализом текста. </w:t>
            </w:r>
          </w:p>
          <w:p w:rsidR="007C2043" w:rsidRPr="00E900B4" w:rsidRDefault="007C2043"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Методика работы с познавательной книгой.</w:t>
            </w:r>
          </w:p>
          <w:p w:rsidR="007C2043" w:rsidRPr="00E900B4" w:rsidRDefault="007C2043"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Специфика научно-познавательной и научно-художественной детской литературы как объекта читательской деятельности ребенка. Методические принципы организации работы с познавательной литературой. Приемы работы с познавательной литературой. Литературные игры как прием работы с познавательной книгой. </w:t>
            </w:r>
          </w:p>
          <w:p w:rsidR="007C2043" w:rsidRPr="00E900B4" w:rsidRDefault="007C2043"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Формирование читательской компетентности младших школьников в рамках ФГОС НОО Понятие «читательская компетентность». </w:t>
            </w:r>
          </w:p>
          <w:p w:rsidR="007C2043" w:rsidRPr="00E900B4" w:rsidRDefault="007C2043"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Основные понятия</w:t>
            </w:r>
            <w:proofErr w:type="gramStart"/>
            <w:r w:rsidRPr="00E900B4">
              <w:rPr>
                <w:rFonts w:ascii="Times New Roman" w:eastAsia="Times New Roman" w:hAnsi="Times New Roman" w:cs="Times New Roman"/>
                <w:sz w:val="24"/>
                <w:szCs w:val="24"/>
              </w:rPr>
              <w:t xml:space="preserve"> ,</w:t>
            </w:r>
            <w:proofErr w:type="gramEnd"/>
            <w:r w:rsidRPr="00E900B4">
              <w:rPr>
                <w:rFonts w:ascii="Times New Roman" w:eastAsia="Times New Roman" w:hAnsi="Times New Roman" w:cs="Times New Roman"/>
                <w:sz w:val="24"/>
                <w:szCs w:val="24"/>
              </w:rPr>
              <w:t xml:space="preserve"> используемые в процессе формирования читательской компетенции: информационная культура, культура чтения, общекультурная компетентность, читательская деятельность. Читательское развитие личности и читательское сознание.  Учебно-методическое обеспечение работы учителя, направленной на формирование и совершенствование читательских умений младших школьников. Учебники нового поколения для начальной школы, методика обучения смысловому чтению, представленная учебниками разных образовательных областей.  Роль и место читательской деятельности на уроках в начальной школе.  Возможности современных технических средств обучения в повышении качества читательских умений младших школьников.  </w:t>
            </w:r>
          </w:p>
          <w:p w:rsidR="007C2043" w:rsidRPr="00E900B4" w:rsidRDefault="007C2043"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Методика формирования библиографической компетентности.</w:t>
            </w:r>
          </w:p>
          <w:p w:rsidR="007C2043" w:rsidRPr="00E900B4" w:rsidRDefault="007C2043"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Понятие «библиографическая компетентность». Содержание работы по формированию библиографической компетентности. Анализ и составление аннотации.  </w:t>
            </w:r>
          </w:p>
          <w:p w:rsidR="007C2043" w:rsidRPr="00E900B4" w:rsidRDefault="007C2043"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Вариативные подходы к развитию речи младших школьников на уроках литературного чтения.</w:t>
            </w:r>
          </w:p>
          <w:p w:rsidR="007C2043" w:rsidRPr="00E900B4" w:rsidRDefault="007C2043"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Понятия «речевое развитие», «развитие речи», «литературное творчество». Основные подходы к развитию речи на уроках литературного чтения. Принципы организации работы по стимулированию литературного творчества младших школьников. Классификация видов сочинений, используемых на уроках литературного чтения. </w:t>
            </w:r>
          </w:p>
          <w:p w:rsidR="007C2043" w:rsidRPr="00E900B4" w:rsidRDefault="007C2043"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Методика формирования культурного поля младшего школьника.</w:t>
            </w:r>
          </w:p>
          <w:p w:rsidR="007C2043" w:rsidRPr="00E900B4" w:rsidRDefault="007C2043"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Понятие «культурное поле школьника». </w:t>
            </w:r>
            <w:proofErr w:type="spellStart"/>
            <w:r w:rsidRPr="00E900B4">
              <w:rPr>
                <w:rFonts w:ascii="Times New Roman" w:eastAsia="Times New Roman" w:hAnsi="Times New Roman" w:cs="Times New Roman"/>
                <w:sz w:val="24"/>
                <w:szCs w:val="24"/>
              </w:rPr>
              <w:t>Мета-методический</w:t>
            </w:r>
            <w:proofErr w:type="spellEnd"/>
            <w:r w:rsidRPr="00E900B4">
              <w:rPr>
                <w:rFonts w:ascii="Times New Roman" w:eastAsia="Times New Roman" w:hAnsi="Times New Roman" w:cs="Times New Roman"/>
                <w:sz w:val="24"/>
                <w:szCs w:val="24"/>
              </w:rPr>
              <w:t xml:space="preserve"> подход к </w:t>
            </w:r>
            <w:r w:rsidRPr="00E900B4">
              <w:rPr>
                <w:rFonts w:ascii="Times New Roman" w:eastAsia="Times New Roman" w:hAnsi="Times New Roman" w:cs="Times New Roman"/>
                <w:sz w:val="24"/>
                <w:szCs w:val="24"/>
              </w:rPr>
              <w:lastRenderedPageBreak/>
              <w:t xml:space="preserve">формированию культурного поля ребенка. Способы формирования культурного поля младшего школьника. Анализ произведения в историко-культурном контексте. Метод проектов и его реализация. </w:t>
            </w:r>
          </w:p>
          <w:p w:rsidR="007C2043" w:rsidRPr="00E900B4" w:rsidRDefault="007C2043"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Литературное образование как методическая система.</w:t>
            </w:r>
          </w:p>
          <w:p w:rsidR="00610216" w:rsidRPr="00E900B4" w:rsidRDefault="007C2043"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Понятие «методическая система». Иерархия методических систем литературного образования. Выбор УМК для начального этапа литературного образования. Система уроков по литературному образованию. Виды и формы урока литературного чтения. Педагогические технологии как средство повышения качества образования. Инновационные педагогические технологии, формирующие читательскую деятельность младших школьников. Сопоставительный анализ учебников по литературному чтению в плане их соответствия требованиям ФГОС НОО  Определение, характеристики, обусловленность выбора педагогических технологий. Классификация педагогических технологий. Логика и модель их конструирования. Слагаемые педагогической технологии. Общие подходы к конструированию процесса обучения смысловому чтению: комплексное обучение, проблемное обучение, развивающее обучение, дифференцированный и индивидуальный подход к обучению, управление процессом формирования читательской деятельности, коллективный способ обучения (КСО). Вертикаль читательской культуры, путь от наивно-реалистического восприятия читаемых художественных произведений к осмысленному глубокому чтению. Дифференцированное обучение на уроках литературного чтения: сущность, дидактические средства дифференцированного обучения, пути обеспечения процесса дифференцированного обучения.  Развивающее обучение на уроках литературного чтения: учимся воспринимать особенности художественного произведения, обусловленные авторской волей. Сущность, принципы, пути обеспечения процесса развивающего обучения. Развитие воссоздающего воображения, множественного художественного интеллекта. Формирование коммуникативно-речевых умений, умственных действий и литературоведческих понятий.  Проблемное обучение на уроках литературного чтения: учимся размышлять над прочитанным, выделять в тексте те или иные элементы, находить и объяснять связи между ними.</w:t>
            </w:r>
          </w:p>
        </w:tc>
      </w:tr>
      <w:tr w:rsidR="00B17513" w:rsidRPr="00E900B4" w:rsidTr="003349D6">
        <w:trPr>
          <w:trHeight w:val="495"/>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B17513" w:rsidRPr="00E900B4" w:rsidRDefault="00B17513" w:rsidP="00E900B4">
            <w:pPr>
              <w:spacing w:after="0" w:line="240" w:lineRule="auto"/>
              <w:jc w:val="center"/>
              <w:rPr>
                <w:rFonts w:ascii="Times New Roman" w:eastAsia="Times New Roman" w:hAnsi="Times New Roman" w:cs="Times New Roman"/>
                <w:bCs/>
                <w:sz w:val="24"/>
                <w:szCs w:val="24"/>
              </w:rPr>
            </w:pPr>
            <w:r w:rsidRPr="00E900B4">
              <w:rPr>
                <w:rFonts w:ascii="Times New Roman" w:eastAsia="Times New Roman" w:hAnsi="Times New Roman" w:cs="Times New Roman"/>
                <w:sz w:val="24"/>
                <w:szCs w:val="24"/>
              </w:rPr>
              <w:lastRenderedPageBreak/>
              <w:t xml:space="preserve">К.М.06.02 </w:t>
            </w:r>
            <w:r w:rsidRPr="00E900B4">
              <w:rPr>
                <w:rFonts w:ascii="Times New Roman" w:eastAsia="Times New Roman" w:hAnsi="Times New Roman" w:cs="Times New Roman"/>
                <w:bCs/>
                <w:sz w:val="24"/>
                <w:szCs w:val="24"/>
              </w:rPr>
              <w:t>Модуль "Содержание и методы обучения в предметной области "Математика и информатика""</w:t>
            </w:r>
          </w:p>
        </w:tc>
      </w:tr>
      <w:tr w:rsidR="00B17513" w:rsidRPr="00E900B4" w:rsidTr="003349D6">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B17513" w:rsidRPr="00E900B4" w:rsidRDefault="00B17513" w:rsidP="00E900B4">
            <w:pPr>
              <w:spacing w:after="0" w:line="240" w:lineRule="auto"/>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К.М.06.02.01 Математика и информатика</w:t>
            </w:r>
          </w:p>
          <w:p w:rsidR="00B17513" w:rsidRPr="00E900B4" w:rsidRDefault="00B17513" w:rsidP="00E900B4">
            <w:pPr>
              <w:spacing w:after="0" w:line="240" w:lineRule="auto"/>
              <w:contextualSpacing/>
              <w:jc w:val="both"/>
              <w:rPr>
                <w:rFonts w:ascii="Times New Roman" w:hAnsi="Times New Roman" w:cs="Times New Roman"/>
                <w:sz w:val="24"/>
                <w:szCs w:val="24"/>
              </w:rPr>
            </w:pPr>
            <w:r w:rsidRPr="00E900B4">
              <w:rPr>
                <w:rFonts w:ascii="Times New Roman" w:hAnsi="Times New Roman" w:cs="Times New Roman"/>
                <w:sz w:val="24"/>
                <w:szCs w:val="24"/>
              </w:rPr>
              <w:t xml:space="preserve">Виды матриц, операции над матрицами и их свойства. Определители матриц и их свойства. </w:t>
            </w:r>
          </w:p>
          <w:p w:rsidR="00B17513" w:rsidRPr="00E900B4" w:rsidRDefault="00B17513" w:rsidP="00E900B4">
            <w:pPr>
              <w:spacing w:after="0" w:line="240" w:lineRule="auto"/>
              <w:ind w:firstLine="709"/>
              <w:contextualSpacing/>
              <w:jc w:val="both"/>
              <w:rPr>
                <w:rFonts w:ascii="Times New Roman" w:hAnsi="Times New Roman" w:cs="Times New Roman"/>
                <w:sz w:val="24"/>
                <w:szCs w:val="24"/>
              </w:rPr>
            </w:pPr>
            <w:r w:rsidRPr="00E900B4">
              <w:rPr>
                <w:rFonts w:ascii="Times New Roman" w:hAnsi="Times New Roman" w:cs="Times New Roman"/>
                <w:sz w:val="24"/>
                <w:szCs w:val="24"/>
              </w:rPr>
              <w:t>Виды матриц, операции над матрицами и их свойства. Определители матриц и их свойства.  Приложения матриц. Определители квадратных матриц, их вычисление и свойства. Правило своих алгебраических дополнений. Обратные матрицы. Решение матричных уравнений.</w:t>
            </w:r>
          </w:p>
          <w:p w:rsidR="00B17513" w:rsidRPr="00E900B4" w:rsidRDefault="00B17513" w:rsidP="00E900B4">
            <w:pPr>
              <w:spacing w:after="0" w:line="240" w:lineRule="auto"/>
              <w:contextualSpacing/>
              <w:jc w:val="both"/>
              <w:rPr>
                <w:rFonts w:ascii="Times New Roman" w:hAnsi="Times New Roman" w:cs="Times New Roman"/>
                <w:sz w:val="24"/>
                <w:szCs w:val="24"/>
              </w:rPr>
            </w:pPr>
            <w:r w:rsidRPr="00E900B4">
              <w:rPr>
                <w:rFonts w:ascii="Times New Roman" w:hAnsi="Times New Roman" w:cs="Times New Roman"/>
                <w:sz w:val="24"/>
                <w:szCs w:val="24"/>
              </w:rPr>
              <w:t xml:space="preserve">Системы линейных уравнений. Метод </w:t>
            </w:r>
            <w:proofErr w:type="spellStart"/>
            <w:r w:rsidRPr="00E900B4">
              <w:rPr>
                <w:rFonts w:ascii="Times New Roman" w:hAnsi="Times New Roman" w:cs="Times New Roman"/>
                <w:sz w:val="24"/>
                <w:szCs w:val="24"/>
              </w:rPr>
              <w:t>Крамера</w:t>
            </w:r>
            <w:proofErr w:type="spellEnd"/>
            <w:r w:rsidRPr="00E900B4">
              <w:rPr>
                <w:rFonts w:ascii="Times New Roman" w:hAnsi="Times New Roman" w:cs="Times New Roman"/>
                <w:sz w:val="24"/>
                <w:szCs w:val="24"/>
              </w:rPr>
              <w:t xml:space="preserve">. Матричный метод.  Метод Гаусса. </w:t>
            </w:r>
          </w:p>
          <w:p w:rsidR="00B17513" w:rsidRPr="00E900B4" w:rsidRDefault="00B17513" w:rsidP="00E900B4">
            <w:pPr>
              <w:spacing w:after="0" w:line="240" w:lineRule="auto"/>
              <w:ind w:right="113" w:firstLine="709"/>
              <w:jc w:val="both"/>
              <w:rPr>
                <w:rFonts w:ascii="Times New Roman" w:hAnsi="Times New Roman" w:cs="Times New Roman"/>
                <w:sz w:val="24"/>
                <w:szCs w:val="24"/>
              </w:rPr>
            </w:pPr>
            <w:r w:rsidRPr="00E900B4">
              <w:rPr>
                <w:rFonts w:ascii="Times New Roman" w:hAnsi="Times New Roman" w:cs="Times New Roman"/>
                <w:sz w:val="24"/>
                <w:szCs w:val="24"/>
              </w:rPr>
              <w:t xml:space="preserve">Системы линейных уравнений. Метод </w:t>
            </w:r>
            <w:proofErr w:type="spellStart"/>
            <w:r w:rsidRPr="00E900B4">
              <w:rPr>
                <w:rFonts w:ascii="Times New Roman" w:hAnsi="Times New Roman" w:cs="Times New Roman"/>
                <w:sz w:val="24"/>
                <w:szCs w:val="24"/>
              </w:rPr>
              <w:t>Крамера</w:t>
            </w:r>
            <w:proofErr w:type="spellEnd"/>
            <w:r w:rsidRPr="00E900B4">
              <w:rPr>
                <w:rFonts w:ascii="Times New Roman" w:hAnsi="Times New Roman" w:cs="Times New Roman"/>
                <w:sz w:val="24"/>
                <w:szCs w:val="24"/>
              </w:rPr>
              <w:t xml:space="preserve">. Матричный метод.  Метод Гаусса. Понятие общего, частного и базисного решений системы линейных уравнений. Решение задач, приводящих к системам линейных уравнений. </w:t>
            </w:r>
          </w:p>
          <w:p w:rsidR="00B17513" w:rsidRPr="00E900B4" w:rsidRDefault="00B17513" w:rsidP="00E900B4">
            <w:pPr>
              <w:spacing w:after="0" w:line="240" w:lineRule="auto"/>
              <w:contextualSpacing/>
              <w:jc w:val="both"/>
              <w:rPr>
                <w:rFonts w:ascii="Times New Roman" w:hAnsi="Times New Roman" w:cs="Times New Roman"/>
                <w:sz w:val="24"/>
                <w:szCs w:val="24"/>
              </w:rPr>
            </w:pPr>
            <w:r w:rsidRPr="00E900B4">
              <w:rPr>
                <w:rFonts w:ascii="Times New Roman" w:hAnsi="Times New Roman" w:cs="Times New Roman"/>
                <w:sz w:val="24"/>
                <w:szCs w:val="24"/>
              </w:rPr>
              <w:t xml:space="preserve">Аналитическая геометрия. Уравнения прямой на плоскости. Взаимное расположение прямых. </w:t>
            </w:r>
          </w:p>
          <w:p w:rsidR="00B17513" w:rsidRPr="00E900B4" w:rsidRDefault="00B17513" w:rsidP="00E900B4">
            <w:pPr>
              <w:spacing w:after="0" w:line="240" w:lineRule="auto"/>
              <w:ind w:firstLine="709"/>
              <w:jc w:val="both"/>
              <w:rPr>
                <w:rFonts w:ascii="Times New Roman" w:hAnsi="Times New Roman" w:cs="Times New Roman"/>
                <w:sz w:val="24"/>
                <w:szCs w:val="24"/>
              </w:rPr>
            </w:pPr>
            <w:r w:rsidRPr="00E900B4">
              <w:rPr>
                <w:rFonts w:ascii="Times New Roman" w:hAnsi="Times New Roman" w:cs="Times New Roman"/>
                <w:sz w:val="24"/>
                <w:szCs w:val="24"/>
              </w:rPr>
              <w:t>Аналитическая геометрия. Уравнения прямой на плоскости. Взаимное расположение прямых. Кривые второго порядка. Уравнения прямой в пространстве. Уравнение плоскости в пространстве. Поверхности в пространстве.</w:t>
            </w:r>
          </w:p>
          <w:p w:rsidR="00B17513" w:rsidRPr="00E900B4" w:rsidRDefault="00B17513" w:rsidP="00E900B4">
            <w:pPr>
              <w:spacing w:after="0" w:line="240" w:lineRule="auto"/>
              <w:contextualSpacing/>
              <w:jc w:val="both"/>
              <w:rPr>
                <w:rFonts w:ascii="Times New Roman" w:hAnsi="Times New Roman" w:cs="Times New Roman"/>
                <w:sz w:val="24"/>
                <w:szCs w:val="24"/>
              </w:rPr>
            </w:pPr>
            <w:r w:rsidRPr="00E900B4">
              <w:rPr>
                <w:rFonts w:ascii="Times New Roman" w:hAnsi="Times New Roman" w:cs="Times New Roman"/>
                <w:sz w:val="24"/>
                <w:szCs w:val="24"/>
              </w:rPr>
              <w:t xml:space="preserve">Общее представление о информатике. </w:t>
            </w:r>
          </w:p>
          <w:p w:rsidR="00B17513" w:rsidRPr="00E900B4" w:rsidRDefault="00B17513" w:rsidP="00E900B4">
            <w:pPr>
              <w:spacing w:after="0" w:line="240" w:lineRule="auto"/>
              <w:ind w:firstLine="709"/>
              <w:jc w:val="both"/>
              <w:rPr>
                <w:rFonts w:ascii="Times New Roman" w:hAnsi="Times New Roman" w:cs="Times New Roman"/>
                <w:sz w:val="24"/>
                <w:szCs w:val="24"/>
              </w:rPr>
            </w:pPr>
            <w:r w:rsidRPr="00E900B4">
              <w:rPr>
                <w:rFonts w:ascii="Times New Roman" w:hAnsi="Times New Roman" w:cs="Times New Roman"/>
                <w:sz w:val="24"/>
                <w:szCs w:val="24"/>
              </w:rPr>
              <w:t>Общее представление о информатике. Связь с другими дисциплинами. Понятие информации, характеристика процессов сбора, передачи, обработки и накопления информации. Свойства информации. Представление информации в компьютере. Кодирования информации. Основы алгоритмизации.</w:t>
            </w:r>
          </w:p>
          <w:p w:rsidR="00B17513" w:rsidRPr="00E900B4" w:rsidRDefault="00B17513" w:rsidP="00E900B4">
            <w:pPr>
              <w:tabs>
                <w:tab w:val="left" w:pos="0"/>
                <w:tab w:val="left" w:pos="1134"/>
              </w:tabs>
              <w:spacing w:after="0" w:line="240" w:lineRule="auto"/>
              <w:contextualSpacing/>
              <w:jc w:val="both"/>
              <w:rPr>
                <w:rFonts w:ascii="Times New Roman" w:hAnsi="Times New Roman" w:cs="Times New Roman"/>
                <w:sz w:val="24"/>
                <w:szCs w:val="24"/>
              </w:rPr>
            </w:pPr>
            <w:r w:rsidRPr="00E900B4">
              <w:rPr>
                <w:rFonts w:ascii="Times New Roman" w:hAnsi="Times New Roman" w:cs="Times New Roman"/>
                <w:sz w:val="24"/>
                <w:szCs w:val="24"/>
              </w:rPr>
              <w:lastRenderedPageBreak/>
              <w:t>Технические и программные средства реализации информационных процессов. Архитектура компьютера.</w:t>
            </w:r>
          </w:p>
          <w:p w:rsidR="00B17513" w:rsidRPr="00E900B4" w:rsidRDefault="00B17513" w:rsidP="00E900B4">
            <w:pPr>
              <w:widowControl w:val="0"/>
              <w:tabs>
                <w:tab w:val="left" w:pos="0"/>
                <w:tab w:val="left" w:pos="1134"/>
              </w:tabs>
              <w:autoSpaceDE w:val="0"/>
              <w:autoSpaceDN w:val="0"/>
              <w:adjustRightInd w:val="0"/>
              <w:spacing w:after="0" w:line="240" w:lineRule="auto"/>
              <w:ind w:firstLine="709"/>
              <w:jc w:val="both"/>
              <w:rPr>
                <w:rFonts w:ascii="Times New Roman" w:hAnsi="Times New Roman" w:cs="Times New Roman"/>
                <w:color w:val="FF0000"/>
                <w:sz w:val="24"/>
                <w:szCs w:val="24"/>
              </w:rPr>
            </w:pPr>
            <w:r w:rsidRPr="00E900B4">
              <w:rPr>
                <w:rFonts w:ascii="Times New Roman" w:hAnsi="Times New Roman" w:cs="Times New Roman"/>
                <w:sz w:val="24"/>
                <w:szCs w:val="24"/>
              </w:rPr>
              <w:t>Технические и программные средства реализации информационных процессов. Архитектура компьютера. Уровни программного обеспечения. Современные операционные системы, их разновидности и различия. Защита информации на ПК. Классификация программного обеспечения. Информационные технологии. Определение и задачи. Работа со сжатыми данными. Архивирование. Периферийные устройства.</w:t>
            </w:r>
          </w:p>
          <w:p w:rsidR="00B17513" w:rsidRPr="00E900B4" w:rsidRDefault="00B17513" w:rsidP="00E900B4">
            <w:pPr>
              <w:spacing w:after="0" w:line="240" w:lineRule="auto"/>
              <w:rPr>
                <w:rFonts w:ascii="Times New Roman" w:eastAsia="Times New Roman" w:hAnsi="Times New Roman" w:cs="Times New Roman"/>
                <w:sz w:val="24"/>
                <w:szCs w:val="24"/>
              </w:rPr>
            </w:pPr>
          </w:p>
        </w:tc>
      </w:tr>
      <w:tr w:rsidR="00B17513" w:rsidRPr="00E900B4" w:rsidTr="003349D6">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B17513" w:rsidRPr="00E900B4" w:rsidRDefault="00B17513" w:rsidP="00E900B4">
            <w:pPr>
              <w:spacing w:after="0" w:line="240" w:lineRule="auto"/>
              <w:ind w:firstLine="709"/>
              <w:jc w:val="center"/>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lastRenderedPageBreak/>
              <w:t>К.М.06.02.02 Методика обучения математике в начальной школе</w:t>
            </w:r>
          </w:p>
          <w:p w:rsidR="007C2043" w:rsidRPr="00E900B4" w:rsidRDefault="007C2043"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Специфика предмета </w:t>
            </w:r>
            <w:r w:rsidR="00F315E4" w:rsidRPr="00591550">
              <w:rPr>
                <w:rFonts w:ascii="Times New Roman" w:hAnsi="Times New Roman" w:cs="Times New Roman"/>
                <w:color w:val="000000"/>
                <w:sz w:val="24"/>
                <w:szCs w:val="24"/>
              </w:rPr>
              <w:t>«Методика обучения математике в начальной школе»</w:t>
            </w:r>
          </w:p>
          <w:p w:rsidR="007C2043" w:rsidRPr="00E900B4" w:rsidRDefault="007C2043"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Характеристика курса методики преподавания математики в начальных классах. Предмет, задачи и цели изучения курса методики преподавания математики в вузе.</w:t>
            </w:r>
          </w:p>
          <w:p w:rsidR="007C2043" w:rsidRPr="00E900B4" w:rsidRDefault="007C2043"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Построение начального курса математики.</w:t>
            </w:r>
          </w:p>
          <w:p w:rsidR="007C2043" w:rsidRPr="00E900B4" w:rsidRDefault="007C2043"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Дидактические принципы, в соответствии с которыми осуществляется построение системы начального обучения математике. Особенности построения начального курса математики. Основные принципы и методические подходы развивающего обучения, возможности их использования в практике начального обучения математике.</w:t>
            </w:r>
          </w:p>
          <w:p w:rsidR="007C2043" w:rsidRPr="00E900B4" w:rsidRDefault="007C2043"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Характеристика основных понятий начального курса математики и последовательность его изучения.</w:t>
            </w:r>
          </w:p>
          <w:p w:rsidR="007C2043" w:rsidRPr="00E900B4" w:rsidRDefault="007C2043"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Математические понятия и способы действия, нашедшие отражение в начальном курсе математики, их содержание. Терминология и способы формирования понятий. Последовательность изучения понятий в начальном курсе математики.</w:t>
            </w:r>
          </w:p>
          <w:p w:rsidR="007C2043" w:rsidRPr="00E900B4" w:rsidRDefault="007C2043"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Урок математики и его особенности. Требования к современному уроку.</w:t>
            </w:r>
          </w:p>
          <w:p w:rsidR="007C2043" w:rsidRPr="00E900B4" w:rsidRDefault="007C2043"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Подготовка учителя к уроку. Отбор содержания, выбор методов, средств и организационных форм обучения (индивидуальных, групповых, коллективных) в соответствии с образовательными, воспитательными и развивающими задачами урока.</w:t>
            </w:r>
          </w:p>
          <w:p w:rsidR="007C2043" w:rsidRPr="00E900B4" w:rsidRDefault="007C2043"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Проверка и оценка знаний, умений, навыков. Требования к ведению тетрадей. Домашние задания: организация, руководство и контроль.</w:t>
            </w:r>
          </w:p>
          <w:p w:rsidR="007C2043" w:rsidRPr="00E900B4" w:rsidRDefault="007C2043"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Внеклассная работа по математике.</w:t>
            </w:r>
          </w:p>
          <w:p w:rsidR="007C2043" w:rsidRPr="00E900B4" w:rsidRDefault="007C2043"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Развитие младших школьников в процессе обучения математике.</w:t>
            </w:r>
          </w:p>
          <w:p w:rsidR="007C2043" w:rsidRPr="00E900B4" w:rsidRDefault="007C2043"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Реализация основных положений теории учебной деятельности в процессе обучения младших школьников математике. Приемы умственных действий и их формирование у младших школьников при обучении математике: анализ, синтез, сравнение, аналогия, классификация, обобщение. Способы обоснования истинности суждений (измерение, вычисления, предметные действия, дедуктивные рассуждения). Развитие логического и алгоритмического мышления школьников.</w:t>
            </w:r>
          </w:p>
          <w:p w:rsidR="007C2043" w:rsidRPr="00E900B4" w:rsidRDefault="007C2043"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Методика изучения нумерации целых неотрицательных чисел.</w:t>
            </w:r>
          </w:p>
          <w:p w:rsidR="007C2043" w:rsidRPr="00E900B4" w:rsidRDefault="007C2043"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Формирование понятия натурального числа и нуля. Методика изучения нумерации чисел по концентрам (Нумерация чисел в пределах 10. Нумерация чисел в пределах 100.Нумерация чисел в пределах 1000.Нумерация многозначных чисел)</w:t>
            </w:r>
            <w:proofErr w:type="gramStart"/>
            <w:r w:rsidRPr="00E900B4">
              <w:rPr>
                <w:rFonts w:ascii="Times New Roman" w:eastAsia="Times New Roman" w:hAnsi="Times New Roman" w:cs="Times New Roman"/>
                <w:sz w:val="24"/>
                <w:szCs w:val="24"/>
              </w:rPr>
              <w:t xml:space="preserve"> .</w:t>
            </w:r>
            <w:proofErr w:type="gramEnd"/>
          </w:p>
          <w:p w:rsidR="007C2043" w:rsidRPr="00E900B4" w:rsidRDefault="007C2043"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Методика изучения арифметических действий</w:t>
            </w:r>
          </w:p>
          <w:p w:rsidR="007C2043" w:rsidRPr="00E900B4" w:rsidRDefault="007C2043"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Общие вопросы методики изучения арифметических действий. Сложение и вычитание. Умножение и деление. Проверка действий сложения и вычитания. Методика изучения арифметических действий в концентре «Сотня». Табличное умножение и деление. </w:t>
            </w:r>
            <w:proofErr w:type="spellStart"/>
            <w:r w:rsidRPr="00E900B4">
              <w:rPr>
                <w:rFonts w:ascii="Times New Roman" w:eastAsia="Times New Roman" w:hAnsi="Times New Roman" w:cs="Times New Roman"/>
                <w:sz w:val="24"/>
                <w:szCs w:val="24"/>
              </w:rPr>
              <w:t>Внетабличное</w:t>
            </w:r>
            <w:proofErr w:type="spellEnd"/>
            <w:r w:rsidRPr="00E900B4">
              <w:rPr>
                <w:rFonts w:ascii="Times New Roman" w:eastAsia="Times New Roman" w:hAnsi="Times New Roman" w:cs="Times New Roman"/>
                <w:sz w:val="24"/>
                <w:szCs w:val="24"/>
              </w:rPr>
              <w:t xml:space="preserve"> умножение и деление. Проверка умножения и деления. Деление с остатком. Методика изучения арифметических действий в концентре «Тысяча». Устные приемы сложения и вычитания в пределах 1000. Методика изучения арифметических действий в концентре «многозначные числа».</w:t>
            </w:r>
          </w:p>
          <w:p w:rsidR="007C2043" w:rsidRPr="00E900B4" w:rsidRDefault="007C2043"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Текстовая задача и процесс ее решения.</w:t>
            </w:r>
          </w:p>
          <w:p w:rsidR="007C2043" w:rsidRPr="00E900B4" w:rsidRDefault="007C2043"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Понятие «задача» в начальном курсе математики. Определение текстовой задачи. Ступени работы над задачей. Методы и способы решения текстовых задач. Этапы решения и приемы их выполнения.</w:t>
            </w:r>
          </w:p>
          <w:p w:rsidR="007C2043" w:rsidRPr="00E900B4" w:rsidRDefault="007C2043"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lastRenderedPageBreak/>
              <w:t>Методика обучения решению составных задач.</w:t>
            </w:r>
          </w:p>
          <w:p w:rsidR="007C2043" w:rsidRPr="00E900B4" w:rsidRDefault="007C2043"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Определение простой и составной задач. Ознакомление с составной задачей и формирование умений решать составные задачи. Методика работы над задачами, связанными с пропорциональными величинами.</w:t>
            </w:r>
          </w:p>
          <w:p w:rsidR="007C2043" w:rsidRPr="00E900B4" w:rsidRDefault="007C2043"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Методика изучения алгебраического материала</w:t>
            </w:r>
          </w:p>
          <w:p w:rsidR="007C2043" w:rsidRPr="00E900B4" w:rsidRDefault="007C2043"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Общие вопросы методики </w:t>
            </w:r>
            <w:proofErr w:type="spellStart"/>
            <w:r w:rsidRPr="00E900B4">
              <w:rPr>
                <w:rFonts w:ascii="Times New Roman" w:eastAsia="Times New Roman" w:hAnsi="Times New Roman" w:cs="Times New Roman"/>
                <w:sz w:val="24"/>
                <w:szCs w:val="24"/>
              </w:rPr>
              <w:t>изученияалгебраического</w:t>
            </w:r>
            <w:proofErr w:type="spellEnd"/>
            <w:r w:rsidRPr="00E900B4">
              <w:rPr>
                <w:rFonts w:ascii="Times New Roman" w:eastAsia="Times New Roman" w:hAnsi="Times New Roman" w:cs="Times New Roman"/>
                <w:sz w:val="24"/>
                <w:szCs w:val="24"/>
              </w:rPr>
              <w:t xml:space="preserve"> материала. Ознакомление с математическими выражениями. Изучение правил порядка действий. Ознакомление с преобразованием выражений.</w:t>
            </w:r>
          </w:p>
          <w:p w:rsidR="007C2043" w:rsidRPr="00E900B4" w:rsidRDefault="007C2043"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Буквенная символика, равенства, неравенства, уравнения</w:t>
            </w:r>
          </w:p>
          <w:p w:rsidR="007C2043" w:rsidRPr="00E900B4" w:rsidRDefault="007C2043"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Методика ознакомления с буквенной символикой. Числовые равенства, неравенства. Методика ознакомления с неравенствами с переменной. Методика изучения уравнений.</w:t>
            </w:r>
          </w:p>
          <w:p w:rsidR="007C2043" w:rsidRPr="00E900B4" w:rsidRDefault="007C2043"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Методика изучения геометрического материала</w:t>
            </w:r>
          </w:p>
          <w:p w:rsidR="007C2043" w:rsidRPr="00E900B4" w:rsidRDefault="007C2043"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Основные задачи изучения геометрического материала. Ознакомление с точкой, прямой и кривой линиями, отрезком прямой. Методика ознакомления с многоугольниками, углом, кругом, окружностью. Методика ознакомления с </w:t>
            </w:r>
            <w:proofErr w:type="spellStart"/>
            <w:r w:rsidRPr="00E900B4">
              <w:rPr>
                <w:rFonts w:ascii="Times New Roman" w:eastAsia="Times New Roman" w:hAnsi="Times New Roman" w:cs="Times New Roman"/>
                <w:sz w:val="24"/>
                <w:szCs w:val="24"/>
              </w:rPr>
              <w:t>ломанойлиний</w:t>
            </w:r>
            <w:proofErr w:type="spellEnd"/>
            <w:r w:rsidRPr="00E900B4">
              <w:rPr>
                <w:rFonts w:ascii="Times New Roman" w:eastAsia="Times New Roman" w:hAnsi="Times New Roman" w:cs="Times New Roman"/>
                <w:sz w:val="24"/>
                <w:szCs w:val="24"/>
              </w:rPr>
              <w:t>, длиной ломаной линии, периметром и площадью многоугольника.</w:t>
            </w:r>
          </w:p>
          <w:p w:rsidR="007C2043" w:rsidRPr="00E900B4" w:rsidRDefault="007C2043"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Методика изучения важнейших величин.</w:t>
            </w:r>
          </w:p>
          <w:p w:rsidR="007C2043" w:rsidRPr="00E900B4" w:rsidRDefault="007C2043"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Общие вопросы методики изучения с младшими школьниками основных и некоторых производных величин. Изучение мер и формирование измерительных навыков как одно из направлений математического развития учащихся и их познавательных интересов. Величины, изучаемые в курсе математики начальных классов: длина, масса, емкость, площадь, объем, цена, количество, стоимость, скорость, время, расстояние, объем.</w:t>
            </w:r>
          </w:p>
          <w:p w:rsidR="007C2043" w:rsidRPr="00E900B4" w:rsidRDefault="007C2043"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Методика формирования у детей представлений о массе. Знакомство с единицами длины и формирование навыков измерения. Методика формирования у детей временных представлений, изучения мер времени и их соотношений. Действия с величинами.</w:t>
            </w:r>
          </w:p>
          <w:p w:rsidR="007C2043" w:rsidRPr="00E900B4" w:rsidRDefault="007C2043"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Методика изучения дробей.</w:t>
            </w:r>
          </w:p>
          <w:p w:rsidR="007C2043" w:rsidRPr="00E900B4" w:rsidRDefault="007C2043"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Общие вопросы ознакомления учеников с дробями. Методика изучения долей. Обучение решению задач на нахождение доли числа и числа по его доле. Формирование у детей наглядных представлений о дроби. Сравнение долей и дробей. Обучение решению задач с дробями.</w:t>
            </w:r>
          </w:p>
          <w:p w:rsidR="007C2043" w:rsidRPr="00E900B4" w:rsidRDefault="007C2043"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Анализ альтернативных программ и учебников по математике для начальной школы. Различные концепции построения начального курса математики.</w:t>
            </w:r>
          </w:p>
          <w:p w:rsidR="007C2043" w:rsidRPr="00E900B4" w:rsidRDefault="007C2043"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Содержание обязательного минимума образования по математике в начальной школе. Распределение по годам обучения программного материала по математике по альтернативным программам. Сравнительный анализ альтернативных программ.</w:t>
            </w:r>
          </w:p>
        </w:tc>
      </w:tr>
      <w:tr w:rsidR="00B17513" w:rsidRPr="00E900B4" w:rsidTr="003349D6">
        <w:trPr>
          <w:trHeight w:val="255"/>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B17513" w:rsidRPr="00E900B4" w:rsidRDefault="00B17513" w:rsidP="00E900B4">
            <w:pPr>
              <w:spacing w:after="0" w:line="240" w:lineRule="auto"/>
              <w:jc w:val="center"/>
              <w:rPr>
                <w:rFonts w:ascii="Times New Roman" w:eastAsia="Times New Roman" w:hAnsi="Times New Roman" w:cs="Times New Roman"/>
                <w:bCs/>
                <w:sz w:val="24"/>
                <w:szCs w:val="24"/>
              </w:rPr>
            </w:pPr>
            <w:r w:rsidRPr="00E900B4">
              <w:rPr>
                <w:rFonts w:ascii="Times New Roman" w:eastAsia="Times New Roman" w:hAnsi="Times New Roman" w:cs="Times New Roman"/>
                <w:sz w:val="24"/>
                <w:szCs w:val="24"/>
              </w:rPr>
              <w:lastRenderedPageBreak/>
              <w:t xml:space="preserve">К.М.06.02.ДВ.01 </w:t>
            </w:r>
            <w:r w:rsidRPr="00E900B4">
              <w:rPr>
                <w:rFonts w:ascii="Times New Roman" w:eastAsia="Times New Roman" w:hAnsi="Times New Roman" w:cs="Times New Roman"/>
                <w:bCs/>
                <w:sz w:val="24"/>
                <w:szCs w:val="24"/>
              </w:rPr>
              <w:t>Элективные дисциплины (модули)</w:t>
            </w:r>
          </w:p>
        </w:tc>
      </w:tr>
      <w:tr w:rsidR="00B17513" w:rsidRPr="00E900B4" w:rsidTr="003349D6">
        <w:trPr>
          <w:trHeight w:val="495"/>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BE0170" w:rsidRPr="00E900B4" w:rsidRDefault="00B17513" w:rsidP="00E900B4">
            <w:pPr>
              <w:spacing w:after="0" w:line="240" w:lineRule="auto"/>
              <w:jc w:val="center"/>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К.М.06.02.ДВ.01.01 Формирование информационно-коммуникационной компетентности младших школьников</w:t>
            </w:r>
          </w:p>
          <w:p w:rsidR="007C2043" w:rsidRPr="00E900B4" w:rsidRDefault="007C2043" w:rsidP="00E900B4">
            <w:pPr>
              <w:spacing w:after="0" w:line="240" w:lineRule="auto"/>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Основные информационные ресурсы ИКТ. </w:t>
            </w:r>
          </w:p>
          <w:p w:rsidR="007C2043" w:rsidRPr="00E900B4" w:rsidRDefault="007C2043"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Базовые понятия в методике обучения информатике. Типология форм образовательной деятельности в области ИКТ. Современные методы и технологии обучения и диагностики при изучении ИКТ. Особенности методов и технологий </w:t>
            </w:r>
            <w:proofErr w:type="spellStart"/>
            <w:r w:rsidRPr="00E900B4">
              <w:rPr>
                <w:rFonts w:ascii="Times New Roman" w:eastAsia="Times New Roman" w:hAnsi="Times New Roman" w:cs="Times New Roman"/>
                <w:sz w:val="24"/>
                <w:szCs w:val="24"/>
              </w:rPr>
              <w:t>системно-деятельностного</w:t>
            </w:r>
            <w:proofErr w:type="spellEnd"/>
            <w:r w:rsidRPr="00E900B4">
              <w:rPr>
                <w:rFonts w:ascii="Times New Roman" w:eastAsia="Times New Roman" w:hAnsi="Times New Roman" w:cs="Times New Roman"/>
                <w:sz w:val="24"/>
                <w:szCs w:val="24"/>
              </w:rPr>
              <w:t xml:space="preserve"> подхода к организации образовательной деятельности в изучении ИКТ. Педагогические функции курса информатики в начальной школе: формирование научного мировоззрения, развитие мышления и способностей учащихся, подготовка школьников к жизни и труду в информационном обществе, к продолжению образования.  </w:t>
            </w:r>
          </w:p>
          <w:p w:rsidR="007C2043" w:rsidRPr="00E900B4" w:rsidRDefault="007C2043"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Стандарт школьного образования по информатике. </w:t>
            </w:r>
          </w:p>
          <w:p w:rsidR="007C2043" w:rsidRPr="00E900B4" w:rsidRDefault="007C2043"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ФГОС. Структура, содержание, назначение, место ФГОС в системе нормативно-правового и учебно-методического обеспечения общего образования. Требования </w:t>
            </w:r>
            <w:r w:rsidRPr="00E900B4">
              <w:rPr>
                <w:rFonts w:ascii="Times New Roman" w:eastAsia="Times New Roman" w:hAnsi="Times New Roman" w:cs="Times New Roman"/>
                <w:sz w:val="24"/>
                <w:szCs w:val="24"/>
              </w:rPr>
              <w:lastRenderedPageBreak/>
              <w:t xml:space="preserve">образовательных стандартов НОО и примерных основных образовательных программ общего образования к результатам и условиям организации образовательной деятельности. </w:t>
            </w:r>
          </w:p>
          <w:p w:rsidR="007C2043" w:rsidRPr="00E900B4" w:rsidRDefault="007C2043"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Цели и задачи школьной информатики. </w:t>
            </w:r>
          </w:p>
          <w:p w:rsidR="007C2043" w:rsidRPr="00E900B4" w:rsidRDefault="007C2043"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Цели и задачи школьной информатики. Роль информатики в формировании мировоззрения и научной картины мира. Алгоритмическая культура, компьютерная грамотность, информационная культура, информационная компетентность, коммуникационная компетентность. Основные содержательные линии курса информатики. Структура обучения информатике в начальной школе. Роль и место информатики в начальных классах. Необходимость преподавания информатики в начальной школе. Нормативно-методическое обеспечение курса информатики и информационных технологий в начальной школе. ФГОС НОО: роль и место информатики в начальной школе. Содержание курса информатики. Концепция непрерывного курса информатики.  Возможности образовательной среды для достижения личностных, </w:t>
            </w:r>
            <w:proofErr w:type="spellStart"/>
            <w:r w:rsidRPr="00E900B4">
              <w:rPr>
                <w:rFonts w:ascii="Times New Roman" w:eastAsia="Times New Roman" w:hAnsi="Times New Roman" w:cs="Times New Roman"/>
                <w:sz w:val="24"/>
                <w:szCs w:val="24"/>
              </w:rPr>
              <w:t>метапредметных</w:t>
            </w:r>
            <w:proofErr w:type="spellEnd"/>
            <w:r w:rsidRPr="00E900B4">
              <w:rPr>
                <w:rFonts w:ascii="Times New Roman" w:eastAsia="Times New Roman" w:hAnsi="Times New Roman" w:cs="Times New Roman"/>
                <w:sz w:val="24"/>
                <w:szCs w:val="24"/>
              </w:rPr>
              <w:t xml:space="preserve"> и предметных результатов обучения и обеспечения качества учебно-воспитательного процесса средствами преподаваемого учебного предмета.  </w:t>
            </w:r>
          </w:p>
          <w:p w:rsidR="007C2043" w:rsidRPr="00E900B4" w:rsidRDefault="007C2043"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Особенности формирования ИКТ компетенций младших школьников.</w:t>
            </w:r>
          </w:p>
          <w:p w:rsidR="007C2043" w:rsidRPr="00E900B4" w:rsidRDefault="007C2043"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Организация обучения </w:t>
            </w:r>
            <w:proofErr w:type="spellStart"/>
            <w:proofErr w:type="gramStart"/>
            <w:r w:rsidRPr="00E900B4">
              <w:rPr>
                <w:rFonts w:ascii="Times New Roman" w:eastAsia="Times New Roman" w:hAnsi="Times New Roman" w:cs="Times New Roman"/>
                <w:sz w:val="24"/>
                <w:szCs w:val="24"/>
              </w:rPr>
              <w:t>ИКТ-компетентности</w:t>
            </w:r>
            <w:proofErr w:type="spellEnd"/>
            <w:proofErr w:type="gramEnd"/>
            <w:r w:rsidRPr="00E900B4">
              <w:rPr>
                <w:rFonts w:ascii="Times New Roman" w:eastAsia="Times New Roman" w:hAnsi="Times New Roman" w:cs="Times New Roman"/>
                <w:sz w:val="24"/>
                <w:szCs w:val="24"/>
              </w:rPr>
              <w:t xml:space="preserve">  в начальной школе. Методы преподавания. Система организационных форм обучения.  Выбор форм обучения. Новые формы учебного процесса. Сочетание коллективных и индивидуальных видов учебной деятельности на уроках. Рабочая программа по информатике. Тематическое и поурочное планирование учебного процесса по курсу информатики. </w:t>
            </w:r>
          </w:p>
          <w:p w:rsidR="007C2043" w:rsidRPr="00E900B4" w:rsidRDefault="007C2043"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Урок - основная форма учебной  работы. </w:t>
            </w:r>
          </w:p>
          <w:p w:rsidR="007C2043" w:rsidRPr="00E900B4" w:rsidRDefault="007C2043"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Особенности уроков на базе класса персональных компьютеров. Формы организации учебного процесса. Виды уроков. План урока, его основные составляющие. Технологическая карта урока информатики. Сценарий урока. Нетрадиционные уроки. Анализ урока. Информационная учебная среда кабинета информатики для учащихся начальной школы. </w:t>
            </w:r>
            <w:proofErr w:type="spellStart"/>
            <w:r w:rsidRPr="00E900B4">
              <w:rPr>
                <w:rFonts w:ascii="Times New Roman" w:eastAsia="Times New Roman" w:hAnsi="Times New Roman" w:cs="Times New Roman"/>
                <w:sz w:val="24"/>
                <w:szCs w:val="24"/>
              </w:rPr>
              <w:t>Здоровьесберегающие</w:t>
            </w:r>
            <w:proofErr w:type="spellEnd"/>
            <w:r w:rsidRPr="00E900B4">
              <w:rPr>
                <w:rFonts w:ascii="Times New Roman" w:eastAsia="Times New Roman" w:hAnsi="Times New Roman" w:cs="Times New Roman"/>
                <w:sz w:val="24"/>
                <w:szCs w:val="24"/>
              </w:rPr>
              <w:t xml:space="preserve"> технологии на уроках информатики. Новые подходы к оцениванию. Домашнее задание, оценка его объема и времени выполнения. Источники научной информации для подготовки к урокам информатики</w:t>
            </w:r>
            <w:proofErr w:type="gramStart"/>
            <w:r w:rsidRPr="00E900B4">
              <w:rPr>
                <w:rFonts w:ascii="Times New Roman" w:eastAsia="Times New Roman" w:hAnsi="Times New Roman" w:cs="Times New Roman"/>
                <w:sz w:val="24"/>
                <w:szCs w:val="24"/>
              </w:rPr>
              <w:t xml:space="preserve"> .</w:t>
            </w:r>
            <w:proofErr w:type="gramEnd"/>
          </w:p>
          <w:p w:rsidR="007C2043" w:rsidRPr="00E900B4" w:rsidRDefault="007C2043"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Содержание пропедевтического курс информатики.</w:t>
            </w:r>
          </w:p>
          <w:p w:rsidR="007C2043" w:rsidRPr="00E900B4" w:rsidRDefault="007C2043"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Содержание пропедевтического курса. Обзор и анализ УМК по информатике для начальной школы. Характеристика УМК по информатике для начальных классов. Анализ рекомендованных УМК по информатике для начальной школы.  Формы и методы пропедевтики основных понятий  информатики. Особенности преподавания информатики младшим школьникам. Современные школьные учебники и учебные пособия, их многообразие и особенности. </w:t>
            </w:r>
            <w:proofErr w:type="spellStart"/>
            <w:r w:rsidRPr="00E900B4">
              <w:rPr>
                <w:rFonts w:ascii="Times New Roman" w:eastAsia="Times New Roman" w:hAnsi="Times New Roman" w:cs="Times New Roman"/>
                <w:sz w:val="24"/>
                <w:szCs w:val="24"/>
              </w:rPr>
              <w:t>Бескомпьютерный</w:t>
            </w:r>
            <w:proofErr w:type="spellEnd"/>
            <w:r w:rsidRPr="00E900B4">
              <w:rPr>
                <w:rFonts w:ascii="Times New Roman" w:eastAsia="Times New Roman" w:hAnsi="Times New Roman" w:cs="Times New Roman"/>
                <w:sz w:val="24"/>
                <w:szCs w:val="24"/>
              </w:rPr>
              <w:t xml:space="preserve"> вариант преподавания информатики. Преподавание информатики с применением компьютера. </w:t>
            </w:r>
          </w:p>
          <w:p w:rsidR="007C2043" w:rsidRPr="00E900B4" w:rsidRDefault="007C2043"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Организация проверки и оценки результатов обучения. </w:t>
            </w:r>
          </w:p>
          <w:p w:rsidR="007C2043" w:rsidRPr="00E900B4" w:rsidRDefault="007C2043"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Современные методы и технологии диагностики. Функции проверки и оценки результатов обучения в учебном процессе. Виды и формы проверки. Критерии оценки. Электронный журнал. Компьютер как средство проверки и оценки. Особенности проверки и оценки в условиях внедрения ФГОС. Формирующее оценивание.</w:t>
            </w:r>
          </w:p>
          <w:p w:rsidR="007C2043" w:rsidRPr="00E900B4" w:rsidRDefault="007C2043"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Интерактивные технологии формирования </w:t>
            </w:r>
            <w:proofErr w:type="spellStart"/>
            <w:r w:rsidRPr="00E900B4">
              <w:rPr>
                <w:rFonts w:ascii="Times New Roman" w:eastAsia="Times New Roman" w:hAnsi="Times New Roman" w:cs="Times New Roman"/>
                <w:sz w:val="24"/>
                <w:szCs w:val="24"/>
              </w:rPr>
              <w:t>ИКТ-компетенций</w:t>
            </w:r>
            <w:proofErr w:type="spellEnd"/>
            <w:r w:rsidRPr="00E900B4">
              <w:rPr>
                <w:rFonts w:ascii="Times New Roman" w:eastAsia="Times New Roman" w:hAnsi="Times New Roman" w:cs="Times New Roman"/>
                <w:sz w:val="24"/>
                <w:szCs w:val="24"/>
              </w:rPr>
              <w:t xml:space="preserve"> младших школьников.  </w:t>
            </w:r>
          </w:p>
          <w:p w:rsidR="007C2043" w:rsidRPr="00E900B4" w:rsidRDefault="007C2043"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Компьютерные развивающие среды для начальной школы. Общее представление о программно-методических комплексах по информатике для начальных классов. «Мир информатики», «</w:t>
            </w:r>
            <w:proofErr w:type="spellStart"/>
            <w:r w:rsidRPr="00E900B4">
              <w:rPr>
                <w:rFonts w:ascii="Times New Roman" w:eastAsia="Times New Roman" w:hAnsi="Times New Roman" w:cs="Times New Roman"/>
                <w:sz w:val="24"/>
                <w:szCs w:val="24"/>
              </w:rPr>
              <w:t>Роботландия</w:t>
            </w:r>
            <w:proofErr w:type="spellEnd"/>
            <w:r w:rsidRPr="00E900B4">
              <w:rPr>
                <w:rFonts w:ascii="Times New Roman" w:eastAsia="Times New Roman" w:hAnsi="Times New Roman" w:cs="Times New Roman"/>
                <w:sz w:val="24"/>
                <w:szCs w:val="24"/>
              </w:rPr>
              <w:t>», «</w:t>
            </w:r>
            <w:proofErr w:type="spellStart"/>
            <w:r w:rsidRPr="00E900B4">
              <w:rPr>
                <w:rFonts w:ascii="Times New Roman" w:eastAsia="Times New Roman" w:hAnsi="Times New Roman" w:cs="Times New Roman"/>
                <w:sz w:val="24"/>
                <w:szCs w:val="24"/>
              </w:rPr>
              <w:t>Перволого</w:t>
            </w:r>
            <w:proofErr w:type="spellEnd"/>
            <w:r w:rsidRPr="00E900B4">
              <w:rPr>
                <w:rFonts w:ascii="Times New Roman" w:eastAsia="Times New Roman" w:hAnsi="Times New Roman" w:cs="Times New Roman"/>
                <w:sz w:val="24"/>
                <w:szCs w:val="24"/>
              </w:rPr>
              <w:t xml:space="preserve">», «Страна Фантазия». Элементы программирования в начальной школе. </w:t>
            </w:r>
            <w:proofErr w:type="spellStart"/>
            <w:r w:rsidRPr="00E900B4">
              <w:rPr>
                <w:rFonts w:ascii="Times New Roman" w:eastAsia="Times New Roman" w:hAnsi="Times New Roman" w:cs="Times New Roman"/>
                <w:sz w:val="24"/>
                <w:szCs w:val="24"/>
              </w:rPr>
              <w:t>Скретч</w:t>
            </w:r>
            <w:proofErr w:type="spellEnd"/>
            <w:r w:rsidRPr="00E900B4">
              <w:rPr>
                <w:rFonts w:ascii="Times New Roman" w:eastAsia="Times New Roman" w:hAnsi="Times New Roman" w:cs="Times New Roman"/>
                <w:sz w:val="24"/>
                <w:szCs w:val="24"/>
              </w:rPr>
              <w:t xml:space="preserve"> в начальной школе. </w:t>
            </w:r>
            <w:proofErr w:type="spellStart"/>
            <w:r w:rsidRPr="00E900B4">
              <w:rPr>
                <w:rFonts w:ascii="Times New Roman" w:eastAsia="Times New Roman" w:hAnsi="Times New Roman" w:cs="Times New Roman"/>
                <w:sz w:val="24"/>
                <w:szCs w:val="24"/>
              </w:rPr>
              <w:t>Онлайн</w:t>
            </w:r>
            <w:proofErr w:type="spellEnd"/>
            <w:r w:rsidRPr="00E900B4">
              <w:rPr>
                <w:rFonts w:ascii="Times New Roman" w:eastAsia="Times New Roman" w:hAnsi="Times New Roman" w:cs="Times New Roman"/>
                <w:sz w:val="24"/>
                <w:szCs w:val="24"/>
              </w:rPr>
              <w:t xml:space="preserve"> ресурсы для пропедевтики обучения программированию в начальной школе. Методика применения программных средств и их воздействие на познавательную деятельность младших школьников в процессе обучения. Учебные проекты по информатике в начальной школе. </w:t>
            </w:r>
            <w:r w:rsidRPr="00E900B4">
              <w:rPr>
                <w:rFonts w:ascii="Times New Roman" w:eastAsia="Times New Roman" w:hAnsi="Times New Roman" w:cs="Times New Roman"/>
                <w:sz w:val="24"/>
                <w:szCs w:val="24"/>
              </w:rPr>
              <w:lastRenderedPageBreak/>
              <w:t xml:space="preserve">Методика работы с программными продуктами для начальной школы. Современные интерактивные методы и технологии обучения и диагностики Дидактические принципы построения аудио-, видео- и компьютерных учебных пособий. Типология учебных аудио-, видео- и компьютерных пособий и методика их применения. Банк аудио-, видео- и компьютерных учебных материалов по информатике и ИКТ. Цели и задачи использования информационных и коммуникационных технологий в образовании. ИКТ в реализации информационных и информационно - </w:t>
            </w:r>
            <w:proofErr w:type="spellStart"/>
            <w:r w:rsidRPr="00E900B4">
              <w:rPr>
                <w:rFonts w:ascii="Times New Roman" w:eastAsia="Times New Roman" w:hAnsi="Times New Roman" w:cs="Times New Roman"/>
                <w:sz w:val="24"/>
                <w:szCs w:val="24"/>
              </w:rPr>
              <w:t>деятельностных</w:t>
            </w:r>
            <w:proofErr w:type="spellEnd"/>
            <w:r w:rsidRPr="00E900B4">
              <w:rPr>
                <w:rFonts w:ascii="Times New Roman" w:eastAsia="Times New Roman" w:hAnsi="Times New Roman" w:cs="Times New Roman"/>
                <w:sz w:val="24"/>
                <w:szCs w:val="24"/>
              </w:rPr>
              <w:t xml:space="preserve"> моделей в обучения. Методология и технология </w:t>
            </w:r>
            <w:proofErr w:type="spellStart"/>
            <w:r w:rsidRPr="00E900B4">
              <w:rPr>
                <w:rFonts w:ascii="Times New Roman" w:eastAsia="Times New Roman" w:hAnsi="Times New Roman" w:cs="Times New Roman"/>
                <w:sz w:val="24"/>
                <w:szCs w:val="24"/>
              </w:rPr>
              <w:t>учебно</w:t>
            </w:r>
            <w:proofErr w:type="spellEnd"/>
            <w:r w:rsidRPr="00E900B4">
              <w:rPr>
                <w:rFonts w:ascii="Times New Roman" w:eastAsia="Times New Roman" w:hAnsi="Times New Roman" w:cs="Times New Roman"/>
                <w:sz w:val="24"/>
                <w:szCs w:val="24"/>
              </w:rPr>
              <w:t xml:space="preserve"> – воспитательного процесса с использованием современных электронных средств обучения. ИКТ в реализации системы контроля, оценки и мониторинга учебных достижений учащихся. Проектирование учебной познавательной среды. Электронная образовательная среда. Внешняя информационная среда в обучении информатике. Информационная среда школы. Средства обучения и кабинет  информатики.  </w:t>
            </w:r>
          </w:p>
          <w:p w:rsidR="007C2043" w:rsidRPr="00E900B4" w:rsidRDefault="007C2043"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Внеурочная работа по информатике.</w:t>
            </w:r>
          </w:p>
          <w:p w:rsidR="007C2043" w:rsidRPr="00E900B4" w:rsidRDefault="007C2043"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 Внеурочная работа по предмету - основные понятия. Требования ФГОС к организации внеурочной работы. Требования образовательных стандартов к личностным результатам образовательной деятельности. Педагогические технологиях решения задач воспитания и духовно-нравственного развития во </w:t>
            </w:r>
            <w:proofErr w:type="spellStart"/>
            <w:r w:rsidRPr="00E900B4">
              <w:rPr>
                <w:rFonts w:ascii="Times New Roman" w:eastAsia="Times New Roman" w:hAnsi="Times New Roman" w:cs="Times New Roman"/>
                <w:sz w:val="24"/>
                <w:szCs w:val="24"/>
              </w:rPr>
              <w:t>внеучебной</w:t>
            </w:r>
            <w:proofErr w:type="spellEnd"/>
            <w:r w:rsidRPr="00E900B4">
              <w:rPr>
                <w:rFonts w:ascii="Times New Roman" w:eastAsia="Times New Roman" w:hAnsi="Times New Roman" w:cs="Times New Roman"/>
                <w:sz w:val="24"/>
                <w:szCs w:val="24"/>
              </w:rPr>
              <w:t xml:space="preserve"> деятельности по информатике. Методы организации сотрудничества обучающихся, поддержки активности и инициативности, самостоятельности обучающихся, развития творческих способностей. Назначение и особенности использования активных методов и технологий, обеспечивающих развитие у обучающихся творческих способностей, готовности к сотрудничеству, активности, инициативности и самостоятельности.  </w:t>
            </w:r>
          </w:p>
          <w:p w:rsidR="007C2043" w:rsidRPr="00E900B4" w:rsidRDefault="007C2043"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Конкурсы и олимпиады по информатике. Дистанционные конкурсы, проекты, олимпиады по информатике. Интернет конкурсы: методика проведения, организации участия учащихся в конкурсах: «Кит », «</w:t>
            </w:r>
            <w:proofErr w:type="spellStart"/>
            <w:r w:rsidRPr="00E900B4">
              <w:rPr>
                <w:rFonts w:ascii="Times New Roman" w:eastAsia="Times New Roman" w:hAnsi="Times New Roman" w:cs="Times New Roman"/>
                <w:sz w:val="24"/>
                <w:szCs w:val="24"/>
              </w:rPr>
              <w:t>Инфознайка</w:t>
            </w:r>
            <w:proofErr w:type="spellEnd"/>
            <w:r w:rsidRPr="00E900B4">
              <w:rPr>
                <w:rFonts w:ascii="Times New Roman" w:eastAsia="Times New Roman" w:hAnsi="Times New Roman" w:cs="Times New Roman"/>
                <w:sz w:val="24"/>
                <w:szCs w:val="24"/>
              </w:rPr>
              <w:t>», «</w:t>
            </w:r>
            <w:proofErr w:type="spellStart"/>
            <w:r w:rsidRPr="00E900B4">
              <w:rPr>
                <w:rFonts w:ascii="Times New Roman" w:eastAsia="Times New Roman" w:hAnsi="Times New Roman" w:cs="Times New Roman"/>
                <w:sz w:val="24"/>
                <w:szCs w:val="24"/>
              </w:rPr>
              <w:t>Интернешка</w:t>
            </w:r>
            <w:proofErr w:type="spellEnd"/>
            <w:r w:rsidRPr="00E900B4">
              <w:rPr>
                <w:rFonts w:ascii="Times New Roman" w:eastAsia="Times New Roman" w:hAnsi="Times New Roman" w:cs="Times New Roman"/>
                <w:sz w:val="24"/>
                <w:szCs w:val="24"/>
              </w:rPr>
              <w:t xml:space="preserve">» и др. Дидактические игры и игровые методы в преподавании информатики. </w:t>
            </w:r>
            <w:proofErr w:type="spellStart"/>
            <w:r w:rsidRPr="00E900B4">
              <w:rPr>
                <w:rFonts w:ascii="Times New Roman" w:eastAsia="Times New Roman" w:hAnsi="Times New Roman" w:cs="Times New Roman"/>
                <w:sz w:val="24"/>
                <w:szCs w:val="24"/>
              </w:rPr>
              <w:t>GСompris</w:t>
            </w:r>
            <w:proofErr w:type="spellEnd"/>
            <w:r w:rsidRPr="00E900B4">
              <w:rPr>
                <w:rFonts w:ascii="Times New Roman" w:eastAsia="Times New Roman" w:hAnsi="Times New Roman" w:cs="Times New Roman"/>
                <w:sz w:val="24"/>
                <w:szCs w:val="24"/>
              </w:rPr>
              <w:t xml:space="preserve">, </w:t>
            </w:r>
            <w:proofErr w:type="spellStart"/>
            <w:r w:rsidRPr="00E900B4">
              <w:rPr>
                <w:rFonts w:ascii="Times New Roman" w:eastAsia="Times New Roman" w:hAnsi="Times New Roman" w:cs="Times New Roman"/>
                <w:sz w:val="24"/>
                <w:szCs w:val="24"/>
              </w:rPr>
              <w:t>Kodable</w:t>
            </w:r>
            <w:proofErr w:type="spellEnd"/>
            <w:r w:rsidRPr="00E900B4">
              <w:rPr>
                <w:rFonts w:ascii="Times New Roman" w:eastAsia="Times New Roman" w:hAnsi="Times New Roman" w:cs="Times New Roman"/>
                <w:sz w:val="24"/>
                <w:szCs w:val="24"/>
              </w:rPr>
              <w:t xml:space="preserve">, </w:t>
            </w:r>
            <w:proofErr w:type="spellStart"/>
            <w:r w:rsidRPr="00E900B4">
              <w:rPr>
                <w:rFonts w:ascii="Times New Roman" w:eastAsia="Times New Roman" w:hAnsi="Times New Roman" w:cs="Times New Roman"/>
                <w:sz w:val="24"/>
                <w:szCs w:val="24"/>
              </w:rPr>
              <w:t>Lightbot</w:t>
            </w:r>
            <w:proofErr w:type="spellEnd"/>
            <w:r w:rsidRPr="00E900B4">
              <w:rPr>
                <w:rFonts w:ascii="Times New Roman" w:eastAsia="Times New Roman" w:hAnsi="Times New Roman" w:cs="Times New Roman"/>
                <w:sz w:val="24"/>
                <w:szCs w:val="24"/>
              </w:rPr>
              <w:t xml:space="preserve">, </w:t>
            </w:r>
            <w:proofErr w:type="spellStart"/>
            <w:r w:rsidRPr="00E900B4">
              <w:rPr>
                <w:rFonts w:ascii="Times New Roman" w:eastAsia="Times New Roman" w:hAnsi="Times New Roman" w:cs="Times New Roman"/>
                <w:sz w:val="24"/>
                <w:szCs w:val="24"/>
              </w:rPr>
              <w:t>ScratchJr</w:t>
            </w:r>
            <w:proofErr w:type="spellEnd"/>
            <w:r w:rsidRPr="00E900B4">
              <w:rPr>
                <w:rFonts w:ascii="Times New Roman" w:eastAsia="Times New Roman" w:hAnsi="Times New Roman" w:cs="Times New Roman"/>
                <w:sz w:val="24"/>
                <w:szCs w:val="24"/>
              </w:rPr>
              <w:t xml:space="preserve">, </w:t>
            </w:r>
            <w:proofErr w:type="spellStart"/>
            <w:r w:rsidRPr="00E900B4">
              <w:rPr>
                <w:rFonts w:ascii="Times New Roman" w:eastAsia="Times New Roman" w:hAnsi="Times New Roman" w:cs="Times New Roman"/>
                <w:sz w:val="24"/>
                <w:szCs w:val="24"/>
              </w:rPr>
              <w:t>Пиктомир</w:t>
            </w:r>
            <w:proofErr w:type="spellEnd"/>
            <w:r w:rsidRPr="00E900B4">
              <w:rPr>
                <w:rFonts w:ascii="Times New Roman" w:eastAsia="Times New Roman" w:hAnsi="Times New Roman" w:cs="Times New Roman"/>
                <w:sz w:val="24"/>
                <w:szCs w:val="24"/>
              </w:rPr>
              <w:t xml:space="preserve">. Кружковая работа по информатике в начальной школе. Интернет конкурсы по информатике в начальной школе. Робототехника в начальной школе. Проектная работа по информатике и ИКТ как форма внеурочной работы. Интернет форма внеурочной работы по информатике.  Особенности использования педагогами и обучающимися электронной образовательной среды образовательной организации во внеурочной работе по информатике. Основные типы и наиболее значимые интернет-ресурсы и </w:t>
            </w:r>
            <w:proofErr w:type="spellStart"/>
            <w:proofErr w:type="gramStart"/>
            <w:r w:rsidRPr="00E900B4">
              <w:rPr>
                <w:rFonts w:ascii="Times New Roman" w:eastAsia="Times New Roman" w:hAnsi="Times New Roman" w:cs="Times New Roman"/>
                <w:sz w:val="24"/>
                <w:szCs w:val="24"/>
              </w:rPr>
              <w:t>интернет-сервисы</w:t>
            </w:r>
            <w:proofErr w:type="spellEnd"/>
            <w:proofErr w:type="gramEnd"/>
            <w:r w:rsidRPr="00E900B4">
              <w:rPr>
                <w:rFonts w:ascii="Times New Roman" w:eastAsia="Times New Roman" w:hAnsi="Times New Roman" w:cs="Times New Roman"/>
                <w:sz w:val="24"/>
                <w:szCs w:val="24"/>
              </w:rPr>
              <w:t>, адресованные педагогам и обучающимся для использования во внеурочной работе по информатике.</w:t>
            </w:r>
          </w:p>
        </w:tc>
      </w:tr>
      <w:tr w:rsidR="00B17513" w:rsidRPr="00E900B4" w:rsidTr="003349D6">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B17513" w:rsidRPr="00E900B4" w:rsidRDefault="00B17513" w:rsidP="00E900B4">
            <w:pPr>
              <w:spacing w:after="0" w:line="240" w:lineRule="auto"/>
              <w:jc w:val="center"/>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lastRenderedPageBreak/>
              <w:t>К.М.06.02.ДВ.01.02 Электронные образовательные ресурсы в начальном образовании</w:t>
            </w:r>
          </w:p>
          <w:p w:rsidR="00F315E4" w:rsidRDefault="00F315E4" w:rsidP="00E900B4">
            <w:pPr>
              <w:spacing w:after="0" w:line="240" w:lineRule="auto"/>
              <w:jc w:val="both"/>
              <w:rPr>
                <w:rFonts w:ascii="Times New Roman" w:eastAsia="Times New Roman" w:hAnsi="Times New Roman" w:cs="Times New Roman"/>
                <w:sz w:val="24"/>
                <w:szCs w:val="24"/>
              </w:rPr>
            </w:pPr>
            <w:r>
              <w:rPr>
                <w:rFonts w:ascii="Times New Roman" w:hAnsi="Times New Roman" w:cs="Times New Roman"/>
                <w:b/>
                <w:color w:val="000000"/>
                <w:sz w:val="24"/>
                <w:szCs w:val="24"/>
              </w:rPr>
              <w:t>Информационно-образовательная среда.</w:t>
            </w:r>
          </w:p>
          <w:p w:rsidR="00EE2AC9" w:rsidRDefault="00F315E4" w:rsidP="00E900B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Понятие информационно-образовательной среды.</w:t>
            </w:r>
          </w:p>
          <w:p w:rsidR="00F315E4" w:rsidRDefault="00F315E4" w:rsidP="00E900B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Се</w:t>
            </w:r>
            <w:r w:rsidRPr="00D97066">
              <w:rPr>
                <w:rFonts w:ascii="Times New Roman" w:hAnsi="Times New Roman" w:cs="Times New Roman"/>
                <w:color w:val="000000"/>
                <w:sz w:val="24"/>
                <w:szCs w:val="24"/>
              </w:rPr>
              <w:t>т</w:t>
            </w:r>
            <w:r>
              <w:rPr>
                <w:rFonts w:ascii="Times New Roman" w:hAnsi="Times New Roman" w:cs="Times New Roman"/>
                <w:color w:val="000000"/>
                <w:sz w:val="24"/>
                <w:szCs w:val="24"/>
              </w:rPr>
              <w:t>е</w:t>
            </w:r>
            <w:r w:rsidRPr="00D97066">
              <w:rPr>
                <w:rFonts w:ascii="Times New Roman" w:hAnsi="Times New Roman" w:cs="Times New Roman"/>
                <w:color w:val="000000"/>
                <w:sz w:val="24"/>
                <w:szCs w:val="24"/>
              </w:rPr>
              <w:t>вые ресурсы для формирования электронной образовательной среды.</w:t>
            </w:r>
          </w:p>
          <w:p w:rsidR="00F315E4" w:rsidRDefault="00F315E4" w:rsidP="00E900B4">
            <w:pPr>
              <w:spacing w:after="0" w:line="240" w:lineRule="auto"/>
              <w:jc w:val="both"/>
              <w:rPr>
                <w:rFonts w:ascii="Times New Roman" w:hAnsi="Times New Roman" w:cs="Times New Roman"/>
                <w:b/>
                <w:color w:val="000000"/>
                <w:sz w:val="24"/>
                <w:szCs w:val="24"/>
              </w:rPr>
            </w:pPr>
            <w:proofErr w:type="spellStart"/>
            <w:r w:rsidRPr="00D97066">
              <w:rPr>
                <w:rFonts w:ascii="Times New Roman" w:hAnsi="Times New Roman" w:cs="Times New Roman"/>
                <w:b/>
                <w:color w:val="000000"/>
                <w:sz w:val="24"/>
                <w:szCs w:val="24"/>
              </w:rPr>
              <w:t>Мультимедийные</w:t>
            </w:r>
            <w:proofErr w:type="spellEnd"/>
            <w:r w:rsidRPr="00D97066">
              <w:rPr>
                <w:rFonts w:ascii="Times New Roman" w:hAnsi="Times New Roman" w:cs="Times New Roman"/>
                <w:b/>
                <w:color w:val="000000"/>
                <w:sz w:val="24"/>
                <w:szCs w:val="24"/>
              </w:rPr>
              <w:t xml:space="preserve"> технологии в начальном образовании</w:t>
            </w:r>
            <w:r>
              <w:rPr>
                <w:rFonts w:ascii="Times New Roman" w:hAnsi="Times New Roman" w:cs="Times New Roman"/>
                <w:b/>
                <w:color w:val="000000"/>
                <w:sz w:val="24"/>
                <w:szCs w:val="24"/>
              </w:rPr>
              <w:t>.</w:t>
            </w:r>
          </w:p>
          <w:p w:rsidR="00F315E4" w:rsidRDefault="00F315E4" w:rsidP="00E900B4">
            <w:pPr>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Мультимедийные</w:t>
            </w:r>
            <w:proofErr w:type="spellEnd"/>
            <w:r>
              <w:rPr>
                <w:rFonts w:ascii="Times New Roman" w:hAnsi="Times New Roman" w:cs="Times New Roman"/>
                <w:color w:val="000000"/>
                <w:sz w:val="24"/>
                <w:szCs w:val="24"/>
              </w:rPr>
              <w:t xml:space="preserve"> образовательные ресурсы.</w:t>
            </w:r>
          </w:p>
          <w:p w:rsidR="00F315E4" w:rsidRDefault="00F315E4" w:rsidP="00E900B4">
            <w:pPr>
              <w:spacing w:after="0" w:line="240" w:lineRule="auto"/>
              <w:jc w:val="both"/>
              <w:rPr>
                <w:rFonts w:ascii="Times New Roman" w:hAnsi="Times New Roman" w:cs="Times New Roman"/>
                <w:color w:val="000000"/>
                <w:sz w:val="24"/>
                <w:szCs w:val="24"/>
              </w:rPr>
            </w:pPr>
            <w:r w:rsidRPr="00D97066">
              <w:rPr>
                <w:rFonts w:ascii="Times New Roman" w:hAnsi="Times New Roman" w:cs="Times New Roman"/>
                <w:color w:val="000000"/>
                <w:sz w:val="24"/>
                <w:szCs w:val="24"/>
              </w:rPr>
              <w:t>Применение прикладных программ в образовательном процессе.</w:t>
            </w:r>
          </w:p>
          <w:p w:rsidR="00F315E4" w:rsidRDefault="00F315E4" w:rsidP="00E900B4">
            <w:pPr>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Видеоуроки</w:t>
            </w:r>
            <w:proofErr w:type="spellEnd"/>
            <w:r>
              <w:rPr>
                <w:rFonts w:ascii="Times New Roman" w:hAnsi="Times New Roman" w:cs="Times New Roman"/>
                <w:color w:val="000000"/>
                <w:sz w:val="24"/>
                <w:szCs w:val="24"/>
              </w:rPr>
              <w:t>.</w:t>
            </w:r>
          </w:p>
          <w:p w:rsidR="00F315E4" w:rsidRDefault="00F315E4" w:rsidP="00E900B4">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Электронные образовательные ресурсы.</w:t>
            </w:r>
          </w:p>
          <w:p w:rsidR="00F315E4" w:rsidRDefault="00F315E4" w:rsidP="00E900B4">
            <w:pPr>
              <w:spacing w:after="0" w:line="240" w:lineRule="auto"/>
              <w:jc w:val="both"/>
              <w:rPr>
                <w:rFonts w:ascii="Times New Roman" w:hAnsi="Times New Roman" w:cs="Times New Roman"/>
                <w:color w:val="000000"/>
                <w:sz w:val="24"/>
                <w:szCs w:val="24"/>
              </w:rPr>
            </w:pPr>
            <w:r w:rsidRPr="00D97066">
              <w:rPr>
                <w:rFonts w:ascii="Times New Roman" w:hAnsi="Times New Roman" w:cs="Times New Roman"/>
                <w:color w:val="000000"/>
                <w:sz w:val="24"/>
                <w:szCs w:val="24"/>
              </w:rPr>
              <w:t>Понятие электронного образовательного ресурса (ЭОР).</w:t>
            </w:r>
          </w:p>
          <w:p w:rsidR="00F315E4" w:rsidRDefault="00F315E4" w:rsidP="00E900B4">
            <w:pPr>
              <w:spacing w:after="0" w:line="240" w:lineRule="auto"/>
              <w:jc w:val="both"/>
              <w:rPr>
                <w:rFonts w:ascii="Times New Roman" w:hAnsi="Times New Roman" w:cs="Times New Roman"/>
                <w:color w:val="000000"/>
                <w:sz w:val="24"/>
                <w:szCs w:val="24"/>
              </w:rPr>
            </w:pPr>
            <w:r w:rsidRPr="00D97066">
              <w:rPr>
                <w:rFonts w:ascii="Times New Roman" w:hAnsi="Times New Roman" w:cs="Times New Roman"/>
                <w:color w:val="000000"/>
                <w:sz w:val="24"/>
                <w:szCs w:val="24"/>
              </w:rPr>
              <w:t>Коллекции ЭОР в российской образовательной среде.</w:t>
            </w:r>
          </w:p>
          <w:p w:rsidR="00F315E4" w:rsidRDefault="00F315E4" w:rsidP="00E900B4">
            <w:pPr>
              <w:spacing w:after="0" w:line="240" w:lineRule="auto"/>
              <w:jc w:val="both"/>
              <w:rPr>
                <w:rFonts w:ascii="Times New Roman" w:hAnsi="Times New Roman" w:cs="Times New Roman"/>
                <w:b/>
                <w:color w:val="000000"/>
                <w:sz w:val="24"/>
                <w:szCs w:val="24"/>
              </w:rPr>
            </w:pPr>
            <w:r w:rsidRPr="00D97066">
              <w:rPr>
                <w:rFonts w:ascii="Times New Roman" w:hAnsi="Times New Roman" w:cs="Times New Roman"/>
                <w:b/>
                <w:color w:val="000000"/>
                <w:sz w:val="24"/>
                <w:szCs w:val="24"/>
              </w:rPr>
              <w:t>Использование коммуникационных технологий в образовании</w:t>
            </w:r>
            <w:r>
              <w:rPr>
                <w:rFonts w:ascii="Times New Roman" w:hAnsi="Times New Roman" w:cs="Times New Roman"/>
                <w:b/>
                <w:color w:val="000000"/>
                <w:sz w:val="24"/>
                <w:szCs w:val="24"/>
              </w:rPr>
              <w:t>.</w:t>
            </w:r>
          </w:p>
          <w:p w:rsidR="00F315E4" w:rsidRDefault="00F315E4" w:rsidP="00E900B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Возможности сетевых технологий.</w:t>
            </w:r>
          </w:p>
          <w:p w:rsidR="00F315E4" w:rsidRPr="00E900B4" w:rsidRDefault="00F315E4" w:rsidP="00E900B4">
            <w:pPr>
              <w:spacing w:after="0" w:line="240" w:lineRule="auto"/>
              <w:jc w:val="both"/>
              <w:rPr>
                <w:rFonts w:ascii="Times New Roman" w:eastAsia="Times New Roman" w:hAnsi="Times New Roman" w:cs="Times New Roman"/>
                <w:sz w:val="24"/>
                <w:szCs w:val="24"/>
                <w:highlight w:val="yellow"/>
              </w:rPr>
            </w:pPr>
            <w:r w:rsidRPr="00D97066">
              <w:rPr>
                <w:rFonts w:ascii="Times New Roman" w:hAnsi="Times New Roman" w:cs="Times New Roman"/>
                <w:color w:val="000000"/>
                <w:sz w:val="24"/>
                <w:szCs w:val="24"/>
              </w:rPr>
              <w:t>Сетевые технологии как средство самообразования и развития.</w:t>
            </w:r>
          </w:p>
        </w:tc>
      </w:tr>
      <w:tr w:rsidR="00B17513" w:rsidRPr="00E900B4" w:rsidTr="003349D6">
        <w:trPr>
          <w:trHeight w:val="825"/>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B17513" w:rsidRPr="00E900B4" w:rsidRDefault="00B17513" w:rsidP="00E900B4">
            <w:pPr>
              <w:spacing w:after="0" w:line="240" w:lineRule="auto"/>
              <w:jc w:val="center"/>
              <w:rPr>
                <w:rFonts w:ascii="Times New Roman" w:eastAsia="Times New Roman" w:hAnsi="Times New Roman" w:cs="Times New Roman"/>
                <w:bCs/>
                <w:sz w:val="24"/>
                <w:szCs w:val="24"/>
              </w:rPr>
            </w:pPr>
            <w:r w:rsidRPr="00E900B4">
              <w:rPr>
                <w:rFonts w:ascii="Times New Roman" w:eastAsia="Times New Roman" w:hAnsi="Times New Roman" w:cs="Times New Roman"/>
                <w:sz w:val="24"/>
                <w:szCs w:val="24"/>
              </w:rPr>
              <w:t xml:space="preserve">К.М.06.03 </w:t>
            </w:r>
            <w:r w:rsidRPr="00E900B4">
              <w:rPr>
                <w:rFonts w:ascii="Times New Roman" w:eastAsia="Times New Roman" w:hAnsi="Times New Roman" w:cs="Times New Roman"/>
                <w:bCs/>
                <w:sz w:val="24"/>
                <w:szCs w:val="24"/>
              </w:rPr>
              <w:t>Модуль "Содержание и методы обучения в предметных областях "Обществознание и естествознание (Окружающий мир)", "Основы духовно-нравственной культуры народов России""</w:t>
            </w:r>
          </w:p>
        </w:tc>
      </w:tr>
      <w:tr w:rsidR="00B17513" w:rsidRPr="00E900B4" w:rsidTr="003349D6">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B17513" w:rsidRPr="00E900B4" w:rsidRDefault="00B17513" w:rsidP="00E900B4">
            <w:pPr>
              <w:spacing w:after="0" w:line="240" w:lineRule="auto"/>
              <w:jc w:val="center"/>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lastRenderedPageBreak/>
              <w:t>К.М.06.03.01 Естествознание</w:t>
            </w:r>
          </w:p>
          <w:p w:rsidR="00F163A6" w:rsidRPr="00E900B4" w:rsidRDefault="00F163A6" w:rsidP="00E900B4">
            <w:pPr>
              <w:spacing w:after="0" w:line="240" w:lineRule="auto"/>
              <w:contextualSpacing/>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Вода, растворы</w:t>
            </w:r>
          </w:p>
          <w:p w:rsidR="00F163A6" w:rsidRPr="00E900B4" w:rsidRDefault="00F163A6" w:rsidP="00E900B4">
            <w:pPr>
              <w:spacing w:after="0" w:line="240" w:lineRule="auto"/>
              <w:ind w:firstLine="709"/>
              <w:contextualSpacing/>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Химическая картина мира как составная часть </w:t>
            </w:r>
            <w:proofErr w:type="spellStart"/>
            <w:r w:rsidRPr="00E900B4">
              <w:rPr>
                <w:rFonts w:ascii="Times New Roman" w:eastAsia="Times New Roman" w:hAnsi="Times New Roman" w:cs="Times New Roman"/>
                <w:sz w:val="24"/>
                <w:szCs w:val="24"/>
              </w:rPr>
              <w:t>естественно-научной</w:t>
            </w:r>
            <w:proofErr w:type="spellEnd"/>
            <w:r w:rsidRPr="00E900B4">
              <w:rPr>
                <w:rFonts w:ascii="Times New Roman" w:eastAsia="Times New Roman" w:hAnsi="Times New Roman" w:cs="Times New Roman"/>
                <w:sz w:val="24"/>
                <w:szCs w:val="24"/>
              </w:rPr>
              <w:t xml:space="preserve"> картины мира. Роль химии в жизни современного общества. Применение достижений современной химии в гуманитарной сфере деятельности общества. Химическое содержание учебной дисциплины «Естествознание» при освоении специальностей СПО социально-экономического и гуманитарного профилей профессионального образования.</w:t>
            </w:r>
          </w:p>
          <w:p w:rsidR="00F163A6" w:rsidRPr="00E900B4" w:rsidRDefault="00F163A6" w:rsidP="00E900B4">
            <w:pPr>
              <w:spacing w:after="0" w:line="240" w:lineRule="auto"/>
              <w:ind w:firstLine="709"/>
              <w:contextualSpacing/>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Предмет химии. Вещество. Атом. Молекула. Химический элемент и формы его существования. Простые и сложные вещества.</w:t>
            </w:r>
          </w:p>
          <w:p w:rsidR="00F163A6" w:rsidRPr="00E900B4" w:rsidRDefault="00F163A6" w:rsidP="00E900B4">
            <w:pPr>
              <w:spacing w:after="0" w:line="240" w:lineRule="auto"/>
              <w:contextualSpacing/>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Основные понятия и законы химии</w:t>
            </w:r>
          </w:p>
          <w:p w:rsidR="00F163A6" w:rsidRPr="00E900B4" w:rsidRDefault="00F163A6" w:rsidP="00E900B4">
            <w:pPr>
              <w:spacing w:after="0" w:line="240" w:lineRule="auto"/>
              <w:ind w:firstLine="709"/>
              <w:contextualSpacing/>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Открытие Периодического закона. Периодическая система химических элементов Д. И. Менделеева как графическое отображение Периодического </w:t>
            </w:r>
            <w:proofErr w:type="spellStart"/>
            <w:r w:rsidRPr="00E900B4">
              <w:rPr>
                <w:rFonts w:ascii="Times New Roman" w:eastAsia="Times New Roman" w:hAnsi="Times New Roman" w:cs="Times New Roman"/>
                <w:sz w:val="24"/>
                <w:szCs w:val="24"/>
              </w:rPr>
              <w:t>закона</w:t>
            </w:r>
            <w:proofErr w:type="gramStart"/>
            <w:r w:rsidRPr="00E900B4">
              <w:rPr>
                <w:rFonts w:ascii="Times New Roman" w:eastAsia="Times New Roman" w:hAnsi="Times New Roman" w:cs="Times New Roman"/>
                <w:sz w:val="24"/>
                <w:szCs w:val="24"/>
              </w:rPr>
              <w:t>.З</w:t>
            </w:r>
            <w:proofErr w:type="gramEnd"/>
            <w:r w:rsidRPr="00E900B4">
              <w:rPr>
                <w:rFonts w:ascii="Times New Roman" w:eastAsia="Times New Roman" w:hAnsi="Times New Roman" w:cs="Times New Roman"/>
                <w:sz w:val="24"/>
                <w:szCs w:val="24"/>
              </w:rPr>
              <w:t>начение</w:t>
            </w:r>
            <w:proofErr w:type="spellEnd"/>
            <w:r w:rsidRPr="00E900B4">
              <w:rPr>
                <w:rFonts w:ascii="Times New Roman" w:eastAsia="Times New Roman" w:hAnsi="Times New Roman" w:cs="Times New Roman"/>
                <w:sz w:val="24"/>
                <w:szCs w:val="24"/>
              </w:rPr>
              <w:t xml:space="preserve"> Периодического закона и Периодической системы химических элементов Д. И. Менделеева для развития науки и понимания химической картины мира.</w:t>
            </w:r>
          </w:p>
          <w:p w:rsidR="00F163A6" w:rsidRPr="00E900B4" w:rsidRDefault="00F163A6" w:rsidP="00E900B4">
            <w:pPr>
              <w:spacing w:after="0" w:line="240" w:lineRule="auto"/>
              <w:contextualSpacing/>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Химия и организм человека</w:t>
            </w:r>
          </w:p>
          <w:p w:rsidR="00F163A6" w:rsidRPr="00E900B4" w:rsidRDefault="00F163A6" w:rsidP="00E900B4">
            <w:pPr>
              <w:spacing w:after="0" w:line="240" w:lineRule="auto"/>
              <w:ind w:firstLine="709"/>
              <w:contextualSpacing/>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Химия и организм человека. Химические элементы в организме человека. Органические и неорганические вещества. Основные жизненно необходимые соединения: белки, углеводы, жиры, витамины. Углеводы - главный источник энергии организма. Роль жиров в организме. Холестерин и его роль в здоровье человека. Минеральные вещества в продуктах питания, пищевые добавки. Сбалансированное питание. Химия в быту. Вода. Качество воды. Моющие и чистящие средства. Правила безопасной работы со средствами бытовой химии.</w:t>
            </w:r>
          </w:p>
          <w:p w:rsidR="00F163A6" w:rsidRPr="00E900B4" w:rsidRDefault="00F163A6" w:rsidP="00E900B4">
            <w:pPr>
              <w:spacing w:after="0" w:line="240" w:lineRule="auto"/>
              <w:contextualSpacing/>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Механика</w:t>
            </w:r>
          </w:p>
          <w:p w:rsidR="00F163A6" w:rsidRPr="00E900B4" w:rsidRDefault="00F163A6" w:rsidP="00E900B4">
            <w:pPr>
              <w:spacing w:after="0" w:line="240" w:lineRule="auto"/>
              <w:ind w:firstLine="709"/>
              <w:contextualSpacing/>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Кинематика. Механическое движение. Система отсчета. Траектория движения. Путь. Перемещение. Равномерное прямолинейное движение. Скорость. Относительность механического движения. Закон сложения скоростей. Графики движения. Средняя скорость при неравномерном движении. Мгновенная скорость. Равноускоренное прямолинейное движение. Ускорение. Свободное падение тел. Динамика. Масса и сила. Взаимодействие тел. Законы динамики. Силы в природе. Закон всемирного тяготения. Законы сохранения в механике. Импульс тела. Закон сохранения импульса. Реактивное движение. Механическая работа. Мощность. Работа силы тяготения, силы упругости и силы трения. Механическая энергия. Кинетическая энергия. Кинетическая энергия и работа. Потенциальная энергия в гравитационном поле. Потенциальная энергия упруго деформированного тела. Закон сохранения полной механической энергии.</w:t>
            </w:r>
          </w:p>
          <w:p w:rsidR="00F163A6" w:rsidRPr="00E900B4" w:rsidRDefault="00F163A6" w:rsidP="00E900B4">
            <w:pPr>
              <w:spacing w:after="0" w:line="240" w:lineRule="auto"/>
              <w:contextualSpacing/>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Физика - фундаментальная наука о природе</w:t>
            </w:r>
          </w:p>
          <w:p w:rsidR="00F163A6" w:rsidRPr="00E900B4" w:rsidRDefault="00F163A6" w:rsidP="00E900B4">
            <w:pPr>
              <w:spacing w:after="0" w:line="240" w:lineRule="auto"/>
              <w:ind w:firstLine="709"/>
              <w:contextualSpacing/>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Физика - фундаментальная наука о природе. </w:t>
            </w:r>
            <w:proofErr w:type="spellStart"/>
            <w:r w:rsidRPr="00E900B4">
              <w:rPr>
                <w:rFonts w:ascii="Times New Roman" w:eastAsia="Times New Roman" w:hAnsi="Times New Roman" w:cs="Times New Roman"/>
                <w:sz w:val="24"/>
                <w:szCs w:val="24"/>
              </w:rPr>
              <w:t>Естественно-научный</w:t>
            </w:r>
            <w:proofErr w:type="spellEnd"/>
            <w:r w:rsidRPr="00E900B4">
              <w:rPr>
                <w:rFonts w:ascii="Times New Roman" w:eastAsia="Times New Roman" w:hAnsi="Times New Roman" w:cs="Times New Roman"/>
                <w:sz w:val="24"/>
                <w:szCs w:val="24"/>
              </w:rPr>
              <w:t xml:space="preserve"> метод познания, его возможности и границы применимости. Эксперимент и теория в процессе познания природы. Моделирование физических явлений и процессов. </w:t>
            </w:r>
            <w:proofErr w:type="spellStart"/>
            <w:r w:rsidRPr="00E900B4">
              <w:rPr>
                <w:rFonts w:ascii="Times New Roman" w:eastAsia="Times New Roman" w:hAnsi="Times New Roman" w:cs="Times New Roman"/>
                <w:sz w:val="24"/>
                <w:szCs w:val="24"/>
              </w:rPr>
              <w:t>Естественно-научная</w:t>
            </w:r>
            <w:proofErr w:type="spellEnd"/>
            <w:r w:rsidRPr="00E900B4">
              <w:rPr>
                <w:rFonts w:ascii="Times New Roman" w:eastAsia="Times New Roman" w:hAnsi="Times New Roman" w:cs="Times New Roman"/>
                <w:sz w:val="24"/>
                <w:szCs w:val="24"/>
              </w:rPr>
              <w:t xml:space="preserve"> картина мира и ее важнейшие составляющие. Единство законов природы и состава вещества во Вселенной. Открытия в физике - основа прогресса в технике и технологии производства. Величины. Система мер и весов СИ.</w:t>
            </w:r>
          </w:p>
          <w:p w:rsidR="00F163A6" w:rsidRPr="00E900B4" w:rsidRDefault="00F163A6" w:rsidP="00E900B4">
            <w:pPr>
              <w:spacing w:after="0" w:line="240" w:lineRule="auto"/>
              <w:contextualSpacing/>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Наиболее общие представления о жизни</w:t>
            </w:r>
          </w:p>
          <w:p w:rsidR="00F163A6" w:rsidRPr="00E900B4" w:rsidRDefault="00F163A6" w:rsidP="00E900B4">
            <w:pPr>
              <w:spacing w:after="0" w:line="240" w:lineRule="auto"/>
              <w:ind w:firstLine="709"/>
              <w:contextualSpacing/>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Живая природа как объект изучения биологии. Методы исследования живой природы в биологии. Определение жизни (с привлечением материала из разделов физики химии). Уровни организации жизни.</w:t>
            </w:r>
          </w:p>
          <w:p w:rsidR="00F163A6" w:rsidRPr="00E900B4" w:rsidRDefault="00F163A6" w:rsidP="00E900B4">
            <w:pPr>
              <w:spacing w:after="0" w:line="240" w:lineRule="auto"/>
              <w:contextualSpacing/>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Клетка</w:t>
            </w:r>
          </w:p>
          <w:p w:rsidR="00F163A6" w:rsidRPr="00E900B4" w:rsidRDefault="00F163A6" w:rsidP="00E900B4">
            <w:pPr>
              <w:spacing w:after="0" w:line="240" w:lineRule="auto"/>
              <w:ind w:firstLine="709"/>
              <w:contextualSpacing/>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История изучения клетки. Основные положения клеточной теории. Клетка - структурно-функциональная (элементарная) единица жизни. Строение клетки. Прокариоты и эукариоты - низшие и высшие клеточные организмы. Основные структурные компоненты клетки эукариот. Поверхностный аппарат. Схематичное описание жидкостно-мозаичной модели клеточных мембран. Цитоплазма - внутренняя среда клетки, органоиды (органеллы). Клеточное ядро. Функция ядра: хранение, </w:t>
            </w:r>
            <w:r w:rsidRPr="00E900B4">
              <w:rPr>
                <w:rFonts w:ascii="Times New Roman" w:eastAsia="Times New Roman" w:hAnsi="Times New Roman" w:cs="Times New Roman"/>
                <w:sz w:val="24"/>
                <w:szCs w:val="24"/>
              </w:rPr>
              <w:lastRenderedPageBreak/>
              <w:t xml:space="preserve">воспроизведение и передача наследственной информации, регуляция химической активности клетки. Структура и функции хромосом. </w:t>
            </w:r>
            <w:proofErr w:type="spellStart"/>
            <w:r w:rsidRPr="00E900B4">
              <w:rPr>
                <w:rFonts w:ascii="Times New Roman" w:eastAsia="Times New Roman" w:hAnsi="Times New Roman" w:cs="Times New Roman"/>
                <w:sz w:val="24"/>
                <w:szCs w:val="24"/>
              </w:rPr>
              <w:t>Аутосомы</w:t>
            </w:r>
            <w:proofErr w:type="spellEnd"/>
            <w:r w:rsidRPr="00E900B4">
              <w:rPr>
                <w:rFonts w:ascii="Times New Roman" w:eastAsia="Times New Roman" w:hAnsi="Times New Roman" w:cs="Times New Roman"/>
                <w:sz w:val="24"/>
                <w:szCs w:val="24"/>
              </w:rPr>
              <w:t xml:space="preserve"> и половые хромосомы. Материальное единство окружающего мира и химический состав живых организмов. Биологическое значение химических элементов. Неорганические вещества в составе клетки. Роль воды как растворителя и основного компонента внутренней среды организмов. Неорганические ионы. Углеводы и липиды в клетке. Структура и биологические функции белков. Аминокислоты - мономеры белков. Строение нуклеотидов и структура полинуклеотидных цепей ДНК и РНК, АТФ. Вирусы и бактериофаги. Неклеточное строение, жизненный цикл и его зависимость от клеточных форм жизни. Вирусы - возбудители инфекционных заболеваний; понятие об </w:t>
            </w:r>
            <w:proofErr w:type="spellStart"/>
            <w:r w:rsidRPr="00E900B4">
              <w:rPr>
                <w:rFonts w:ascii="Times New Roman" w:eastAsia="Times New Roman" w:hAnsi="Times New Roman" w:cs="Times New Roman"/>
                <w:sz w:val="24"/>
                <w:szCs w:val="24"/>
              </w:rPr>
              <w:t>онковирусах</w:t>
            </w:r>
            <w:proofErr w:type="spellEnd"/>
            <w:r w:rsidRPr="00E900B4">
              <w:rPr>
                <w:rFonts w:ascii="Times New Roman" w:eastAsia="Times New Roman" w:hAnsi="Times New Roman" w:cs="Times New Roman"/>
                <w:sz w:val="24"/>
                <w:szCs w:val="24"/>
              </w:rPr>
              <w:t>. Вирус иммунодефицита человека (ВИЧ). Профилактика ВИЧ-инфекции.</w:t>
            </w:r>
          </w:p>
          <w:p w:rsidR="00F163A6" w:rsidRPr="00E900B4" w:rsidRDefault="00F163A6" w:rsidP="00E900B4">
            <w:pPr>
              <w:spacing w:after="0" w:line="240" w:lineRule="auto"/>
              <w:contextualSpacing/>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Организм человека и основные проявления его жизнедеятельности</w:t>
            </w:r>
          </w:p>
          <w:p w:rsidR="00F163A6" w:rsidRPr="00E900B4" w:rsidRDefault="00F163A6" w:rsidP="00E900B4">
            <w:pPr>
              <w:spacing w:after="0" w:line="240" w:lineRule="auto"/>
              <w:ind w:firstLine="709"/>
              <w:contextualSpacing/>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Организм - единое целое. Многообразие организмов. Обмен веществом и энергией с окружающей средой как необходимое условие существования живых систем. Способность к самовоспроизведению - одна из основных особенностей живых организмов. Деление клетки - основа роста, развития и размножения организмов. Бесполое размножение. Половой процесс и половое размножение. Оплодотворение, его биологическое значение.  Понятие об индивидуальном (онтогенез), эмбриональном (эмбриогенез) и постэмбриональном развитии. Индивидуальное развитие человека и его возможные нарушения. Общие представления о наследственности и изменчивости. Генетическая терминология и символика. Закономерности наследования. Наследование признаков у человека. Половые хромосомы. Сцепленное с полом наследование. Наследственные болезни человека, их причины и профилактика. Современные представления о гене и геноме. Генетические закономерности изменчивости. Классификация форм изменчивости. Влияние мутагенов на организм человека. Предмет, задачи и методы селекции. Генетические закономерности селекции. Учение Н. И. Вавилова о центрах многообразия и происхождения культурных растений. Биотехнология, ее достижения, перспективы развития.</w:t>
            </w:r>
          </w:p>
          <w:p w:rsidR="00F163A6" w:rsidRPr="00E900B4" w:rsidRDefault="00F163A6" w:rsidP="00E900B4">
            <w:pPr>
              <w:spacing w:after="0" w:line="240" w:lineRule="auto"/>
              <w:contextualSpacing/>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Человек и окружающая среда</w:t>
            </w:r>
          </w:p>
          <w:p w:rsidR="0063342E" w:rsidRPr="00E900B4" w:rsidRDefault="00F163A6" w:rsidP="00E900B4">
            <w:pPr>
              <w:spacing w:after="0" w:line="240" w:lineRule="auto"/>
              <w:ind w:firstLine="709"/>
              <w:jc w:val="both"/>
              <w:rPr>
                <w:rFonts w:ascii="Times New Roman" w:eastAsia="Times New Roman" w:hAnsi="Times New Roman" w:cs="Times New Roman"/>
                <w:sz w:val="24"/>
                <w:szCs w:val="24"/>
                <w:highlight w:val="green"/>
              </w:rPr>
            </w:pPr>
            <w:r w:rsidRPr="00E900B4">
              <w:rPr>
                <w:rFonts w:ascii="Times New Roman" w:eastAsia="Times New Roman" w:hAnsi="Times New Roman" w:cs="Times New Roman"/>
                <w:sz w:val="24"/>
                <w:szCs w:val="24"/>
              </w:rPr>
              <w:t xml:space="preserve">Предмет и задачи экологии: учение об экологических факторах, учение о сообществах организмов, учение о биосфере. Экологические факторы, особенности их воздействия. Экологическая характеристика вида. Понятие об экологических системах. Цепи питания, трофические уровни. Биогеоценоз как экосистема. Биоценоз и биотоп как компоненты биогеоценоза. Биосфера - глобальная экосистема. Учение В. И. Вернадского о биосфере. Роль живых организмов в биосфере. Биомасса. Биологический круговорот (на примере круговорота углерода). Основные направления воздействия человека на биосферу. Трансформация естественных экологических систем. Особенности </w:t>
            </w:r>
            <w:proofErr w:type="spellStart"/>
            <w:r w:rsidRPr="00E900B4">
              <w:rPr>
                <w:rFonts w:ascii="Times New Roman" w:eastAsia="Times New Roman" w:hAnsi="Times New Roman" w:cs="Times New Roman"/>
                <w:sz w:val="24"/>
                <w:szCs w:val="24"/>
              </w:rPr>
              <w:t>агроэкосистем</w:t>
            </w:r>
            <w:proofErr w:type="spellEnd"/>
            <w:r w:rsidRPr="00E900B4">
              <w:rPr>
                <w:rFonts w:ascii="Times New Roman" w:eastAsia="Times New Roman" w:hAnsi="Times New Roman" w:cs="Times New Roman"/>
                <w:sz w:val="24"/>
                <w:szCs w:val="24"/>
              </w:rPr>
              <w:t xml:space="preserve"> (</w:t>
            </w:r>
            <w:proofErr w:type="spellStart"/>
            <w:r w:rsidRPr="00E900B4">
              <w:rPr>
                <w:rFonts w:ascii="Times New Roman" w:eastAsia="Times New Roman" w:hAnsi="Times New Roman" w:cs="Times New Roman"/>
                <w:sz w:val="24"/>
                <w:szCs w:val="24"/>
              </w:rPr>
              <w:t>агроценозов</w:t>
            </w:r>
            <w:proofErr w:type="spellEnd"/>
            <w:r w:rsidRPr="00E900B4">
              <w:rPr>
                <w:rFonts w:ascii="Times New Roman" w:eastAsia="Times New Roman" w:hAnsi="Times New Roman" w:cs="Times New Roman"/>
                <w:sz w:val="24"/>
                <w:szCs w:val="24"/>
              </w:rPr>
              <w:t>).</w:t>
            </w:r>
          </w:p>
        </w:tc>
      </w:tr>
      <w:tr w:rsidR="00B17513" w:rsidRPr="00E900B4" w:rsidTr="003349D6">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B17513" w:rsidRPr="00E900B4" w:rsidRDefault="00B17513" w:rsidP="00F315E4">
            <w:pPr>
              <w:spacing w:after="0" w:line="240" w:lineRule="auto"/>
              <w:jc w:val="center"/>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lastRenderedPageBreak/>
              <w:t>К.М.06.03.02 Обществознание</w:t>
            </w:r>
          </w:p>
          <w:p w:rsidR="0063342E" w:rsidRPr="00E900B4" w:rsidRDefault="0063342E"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Общество.</w:t>
            </w:r>
          </w:p>
          <w:p w:rsidR="0063342E" w:rsidRPr="00E900B4" w:rsidRDefault="0063342E"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Что такое общество. Общество как сложная динамическая система.</w:t>
            </w:r>
          </w:p>
          <w:p w:rsidR="0063342E" w:rsidRPr="00E900B4" w:rsidRDefault="0063342E"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Человек.</w:t>
            </w:r>
          </w:p>
          <w:p w:rsidR="0063342E" w:rsidRPr="00E900B4" w:rsidRDefault="0063342E"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Природа человека. Человека как духовное существо. Деятельность - способ существования людей. Познание и знание. Человек в системе социальных связей.</w:t>
            </w:r>
          </w:p>
          <w:p w:rsidR="0063342E" w:rsidRPr="00E900B4" w:rsidRDefault="0063342E"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Духовная культура.</w:t>
            </w:r>
          </w:p>
          <w:p w:rsidR="0063342E" w:rsidRPr="00E900B4" w:rsidRDefault="0063342E"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Культура и духовная жизнь общества. Наука и образование. Мораль и религия. Искусство и духовная жизнь.</w:t>
            </w:r>
          </w:p>
          <w:p w:rsidR="0063342E" w:rsidRPr="00E900B4" w:rsidRDefault="0063342E"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Экономика.</w:t>
            </w:r>
          </w:p>
          <w:p w:rsidR="0063342E" w:rsidRPr="00E900B4" w:rsidRDefault="0063342E"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Роль экономики в жизни общества. Экономическая культура.</w:t>
            </w:r>
          </w:p>
          <w:p w:rsidR="0063342E" w:rsidRPr="00E900B4" w:rsidRDefault="0063342E"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Социальная сфера.</w:t>
            </w:r>
          </w:p>
          <w:p w:rsidR="0063342E" w:rsidRPr="00E900B4" w:rsidRDefault="0063342E"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Социальная структура общества. Социальные взаимодействия. Социальные нормы и отклоняющееся поведение. Нации и </w:t>
            </w:r>
            <w:proofErr w:type="spellStart"/>
            <w:r w:rsidRPr="00E900B4">
              <w:rPr>
                <w:rFonts w:ascii="Times New Roman" w:eastAsia="Times New Roman" w:hAnsi="Times New Roman" w:cs="Times New Roman"/>
                <w:sz w:val="24"/>
                <w:szCs w:val="24"/>
              </w:rPr>
              <w:t>межанциональные</w:t>
            </w:r>
            <w:proofErr w:type="spellEnd"/>
            <w:r w:rsidRPr="00E900B4">
              <w:rPr>
                <w:rFonts w:ascii="Times New Roman" w:eastAsia="Times New Roman" w:hAnsi="Times New Roman" w:cs="Times New Roman"/>
                <w:sz w:val="24"/>
                <w:szCs w:val="24"/>
              </w:rPr>
              <w:t xml:space="preserve"> отношения. Семья и быт. </w:t>
            </w:r>
            <w:r w:rsidRPr="00E900B4">
              <w:rPr>
                <w:rFonts w:ascii="Times New Roman" w:eastAsia="Times New Roman" w:hAnsi="Times New Roman" w:cs="Times New Roman"/>
                <w:sz w:val="24"/>
                <w:szCs w:val="24"/>
              </w:rPr>
              <w:lastRenderedPageBreak/>
              <w:t>Социальное развитие и молодёжь.</w:t>
            </w:r>
          </w:p>
          <w:p w:rsidR="0063342E" w:rsidRPr="00E900B4" w:rsidRDefault="0063342E"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Политическая сфера.</w:t>
            </w:r>
          </w:p>
          <w:p w:rsidR="0063342E" w:rsidRPr="00E900B4" w:rsidRDefault="0063342E"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Политика и власть. Политическая система. Гражданское общество и правовое государство. Демократические выборы и политические партии. Участие гражданина в политической жизни.</w:t>
            </w:r>
          </w:p>
          <w:p w:rsidR="0063342E" w:rsidRPr="00E900B4" w:rsidRDefault="0063342E"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Право как особая система норм.</w:t>
            </w:r>
          </w:p>
          <w:p w:rsidR="0063342E" w:rsidRPr="00E900B4" w:rsidRDefault="0063342E" w:rsidP="00E900B4">
            <w:pPr>
              <w:spacing w:after="0" w:line="240" w:lineRule="auto"/>
              <w:ind w:firstLine="709"/>
              <w:jc w:val="both"/>
              <w:rPr>
                <w:rFonts w:ascii="Times New Roman" w:eastAsia="Times New Roman" w:hAnsi="Times New Roman" w:cs="Times New Roman"/>
                <w:sz w:val="24"/>
                <w:szCs w:val="24"/>
                <w:highlight w:val="green"/>
              </w:rPr>
            </w:pPr>
            <w:r w:rsidRPr="00E900B4">
              <w:rPr>
                <w:rFonts w:ascii="Times New Roman" w:eastAsia="Times New Roman" w:hAnsi="Times New Roman" w:cs="Times New Roman"/>
                <w:sz w:val="24"/>
                <w:szCs w:val="24"/>
              </w:rPr>
              <w:t>Право в системе социальных норм. Источники права. Правоотношения и правонарушения. Современное российское законодательство. Предпосылки правомерного поведения.</w:t>
            </w:r>
          </w:p>
        </w:tc>
      </w:tr>
      <w:tr w:rsidR="00B17513" w:rsidRPr="00E900B4" w:rsidTr="003349D6">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B17513" w:rsidRPr="00E900B4" w:rsidRDefault="00B17513" w:rsidP="00E900B4">
            <w:pPr>
              <w:spacing w:after="0" w:line="240" w:lineRule="auto"/>
              <w:jc w:val="center"/>
              <w:rPr>
                <w:rFonts w:ascii="Times New Roman" w:eastAsia="Times New Roman" w:hAnsi="Times New Roman" w:cs="Times New Roman"/>
                <w:sz w:val="24"/>
                <w:szCs w:val="24"/>
                <w:highlight w:val="green"/>
              </w:rPr>
            </w:pPr>
            <w:r w:rsidRPr="00E900B4">
              <w:rPr>
                <w:rFonts w:ascii="Times New Roman" w:eastAsia="Times New Roman" w:hAnsi="Times New Roman" w:cs="Times New Roman"/>
                <w:sz w:val="24"/>
                <w:szCs w:val="24"/>
              </w:rPr>
              <w:lastRenderedPageBreak/>
              <w:t>К.М.06.03.03 "Окружающий мир" в школе: содержание предмета, технологии обучения</w:t>
            </w:r>
          </w:p>
          <w:p w:rsidR="00F315E4" w:rsidRDefault="00F315E4" w:rsidP="00E900B4">
            <w:pPr>
              <w:spacing w:after="0" w:line="240" w:lineRule="auto"/>
              <w:jc w:val="both"/>
              <w:rPr>
                <w:rFonts w:ascii="Times New Roman" w:eastAsia="Times New Roman" w:hAnsi="Times New Roman" w:cs="Times New Roman"/>
                <w:sz w:val="24"/>
                <w:szCs w:val="24"/>
              </w:rPr>
            </w:pPr>
            <w:r w:rsidRPr="0021198F">
              <w:rPr>
                <w:rFonts w:ascii="Times New Roman" w:hAnsi="Times New Roman" w:cs="Times New Roman"/>
                <w:b/>
                <w:color w:val="000000"/>
                <w:sz w:val="24"/>
                <w:szCs w:val="24"/>
              </w:rPr>
              <w:t>Методика обучения естествознанию в начальной школе</w:t>
            </w:r>
          </w:p>
          <w:p w:rsidR="0063342E" w:rsidRPr="00E900B4" w:rsidRDefault="0063342E"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Методика преподавания интегративного курса «Окружающий мир» как педагогическая  наука.</w:t>
            </w:r>
          </w:p>
          <w:p w:rsidR="0063342E" w:rsidRPr="00E900B4" w:rsidRDefault="0063342E"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Характеристика «Естествознания», «Окружающего мира» как учебных дисциплин. Место «Естествознания» в современном интегрированном образовательном комплекте стандарта «Окружающий мир». Методика преподавания естествознания как синтетическая наука. Целевые установки и функции данной дисциплины. Принципы построения курса (единства исторического и логического, преемственности, </w:t>
            </w:r>
            <w:proofErr w:type="spellStart"/>
            <w:r w:rsidRPr="00E900B4">
              <w:rPr>
                <w:rFonts w:ascii="Times New Roman" w:eastAsia="Times New Roman" w:hAnsi="Times New Roman" w:cs="Times New Roman"/>
                <w:sz w:val="24"/>
                <w:szCs w:val="24"/>
              </w:rPr>
              <w:t>гуманизации</w:t>
            </w:r>
            <w:proofErr w:type="spellEnd"/>
            <w:r w:rsidRPr="00E900B4">
              <w:rPr>
                <w:rFonts w:ascii="Times New Roman" w:eastAsia="Times New Roman" w:hAnsi="Times New Roman" w:cs="Times New Roman"/>
                <w:sz w:val="24"/>
                <w:szCs w:val="24"/>
              </w:rPr>
              <w:t xml:space="preserve">, интеграции, развивающего и воспитывающего обучения). Понятийный аппарат методики (философские, научные, педагогические, природоведческие, заимствованные термины). Методическая основа и подходы к современной методике обучения естествознанию (диалектический, системно-структурный, синергетический, комплексный, дидактический, гуманистический, культурологический). Еѐ </w:t>
            </w:r>
            <w:proofErr w:type="spellStart"/>
            <w:r w:rsidRPr="00E900B4">
              <w:rPr>
                <w:rFonts w:ascii="Times New Roman" w:eastAsia="Times New Roman" w:hAnsi="Times New Roman" w:cs="Times New Roman"/>
                <w:sz w:val="24"/>
                <w:szCs w:val="24"/>
              </w:rPr>
              <w:t>межпредметные</w:t>
            </w:r>
            <w:proofErr w:type="spellEnd"/>
            <w:r w:rsidRPr="00E900B4">
              <w:rPr>
                <w:rFonts w:ascii="Times New Roman" w:eastAsia="Times New Roman" w:hAnsi="Times New Roman" w:cs="Times New Roman"/>
                <w:sz w:val="24"/>
                <w:szCs w:val="24"/>
              </w:rPr>
              <w:t xml:space="preserve"> связи. Методы естественнонаучного методического исследования (теоретические, эмпирические, переходные, математико-статистические).</w:t>
            </w:r>
          </w:p>
          <w:p w:rsidR="0063342E" w:rsidRPr="00E900B4" w:rsidRDefault="0063342E"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Процесс образования в области «Окружающий мир». Содержание «Окружающего мира».</w:t>
            </w:r>
          </w:p>
          <w:p w:rsidR="0063342E" w:rsidRPr="00E900B4" w:rsidRDefault="0063342E"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Процесс образования в области «Окружающий мир». Формирование знаний. Общая логика развития знаний: от представлений к понятиям и закономерностям. Формирование представлений. Понятие о представлениях младших школьников, их классификация. Формирование представлений о связях. Выявление связей, приемы изучения связей. Формирование и развитие понятий. Понятие как педагогическая категория. Характеристики понятия: содержание, объем и динамичность. Формирование понятий по индуктивному пути. Дедуктивный путь формирования понятий. Формирование понятий поисковым методом. Формирование умений. Этапы формирования умений. Технологии взаимодействия с природными объектами в классе и дома. Технологии коллекционирования природных объектов. Технологии использования естественной природы. Технология природоохранительной деятельности. Меры безопасности при взаимодействии с природным окружением.  </w:t>
            </w:r>
          </w:p>
          <w:p w:rsidR="0063342E" w:rsidRPr="00E900B4" w:rsidRDefault="0063342E"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Методы образования в области «Окружающего мира».  </w:t>
            </w:r>
          </w:p>
          <w:p w:rsidR="0063342E" w:rsidRPr="00E900B4" w:rsidRDefault="0063342E" w:rsidP="00E900B4">
            <w:pPr>
              <w:spacing w:after="0" w:line="240" w:lineRule="auto"/>
              <w:ind w:firstLine="709"/>
              <w:jc w:val="both"/>
              <w:rPr>
                <w:rFonts w:ascii="Times New Roman" w:eastAsia="Times New Roman" w:hAnsi="Times New Roman" w:cs="Times New Roman"/>
                <w:sz w:val="24"/>
                <w:szCs w:val="24"/>
              </w:rPr>
            </w:pPr>
            <w:proofErr w:type="spellStart"/>
            <w:r w:rsidRPr="00E900B4">
              <w:rPr>
                <w:rFonts w:ascii="Times New Roman" w:eastAsia="Times New Roman" w:hAnsi="Times New Roman" w:cs="Times New Roman"/>
                <w:sz w:val="24"/>
                <w:szCs w:val="24"/>
              </w:rPr>
              <w:t>Поливариативность</w:t>
            </w:r>
            <w:proofErr w:type="spellEnd"/>
            <w:r w:rsidRPr="00E900B4">
              <w:rPr>
                <w:rFonts w:ascii="Times New Roman" w:eastAsia="Times New Roman" w:hAnsi="Times New Roman" w:cs="Times New Roman"/>
                <w:sz w:val="24"/>
                <w:szCs w:val="24"/>
              </w:rPr>
              <w:t xml:space="preserve"> подходов к трактовке понятия «метод обучения» в современной науке. Метод как синтетическое образование. Многообразие классификаций способов обучения в современной методике преподавания "Окружающего мира". Выбор методов и приемов обучения, их сочетание в учебном процессе по преподаванию естествознания. Элементы проблемного и программированного обучения при изучении природы. Современные тенденции  изменения традиционной методы использования способов обучения естествознанию. Многообразие словесных методов обучения естествознанию. Роль наглядных методов в освоении окружающего мира. Практические методы обучения естествознанию. Виды лабораторных опытов, используемых в курсе "Окружающий мир", и последовательность их усложнения от 1 к 4 классу. Моделирование. Виды моделей, используемых в курсе «Окружающий мир». Технология моделирования на уроках естествознания и ее своеобразие в традиционной и развивающей системах обучения.</w:t>
            </w:r>
          </w:p>
          <w:p w:rsidR="0063342E" w:rsidRPr="00E900B4" w:rsidRDefault="0063342E"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lastRenderedPageBreak/>
              <w:t>Средства обучения в курсе «Окружающий мир» и методика работы с ними.</w:t>
            </w:r>
          </w:p>
          <w:p w:rsidR="0063342E" w:rsidRPr="00E900B4" w:rsidRDefault="0063342E"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Общая характеристика средств обучения, их классификация. Вербальные средства обучения. Учебник и  два основных блока его структурных компонентов: тексты; </w:t>
            </w:r>
            <w:proofErr w:type="spellStart"/>
            <w:r w:rsidRPr="00E900B4">
              <w:rPr>
                <w:rFonts w:ascii="Times New Roman" w:eastAsia="Times New Roman" w:hAnsi="Times New Roman" w:cs="Times New Roman"/>
                <w:sz w:val="24"/>
                <w:szCs w:val="24"/>
              </w:rPr>
              <w:t>внетекстовые</w:t>
            </w:r>
            <w:proofErr w:type="spellEnd"/>
            <w:r w:rsidRPr="00E900B4">
              <w:rPr>
                <w:rFonts w:ascii="Times New Roman" w:eastAsia="Times New Roman" w:hAnsi="Times New Roman" w:cs="Times New Roman"/>
                <w:sz w:val="24"/>
                <w:szCs w:val="24"/>
              </w:rPr>
              <w:t xml:space="preserve"> компоненты. Натуральные средства обучения: коллекции, гербарии, живые объекты природы. Изображения предметов и явлений природы: таблицы, картины, объемные средства обучения, муляжи, технические средства обучения.  </w:t>
            </w:r>
          </w:p>
          <w:p w:rsidR="0063342E" w:rsidRPr="00E900B4" w:rsidRDefault="0063342E"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Формы организации изучения «Окружающего мира».</w:t>
            </w:r>
          </w:p>
          <w:p w:rsidR="0063342E" w:rsidRPr="00E900B4" w:rsidRDefault="0063342E"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Разнообразие форм организации учебной деятельности младших школьников в процессе изучения природы. Многообразие классификаций форм обучения естествознанию, их специфика и взаимосвязь. Технология подготовки учителя к занятиям по курсу. Планирование и его виды. Типология уроков обучения "Окружающему миру". Основные требования к современному уроку естествознания. Место игровой деятельности в процессе преподавания естествознания и  обществоведения в начальной школе. Нетрадиционные ("нестандартные") формы проведения занятий по курсу "Окружающий мир". Значение и особенности учета, оценки знаний, умений и навыков в данном курсе. Методика проверки и оценки знаний учащихся на уроках естествознания (требования, уровни усвоения.) Виды контроля (текущий, итоговый, административный) и специфика их организации.  </w:t>
            </w:r>
          </w:p>
          <w:p w:rsidR="0063342E" w:rsidRPr="00E900B4" w:rsidRDefault="0063342E"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Экскурсии в природу. </w:t>
            </w:r>
          </w:p>
          <w:p w:rsidR="0063342E" w:rsidRPr="00E900B4" w:rsidRDefault="0063342E"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Понятие "экскурсия" и ее специфические признаки. Современная типология экскурсий, рекомендуемых к проведению в пропедевтическом курсе  "Окружающий мир", и их структура. Методика организации экскурсий по естествознанию. Подготовка учителя к экскурсии, ее оборудование. Этапы проведения экскурсионной работы; структура урока экскурсии иллюстративно-исследовательского, комбинированного характера. Общие требования к проведению экскурсий в начальной школе. Методика краеведческой работы в начальной школе. От "</w:t>
            </w:r>
            <w:proofErr w:type="spellStart"/>
            <w:r w:rsidRPr="00E900B4">
              <w:rPr>
                <w:rFonts w:ascii="Times New Roman" w:eastAsia="Times New Roman" w:hAnsi="Times New Roman" w:cs="Times New Roman"/>
                <w:sz w:val="24"/>
                <w:szCs w:val="24"/>
              </w:rPr>
              <w:t>отчизноведения</w:t>
            </w:r>
            <w:proofErr w:type="spellEnd"/>
            <w:r w:rsidRPr="00E900B4">
              <w:rPr>
                <w:rFonts w:ascii="Times New Roman" w:eastAsia="Times New Roman" w:hAnsi="Times New Roman" w:cs="Times New Roman"/>
                <w:sz w:val="24"/>
                <w:szCs w:val="24"/>
              </w:rPr>
              <w:t>", "</w:t>
            </w:r>
            <w:proofErr w:type="spellStart"/>
            <w:r w:rsidRPr="00E900B4">
              <w:rPr>
                <w:rFonts w:ascii="Times New Roman" w:eastAsia="Times New Roman" w:hAnsi="Times New Roman" w:cs="Times New Roman"/>
                <w:sz w:val="24"/>
                <w:szCs w:val="24"/>
              </w:rPr>
              <w:t>родиноведения</w:t>
            </w:r>
            <w:proofErr w:type="spellEnd"/>
            <w:r w:rsidRPr="00E900B4">
              <w:rPr>
                <w:rFonts w:ascii="Times New Roman" w:eastAsia="Times New Roman" w:hAnsi="Times New Roman" w:cs="Times New Roman"/>
                <w:sz w:val="24"/>
                <w:szCs w:val="24"/>
              </w:rPr>
              <w:t xml:space="preserve">" к краеведению. Принципы, уровни, формы краеведческой работы в младших классах. </w:t>
            </w:r>
          </w:p>
          <w:p w:rsidR="0063342E" w:rsidRPr="00E900B4" w:rsidRDefault="0063342E"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Внеурочная работа по естествознанию.</w:t>
            </w:r>
          </w:p>
          <w:p w:rsidR="0063342E" w:rsidRPr="00E900B4" w:rsidRDefault="0063342E"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Виды внеурочной работы в зависимости от места ее проведения: в природе, на учебно-опытном участке, в уголке живой природы, на географической площадке, в краеведческом уголке. Связь внеурочной работы с урочной деятельностью по естествознанию. Кружки любителей природы, различные виды экскурсий, клубы, общества, - в т.ч. и эпизодического характера (в целях подготовки праздника и другого массового действия). Факультативные естествоведческие курсы в начальной школе. Массовые формы внеурочной работы, ее виды (вечера, конференции, праздники, олимпиады, викторины, экскурсии, ролевые игры, путешествия по станциям, КВН, часы занимательного естествознания и т.д.). Педагогические условия воспитательной эффективности праздников, проведение "недель", "дней" природоохранной, экологической направленности.  </w:t>
            </w:r>
          </w:p>
          <w:p w:rsidR="0063342E" w:rsidRPr="00E900B4" w:rsidRDefault="0063342E"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Методические особенности вариативных курсов «Окружающий мир».</w:t>
            </w:r>
          </w:p>
          <w:p w:rsidR="0063342E" w:rsidRPr="00E900B4" w:rsidRDefault="0063342E"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Многообразие естествоведческих программ традиционной системы обучения: </w:t>
            </w:r>
            <w:proofErr w:type="spellStart"/>
            <w:r w:rsidRPr="00E900B4">
              <w:rPr>
                <w:rFonts w:ascii="Times New Roman" w:eastAsia="Times New Roman" w:hAnsi="Times New Roman" w:cs="Times New Roman"/>
                <w:sz w:val="24"/>
                <w:szCs w:val="24"/>
              </w:rPr>
              <w:t>однопредметный</w:t>
            </w:r>
            <w:proofErr w:type="spellEnd"/>
            <w:r w:rsidRPr="00E900B4">
              <w:rPr>
                <w:rFonts w:ascii="Times New Roman" w:eastAsia="Times New Roman" w:hAnsi="Times New Roman" w:cs="Times New Roman"/>
                <w:sz w:val="24"/>
                <w:szCs w:val="24"/>
              </w:rPr>
              <w:t xml:space="preserve"> «Природа и люди» (З.А. </w:t>
            </w:r>
            <w:proofErr w:type="spellStart"/>
            <w:r w:rsidRPr="00E900B4">
              <w:rPr>
                <w:rFonts w:ascii="Times New Roman" w:eastAsia="Times New Roman" w:hAnsi="Times New Roman" w:cs="Times New Roman"/>
                <w:sz w:val="24"/>
                <w:szCs w:val="24"/>
              </w:rPr>
              <w:t>Клепинина</w:t>
            </w:r>
            <w:proofErr w:type="spellEnd"/>
            <w:r w:rsidRPr="00E900B4">
              <w:rPr>
                <w:rFonts w:ascii="Times New Roman" w:eastAsia="Times New Roman" w:hAnsi="Times New Roman" w:cs="Times New Roman"/>
                <w:sz w:val="24"/>
                <w:szCs w:val="24"/>
              </w:rPr>
              <w:t xml:space="preserve">) и интегрированный «Окружающий мир» (З.А. </w:t>
            </w:r>
            <w:proofErr w:type="spellStart"/>
            <w:r w:rsidRPr="00E900B4">
              <w:rPr>
                <w:rFonts w:ascii="Times New Roman" w:eastAsia="Times New Roman" w:hAnsi="Times New Roman" w:cs="Times New Roman"/>
                <w:sz w:val="24"/>
                <w:szCs w:val="24"/>
              </w:rPr>
              <w:t>Клепинина</w:t>
            </w:r>
            <w:proofErr w:type="spellEnd"/>
            <w:r w:rsidRPr="00E900B4">
              <w:rPr>
                <w:rFonts w:ascii="Times New Roman" w:eastAsia="Times New Roman" w:hAnsi="Times New Roman" w:cs="Times New Roman"/>
                <w:sz w:val="24"/>
                <w:szCs w:val="24"/>
              </w:rPr>
              <w:t xml:space="preserve">, Н.И. </w:t>
            </w:r>
            <w:proofErr w:type="spellStart"/>
            <w:r w:rsidRPr="00E900B4">
              <w:rPr>
                <w:rFonts w:ascii="Times New Roman" w:eastAsia="Times New Roman" w:hAnsi="Times New Roman" w:cs="Times New Roman"/>
                <w:sz w:val="24"/>
                <w:szCs w:val="24"/>
              </w:rPr>
              <w:t>Ворожейкина</w:t>
            </w:r>
            <w:proofErr w:type="spellEnd"/>
            <w:r w:rsidRPr="00E900B4">
              <w:rPr>
                <w:rFonts w:ascii="Times New Roman" w:eastAsia="Times New Roman" w:hAnsi="Times New Roman" w:cs="Times New Roman"/>
                <w:sz w:val="24"/>
                <w:szCs w:val="24"/>
              </w:rPr>
              <w:t xml:space="preserve">); система учебных курсов с экологической направленностью «Зеленый дом» и интегрированный «Мир вокруг нас» (А.А. Плешаков); «Мир и человек» (А.А. Вахрушев, О.В. Бурский, А.С. </w:t>
            </w:r>
            <w:proofErr w:type="spellStart"/>
            <w:r w:rsidRPr="00E900B4">
              <w:rPr>
                <w:rFonts w:ascii="Times New Roman" w:eastAsia="Times New Roman" w:hAnsi="Times New Roman" w:cs="Times New Roman"/>
                <w:sz w:val="24"/>
                <w:szCs w:val="24"/>
              </w:rPr>
              <w:t>Раутиан</w:t>
            </w:r>
            <w:proofErr w:type="spellEnd"/>
            <w:r w:rsidRPr="00E900B4">
              <w:rPr>
                <w:rFonts w:ascii="Times New Roman" w:eastAsia="Times New Roman" w:hAnsi="Times New Roman" w:cs="Times New Roman"/>
                <w:sz w:val="24"/>
                <w:szCs w:val="24"/>
              </w:rPr>
              <w:t xml:space="preserve">); интегрированные «Окружающий мир» (Н.Ф. Виноградова, Г.Г. </w:t>
            </w:r>
            <w:proofErr w:type="spellStart"/>
            <w:r w:rsidRPr="00E900B4">
              <w:rPr>
                <w:rFonts w:ascii="Times New Roman" w:eastAsia="Times New Roman" w:hAnsi="Times New Roman" w:cs="Times New Roman"/>
                <w:sz w:val="24"/>
                <w:szCs w:val="24"/>
              </w:rPr>
              <w:t>Ивченкова</w:t>
            </w:r>
            <w:proofErr w:type="spellEnd"/>
            <w:r w:rsidRPr="00E900B4">
              <w:rPr>
                <w:rFonts w:ascii="Times New Roman" w:eastAsia="Times New Roman" w:hAnsi="Times New Roman" w:cs="Times New Roman"/>
                <w:sz w:val="24"/>
                <w:szCs w:val="24"/>
              </w:rPr>
              <w:t xml:space="preserve">, И.В. Потапов), «Окружающий мир» (О.Т. </w:t>
            </w:r>
            <w:proofErr w:type="spellStart"/>
            <w:r w:rsidRPr="00E900B4">
              <w:rPr>
                <w:rFonts w:ascii="Times New Roman" w:eastAsia="Times New Roman" w:hAnsi="Times New Roman" w:cs="Times New Roman"/>
                <w:sz w:val="24"/>
                <w:szCs w:val="24"/>
              </w:rPr>
              <w:t>Поглазова</w:t>
            </w:r>
            <w:proofErr w:type="spellEnd"/>
            <w:r w:rsidRPr="00E900B4">
              <w:rPr>
                <w:rFonts w:ascii="Times New Roman" w:eastAsia="Times New Roman" w:hAnsi="Times New Roman" w:cs="Times New Roman"/>
                <w:sz w:val="24"/>
                <w:szCs w:val="24"/>
              </w:rPr>
              <w:t xml:space="preserve">, В.Д. </w:t>
            </w:r>
            <w:proofErr w:type="spellStart"/>
            <w:r w:rsidRPr="00E900B4">
              <w:rPr>
                <w:rFonts w:ascii="Times New Roman" w:eastAsia="Times New Roman" w:hAnsi="Times New Roman" w:cs="Times New Roman"/>
                <w:sz w:val="24"/>
                <w:szCs w:val="24"/>
              </w:rPr>
              <w:t>Шилин</w:t>
            </w:r>
            <w:proofErr w:type="spellEnd"/>
            <w:r w:rsidRPr="00E900B4">
              <w:rPr>
                <w:rFonts w:ascii="Times New Roman" w:eastAsia="Times New Roman" w:hAnsi="Times New Roman" w:cs="Times New Roman"/>
                <w:sz w:val="24"/>
                <w:szCs w:val="24"/>
              </w:rPr>
              <w:t xml:space="preserve">); «интегративный» «Окружающий мир» (Л.В. Тарасов, Г.В. </w:t>
            </w:r>
            <w:proofErr w:type="spellStart"/>
            <w:r w:rsidRPr="00E900B4">
              <w:rPr>
                <w:rFonts w:ascii="Times New Roman" w:eastAsia="Times New Roman" w:hAnsi="Times New Roman" w:cs="Times New Roman"/>
                <w:sz w:val="24"/>
                <w:szCs w:val="24"/>
              </w:rPr>
              <w:t>Чибизова</w:t>
            </w:r>
            <w:proofErr w:type="spellEnd"/>
            <w:r w:rsidRPr="00E900B4">
              <w:rPr>
                <w:rFonts w:ascii="Times New Roman" w:eastAsia="Times New Roman" w:hAnsi="Times New Roman" w:cs="Times New Roman"/>
                <w:sz w:val="24"/>
                <w:szCs w:val="24"/>
              </w:rPr>
              <w:t xml:space="preserve">) в рамках модели «Экология и диалектика»; «Окружающий мир» (Л.И. Бурова); «Человек и окружающая среда» (Л.П. Симонова - </w:t>
            </w:r>
            <w:proofErr w:type="spellStart"/>
            <w:r w:rsidRPr="00E900B4">
              <w:rPr>
                <w:rFonts w:ascii="Times New Roman" w:eastAsia="Times New Roman" w:hAnsi="Times New Roman" w:cs="Times New Roman"/>
                <w:sz w:val="24"/>
                <w:szCs w:val="24"/>
              </w:rPr>
              <w:t>Салеева</w:t>
            </w:r>
            <w:proofErr w:type="spellEnd"/>
            <w:r w:rsidRPr="00E900B4">
              <w:rPr>
                <w:rFonts w:ascii="Times New Roman" w:eastAsia="Times New Roman" w:hAnsi="Times New Roman" w:cs="Times New Roman"/>
                <w:sz w:val="24"/>
                <w:szCs w:val="24"/>
              </w:rPr>
              <w:t xml:space="preserve">), «Основы </w:t>
            </w:r>
            <w:proofErr w:type="spellStart"/>
            <w:r w:rsidRPr="00E900B4">
              <w:rPr>
                <w:rFonts w:ascii="Times New Roman" w:eastAsia="Times New Roman" w:hAnsi="Times New Roman" w:cs="Times New Roman"/>
                <w:sz w:val="24"/>
                <w:szCs w:val="24"/>
              </w:rPr>
              <w:t>естественно-научных</w:t>
            </w:r>
            <w:proofErr w:type="spellEnd"/>
            <w:r w:rsidRPr="00E900B4">
              <w:rPr>
                <w:rFonts w:ascii="Times New Roman" w:eastAsia="Times New Roman" w:hAnsi="Times New Roman" w:cs="Times New Roman"/>
                <w:sz w:val="24"/>
                <w:szCs w:val="24"/>
              </w:rPr>
              <w:t xml:space="preserve"> и сельскохозяйственных знаний» (Е.А. Постникова); незаконченные линии – «Окружающий мир» (И.А. Петрова, И.В. Потапов),  «Наш мир» (Г.В. </w:t>
            </w:r>
            <w:proofErr w:type="spellStart"/>
            <w:r w:rsidRPr="00E900B4">
              <w:rPr>
                <w:rFonts w:ascii="Times New Roman" w:eastAsia="Times New Roman" w:hAnsi="Times New Roman" w:cs="Times New Roman"/>
                <w:sz w:val="24"/>
                <w:szCs w:val="24"/>
              </w:rPr>
              <w:t>Трафимова</w:t>
            </w:r>
            <w:proofErr w:type="spellEnd"/>
            <w:r w:rsidRPr="00E900B4">
              <w:rPr>
                <w:rFonts w:ascii="Times New Roman" w:eastAsia="Times New Roman" w:hAnsi="Times New Roman" w:cs="Times New Roman"/>
                <w:sz w:val="24"/>
                <w:szCs w:val="24"/>
              </w:rPr>
              <w:t xml:space="preserve">, С.А. </w:t>
            </w:r>
            <w:proofErr w:type="spellStart"/>
            <w:r w:rsidRPr="00E900B4">
              <w:rPr>
                <w:rFonts w:ascii="Times New Roman" w:eastAsia="Times New Roman" w:hAnsi="Times New Roman" w:cs="Times New Roman"/>
                <w:sz w:val="24"/>
                <w:szCs w:val="24"/>
              </w:rPr>
              <w:t>Трафимов</w:t>
            </w:r>
            <w:proofErr w:type="spellEnd"/>
            <w:r w:rsidRPr="00E900B4">
              <w:rPr>
                <w:rFonts w:ascii="Times New Roman" w:eastAsia="Times New Roman" w:hAnsi="Times New Roman" w:cs="Times New Roman"/>
                <w:sz w:val="24"/>
                <w:szCs w:val="24"/>
              </w:rPr>
              <w:t xml:space="preserve">, О.Н. Федотова; комплект «Перспективная начальная школа», рук. Р.Г. </w:t>
            </w:r>
            <w:proofErr w:type="spellStart"/>
            <w:r w:rsidRPr="00E900B4">
              <w:rPr>
                <w:rFonts w:ascii="Times New Roman" w:eastAsia="Times New Roman" w:hAnsi="Times New Roman" w:cs="Times New Roman"/>
                <w:sz w:val="24"/>
                <w:szCs w:val="24"/>
              </w:rPr>
              <w:lastRenderedPageBreak/>
              <w:t>Чуракова</w:t>
            </w:r>
            <w:proofErr w:type="spellEnd"/>
            <w:r w:rsidRPr="00E900B4">
              <w:rPr>
                <w:rFonts w:ascii="Times New Roman" w:eastAsia="Times New Roman" w:hAnsi="Times New Roman" w:cs="Times New Roman"/>
                <w:sz w:val="24"/>
                <w:szCs w:val="24"/>
              </w:rPr>
              <w:t xml:space="preserve">) и т.д.  Реализация идей развивающего обучения в программе «Естествознание» (Н.Я. Дмитриева, И.П. </w:t>
            </w:r>
            <w:proofErr w:type="spellStart"/>
            <w:r w:rsidRPr="00E900B4">
              <w:rPr>
                <w:rFonts w:ascii="Times New Roman" w:eastAsia="Times New Roman" w:hAnsi="Times New Roman" w:cs="Times New Roman"/>
                <w:sz w:val="24"/>
                <w:szCs w:val="24"/>
              </w:rPr>
              <w:t>Товпинец</w:t>
            </w:r>
            <w:proofErr w:type="spellEnd"/>
            <w:r w:rsidRPr="00E900B4">
              <w:rPr>
                <w:rFonts w:ascii="Times New Roman" w:eastAsia="Times New Roman" w:hAnsi="Times New Roman" w:cs="Times New Roman"/>
                <w:sz w:val="24"/>
                <w:szCs w:val="24"/>
              </w:rPr>
              <w:t xml:space="preserve">), «География» (А.В. Казаков), «Знакомимся с географией» (Л.И. Медведева, Е.И. </w:t>
            </w:r>
            <w:proofErr w:type="spellStart"/>
            <w:r w:rsidRPr="00E900B4">
              <w:rPr>
                <w:rFonts w:ascii="Times New Roman" w:eastAsia="Times New Roman" w:hAnsi="Times New Roman" w:cs="Times New Roman"/>
                <w:sz w:val="24"/>
                <w:szCs w:val="24"/>
              </w:rPr>
              <w:t>Свириденко</w:t>
            </w:r>
            <w:proofErr w:type="spellEnd"/>
            <w:r w:rsidRPr="00E900B4">
              <w:rPr>
                <w:rFonts w:ascii="Times New Roman" w:eastAsia="Times New Roman" w:hAnsi="Times New Roman" w:cs="Times New Roman"/>
                <w:sz w:val="24"/>
                <w:szCs w:val="24"/>
              </w:rPr>
              <w:t xml:space="preserve">), интегрированных «Мы и окружающий мир» (Н.Я. Дмитриева, А.В. Казаков), «Окружающий мир» (И.П. </w:t>
            </w:r>
            <w:proofErr w:type="spellStart"/>
            <w:r w:rsidRPr="00E900B4">
              <w:rPr>
                <w:rFonts w:ascii="Times New Roman" w:eastAsia="Times New Roman" w:hAnsi="Times New Roman" w:cs="Times New Roman"/>
                <w:sz w:val="24"/>
                <w:szCs w:val="24"/>
              </w:rPr>
              <w:t>Товпинец</w:t>
            </w:r>
            <w:proofErr w:type="spellEnd"/>
            <w:r w:rsidRPr="00E900B4">
              <w:rPr>
                <w:rFonts w:ascii="Times New Roman" w:eastAsia="Times New Roman" w:hAnsi="Times New Roman" w:cs="Times New Roman"/>
                <w:sz w:val="24"/>
                <w:szCs w:val="24"/>
              </w:rPr>
              <w:t xml:space="preserve">) и др. по методике Л.В. </w:t>
            </w:r>
            <w:proofErr w:type="spellStart"/>
            <w:r w:rsidRPr="00E900B4">
              <w:rPr>
                <w:rFonts w:ascii="Times New Roman" w:eastAsia="Times New Roman" w:hAnsi="Times New Roman" w:cs="Times New Roman"/>
                <w:sz w:val="24"/>
                <w:szCs w:val="24"/>
              </w:rPr>
              <w:t>Занкова</w:t>
            </w:r>
            <w:proofErr w:type="spellEnd"/>
            <w:r w:rsidRPr="00E900B4">
              <w:rPr>
                <w:rFonts w:ascii="Times New Roman" w:eastAsia="Times New Roman" w:hAnsi="Times New Roman" w:cs="Times New Roman"/>
                <w:sz w:val="24"/>
                <w:szCs w:val="24"/>
              </w:rPr>
              <w:t xml:space="preserve">; «Окружающий мир» («Естествознание») (Е.Н. </w:t>
            </w:r>
            <w:proofErr w:type="spellStart"/>
            <w:r w:rsidRPr="00E900B4">
              <w:rPr>
                <w:rFonts w:ascii="Times New Roman" w:eastAsia="Times New Roman" w:hAnsi="Times New Roman" w:cs="Times New Roman"/>
                <w:sz w:val="24"/>
                <w:szCs w:val="24"/>
              </w:rPr>
              <w:t>Букварева</w:t>
            </w:r>
            <w:proofErr w:type="spellEnd"/>
            <w:r w:rsidRPr="00E900B4">
              <w:rPr>
                <w:rFonts w:ascii="Times New Roman" w:eastAsia="Times New Roman" w:hAnsi="Times New Roman" w:cs="Times New Roman"/>
                <w:sz w:val="24"/>
                <w:szCs w:val="24"/>
              </w:rPr>
              <w:t xml:space="preserve">, Е.В. </w:t>
            </w:r>
            <w:proofErr w:type="spellStart"/>
            <w:r w:rsidRPr="00E900B4">
              <w:rPr>
                <w:rFonts w:ascii="Times New Roman" w:eastAsia="Times New Roman" w:hAnsi="Times New Roman" w:cs="Times New Roman"/>
                <w:sz w:val="24"/>
                <w:szCs w:val="24"/>
              </w:rPr>
              <w:t>Чудинова</w:t>
            </w:r>
            <w:proofErr w:type="spellEnd"/>
            <w:r w:rsidRPr="00E900B4">
              <w:rPr>
                <w:rFonts w:ascii="Times New Roman" w:eastAsia="Times New Roman" w:hAnsi="Times New Roman" w:cs="Times New Roman"/>
                <w:sz w:val="24"/>
                <w:szCs w:val="24"/>
              </w:rPr>
              <w:t xml:space="preserve">) по методике Д.Б. </w:t>
            </w:r>
            <w:proofErr w:type="spellStart"/>
            <w:r w:rsidRPr="00E900B4">
              <w:rPr>
                <w:rFonts w:ascii="Times New Roman" w:eastAsia="Times New Roman" w:hAnsi="Times New Roman" w:cs="Times New Roman"/>
                <w:sz w:val="24"/>
                <w:szCs w:val="24"/>
              </w:rPr>
              <w:t>Эльконина</w:t>
            </w:r>
            <w:proofErr w:type="spellEnd"/>
            <w:r w:rsidRPr="00E900B4">
              <w:rPr>
                <w:rFonts w:ascii="Times New Roman" w:eastAsia="Times New Roman" w:hAnsi="Times New Roman" w:cs="Times New Roman"/>
                <w:sz w:val="24"/>
                <w:szCs w:val="24"/>
              </w:rPr>
              <w:t xml:space="preserve"> - В.В. Давыдова. </w:t>
            </w:r>
          </w:p>
          <w:p w:rsidR="0063342E" w:rsidRPr="00E900B4" w:rsidRDefault="0063342E"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Окружающий мир в системах развивающего обучения.</w:t>
            </w:r>
          </w:p>
          <w:p w:rsidR="0063342E" w:rsidRPr="00E900B4" w:rsidRDefault="0063342E"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Изучение окружающего мира в системах развивающего обучения (Л.В. </w:t>
            </w:r>
            <w:proofErr w:type="spellStart"/>
            <w:r w:rsidRPr="00E900B4">
              <w:rPr>
                <w:rFonts w:ascii="Times New Roman" w:eastAsia="Times New Roman" w:hAnsi="Times New Roman" w:cs="Times New Roman"/>
                <w:sz w:val="24"/>
                <w:szCs w:val="24"/>
              </w:rPr>
              <w:t>Занков</w:t>
            </w:r>
            <w:proofErr w:type="spellEnd"/>
            <w:r w:rsidRPr="00E900B4">
              <w:rPr>
                <w:rFonts w:ascii="Times New Roman" w:eastAsia="Times New Roman" w:hAnsi="Times New Roman" w:cs="Times New Roman"/>
                <w:sz w:val="24"/>
                <w:szCs w:val="24"/>
              </w:rPr>
              <w:t xml:space="preserve">, Д.Б. </w:t>
            </w:r>
            <w:proofErr w:type="spellStart"/>
            <w:r w:rsidRPr="00E900B4">
              <w:rPr>
                <w:rFonts w:ascii="Times New Roman" w:eastAsia="Times New Roman" w:hAnsi="Times New Roman" w:cs="Times New Roman"/>
                <w:sz w:val="24"/>
                <w:szCs w:val="24"/>
              </w:rPr>
              <w:t>Эльконин</w:t>
            </w:r>
            <w:proofErr w:type="spellEnd"/>
            <w:r w:rsidRPr="00E900B4">
              <w:rPr>
                <w:rFonts w:ascii="Times New Roman" w:eastAsia="Times New Roman" w:hAnsi="Times New Roman" w:cs="Times New Roman"/>
                <w:sz w:val="24"/>
                <w:szCs w:val="24"/>
              </w:rPr>
              <w:t xml:space="preserve"> - В.В. Давыдов). Построение процесса обучения младших школьников естествознанию по системе развивающего обучения Л.В. </w:t>
            </w:r>
            <w:proofErr w:type="spellStart"/>
            <w:r w:rsidRPr="00E900B4">
              <w:rPr>
                <w:rFonts w:ascii="Times New Roman" w:eastAsia="Times New Roman" w:hAnsi="Times New Roman" w:cs="Times New Roman"/>
                <w:sz w:val="24"/>
                <w:szCs w:val="24"/>
              </w:rPr>
              <w:t>Занкова</w:t>
            </w:r>
            <w:proofErr w:type="spellEnd"/>
            <w:r w:rsidRPr="00E900B4">
              <w:rPr>
                <w:rFonts w:ascii="Times New Roman" w:eastAsia="Times New Roman" w:hAnsi="Times New Roman" w:cs="Times New Roman"/>
                <w:sz w:val="24"/>
                <w:szCs w:val="24"/>
              </w:rPr>
              <w:t xml:space="preserve">. Цели, задачи курса. Характеристика программы и учебников « Окружающий мир» (Н.Я. Дмитриева, А.А. Казаков). Содержание курсов «Окружающий мир» (Н.Я. Дмитриева, А.А. Казаков). Раскрытие в программном материале трех уровней природоведческих знаний – планетарного, страноведческого, краеведческий. Подходы к рассмотрению единой картины мира – естественнонаучный, художественно-эстетический, лингвистический, эколого-эстетический. Роль проблемного обучения в данном курсе. </w:t>
            </w:r>
          </w:p>
          <w:p w:rsidR="0063342E" w:rsidRPr="00E900B4" w:rsidRDefault="0063342E"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Разнообразие форм работы: практическая работа в классе и непосредственно в природе, самостоятельные наблюдения, опыты, экскурсии (в т.ч. заочные), уроки-путешествия и др. Особенности построения и проведения уроков. Система развивающего обучения Д.Б. </w:t>
            </w:r>
            <w:proofErr w:type="spellStart"/>
            <w:r w:rsidRPr="00E900B4">
              <w:rPr>
                <w:rFonts w:ascii="Times New Roman" w:eastAsia="Times New Roman" w:hAnsi="Times New Roman" w:cs="Times New Roman"/>
                <w:sz w:val="24"/>
                <w:szCs w:val="24"/>
              </w:rPr>
              <w:t>Эльконина</w:t>
            </w:r>
            <w:proofErr w:type="spellEnd"/>
            <w:r w:rsidRPr="00E900B4">
              <w:rPr>
                <w:rFonts w:ascii="Times New Roman" w:eastAsia="Times New Roman" w:hAnsi="Times New Roman" w:cs="Times New Roman"/>
                <w:sz w:val="24"/>
                <w:szCs w:val="24"/>
              </w:rPr>
              <w:t xml:space="preserve"> – В.В. Давыдова. Цели и задачи курса. Концептуальные основы построения курса: теория формирования учебной деятельности, исследовательская направленность курса, учет психолого-педагогической природы </w:t>
            </w:r>
            <w:proofErr w:type="spellStart"/>
            <w:r w:rsidRPr="00E900B4">
              <w:rPr>
                <w:rFonts w:ascii="Times New Roman" w:eastAsia="Times New Roman" w:hAnsi="Times New Roman" w:cs="Times New Roman"/>
                <w:sz w:val="24"/>
                <w:szCs w:val="24"/>
              </w:rPr>
              <w:t>общедидактических</w:t>
            </w:r>
            <w:proofErr w:type="spellEnd"/>
            <w:r w:rsidRPr="00E900B4">
              <w:rPr>
                <w:rFonts w:ascii="Times New Roman" w:eastAsia="Times New Roman" w:hAnsi="Times New Roman" w:cs="Times New Roman"/>
                <w:sz w:val="24"/>
                <w:szCs w:val="24"/>
              </w:rPr>
              <w:t xml:space="preserve"> принципов обучения. Характеристика программы и учебников «Окружающий мир» (Е.В. </w:t>
            </w:r>
            <w:proofErr w:type="spellStart"/>
            <w:r w:rsidRPr="00E900B4">
              <w:rPr>
                <w:rFonts w:ascii="Times New Roman" w:eastAsia="Times New Roman" w:hAnsi="Times New Roman" w:cs="Times New Roman"/>
                <w:sz w:val="24"/>
                <w:szCs w:val="24"/>
              </w:rPr>
              <w:t>Чудинова</w:t>
            </w:r>
            <w:proofErr w:type="spellEnd"/>
            <w:r w:rsidRPr="00E900B4">
              <w:rPr>
                <w:rFonts w:ascii="Times New Roman" w:eastAsia="Times New Roman" w:hAnsi="Times New Roman" w:cs="Times New Roman"/>
                <w:sz w:val="24"/>
                <w:szCs w:val="24"/>
              </w:rPr>
              <w:t xml:space="preserve">, Е.Н. </w:t>
            </w:r>
            <w:proofErr w:type="spellStart"/>
            <w:r w:rsidRPr="00E900B4">
              <w:rPr>
                <w:rFonts w:ascii="Times New Roman" w:eastAsia="Times New Roman" w:hAnsi="Times New Roman" w:cs="Times New Roman"/>
                <w:sz w:val="24"/>
                <w:szCs w:val="24"/>
              </w:rPr>
              <w:t>Букреева</w:t>
            </w:r>
            <w:proofErr w:type="spellEnd"/>
            <w:r w:rsidRPr="00E900B4">
              <w:rPr>
                <w:rFonts w:ascii="Times New Roman" w:eastAsia="Times New Roman" w:hAnsi="Times New Roman" w:cs="Times New Roman"/>
                <w:sz w:val="24"/>
                <w:szCs w:val="24"/>
              </w:rPr>
              <w:t xml:space="preserve">). Содержание данных курсов.  Основной метод обучения - решение детьми системы учебных задач. Особенности построения и проведения уроков, экскурсий. Образовательные и воспитательные задачи курса «Окружающий мир» в развивающих системах обучения. </w:t>
            </w:r>
          </w:p>
          <w:p w:rsidR="0063342E" w:rsidRPr="00E900B4" w:rsidRDefault="0063342E"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Экологическое образование и воспитание на уроках окружающего мира.</w:t>
            </w:r>
          </w:p>
          <w:p w:rsidR="0063342E" w:rsidRPr="00E900B4" w:rsidRDefault="0063342E"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Суть термина «экологическое образование» и его соотношение с понятиями «экологическое воспитание», «экологическое просвещение», «экологическое сознание», «экологическая деятельность» и т.д. Методика ознакомления младших школьников с законодательством Российской Федерации об охране природы. Типология субъективных отношений человека к природе (в т.ч. научно-познавательных, эмоционально-нравственных, практико-действенных) и методика их формирования. Готовность ребенка к «правильному взаимоотношению» с ней. Смысл понятия «биосферная этика». Формирование экологической культуры личности младшего школьника как сложное ступенчатое образование (предпосылки, уровни и критерии сформированности, диагностика). Становление у детей целостной картины мира как основы экологической культуры (специфика ее естественнонаучного и </w:t>
            </w:r>
            <w:proofErr w:type="spellStart"/>
            <w:r w:rsidRPr="00E900B4">
              <w:rPr>
                <w:rFonts w:ascii="Times New Roman" w:eastAsia="Times New Roman" w:hAnsi="Times New Roman" w:cs="Times New Roman"/>
                <w:sz w:val="24"/>
                <w:szCs w:val="24"/>
              </w:rPr>
              <w:t>социальноприродного</w:t>
            </w:r>
            <w:proofErr w:type="spellEnd"/>
            <w:r w:rsidRPr="00E900B4">
              <w:rPr>
                <w:rFonts w:ascii="Times New Roman" w:eastAsia="Times New Roman" w:hAnsi="Times New Roman" w:cs="Times New Roman"/>
                <w:sz w:val="24"/>
                <w:szCs w:val="24"/>
              </w:rPr>
              <w:t xml:space="preserve"> вариантов). Преемственность естественнонаучных программ для дошкольников и младших школьников в экологическом становлении ребенка. Модели экологического образования учащихся начальных классов. Основные направления реформирования процесса экологического воспитания школьников. Наиболее приемлемые формы и методы экологической учебной работы. Детские экологические движения как массовая форма экологического образования. Экологическая работа с младшими школьниками в кругу семьи. </w:t>
            </w:r>
          </w:p>
          <w:p w:rsidR="0063342E" w:rsidRPr="00E900B4" w:rsidRDefault="0063342E"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Проектная деятельность на уроках окружающего мира.</w:t>
            </w:r>
          </w:p>
          <w:p w:rsidR="0063342E" w:rsidRPr="00E900B4" w:rsidRDefault="0063342E"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Проектно-исследовательская деятельность в начальной школе. Понятие проектно-исследовательской деятельности. Цель и задачи проектно-исследовательской деятельности в начальной школе. Методика организации исследовательской деятельности младших школьников. Особенности исследовательской деятельности младших школьников. Требования к выбору темы исследования.  Формы и методы </w:t>
            </w:r>
            <w:r w:rsidRPr="00E900B4">
              <w:rPr>
                <w:rFonts w:ascii="Times New Roman" w:eastAsia="Times New Roman" w:hAnsi="Times New Roman" w:cs="Times New Roman"/>
                <w:sz w:val="24"/>
                <w:szCs w:val="24"/>
              </w:rPr>
              <w:lastRenderedPageBreak/>
              <w:t xml:space="preserve">исследовательской деятельности в начальной школе. </w:t>
            </w:r>
            <w:proofErr w:type="spellStart"/>
            <w:r w:rsidRPr="00E900B4">
              <w:rPr>
                <w:rFonts w:ascii="Times New Roman" w:eastAsia="Times New Roman" w:hAnsi="Times New Roman" w:cs="Times New Roman"/>
                <w:sz w:val="24"/>
                <w:szCs w:val="24"/>
              </w:rPr>
              <w:t>Общеисследовательские</w:t>
            </w:r>
            <w:proofErr w:type="spellEnd"/>
            <w:r w:rsidRPr="00E900B4">
              <w:rPr>
                <w:rFonts w:ascii="Times New Roman" w:eastAsia="Times New Roman" w:hAnsi="Times New Roman" w:cs="Times New Roman"/>
                <w:sz w:val="24"/>
                <w:szCs w:val="24"/>
              </w:rPr>
              <w:t xml:space="preserve">: анализ, синтез, сравнение, обобщение, классификация; эмпирические: наблюдение, опыт, эксперимент, экскурсия. Этапы проектно-исследовательской деятельности: мотивационный, планирующий, информационно-операционный, рефлексивно-оценочный. Презентация (защита) проекта.  Проект как вид учебной деятельности. Учебный проект как компонент системы образования. Типы учебных проектов: исследовательские, творческие, информационные, социально значимые. </w:t>
            </w:r>
          </w:p>
          <w:p w:rsidR="0063342E" w:rsidRPr="00E900B4" w:rsidRDefault="0063342E"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Требования к учебному проекту. Классификации учебных экологических проектов: по содержанию - практико-ориентированный, исследовательский, информационный, творческий, ролевой проекты; по комплексности - </w:t>
            </w:r>
            <w:proofErr w:type="spellStart"/>
            <w:r w:rsidRPr="00E900B4">
              <w:rPr>
                <w:rFonts w:ascii="Times New Roman" w:eastAsia="Times New Roman" w:hAnsi="Times New Roman" w:cs="Times New Roman"/>
                <w:sz w:val="24"/>
                <w:szCs w:val="24"/>
              </w:rPr>
              <w:t>монопроекты</w:t>
            </w:r>
            <w:proofErr w:type="spellEnd"/>
            <w:r w:rsidRPr="00E900B4">
              <w:rPr>
                <w:rFonts w:ascii="Times New Roman" w:eastAsia="Times New Roman" w:hAnsi="Times New Roman" w:cs="Times New Roman"/>
                <w:sz w:val="24"/>
                <w:szCs w:val="24"/>
              </w:rPr>
              <w:t xml:space="preserve">, </w:t>
            </w:r>
            <w:proofErr w:type="spellStart"/>
            <w:r w:rsidRPr="00E900B4">
              <w:rPr>
                <w:rFonts w:ascii="Times New Roman" w:eastAsia="Times New Roman" w:hAnsi="Times New Roman" w:cs="Times New Roman"/>
                <w:sz w:val="24"/>
                <w:szCs w:val="24"/>
              </w:rPr>
              <w:t>межпредметные</w:t>
            </w:r>
            <w:proofErr w:type="spellEnd"/>
            <w:r w:rsidRPr="00E900B4">
              <w:rPr>
                <w:rFonts w:ascii="Times New Roman" w:eastAsia="Times New Roman" w:hAnsi="Times New Roman" w:cs="Times New Roman"/>
                <w:sz w:val="24"/>
                <w:szCs w:val="24"/>
              </w:rPr>
              <w:t xml:space="preserve"> проекты; по характеру контактов между участниками – </w:t>
            </w:r>
            <w:proofErr w:type="spellStart"/>
            <w:r w:rsidRPr="00E900B4">
              <w:rPr>
                <w:rFonts w:ascii="Times New Roman" w:eastAsia="Times New Roman" w:hAnsi="Times New Roman" w:cs="Times New Roman"/>
                <w:sz w:val="24"/>
                <w:szCs w:val="24"/>
              </w:rPr>
              <w:t>внутриклассные</w:t>
            </w:r>
            <w:proofErr w:type="spellEnd"/>
            <w:r w:rsidRPr="00E900B4">
              <w:rPr>
                <w:rFonts w:ascii="Times New Roman" w:eastAsia="Times New Roman" w:hAnsi="Times New Roman" w:cs="Times New Roman"/>
                <w:sz w:val="24"/>
                <w:szCs w:val="24"/>
              </w:rPr>
              <w:t xml:space="preserve">, </w:t>
            </w:r>
            <w:proofErr w:type="spellStart"/>
            <w:r w:rsidRPr="00E900B4">
              <w:rPr>
                <w:rFonts w:ascii="Times New Roman" w:eastAsia="Times New Roman" w:hAnsi="Times New Roman" w:cs="Times New Roman"/>
                <w:sz w:val="24"/>
                <w:szCs w:val="24"/>
              </w:rPr>
              <w:t>внутришкольные</w:t>
            </w:r>
            <w:proofErr w:type="spellEnd"/>
            <w:r w:rsidRPr="00E900B4">
              <w:rPr>
                <w:rFonts w:ascii="Times New Roman" w:eastAsia="Times New Roman" w:hAnsi="Times New Roman" w:cs="Times New Roman"/>
                <w:sz w:val="24"/>
                <w:szCs w:val="24"/>
              </w:rPr>
              <w:t>, региональные, межрегиональные, международные; по продолжительности – мини-проекты, краткосрочные, недельные, годичные проекты. Проектно-исследовательская деятельность во внеурочное время. Годичные проекты, выполняемые как в группе, так и индивидуально. Во внеурочной деятельности: экскурсии, индивидуальное составление моделей и схем, мини-доклады, ролевые игры, эксперименты.</w:t>
            </w:r>
          </w:p>
          <w:p w:rsidR="0063342E" w:rsidRPr="00E900B4" w:rsidRDefault="0063342E"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Раздел 2. </w:t>
            </w:r>
            <w:r w:rsidR="00F315E4" w:rsidRPr="0021198F">
              <w:rPr>
                <w:rFonts w:ascii="Times New Roman" w:hAnsi="Times New Roman" w:cs="Times New Roman"/>
                <w:b/>
                <w:color w:val="000000"/>
                <w:sz w:val="24"/>
                <w:szCs w:val="24"/>
              </w:rPr>
              <w:t>Изучение истории и обществознания в интегрированном  курсе "Окружающий мир"</w:t>
            </w:r>
          </w:p>
          <w:p w:rsidR="0063342E" w:rsidRPr="00E900B4" w:rsidRDefault="0063342E"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Методика обучения истории в начальной школе как педагогическая наука.</w:t>
            </w:r>
          </w:p>
          <w:p w:rsidR="0063342E" w:rsidRPr="00E900B4" w:rsidRDefault="0063342E"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Преподавание истории в начальной школе как часть курса естествознания. Предмет, цели и задачи курса «методика преподавания истории». Государственный стандарт и программы. </w:t>
            </w:r>
          </w:p>
          <w:p w:rsidR="0063342E" w:rsidRPr="00E900B4" w:rsidRDefault="0063342E"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Анализ государственных стандартов и учебных программ по естествознанию. Наглядность в обучении истории. Использование средств ИКТ в обучении истории. </w:t>
            </w:r>
          </w:p>
          <w:p w:rsidR="0063342E" w:rsidRPr="00E900B4" w:rsidRDefault="0063342E"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Современная система исторического образования в начальной школе (анализ УМК). Школьный учебник по истории. Учебно-методический комплекс. Анализ школьных курсов истории. Типология и формы уроков истории. Умения учащихся, формируемые при изучении истории. </w:t>
            </w:r>
            <w:proofErr w:type="spellStart"/>
            <w:r w:rsidRPr="00E900B4">
              <w:rPr>
                <w:rFonts w:ascii="Times New Roman" w:eastAsia="Times New Roman" w:hAnsi="Times New Roman" w:cs="Times New Roman"/>
                <w:sz w:val="24"/>
                <w:szCs w:val="24"/>
              </w:rPr>
              <w:t>Компетентностный</w:t>
            </w:r>
            <w:proofErr w:type="spellEnd"/>
            <w:r w:rsidRPr="00E900B4">
              <w:rPr>
                <w:rFonts w:ascii="Times New Roman" w:eastAsia="Times New Roman" w:hAnsi="Times New Roman" w:cs="Times New Roman"/>
                <w:sz w:val="24"/>
                <w:szCs w:val="24"/>
              </w:rPr>
              <w:t xml:space="preserve"> подход.</w:t>
            </w:r>
          </w:p>
          <w:p w:rsidR="0063342E" w:rsidRPr="00E900B4" w:rsidRDefault="0063342E"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Методы  преподавания истории.</w:t>
            </w:r>
          </w:p>
          <w:p w:rsidR="0063342E" w:rsidRPr="00E900B4" w:rsidRDefault="0063342E"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Приемы устного изложения материала. Беседа на уроке. Эвристическая беседа. Пересказ исторического текста. Использование художественной литературы в преподавании истории. </w:t>
            </w:r>
          </w:p>
          <w:p w:rsidR="0063342E" w:rsidRPr="00E900B4" w:rsidRDefault="0063342E"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Методические приемы и средства изучения хронологии.   Временной отрезок. Лента времени. Год, десятилетие, столетие (век), эра, обратный счет, эпоха, "до нашей эры". Летоисчисление. Запоминание исторических дат по ассоциативному ряду. Наглядно-образное обозначение времени. Хронологические карточки, диаграммы, графики. Хронологические таблицы (тематические хронологические таблицы</w:t>
            </w:r>
            <w:proofErr w:type="gramStart"/>
            <w:r w:rsidRPr="00E900B4">
              <w:rPr>
                <w:rFonts w:ascii="Times New Roman" w:eastAsia="Times New Roman" w:hAnsi="Times New Roman" w:cs="Times New Roman"/>
                <w:sz w:val="24"/>
                <w:szCs w:val="24"/>
              </w:rPr>
              <w:t xml:space="preserve"> ,</w:t>
            </w:r>
            <w:proofErr w:type="gramEnd"/>
            <w:r w:rsidRPr="00E900B4">
              <w:rPr>
                <w:rFonts w:ascii="Times New Roman" w:eastAsia="Times New Roman" w:hAnsi="Times New Roman" w:cs="Times New Roman"/>
                <w:sz w:val="24"/>
                <w:szCs w:val="24"/>
              </w:rPr>
              <w:t xml:space="preserve">календари исторических событий , </w:t>
            </w:r>
            <w:proofErr w:type="spellStart"/>
            <w:r w:rsidRPr="00E900B4">
              <w:rPr>
                <w:rFonts w:ascii="Times New Roman" w:eastAsia="Times New Roman" w:hAnsi="Times New Roman" w:cs="Times New Roman"/>
                <w:sz w:val="24"/>
                <w:szCs w:val="24"/>
              </w:rPr>
              <w:t>хронотоп</w:t>
            </w:r>
            <w:proofErr w:type="spellEnd"/>
            <w:r w:rsidRPr="00E900B4">
              <w:rPr>
                <w:rFonts w:ascii="Times New Roman" w:eastAsia="Times New Roman" w:hAnsi="Times New Roman" w:cs="Times New Roman"/>
                <w:sz w:val="24"/>
                <w:szCs w:val="24"/>
              </w:rPr>
              <w:t xml:space="preserve"> , синхронистические таблицы). Метод ассоциирования, установление длительности событий</w:t>
            </w:r>
            <w:proofErr w:type="gramStart"/>
            <w:r w:rsidRPr="00E900B4">
              <w:rPr>
                <w:rFonts w:ascii="Times New Roman" w:eastAsia="Times New Roman" w:hAnsi="Times New Roman" w:cs="Times New Roman"/>
                <w:sz w:val="24"/>
                <w:szCs w:val="24"/>
              </w:rPr>
              <w:t xml:space="preserve"> .</w:t>
            </w:r>
            <w:proofErr w:type="gramEnd"/>
            <w:r w:rsidRPr="00E900B4">
              <w:rPr>
                <w:rFonts w:ascii="Times New Roman" w:eastAsia="Times New Roman" w:hAnsi="Times New Roman" w:cs="Times New Roman"/>
                <w:sz w:val="24"/>
                <w:szCs w:val="24"/>
              </w:rPr>
              <w:t xml:space="preserve"> Работа с картой на уроках истории</w:t>
            </w:r>
          </w:p>
          <w:p w:rsidR="0063342E" w:rsidRPr="00E900B4" w:rsidRDefault="0063342E"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Формирование знаний, умений, навыков учащихся в процессе обучения истории. Легенда карты. Работа с контурными картами. Алгоритм чтения карты. </w:t>
            </w:r>
          </w:p>
          <w:p w:rsidR="0063342E" w:rsidRPr="00E900B4" w:rsidRDefault="0063342E"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Методика работы с видеоматериалами, картинами  на уроках истории.</w:t>
            </w:r>
          </w:p>
          <w:p w:rsidR="0063342E" w:rsidRPr="00E900B4" w:rsidRDefault="0063342E"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Способы  работы с картинами: картина иллюстрирует изложение учителя; картина вводится после рассказа и закрепляет образовательное и воспитательное воздействие рассказа, картина является исходным </w:t>
            </w:r>
            <w:proofErr w:type="gramStart"/>
            <w:r w:rsidRPr="00E900B4">
              <w:rPr>
                <w:rFonts w:ascii="Times New Roman" w:eastAsia="Times New Roman" w:hAnsi="Times New Roman" w:cs="Times New Roman"/>
                <w:sz w:val="24"/>
                <w:szCs w:val="24"/>
              </w:rPr>
              <w:t>источником</w:t>
            </w:r>
            <w:proofErr w:type="gramEnd"/>
            <w:r w:rsidRPr="00E900B4">
              <w:rPr>
                <w:rFonts w:ascii="Times New Roman" w:eastAsia="Times New Roman" w:hAnsi="Times New Roman" w:cs="Times New Roman"/>
                <w:sz w:val="24"/>
                <w:szCs w:val="24"/>
              </w:rPr>
              <w:t xml:space="preserve"> откуда учащиеся черпают знания по тому или иному вопросу. Использование видеоматериалов для усиления эмоционального восприятия исторических событий. Правила работы с видеоматериалами на уроках.  </w:t>
            </w:r>
          </w:p>
          <w:p w:rsidR="0063342E" w:rsidRPr="00E900B4" w:rsidRDefault="0063342E"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Дидактические и ролевые игры на уроках истории.</w:t>
            </w:r>
          </w:p>
          <w:p w:rsidR="0063342E" w:rsidRPr="00E900B4" w:rsidRDefault="0063342E"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Дидактическая игра. Методика организации дидактических игр. Классификация игровой деятельности на уроках истории. Ролевые игры. Игры с правилами. Дидактические различия игр с правилами и ролевых игр.</w:t>
            </w:r>
          </w:p>
          <w:p w:rsidR="0063342E" w:rsidRPr="00E900B4" w:rsidRDefault="0063342E"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lastRenderedPageBreak/>
              <w:t>Воспитательный потенциал уроков истории.</w:t>
            </w:r>
          </w:p>
          <w:p w:rsidR="0063342E" w:rsidRPr="00E900B4" w:rsidRDefault="0063342E"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Нравственное воспитание школьников на уроках. Пословицы и поговорки на уроках истории. Воспитательное значение работы с художественным текстом.</w:t>
            </w:r>
          </w:p>
          <w:p w:rsidR="0063342E" w:rsidRPr="00E900B4" w:rsidRDefault="0063342E"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 Краеведческая работа на уроках истории</w:t>
            </w:r>
          </w:p>
          <w:p w:rsidR="0063342E" w:rsidRPr="00E900B4" w:rsidRDefault="0063342E"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Использование краеведческого материала на уроках истории. Обоснование важности и необходимости краеведческой работы. Значение краеведческой работы для воспитания патриотических чувств и нравственных качеств младшего школьника.  Способы работы с краеведческим материалом. </w:t>
            </w:r>
          </w:p>
          <w:p w:rsidR="0063342E" w:rsidRPr="00E900B4" w:rsidRDefault="0063342E"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Экскурсии на уроках истории.</w:t>
            </w:r>
          </w:p>
          <w:p w:rsidR="0063342E" w:rsidRPr="00E900B4" w:rsidRDefault="0063342E"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Методика изучения обществознания в начальной школе.</w:t>
            </w:r>
          </w:p>
          <w:p w:rsidR="0063342E" w:rsidRPr="00E900B4" w:rsidRDefault="0063342E"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Обществознание в начальной школе. Предмет, задачи и функции методики преподавания обществознания.  История преподавания обществознания в российской начальной школе</w:t>
            </w:r>
          </w:p>
          <w:p w:rsidR="0063342E" w:rsidRPr="00E900B4" w:rsidRDefault="0063342E"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 Изучение обществознания в </w:t>
            </w:r>
            <w:proofErr w:type="gramStart"/>
            <w:r w:rsidRPr="00E900B4">
              <w:rPr>
                <w:rFonts w:ascii="Times New Roman" w:eastAsia="Times New Roman" w:hAnsi="Times New Roman" w:cs="Times New Roman"/>
                <w:sz w:val="24"/>
                <w:szCs w:val="24"/>
              </w:rPr>
              <w:t>различных</w:t>
            </w:r>
            <w:proofErr w:type="gramEnd"/>
            <w:r w:rsidRPr="00E900B4">
              <w:rPr>
                <w:rFonts w:ascii="Times New Roman" w:eastAsia="Times New Roman" w:hAnsi="Times New Roman" w:cs="Times New Roman"/>
                <w:sz w:val="24"/>
                <w:szCs w:val="24"/>
              </w:rPr>
              <w:t xml:space="preserve">  УМК начальной школы. Цели и содержание обучения обществознанию. Учебники и учебные комплекты.</w:t>
            </w:r>
          </w:p>
          <w:p w:rsidR="0063342E" w:rsidRPr="00E900B4" w:rsidRDefault="0063342E"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Словесный метод в преподавании обществознания. </w:t>
            </w:r>
          </w:p>
          <w:p w:rsidR="0063342E" w:rsidRPr="00E900B4" w:rsidRDefault="0063342E"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Приемы устного изложения. Беседа. Использование художественной литературы в курсе обществознания. Развитие речи учащихся при изучении тем обществознания. </w:t>
            </w:r>
          </w:p>
          <w:p w:rsidR="0063342E" w:rsidRPr="00E900B4" w:rsidRDefault="0063342E"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Наглядность на уроках с  элементами обществознания.</w:t>
            </w:r>
          </w:p>
          <w:p w:rsidR="0063342E" w:rsidRPr="00E900B4" w:rsidRDefault="0063342E"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Значение и виды наглядности. Работа с изобразительной наглядностью. Аппликация и меловой рисунок на уроках. Методика работы с видеоматериалами на уроках обществознания.</w:t>
            </w:r>
          </w:p>
          <w:p w:rsidR="0063342E" w:rsidRPr="00E900B4" w:rsidRDefault="0063342E"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Игры и тренинги при изучении тем по обществознанию.</w:t>
            </w:r>
          </w:p>
          <w:p w:rsidR="00EE2AC9" w:rsidRPr="00E900B4" w:rsidRDefault="0063342E" w:rsidP="00E900B4">
            <w:pPr>
              <w:spacing w:after="0" w:line="240" w:lineRule="auto"/>
              <w:ind w:firstLine="709"/>
              <w:jc w:val="both"/>
              <w:rPr>
                <w:rFonts w:ascii="Times New Roman" w:eastAsia="Times New Roman" w:hAnsi="Times New Roman" w:cs="Times New Roman"/>
                <w:sz w:val="24"/>
                <w:szCs w:val="24"/>
                <w:highlight w:val="green"/>
              </w:rPr>
            </w:pPr>
            <w:r w:rsidRPr="00E900B4">
              <w:rPr>
                <w:rFonts w:ascii="Times New Roman" w:eastAsia="Times New Roman" w:hAnsi="Times New Roman" w:cs="Times New Roman"/>
                <w:sz w:val="24"/>
                <w:szCs w:val="24"/>
              </w:rPr>
              <w:t xml:space="preserve">Методика организации дидактических игр. </w:t>
            </w:r>
            <w:proofErr w:type="spellStart"/>
            <w:r w:rsidRPr="00E900B4">
              <w:rPr>
                <w:rFonts w:ascii="Times New Roman" w:eastAsia="Times New Roman" w:hAnsi="Times New Roman" w:cs="Times New Roman"/>
                <w:sz w:val="24"/>
                <w:szCs w:val="24"/>
              </w:rPr>
              <w:t>Тренинговая</w:t>
            </w:r>
            <w:proofErr w:type="spellEnd"/>
            <w:r w:rsidRPr="00E900B4">
              <w:rPr>
                <w:rFonts w:ascii="Times New Roman" w:eastAsia="Times New Roman" w:hAnsi="Times New Roman" w:cs="Times New Roman"/>
                <w:sz w:val="24"/>
                <w:szCs w:val="24"/>
              </w:rPr>
              <w:t xml:space="preserve"> работа на уроках с элементами обществознания.</w:t>
            </w:r>
          </w:p>
        </w:tc>
      </w:tr>
      <w:tr w:rsidR="00B17513" w:rsidRPr="00E900B4" w:rsidTr="003349D6">
        <w:trPr>
          <w:trHeight w:val="495"/>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B17513" w:rsidRPr="00E900B4" w:rsidRDefault="00B17513" w:rsidP="00E900B4">
            <w:pPr>
              <w:spacing w:after="0" w:line="240" w:lineRule="auto"/>
              <w:ind w:firstLine="709"/>
              <w:jc w:val="center"/>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lastRenderedPageBreak/>
              <w:t>К.М.06.03.04 "Основы религиозных культур и светской этики" в начальной школе: содержание предмета, технологии обучения</w:t>
            </w:r>
          </w:p>
          <w:p w:rsidR="00F315E4" w:rsidRDefault="00F315E4" w:rsidP="00F315E4">
            <w:pPr>
              <w:spacing w:after="0" w:line="240" w:lineRule="auto"/>
              <w:jc w:val="both"/>
              <w:rPr>
                <w:rFonts w:ascii="Times New Roman" w:hAnsi="Times New Roman" w:cs="Times New Roman"/>
                <w:b/>
                <w:color w:val="000000"/>
                <w:sz w:val="24"/>
                <w:szCs w:val="24"/>
              </w:rPr>
            </w:pPr>
            <w:r w:rsidRPr="00B25236">
              <w:rPr>
                <w:rFonts w:ascii="Times New Roman" w:hAnsi="Times New Roman" w:cs="Times New Roman"/>
                <w:b/>
                <w:color w:val="000000"/>
                <w:sz w:val="24"/>
                <w:szCs w:val="24"/>
              </w:rPr>
              <w:t>Теоретические аспекты религиозных культур</w:t>
            </w:r>
            <w:r>
              <w:rPr>
                <w:rFonts w:ascii="Times New Roman" w:hAnsi="Times New Roman" w:cs="Times New Roman"/>
                <w:b/>
                <w:color w:val="000000"/>
                <w:sz w:val="24"/>
                <w:szCs w:val="24"/>
              </w:rPr>
              <w:t>.</w:t>
            </w:r>
          </w:p>
          <w:p w:rsidR="00F315E4" w:rsidRDefault="00F315E4" w:rsidP="00F315E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Вводная лекция.</w:t>
            </w:r>
          </w:p>
          <w:p w:rsidR="00F315E4" w:rsidRDefault="00F315E4" w:rsidP="00F315E4">
            <w:pPr>
              <w:spacing w:after="0" w:line="240" w:lineRule="auto"/>
              <w:jc w:val="both"/>
              <w:rPr>
                <w:rFonts w:ascii="Times New Roman" w:hAnsi="Times New Roman" w:cs="Times New Roman"/>
                <w:color w:val="000000"/>
                <w:sz w:val="24"/>
                <w:szCs w:val="24"/>
              </w:rPr>
            </w:pPr>
            <w:r w:rsidRPr="00B25236">
              <w:rPr>
                <w:rFonts w:ascii="Times New Roman" w:hAnsi="Times New Roman" w:cs="Times New Roman"/>
                <w:color w:val="000000"/>
                <w:sz w:val="24"/>
                <w:szCs w:val="24"/>
              </w:rPr>
              <w:t>Сущность и происхождение религии. Ранние формы религии. Этнические религии</w:t>
            </w:r>
            <w:r>
              <w:rPr>
                <w:rFonts w:ascii="Times New Roman" w:hAnsi="Times New Roman" w:cs="Times New Roman"/>
                <w:color w:val="000000"/>
                <w:sz w:val="24"/>
                <w:szCs w:val="24"/>
              </w:rPr>
              <w:t>.</w:t>
            </w:r>
          </w:p>
          <w:p w:rsidR="00F315E4" w:rsidRDefault="00F315E4" w:rsidP="00F315E4">
            <w:pPr>
              <w:spacing w:after="0" w:line="240" w:lineRule="auto"/>
              <w:jc w:val="both"/>
              <w:rPr>
                <w:rFonts w:ascii="Times New Roman" w:hAnsi="Times New Roman" w:cs="Times New Roman"/>
                <w:color w:val="000000"/>
                <w:sz w:val="24"/>
                <w:szCs w:val="24"/>
              </w:rPr>
            </w:pPr>
            <w:r w:rsidRPr="00B25236">
              <w:rPr>
                <w:rFonts w:ascii="Times New Roman" w:hAnsi="Times New Roman" w:cs="Times New Roman"/>
                <w:color w:val="000000"/>
                <w:sz w:val="24"/>
                <w:szCs w:val="24"/>
              </w:rPr>
              <w:t xml:space="preserve">Национальные религии Дальнего Востока. </w:t>
            </w:r>
            <w:r>
              <w:rPr>
                <w:rFonts w:ascii="Times New Roman" w:hAnsi="Times New Roman" w:cs="Times New Roman"/>
                <w:color w:val="000000"/>
                <w:sz w:val="24"/>
                <w:szCs w:val="24"/>
              </w:rPr>
              <w:t>Конфуцианство, даосизм, синтоизм.</w:t>
            </w:r>
          </w:p>
          <w:p w:rsidR="00F315E4" w:rsidRDefault="00F315E4" w:rsidP="00F315E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Иудаизм.</w:t>
            </w:r>
          </w:p>
          <w:p w:rsidR="00F315E4" w:rsidRDefault="00F315E4" w:rsidP="00F315E4">
            <w:pPr>
              <w:spacing w:after="0" w:line="240" w:lineRule="auto"/>
              <w:jc w:val="both"/>
              <w:rPr>
                <w:rFonts w:ascii="Times New Roman" w:hAnsi="Times New Roman" w:cs="Times New Roman"/>
                <w:color w:val="000000"/>
                <w:sz w:val="24"/>
                <w:szCs w:val="24"/>
              </w:rPr>
            </w:pPr>
            <w:r w:rsidRPr="00B25236">
              <w:rPr>
                <w:rFonts w:ascii="Times New Roman" w:hAnsi="Times New Roman" w:cs="Times New Roman"/>
                <w:color w:val="000000"/>
                <w:sz w:val="24"/>
                <w:szCs w:val="24"/>
              </w:rPr>
              <w:t>Христианство. Три ветви христианства (католицизм, православие, протестантизм)</w:t>
            </w:r>
            <w:r>
              <w:rPr>
                <w:rFonts w:ascii="Times New Roman" w:hAnsi="Times New Roman" w:cs="Times New Roman"/>
                <w:color w:val="000000"/>
                <w:sz w:val="24"/>
                <w:szCs w:val="24"/>
              </w:rPr>
              <w:t>.</w:t>
            </w:r>
          </w:p>
          <w:p w:rsidR="00F315E4" w:rsidRDefault="00F315E4" w:rsidP="00F315E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Ислам.</w:t>
            </w:r>
          </w:p>
          <w:p w:rsidR="00F315E4" w:rsidRDefault="00F315E4" w:rsidP="00F315E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Буддизм.</w:t>
            </w:r>
          </w:p>
          <w:p w:rsidR="00F315E4" w:rsidRDefault="00F315E4" w:rsidP="00F315E4">
            <w:pPr>
              <w:spacing w:after="0" w:line="240" w:lineRule="auto"/>
              <w:jc w:val="both"/>
              <w:rPr>
                <w:rFonts w:ascii="Times New Roman" w:hAnsi="Times New Roman" w:cs="Times New Roman"/>
                <w:color w:val="000000"/>
                <w:sz w:val="24"/>
                <w:szCs w:val="24"/>
              </w:rPr>
            </w:pPr>
            <w:r w:rsidRPr="00B25236">
              <w:rPr>
                <w:rFonts w:ascii="Times New Roman" w:hAnsi="Times New Roman" w:cs="Times New Roman"/>
                <w:color w:val="000000"/>
                <w:sz w:val="24"/>
                <w:szCs w:val="24"/>
              </w:rPr>
              <w:t>Религия в современном мире</w:t>
            </w:r>
            <w:r>
              <w:rPr>
                <w:rFonts w:ascii="Times New Roman" w:hAnsi="Times New Roman" w:cs="Times New Roman"/>
                <w:color w:val="000000"/>
                <w:sz w:val="24"/>
                <w:szCs w:val="24"/>
              </w:rPr>
              <w:t>.</w:t>
            </w:r>
          </w:p>
          <w:p w:rsidR="00F315E4" w:rsidRDefault="00F315E4" w:rsidP="00F315E4">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Основы светской этики.</w:t>
            </w:r>
          </w:p>
          <w:p w:rsidR="0063342E" w:rsidRPr="00E900B4" w:rsidRDefault="00F315E4" w:rsidP="00F315E4">
            <w:pPr>
              <w:spacing w:after="0" w:line="240" w:lineRule="auto"/>
              <w:ind w:firstLine="709"/>
              <w:jc w:val="both"/>
              <w:rPr>
                <w:rFonts w:ascii="Times New Roman" w:eastAsia="Times New Roman" w:hAnsi="Times New Roman" w:cs="Times New Roman"/>
                <w:sz w:val="24"/>
                <w:szCs w:val="24"/>
                <w:highlight w:val="green"/>
              </w:rPr>
            </w:pPr>
            <w:r>
              <w:rPr>
                <w:rFonts w:ascii="Times New Roman" w:hAnsi="Times New Roman" w:cs="Times New Roman"/>
                <w:color w:val="000000"/>
                <w:sz w:val="24"/>
                <w:szCs w:val="24"/>
              </w:rPr>
              <w:t>Основы светской этики.</w:t>
            </w:r>
          </w:p>
        </w:tc>
      </w:tr>
      <w:tr w:rsidR="00B17513" w:rsidRPr="00E900B4" w:rsidTr="003349D6">
        <w:trPr>
          <w:trHeight w:val="495"/>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B17513" w:rsidRPr="00E900B4" w:rsidRDefault="00B17513" w:rsidP="00E900B4">
            <w:pPr>
              <w:spacing w:after="0" w:line="240" w:lineRule="auto"/>
              <w:jc w:val="center"/>
              <w:rPr>
                <w:rFonts w:ascii="Times New Roman" w:eastAsia="Times New Roman" w:hAnsi="Times New Roman" w:cs="Times New Roman"/>
                <w:bCs/>
                <w:sz w:val="24"/>
                <w:szCs w:val="24"/>
              </w:rPr>
            </w:pPr>
            <w:r w:rsidRPr="00E900B4">
              <w:rPr>
                <w:rFonts w:ascii="Times New Roman" w:eastAsia="Times New Roman" w:hAnsi="Times New Roman" w:cs="Times New Roman"/>
                <w:sz w:val="24"/>
                <w:szCs w:val="24"/>
              </w:rPr>
              <w:t xml:space="preserve">К.М.06.04 </w:t>
            </w:r>
            <w:r w:rsidRPr="00E900B4">
              <w:rPr>
                <w:rFonts w:ascii="Times New Roman" w:eastAsia="Times New Roman" w:hAnsi="Times New Roman" w:cs="Times New Roman"/>
                <w:bCs/>
                <w:sz w:val="24"/>
                <w:szCs w:val="24"/>
              </w:rPr>
              <w:t>Модуль "Содержание и методы обучения в предметных областях "Искусство" и "Технология""</w:t>
            </w:r>
          </w:p>
        </w:tc>
      </w:tr>
      <w:tr w:rsidR="00B17513" w:rsidRPr="00E900B4" w:rsidTr="003349D6">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B17513" w:rsidRPr="00E900B4" w:rsidRDefault="00B17513"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К.М.06.04.01 Технологии музыкального развития младших школьников</w:t>
            </w:r>
          </w:p>
          <w:p w:rsidR="00EE2AC9" w:rsidRPr="00E900B4" w:rsidRDefault="00EE2AC9"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Музыкально-образовательная деятельность в музыкальном воспитании младших школьников.</w:t>
            </w:r>
          </w:p>
          <w:p w:rsidR="00EE2AC9" w:rsidRPr="00E900B4" w:rsidRDefault="00EE2AC9"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Цель и задачи музыкального воспитания детей младшего школьного возраста. Содержание музыкального воспитания и его компоненты.  Формы музыкального воспитания детей. Музыкальное занятие как основная форма, общепедагогические и специфические черты. Виды музыкальных занятий.  Возможности использования в занятии групповых и индивидуальных форм работы.</w:t>
            </w:r>
          </w:p>
          <w:p w:rsidR="00EE2AC9" w:rsidRPr="00E900B4" w:rsidRDefault="00EE2AC9"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Музыкальные занятия как форма организации музыкальной деятельности младших школьников.</w:t>
            </w:r>
          </w:p>
          <w:p w:rsidR="00EE2AC9" w:rsidRPr="00E900B4" w:rsidRDefault="00EE2AC9"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Условия организации музыкальных занятий с детьми младшего  школьного </w:t>
            </w:r>
            <w:proofErr w:type="spellStart"/>
            <w:r w:rsidRPr="00E900B4">
              <w:rPr>
                <w:rFonts w:ascii="Times New Roman" w:eastAsia="Times New Roman" w:hAnsi="Times New Roman" w:cs="Times New Roman"/>
                <w:sz w:val="24"/>
                <w:szCs w:val="24"/>
              </w:rPr>
              <w:t>возраста</w:t>
            </w:r>
            <w:proofErr w:type="gramStart"/>
            <w:r w:rsidRPr="00E900B4">
              <w:rPr>
                <w:rFonts w:ascii="Times New Roman" w:eastAsia="Times New Roman" w:hAnsi="Times New Roman" w:cs="Times New Roman"/>
                <w:sz w:val="24"/>
                <w:szCs w:val="24"/>
              </w:rPr>
              <w:t>.М</w:t>
            </w:r>
            <w:proofErr w:type="gramEnd"/>
            <w:r w:rsidRPr="00E900B4">
              <w:rPr>
                <w:rFonts w:ascii="Times New Roman" w:eastAsia="Times New Roman" w:hAnsi="Times New Roman" w:cs="Times New Roman"/>
                <w:sz w:val="24"/>
                <w:szCs w:val="24"/>
              </w:rPr>
              <w:t>узыка</w:t>
            </w:r>
            <w:proofErr w:type="spellEnd"/>
            <w:r w:rsidRPr="00E900B4">
              <w:rPr>
                <w:rFonts w:ascii="Times New Roman" w:eastAsia="Times New Roman" w:hAnsi="Times New Roman" w:cs="Times New Roman"/>
                <w:sz w:val="24"/>
                <w:szCs w:val="24"/>
              </w:rPr>
              <w:t xml:space="preserve"> в повседневной жизни младших </w:t>
            </w:r>
            <w:proofErr w:type="spellStart"/>
            <w:r w:rsidRPr="00E900B4">
              <w:rPr>
                <w:rFonts w:ascii="Times New Roman" w:eastAsia="Times New Roman" w:hAnsi="Times New Roman" w:cs="Times New Roman"/>
                <w:sz w:val="24"/>
                <w:szCs w:val="24"/>
              </w:rPr>
              <w:t>школьников.Обсуждение</w:t>
            </w:r>
            <w:proofErr w:type="spellEnd"/>
            <w:r w:rsidRPr="00E900B4">
              <w:rPr>
                <w:rFonts w:ascii="Times New Roman" w:eastAsia="Times New Roman" w:hAnsi="Times New Roman" w:cs="Times New Roman"/>
                <w:sz w:val="24"/>
                <w:szCs w:val="24"/>
              </w:rPr>
              <w:t xml:space="preserve"> </w:t>
            </w:r>
            <w:r w:rsidRPr="00E900B4">
              <w:rPr>
                <w:rFonts w:ascii="Times New Roman" w:eastAsia="Times New Roman" w:hAnsi="Times New Roman" w:cs="Times New Roman"/>
                <w:sz w:val="24"/>
                <w:szCs w:val="24"/>
              </w:rPr>
              <w:lastRenderedPageBreak/>
              <w:t>подготовленных студентами конспектов развлечений и праздничных утренников.</w:t>
            </w:r>
          </w:p>
          <w:p w:rsidR="00EE2AC9" w:rsidRPr="00E900B4" w:rsidRDefault="00EE2AC9"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Методика приобщения младших школьников  к пению.</w:t>
            </w:r>
          </w:p>
          <w:p w:rsidR="00EE2AC9" w:rsidRPr="00E900B4" w:rsidRDefault="00EE2AC9"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Содержание музыкально-образовательной деятельности </w:t>
            </w:r>
            <w:proofErr w:type="spellStart"/>
            <w:r w:rsidRPr="00E900B4">
              <w:rPr>
                <w:rFonts w:ascii="Times New Roman" w:eastAsia="Times New Roman" w:hAnsi="Times New Roman" w:cs="Times New Roman"/>
                <w:sz w:val="24"/>
                <w:szCs w:val="24"/>
              </w:rPr>
              <w:t>вшколе</w:t>
            </w:r>
            <w:proofErr w:type="spellEnd"/>
            <w:r w:rsidRPr="00E900B4">
              <w:rPr>
                <w:rFonts w:ascii="Times New Roman" w:eastAsia="Times New Roman" w:hAnsi="Times New Roman" w:cs="Times New Roman"/>
                <w:sz w:val="24"/>
                <w:szCs w:val="24"/>
              </w:rPr>
              <w:t>. Роль знаний о музыке в музыкальном развитии младших школьников</w:t>
            </w:r>
            <w:r w:rsidR="006721F7" w:rsidRPr="00E900B4">
              <w:rPr>
                <w:rFonts w:ascii="Times New Roman" w:eastAsia="Times New Roman" w:hAnsi="Times New Roman" w:cs="Times New Roman"/>
                <w:sz w:val="24"/>
                <w:szCs w:val="24"/>
              </w:rPr>
              <w:t>.</w:t>
            </w:r>
            <w:r w:rsidRPr="00E900B4">
              <w:rPr>
                <w:rFonts w:ascii="Times New Roman" w:eastAsia="Times New Roman" w:hAnsi="Times New Roman" w:cs="Times New Roman"/>
                <w:sz w:val="24"/>
                <w:szCs w:val="24"/>
              </w:rPr>
              <w:t xml:space="preserve"> Знание о музыке как средство формирования познавательных интересов детей. Методы и приемы формирования знаний о музыке.</w:t>
            </w:r>
          </w:p>
          <w:p w:rsidR="00EE2AC9" w:rsidRPr="00E900B4" w:rsidRDefault="00EE2AC9"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Методика приобщения младших школьников  к музыкально-ритмическим движениям.</w:t>
            </w:r>
          </w:p>
          <w:p w:rsidR="00EE2AC9" w:rsidRPr="00E900B4" w:rsidRDefault="00EE2AC9"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Самостоятельная музыкальная </w:t>
            </w:r>
            <w:r w:rsidR="006721F7" w:rsidRPr="00E900B4">
              <w:rPr>
                <w:rFonts w:ascii="Times New Roman" w:eastAsia="Times New Roman" w:hAnsi="Times New Roman" w:cs="Times New Roman"/>
                <w:sz w:val="24"/>
                <w:szCs w:val="24"/>
              </w:rPr>
              <w:t>деятельность младших школьников.</w:t>
            </w:r>
            <w:r w:rsidRPr="00E900B4">
              <w:rPr>
                <w:rFonts w:ascii="Times New Roman" w:eastAsia="Times New Roman" w:hAnsi="Times New Roman" w:cs="Times New Roman"/>
                <w:sz w:val="24"/>
                <w:szCs w:val="24"/>
              </w:rPr>
              <w:t xml:space="preserve"> Музыка и физкультура. Музыка и развлечения. Музыка и праздник в школе</w:t>
            </w:r>
            <w:r w:rsidR="006721F7" w:rsidRPr="00E900B4">
              <w:rPr>
                <w:rFonts w:ascii="Times New Roman" w:eastAsia="Times New Roman" w:hAnsi="Times New Roman" w:cs="Times New Roman"/>
                <w:sz w:val="24"/>
                <w:szCs w:val="24"/>
              </w:rPr>
              <w:t xml:space="preserve">. </w:t>
            </w:r>
            <w:r w:rsidRPr="00E900B4">
              <w:rPr>
                <w:rFonts w:ascii="Times New Roman" w:eastAsia="Times New Roman" w:hAnsi="Times New Roman" w:cs="Times New Roman"/>
                <w:sz w:val="24"/>
                <w:szCs w:val="24"/>
              </w:rPr>
              <w:t>В чём состоят особенности методики обучения музыкально-ритмическим движениям в каждой возрастной группе?</w:t>
            </w:r>
          </w:p>
          <w:p w:rsidR="00EE2AC9" w:rsidRPr="00E900B4" w:rsidRDefault="00EE2AC9"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Методика приобщения младших школьников к игре на детских музыкальных инструментах. Методика приобщения младших школьников к музыкальному творчеству.               </w:t>
            </w:r>
          </w:p>
          <w:p w:rsidR="00EE2AC9" w:rsidRPr="00E900B4" w:rsidRDefault="00EE2AC9"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Влияние музыки и музыкальной деятельности на развитие личности </w:t>
            </w:r>
            <w:proofErr w:type="spellStart"/>
            <w:r w:rsidRPr="00E900B4">
              <w:rPr>
                <w:rFonts w:ascii="Times New Roman" w:eastAsia="Times New Roman" w:hAnsi="Times New Roman" w:cs="Times New Roman"/>
                <w:sz w:val="24"/>
                <w:szCs w:val="24"/>
              </w:rPr>
              <w:t>ребенка.Формирование</w:t>
            </w:r>
            <w:proofErr w:type="spellEnd"/>
            <w:r w:rsidRPr="00E900B4">
              <w:rPr>
                <w:rFonts w:ascii="Times New Roman" w:eastAsia="Times New Roman" w:hAnsi="Times New Roman" w:cs="Times New Roman"/>
                <w:sz w:val="24"/>
                <w:szCs w:val="24"/>
              </w:rPr>
              <w:t xml:space="preserve"> у детей эстетического отношения к музыкальному искусству и окружающему </w:t>
            </w:r>
            <w:proofErr w:type="spellStart"/>
            <w:r w:rsidRPr="00E900B4">
              <w:rPr>
                <w:rFonts w:ascii="Times New Roman" w:eastAsia="Times New Roman" w:hAnsi="Times New Roman" w:cs="Times New Roman"/>
                <w:sz w:val="24"/>
                <w:szCs w:val="24"/>
              </w:rPr>
              <w:t>миру.Возрастные</w:t>
            </w:r>
            <w:proofErr w:type="spellEnd"/>
            <w:r w:rsidRPr="00E900B4">
              <w:rPr>
                <w:rFonts w:ascii="Times New Roman" w:eastAsia="Times New Roman" w:hAnsi="Times New Roman" w:cs="Times New Roman"/>
                <w:sz w:val="24"/>
                <w:szCs w:val="24"/>
              </w:rPr>
              <w:t xml:space="preserve"> особенности музыкального развития детей. Характеристика задач музыкального воспитания детей младших школьного возраста.</w:t>
            </w:r>
          </w:p>
        </w:tc>
      </w:tr>
      <w:tr w:rsidR="00B17513" w:rsidRPr="00E900B4" w:rsidTr="003349D6">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B17513" w:rsidRPr="00E900B4" w:rsidRDefault="00B17513" w:rsidP="00E900B4">
            <w:pPr>
              <w:spacing w:after="0" w:line="240" w:lineRule="auto"/>
              <w:jc w:val="center"/>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lastRenderedPageBreak/>
              <w:t>К.М.06.04.02 "Изобразительное искусство" в начальной школе: содержание предмета, технологии обучения</w:t>
            </w:r>
          </w:p>
          <w:p w:rsidR="00F315E4" w:rsidRDefault="00F315E4" w:rsidP="00F315E4">
            <w:pPr>
              <w:spacing w:after="0" w:line="240" w:lineRule="auto"/>
              <w:jc w:val="both"/>
              <w:rPr>
                <w:rFonts w:ascii="Times New Roman" w:hAnsi="Times New Roman" w:cs="Times New Roman"/>
                <w:color w:val="000000"/>
                <w:sz w:val="24"/>
                <w:szCs w:val="24"/>
              </w:rPr>
            </w:pPr>
            <w:r w:rsidRPr="00AF1517">
              <w:rPr>
                <w:rFonts w:ascii="Times New Roman" w:hAnsi="Times New Roman" w:cs="Times New Roman"/>
                <w:color w:val="000000"/>
                <w:sz w:val="24"/>
                <w:szCs w:val="24"/>
              </w:rPr>
              <w:t>Исторический очерк развития методики преподавания изобразительного искусства</w:t>
            </w:r>
            <w:r>
              <w:rPr>
                <w:rFonts w:ascii="Times New Roman" w:hAnsi="Times New Roman" w:cs="Times New Roman"/>
                <w:color w:val="000000"/>
                <w:sz w:val="24"/>
                <w:szCs w:val="24"/>
              </w:rPr>
              <w:t>.</w:t>
            </w:r>
          </w:p>
          <w:p w:rsidR="00F315E4" w:rsidRDefault="00F315E4" w:rsidP="00F315E4">
            <w:pPr>
              <w:spacing w:after="0" w:line="240" w:lineRule="auto"/>
              <w:jc w:val="both"/>
              <w:rPr>
                <w:rFonts w:ascii="Times New Roman" w:hAnsi="Times New Roman" w:cs="Times New Roman"/>
                <w:color w:val="000000"/>
                <w:sz w:val="24"/>
                <w:szCs w:val="24"/>
              </w:rPr>
            </w:pPr>
            <w:r w:rsidRPr="00AF1517">
              <w:rPr>
                <w:rFonts w:ascii="Times New Roman" w:hAnsi="Times New Roman" w:cs="Times New Roman"/>
                <w:color w:val="000000"/>
                <w:sz w:val="24"/>
                <w:szCs w:val="24"/>
              </w:rPr>
              <w:t>Цель, задачи и содержание обучения и воспитания школьников в процессе преподавания изобразительного искусства</w:t>
            </w:r>
            <w:r>
              <w:rPr>
                <w:rFonts w:ascii="Times New Roman" w:hAnsi="Times New Roman" w:cs="Times New Roman"/>
                <w:color w:val="000000"/>
                <w:sz w:val="24"/>
                <w:szCs w:val="24"/>
              </w:rPr>
              <w:t>.</w:t>
            </w:r>
          </w:p>
          <w:p w:rsidR="00F315E4" w:rsidRDefault="00F315E4" w:rsidP="00F315E4">
            <w:pPr>
              <w:spacing w:after="0" w:line="240" w:lineRule="auto"/>
              <w:jc w:val="both"/>
              <w:rPr>
                <w:rFonts w:ascii="Times New Roman" w:hAnsi="Times New Roman" w:cs="Times New Roman"/>
                <w:color w:val="000000"/>
                <w:sz w:val="24"/>
                <w:szCs w:val="24"/>
              </w:rPr>
            </w:pPr>
            <w:r w:rsidRPr="00AF1517">
              <w:rPr>
                <w:rFonts w:ascii="Times New Roman" w:hAnsi="Times New Roman" w:cs="Times New Roman"/>
                <w:color w:val="000000"/>
                <w:sz w:val="24"/>
                <w:szCs w:val="24"/>
              </w:rPr>
              <w:t>Содержание учебно-воспитательной работы по изобразительному искусству.</w:t>
            </w:r>
          </w:p>
          <w:p w:rsidR="00F315E4" w:rsidRDefault="00F315E4" w:rsidP="00F315E4">
            <w:pPr>
              <w:spacing w:after="0" w:line="240" w:lineRule="auto"/>
              <w:jc w:val="both"/>
              <w:rPr>
                <w:rFonts w:ascii="Times New Roman" w:hAnsi="Times New Roman" w:cs="Times New Roman"/>
                <w:color w:val="000000"/>
                <w:sz w:val="24"/>
                <w:szCs w:val="24"/>
              </w:rPr>
            </w:pPr>
            <w:r w:rsidRPr="00AF1517">
              <w:rPr>
                <w:rFonts w:ascii="Times New Roman" w:hAnsi="Times New Roman" w:cs="Times New Roman"/>
                <w:color w:val="000000"/>
                <w:sz w:val="24"/>
                <w:szCs w:val="24"/>
              </w:rPr>
              <w:t>Особенности программы по изобразительному искусству в начальной школе.</w:t>
            </w:r>
          </w:p>
          <w:p w:rsidR="00F315E4" w:rsidRDefault="00F315E4" w:rsidP="00F315E4">
            <w:pPr>
              <w:spacing w:after="0" w:line="240" w:lineRule="auto"/>
              <w:jc w:val="both"/>
              <w:rPr>
                <w:rFonts w:ascii="Times New Roman" w:hAnsi="Times New Roman" w:cs="Times New Roman"/>
                <w:color w:val="000000"/>
                <w:sz w:val="24"/>
                <w:szCs w:val="24"/>
              </w:rPr>
            </w:pPr>
            <w:r w:rsidRPr="00AF1517">
              <w:rPr>
                <w:rFonts w:ascii="Times New Roman" w:hAnsi="Times New Roman" w:cs="Times New Roman"/>
                <w:color w:val="000000"/>
                <w:sz w:val="24"/>
                <w:szCs w:val="24"/>
              </w:rPr>
              <w:t>Рисование с натуры (рисунок, живопись)</w:t>
            </w:r>
            <w:r>
              <w:rPr>
                <w:rFonts w:ascii="Times New Roman" w:hAnsi="Times New Roman" w:cs="Times New Roman"/>
                <w:color w:val="000000"/>
                <w:sz w:val="24"/>
                <w:szCs w:val="24"/>
              </w:rPr>
              <w:t>.</w:t>
            </w:r>
          </w:p>
          <w:p w:rsidR="00F315E4" w:rsidRDefault="00F315E4" w:rsidP="00F315E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Рисование на темы.</w:t>
            </w:r>
          </w:p>
          <w:p w:rsidR="00F315E4" w:rsidRDefault="00F315E4" w:rsidP="00F315E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Декоративная работа.</w:t>
            </w:r>
          </w:p>
          <w:p w:rsidR="00EE2AC9" w:rsidRPr="00E900B4" w:rsidRDefault="00F315E4" w:rsidP="00F315E4">
            <w:pPr>
              <w:spacing w:after="0" w:line="240" w:lineRule="auto"/>
              <w:ind w:firstLine="709"/>
              <w:jc w:val="both"/>
              <w:rPr>
                <w:rFonts w:ascii="Times New Roman" w:eastAsia="Times New Roman" w:hAnsi="Times New Roman" w:cs="Times New Roman"/>
                <w:sz w:val="24"/>
                <w:szCs w:val="24"/>
              </w:rPr>
            </w:pPr>
            <w:r w:rsidRPr="00AF1517">
              <w:rPr>
                <w:rFonts w:ascii="Times New Roman" w:hAnsi="Times New Roman" w:cs="Times New Roman"/>
                <w:color w:val="000000"/>
                <w:sz w:val="24"/>
                <w:szCs w:val="24"/>
              </w:rPr>
              <w:t>Планирование учебно-воспитательной работы по изобразительному искусству.</w:t>
            </w:r>
          </w:p>
        </w:tc>
      </w:tr>
      <w:tr w:rsidR="00B17513" w:rsidRPr="00E900B4" w:rsidTr="003349D6">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B17513" w:rsidRPr="00E900B4" w:rsidRDefault="00B17513" w:rsidP="00E900B4">
            <w:pPr>
              <w:spacing w:after="0" w:line="240" w:lineRule="auto"/>
              <w:ind w:firstLine="709"/>
              <w:jc w:val="center"/>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К.М.06.04.03 "Технология" в начальной школе: содержание предмета, технологии обучения</w:t>
            </w:r>
          </w:p>
          <w:p w:rsidR="00002A15" w:rsidRPr="00E900B4" w:rsidRDefault="00002A15"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Задачи трудового обучения. История развития и методы трудового обучения в начальной школе</w:t>
            </w:r>
          </w:p>
          <w:p w:rsidR="00002A15" w:rsidRPr="00E900B4" w:rsidRDefault="00002A15"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Технология: основные понятия, структура построения курса. Средства обучения. Проблема формулировки учебных заданий для учащихся. Активизация творческих способностей младших школьников в процессе формирования навыков работы с различными материалами. Становление технологии как учебного предмета. Периоды и причины занижения роли практического труда в образовании. Включение практического труда в учебно-воспитательный процесс в разные периоды. Развитие психолого-педагогических основ использования практического труда в учебной деятельности.</w:t>
            </w:r>
          </w:p>
          <w:p w:rsidR="00002A15" w:rsidRPr="00E900B4" w:rsidRDefault="00002A15"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Анализ авторских программ по трудовому обучению младших школьников.</w:t>
            </w:r>
          </w:p>
          <w:p w:rsidR="00002A15" w:rsidRPr="00E900B4" w:rsidRDefault="00002A15" w:rsidP="00E900B4">
            <w:pPr>
              <w:spacing w:after="0" w:line="240" w:lineRule="auto"/>
              <w:ind w:firstLine="709"/>
              <w:jc w:val="both"/>
              <w:rPr>
                <w:rFonts w:ascii="Times New Roman" w:eastAsia="Times New Roman" w:hAnsi="Times New Roman" w:cs="Times New Roman"/>
                <w:sz w:val="24"/>
                <w:szCs w:val="24"/>
              </w:rPr>
            </w:pPr>
            <w:proofErr w:type="gramStart"/>
            <w:r w:rsidRPr="00E900B4">
              <w:rPr>
                <w:rFonts w:ascii="Times New Roman" w:eastAsia="Times New Roman" w:hAnsi="Times New Roman" w:cs="Times New Roman"/>
                <w:sz w:val="24"/>
                <w:szCs w:val="24"/>
              </w:rPr>
              <w:t xml:space="preserve">Различные программы по технологии («Школа мастеров» Т.М. </w:t>
            </w:r>
            <w:proofErr w:type="spellStart"/>
            <w:r w:rsidRPr="00E900B4">
              <w:rPr>
                <w:rFonts w:ascii="Times New Roman" w:eastAsia="Times New Roman" w:hAnsi="Times New Roman" w:cs="Times New Roman"/>
                <w:sz w:val="24"/>
                <w:szCs w:val="24"/>
              </w:rPr>
              <w:t>Геронимус</w:t>
            </w:r>
            <w:proofErr w:type="spellEnd"/>
            <w:r w:rsidRPr="00E900B4">
              <w:rPr>
                <w:rFonts w:ascii="Times New Roman" w:eastAsia="Times New Roman" w:hAnsi="Times New Roman" w:cs="Times New Roman"/>
                <w:sz w:val="24"/>
                <w:szCs w:val="24"/>
              </w:rPr>
              <w:t xml:space="preserve">, «Искусство и художественный труд» В Я </w:t>
            </w:r>
            <w:proofErr w:type="spellStart"/>
            <w:r w:rsidRPr="00E900B4">
              <w:rPr>
                <w:rFonts w:ascii="Times New Roman" w:eastAsia="Times New Roman" w:hAnsi="Times New Roman" w:cs="Times New Roman"/>
                <w:sz w:val="24"/>
                <w:szCs w:val="24"/>
              </w:rPr>
              <w:t>Шпикаловой</w:t>
            </w:r>
            <w:proofErr w:type="spellEnd"/>
            <w:r w:rsidRPr="00E900B4">
              <w:rPr>
                <w:rFonts w:ascii="Times New Roman" w:eastAsia="Times New Roman" w:hAnsi="Times New Roman" w:cs="Times New Roman"/>
                <w:sz w:val="24"/>
                <w:szCs w:val="24"/>
              </w:rPr>
              <w:t>, «Художественный труд» Н.М. Конышевой, «Технология.</w:t>
            </w:r>
            <w:proofErr w:type="gramEnd"/>
            <w:r w:rsidRPr="00E900B4">
              <w:rPr>
                <w:rFonts w:ascii="Times New Roman" w:eastAsia="Times New Roman" w:hAnsi="Times New Roman" w:cs="Times New Roman"/>
                <w:sz w:val="24"/>
                <w:szCs w:val="24"/>
              </w:rPr>
              <w:t xml:space="preserve"> Ступеньки к мастерству» Е.А. </w:t>
            </w:r>
            <w:proofErr w:type="spellStart"/>
            <w:r w:rsidRPr="00E900B4">
              <w:rPr>
                <w:rFonts w:ascii="Times New Roman" w:eastAsia="Times New Roman" w:hAnsi="Times New Roman" w:cs="Times New Roman"/>
                <w:sz w:val="24"/>
                <w:szCs w:val="24"/>
              </w:rPr>
              <w:t>Лутцева</w:t>
            </w:r>
            <w:proofErr w:type="spellEnd"/>
            <w:r w:rsidRPr="00E900B4">
              <w:rPr>
                <w:rFonts w:ascii="Times New Roman" w:eastAsia="Times New Roman" w:hAnsi="Times New Roman" w:cs="Times New Roman"/>
                <w:sz w:val="24"/>
                <w:szCs w:val="24"/>
              </w:rPr>
              <w:t xml:space="preserve">, программы Т.Н. </w:t>
            </w:r>
            <w:proofErr w:type="spellStart"/>
            <w:r w:rsidRPr="00E900B4">
              <w:rPr>
                <w:rFonts w:ascii="Times New Roman" w:eastAsia="Times New Roman" w:hAnsi="Times New Roman" w:cs="Times New Roman"/>
                <w:sz w:val="24"/>
                <w:szCs w:val="24"/>
              </w:rPr>
              <w:t>Просняковой</w:t>
            </w:r>
            <w:proofErr w:type="spellEnd"/>
            <w:r w:rsidRPr="00E900B4">
              <w:rPr>
                <w:rFonts w:ascii="Times New Roman" w:eastAsia="Times New Roman" w:hAnsi="Times New Roman" w:cs="Times New Roman"/>
                <w:sz w:val="24"/>
                <w:szCs w:val="24"/>
              </w:rPr>
              <w:t>). Пояснительная записка к программам. Структура программы. Расположение материала по классам. Различия и общие черты различных программ.</w:t>
            </w:r>
          </w:p>
          <w:p w:rsidR="00875A12" w:rsidRPr="00E900B4" w:rsidRDefault="00002A15"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Оборудование кабинета и оснащение уроков технологии в начальной школе.</w:t>
            </w:r>
          </w:p>
          <w:p w:rsidR="00002A15" w:rsidRPr="00E900B4" w:rsidRDefault="00002A15"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Правила оборудования кабинета технологии. Материалы и инструменты. Техника безопасности при работе с инструментами. </w:t>
            </w:r>
          </w:p>
          <w:p w:rsidR="00002A15" w:rsidRPr="00E900B4" w:rsidRDefault="00002A15"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Подготовка учителя к уроку технологии.</w:t>
            </w:r>
          </w:p>
          <w:p w:rsidR="00002A15" w:rsidRPr="00E900B4" w:rsidRDefault="00002A15"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Особенности построения уроков «Технология» и организации контроля результатов обучения младших школьников. Предмет и задачи методики обучения продуктивным видам деятельности. Связь методики обучения продуктивным видам </w:t>
            </w:r>
            <w:r w:rsidRPr="00E900B4">
              <w:rPr>
                <w:rFonts w:ascii="Times New Roman" w:eastAsia="Times New Roman" w:hAnsi="Times New Roman" w:cs="Times New Roman"/>
                <w:sz w:val="24"/>
                <w:szCs w:val="24"/>
              </w:rPr>
              <w:lastRenderedPageBreak/>
              <w:t>деятельности с другими научными областями. Развитие учащихся в процессе обучения продуктивным видам деятельности.</w:t>
            </w:r>
          </w:p>
          <w:p w:rsidR="00002A15" w:rsidRPr="00E900B4" w:rsidRDefault="00002A15"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Методы преподавания технологии </w:t>
            </w:r>
          </w:p>
          <w:p w:rsidR="00002A15" w:rsidRPr="00E900B4" w:rsidRDefault="00002A15"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Научно-теоретические основы и современная проблематика методики преподавания технологии. Особенности, характер и содержание трудовой деятельности и педагогического руководства, организации и методики обучения и воспитания детей младшего школьного возраста. Содержание, особенности и возможности использования различных методов обучения на уроке технологии.</w:t>
            </w:r>
          </w:p>
          <w:p w:rsidR="00002A15" w:rsidRPr="00E900B4" w:rsidRDefault="00002A15"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Формы организации учебно-воспитательной работы на уроках технологии.</w:t>
            </w:r>
          </w:p>
          <w:p w:rsidR="00002A15" w:rsidRPr="00E900B4" w:rsidRDefault="00002A15"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Урок как основная форма обучения и воспитания младших школьников. Другие формы организации трудового обучения и воспитания в младших классах. </w:t>
            </w:r>
          </w:p>
          <w:p w:rsidR="00002A15" w:rsidRPr="00E900B4" w:rsidRDefault="00002A15"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Методика организации и проведения урока технологии.</w:t>
            </w:r>
          </w:p>
          <w:p w:rsidR="00002A15" w:rsidRPr="00E900B4" w:rsidRDefault="00002A15"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Методика преподавания технологии в начальных классах. Общие вопросы. Методика проведения и подготовки занятий по технологии при обучении детей младшего школьного возраста. Компоненты интегративной модели, ориентированной на общее развитие младших школьников в трудовой деятельности. Методы и способы осуществления преемственности в художественно-эстетическом развитии детей дошкольного и младшего школьного возраста в процессе обучения художественному труду, как одному из разделов предмета «Технология»</w:t>
            </w:r>
          </w:p>
          <w:p w:rsidR="00002A15" w:rsidRPr="00E900B4" w:rsidRDefault="00002A15"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Содержание и особенности работы с бумагой и картоном в начальной школе. Материалы и инструменты</w:t>
            </w:r>
          </w:p>
          <w:p w:rsidR="00002A15" w:rsidRPr="00E900B4" w:rsidRDefault="00002A15"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Предмет и задачи методики обучения продуктивным видам деятельности. Связь методики обучения продуктивным видам деятельности с другими научными областями. Развитие учащихся в процессе обучения продуктивным видам деятельности. История производства бумаги. Разновидности, строение и свойства бумаги. Картон. </w:t>
            </w:r>
          </w:p>
          <w:p w:rsidR="00002A15" w:rsidRPr="00E900B4" w:rsidRDefault="00002A15"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Разметка, сгибание, складывание бумаги. Резание, склеивание бумаги</w:t>
            </w:r>
          </w:p>
          <w:p w:rsidR="00002A15" w:rsidRPr="00E900B4" w:rsidRDefault="00002A15"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Отделка бумаги различными способами. Склеивание. Виды клея. Из истории аппликации. Виды аппликации. </w:t>
            </w:r>
          </w:p>
          <w:p w:rsidR="00002A15" w:rsidRPr="00E900B4" w:rsidRDefault="00002A15"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Новые приемы обработки бумаги. Использование разных способов выкраивания деталей для создания образа и настроения. </w:t>
            </w:r>
          </w:p>
          <w:p w:rsidR="00002A15" w:rsidRPr="00E900B4" w:rsidRDefault="00002A15"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Цикл практических занятий, направленных на овладение студентами методикой обучения и воспитания детей в процессе руководства их художественно-конструкторской деятельностью. Проектные работы.</w:t>
            </w:r>
          </w:p>
          <w:p w:rsidR="00002A15" w:rsidRPr="00E900B4" w:rsidRDefault="00F315E4" w:rsidP="00E900B4">
            <w:pPr>
              <w:spacing w:after="0" w:line="240" w:lineRule="auto"/>
              <w:ind w:firstLine="709"/>
              <w:jc w:val="both"/>
              <w:rPr>
                <w:rFonts w:ascii="Times New Roman" w:eastAsia="Times New Roman" w:hAnsi="Times New Roman" w:cs="Times New Roman"/>
                <w:sz w:val="24"/>
                <w:szCs w:val="24"/>
              </w:rPr>
            </w:pPr>
            <w:r w:rsidRPr="003E0FBE">
              <w:rPr>
                <w:rFonts w:ascii="Times New Roman" w:hAnsi="Times New Roman" w:cs="Times New Roman"/>
                <w:color w:val="000000"/>
                <w:sz w:val="24"/>
                <w:szCs w:val="24"/>
              </w:rPr>
              <w:t>Ткани. Работа с тканью.</w:t>
            </w:r>
          </w:p>
          <w:p w:rsidR="00002A15" w:rsidRPr="00E900B4" w:rsidRDefault="00002A15"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Материал и образ (композиция на плоскости из различных материалов) </w:t>
            </w:r>
          </w:p>
          <w:p w:rsidR="00002A15" w:rsidRPr="00E900B4" w:rsidRDefault="00002A15"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Соотношение конструктивных и репродуктивных методов в формировании у младших школьников творческого воображения на уроках ручного труда. Конструирование по модели как средство развития творческих способностей младших школьников;</w:t>
            </w:r>
          </w:p>
          <w:p w:rsidR="00002A15" w:rsidRDefault="00F315E4" w:rsidP="00E900B4">
            <w:pPr>
              <w:spacing w:after="0" w:line="240" w:lineRule="auto"/>
              <w:jc w:val="both"/>
              <w:rPr>
                <w:rFonts w:ascii="Times New Roman" w:hAnsi="Times New Roman" w:cs="Times New Roman"/>
                <w:color w:val="000000"/>
                <w:sz w:val="24"/>
                <w:szCs w:val="24"/>
              </w:rPr>
            </w:pPr>
            <w:r w:rsidRPr="003E0FBE">
              <w:rPr>
                <w:rFonts w:ascii="Times New Roman" w:hAnsi="Times New Roman" w:cs="Times New Roman"/>
                <w:color w:val="000000"/>
                <w:sz w:val="24"/>
                <w:szCs w:val="24"/>
              </w:rPr>
              <w:t>Художественная техника. Основы композиции</w:t>
            </w:r>
            <w:r>
              <w:rPr>
                <w:rFonts w:ascii="Times New Roman" w:hAnsi="Times New Roman" w:cs="Times New Roman"/>
                <w:color w:val="000000"/>
                <w:sz w:val="24"/>
                <w:szCs w:val="24"/>
              </w:rPr>
              <w:t>.</w:t>
            </w:r>
          </w:p>
          <w:p w:rsidR="00F315E4" w:rsidRPr="00E900B4" w:rsidRDefault="00F315E4" w:rsidP="00E900B4">
            <w:pPr>
              <w:spacing w:after="0" w:line="240" w:lineRule="auto"/>
              <w:jc w:val="both"/>
              <w:rPr>
                <w:rFonts w:ascii="Times New Roman" w:eastAsia="Times New Roman" w:hAnsi="Times New Roman" w:cs="Times New Roman"/>
                <w:sz w:val="24"/>
                <w:szCs w:val="24"/>
              </w:rPr>
            </w:pPr>
            <w:r w:rsidRPr="003E0FBE">
              <w:rPr>
                <w:rFonts w:ascii="Times New Roman" w:hAnsi="Times New Roman" w:cs="Times New Roman"/>
                <w:color w:val="000000"/>
                <w:sz w:val="24"/>
                <w:szCs w:val="24"/>
              </w:rPr>
              <w:t>Уроки технологии в начальной школе</w:t>
            </w:r>
          </w:p>
        </w:tc>
      </w:tr>
      <w:tr w:rsidR="00B17513" w:rsidRPr="00E900B4" w:rsidTr="003349D6">
        <w:trPr>
          <w:trHeight w:val="495"/>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B17513" w:rsidRPr="00E900B4" w:rsidRDefault="00B17513" w:rsidP="00E900B4">
            <w:pPr>
              <w:spacing w:after="0" w:line="240" w:lineRule="auto"/>
              <w:jc w:val="center"/>
              <w:rPr>
                <w:rFonts w:ascii="Times New Roman" w:eastAsia="Times New Roman" w:hAnsi="Times New Roman" w:cs="Times New Roman"/>
                <w:bCs/>
                <w:sz w:val="24"/>
                <w:szCs w:val="24"/>
              </w:rPr>
            </w:pPr>
            <w:r w:rsidRPr="00E900B4">
              <w:rPr>
                <w:rFonts w:ascii="Times New Roman" w:eastAsia="Times New Roman" w:hAnsi="Times New Roman" w:cs="Times New Roman"/>
                <w:sz w:val="24"/>
                <w:szCs w:val="24"/>
              </w:rPr>
              <w:lastRenderedPageBreak/>
              <w:t xml:space="preserve">К.М.06.05 </w:t>
            </w:r>
            <w:r w:rsidRPr="00E900B4">
              <w:rPr>
                <w:rFonts w:ascii="Times New Roman" w:eastAsia="Times New Roman" w:hAnsi="Times New Roman" w:cs="Times New Roman"/>
                <w:bCs/>
                <w:sz w:val="24"/>
                <w:szCs w:val="24"/>
              </w:rPr>
              <w:t>Модуль "Содержание и методы обучения в предметной области "Физическая культура""</w:t>
            </w:r>
          </w:p>
        </w:tc>
      </w:tr>
      <w:tr w:rsidR="00B17513" w:rsidRPr="00E900B4" w:rsidTr="003349D6">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B17513" w:rsidRPr="00E900B4" w:rsidRDefault="00B17513" w:rsidP="00E900B4">
            <w:pPr>
              <w:spacing w:after="0" w:line="240" w:lineRule="auto"/>
              <w:jc w:val="center"/>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К.М.06.05.01 Методика физического воспитания младших школьников</w:t>
            </w:r>
          </w:p>
          <w:p w:rsidR="0063342E" w:rsidRPr="00E900B4" w:rsidRDefault="0063342E"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Физическая культура учащихся как учебная дисциплина </w:t>
            </w:r>
          </w:p>
          <w:p w:rsidR="0063342E" w:rsidRPr="00E900B4" w:rsidRDefault="0063342E"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Современное состояние физической культуры в обществе. Формы и функции физической культуры. Предмет физкультуры: цель, задачи, принципы. Правовые основы  физической культуры  и спорта.</w:t>
            </w:r>
          </w:p>
          <w:p w:rsidR="0063342E" w:rsidRPr="00E900B4" w:rsidRDefault="0063342E"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Педагогическая культура специалиста в области физической культуры и спорта</w:t>
            </w:r>
          </w:p>
          <w:p w:rsidR="0063342E" w:rsidRPr="00E900B4" w:rsidRDefault="0063342E"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Деловые, рефлексивные, коммуникативные, </w:t>
            </w:r>
            <w:proofErr w:type="spellStart"/>
            <w:r w:rsidRPr="00E900B4">
              <w:rPr>
                <w:rFonts w:ascii="Times New Roman" w:eastAsia="Times New Roman" w:hAnsi="Times New Roman" w:cs="Times New Roman"/>
                <w:sz w:val="24"/>
                <w:szCs w:val="24"/>
              </w:rPr>
              <w:t>эмпатийные</w:t>
            </w:r>
            <w:proofErr w:type="spellEnd"/>
            <w:r w:rsidRPr="00E900B4">
              <w:rPr>
                <w:rFonts w:ascii="Times New Roman" w:eastAsia="Times New Roman" w:hAnsi="Times New Roman" w:cs="Times New Roman"/>
                <w:sz w:val="24"/>
                <w:szCs w:val="24"/>
              </w:rPr>
              <w:t xml:space="preserve"> качества личности педагога. Идейно-нравственные качества педагога. Профессионально-этическое поведение. Педагогическое мастерство учителя. Двигательная культура в деятельности </w:t>
            </w:r>
            <w:r w:rsidRPr="00E900B4">
              <w:rPr>
                <w:rFonts w:ascii="Times New Roman" w:eastAsia="Times New Roman" w:hAnsi="Times New Roman" w:cs="Times New Roman"/>
                <w:sz w:val="24"/>
                <w:szCs w:val="24"/>
              </w:rPr>
              <w:lastRenderedPageBreak/>
              <w:t xml:space="preserve">учителя физической культуры. Профессионально-важные качества личности педагога.  </w:t>
            </w:r>
          </w:p>
          <w:p w:rsidR="0063342E" w:rsidRPr="00E900B4" w:rsidRDefault="0063342E"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Основные понятия теории физической культуры.</w:t>
            </w:r>
          </w:p>
          <w:p w:rsidR="0063342E" w:rsidRPr="00E900B4" w:rsidRDefault="0063342E"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Культура. Физическая культура. Физическое образование. Физическая подготовка. Физическое развитие. Спорт. Средства физического воспитания: физические упражнения, естественные силы природы, гигиенические факторы, технические средства. Закономерности формирования структуры двигательного действия. </w:t>
            </w:r>
          </w:p>
          <w:p w:rsidR="0063342E" w:rsidRPr="00E900B4" w:rsidRDefault="0063342E"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Урок в дидактической системе предмета «Физическая культура». Способы построения уроков физической культуры. Виды деятельности</w:t>
            </w:r>
          </w:p>
          <w:p w:rsidR="0063342E" w:rsidRPr="00E900B4" w:rsidRDefault="0063342E"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Методы развития физических способностей. Урок. Структурные части урока. Задачи урока. Типология уроков физической культуры. Педагогические требования к современному уроку физической культуры. </w:t>
            </w:r>
            <w:r w:rsidRPr="00E900B4">
              <w:rPr>
                <w:rFonts w:ascii="Times New Roman" w:eastAsia="Times New Roman" w:hAnsi="Times New Roman" w:cs="Times New Roman"/>
                <w:sz w:val="24"/>
                <w:szCs w:val="24"/>
              </w:rPr>
              <w:tab/>
            </w:r>
          </w:p>
          <w:p w:rsidR="0063342E" w:rsidRPr="00E900B4" w:rsidRDefault="0063342E"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Способы оценивания результатов обучения</w:t>
            </w:r>
          </w:p>
          <w:p w:rsidR="0063342E" w:rsidRPr="00E900B4" w:rsidRDefault="0063342E"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Оценка на уроке физической культуры. Показатели оценки:  тестовые упражнения (правильность их выполнения), техника безопасности на уроке, проектная и внеурочная деятельность. Дифференцированное выставление отметки по физической и технической подготовленности учащихся.</w:t>
            </w:r>
          </w:p>
          <w:p w:rsidR="0063342E" w:rsidRPr="00E900B4" w:rsidRDefault="0063342E"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Внеурочные формы работы по физической культуре в школе</w:t>
            </w:r>
          </w:p>
          <w:p w:rsidR="0063342E" w:rsidRPr="00E900B4" w:rsidRDefault="0063342E"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Задачи внеклассной работы. Виды и формы внеурочной деятельности по физической культуре. Спортивные секции. Спортивные соревнования. Требования к проведению физкультминуток. </w:t>
            </w:r>
          </w:p>
          <w:p w:rsidR="0063342E" w:rsidRPr="00E900B4" w:rsidRDefault="0063342E"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Закономерности формирования структуры двигательного действия</w:t>
            </w:r>
          </w:p>
          <w:p w:rsidR="0063342E" w:rsidRPr="00E900B4" w:rsidRDefault="0063342E"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Двигательные умения и навыки – приобретенная  возможно</w:t>
            </w:r>
            <w:r w:rsidR="00B94C36" w:rsidRPr="00E900B4">
              <w:rPr>
                <w:rFonts w:ascii="Times New Roman" w:eastAsia="Times New Roman" w:hAnsi="Times New Roman" w:cs="Times New Roman"/>
                <w:sz w:val="24"/>
                <w:szCs w:val="24"/>
              </w:rPr>
              <w:t>сть выполнять двигательное дей</w:t>
            </w:r>
            <w:r w:rsidRPr="00E900B4">
              <w:rPr>
                <w:rFonts w:ascii="Times New Roman" w:eastAsia="Times New Roman" w:hAnsi="Times New Roman" w:cs="Times New Roman"/>
                <w:sz w:val="24"/>
                <w:szCs w:val="24"/>
              </w:rPr>
              <w:t>ствие. Двигательное умение. Признаки двигательного умения. Двигательный навык. Характерные признаки навыка. Прочность запоминания действия. Двигательные умения высшего порядка. Привычки. Двигательные привычки</w:t>
            </w:r>
            <w:r w:rsidRPr="00E900B4">
              <w:rPr>
                <w:rFonts w:ascii="Times New Roman" w:eastAsia="Times New Roman" w:hAnsi="Times New Roman" w:cs="Times New Roman"/>
                <w:sz w:val="24"/>
                <w:szCs w:val="24"/>
              </w:rPr>
              <w:tab/>
            </w:r>
          </w:p>
          <w:p w:rsidR="0063342E" w:rsidRPr="00E900B4" w:rsidRDefault="0063342E"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Технология планирования учебного процесса по физической культуре в начальной школе</w:t>
            </w:r>
          </w:p>
          <w:p w:rsidR="0063342E" w:rsidRPr="00E900B4" w:rsidRDefault="0063342E"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Методы организации учащихся. Этапы обучения двигательным действиям школьников. Общепедагогические методы физического воспитания. Домашние задания по физическому воспитанию. </w:t>
            </w:r>
          </w:p>
          <w:p w:rsidR="0063342E" w:rsidRPr="00E900B4" w:rsidRDefault="0063342E"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Педагогические технологии в учебном процессе по физической культуре</w:t>
            </w:r>
          </w:p>
          <w:p w:rsidR="0063342E" w:rsidRPr="00E900B4" w:rsidRDefault="0063342E" w:rsidP="00E900B4">
            <w:pPr>
              <w:spacing w:after="0" w:line="240" w:lineRule="auto"/>
              <w:ind w:firstLine="709"/>
              <w:jc w:val="both"/>
              <w:rPr>
                <w:rFonts w:ascii="Times New Roman" w:eastAsia="Times New Roman" w:hAnsi="Times New Roman" w:cs="Times New Roman"/>
                <w:sz w:val="24"/>
                <w:szCs w:val="24"/>
              </w:rPr>
            </w:pPr>
            <w:proofErr w:type="spellStart"/>
            <w:r w:rsidRPr="00E900B4">
              <w:rPr>
                <w:rFonts w:ascii="Times New Roman" w:eastAsia="Times New Roman" w:hAnsi="Times New Roman" w:cs="Times New Roman"/>
                <w:sz w:val="24"/>
                <w:szCs w:val="24"/>
              </w:rPr>
              <w:t>Здоровьесберегающие</w:t>
            </w:r>
            <w:proofErr w:type="spellEnd"/>
            <w:r w:rsidRPr="00E900B4">
              <w:rPr>
                <w:rFonts w:ascii="Times New Roman" w:eastAsia="Times New Roman" w:hAnsi="Times New Roman" w:cs="Times New Roman"/>
                <w:sz w:val="24"/>
                <w:szCs w:val="24"/>
              </w:rPr>
              <w:t xml:space="preserve"> технологии. Игровая технология. Требования к отбору игр. Игровые правила. Метод проектов на уроках физической культуры. Использование ИКТ на уроках физической культуры. Технология уровневой дифференциации. Технология личностно-ориентированного обучения. Обучение двигательным действиям. </w:t>
            </w:r>
          </w:p>
          <w:p w:rsidR="0063342E" w:rsidRPr="00E900B4" w:rsidRDefault="0063342E"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Профилактическая работа в физкультурном образовании школьников</w:t>
            </w:r>
          </w:p>
          <w:p w:rsidR="0063342E" w:rsidRPr="00E900B4" w:rsidRDefault="0063342E"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Методы и формы профилактической работы. Физкультурно-оздоровительная, спортивно-массовая работа в школе. </w:t>
            </w:r>
          </w:p>
          <w:p w:rsidR="0063342E" w:rsidRPr="00E900B4" w:rsidRDefault="0063342E"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Особенности занятий со школьниками, отнесенными к специальной медицинской группе.</w:t>
            </w:r>
          </w:p>
          <w:p w:rsidR="00002A15" w:rsidRPr="00E900B4" w:rsidRDefault="0063342E"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Нормы и показатели. Укрепление здоровья, ликвидация или стойкая компенсация нарушений, вызванных заболеванием. Способы улучшения показателей физического развития. Освоение жизненно важных двигательных умений, навыков и качеств. Формирование волевых качеств личности и интереса к регулярным занятиям физической культурой. Закаливание и повышение сопротивляемости защитных сил организма. Формирование навыков  правильного дыхания при статических положениях и передвижениях. Лечебная физическая культура.</w:t>
            </w:r>
          </w:p>
        </w:tc>
      </w:tr>
      <w:tr w:rsidR="00B17513" w:rsidRPr="00E900B4" w:rsidTr="003349D6">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B17513" w:rsidRPr="00E900B4" w:rsidRDefault="00B17513" w:rsidP="00E900B4">
            <w:pPr>
              <w:spacing w:after="0" w:line="240" w:lineRule="auto"/>
              <w:jc w:val="center"/>
              <w:rPr>
                <w:rFonts w:ascii="Times New Roman" w:eastAsia="Times New Roman" w:hAnsi="Times New Roman" w:cs="Times New Roman"/>
                <w:bCs/>
                <w:sz w:val="24"/>
                <w:szCs w:val="24"/>
              </w:rPr>
            </w:pPr>
            <w:r w:rsidRPr="00E900B4">
              <w:rPr>
                <w:rFonts w:ascii="Times New Roman" w:eastAsia="Times New Roman" w:hAnsi="Times New Roman" w:cs="Times New Roman"/>
                <w:sz w:val="24"/>
                <w:szCs w:val="24"/>
              </w:rPr>
              <w:lastRenderedPageBreak/>
              <w:t xml:space="preserve">К.М.06.06 </w:t>
            </w:r>
            <w:r w:rsidRPr="00E900B4">
              <w:rPr>
                <w:rFonts w:ascii="Times New Roman" w:eastAsia="Times New Roman" w:hAnsi="Times New Roman" w:cs="Times New Roman"/>
                <w:bCs/>
                <w:sz w:val="24"/>
                <w:szCs w:val="24"/>
              </w:rPr>
              <w:t>Модуль "Содержание и методы обучения в предметной области "Иностранный язык""</w:t>
            </w:r>
          </w:p>
        </w:tc>
      </w:tr>
      <w:tr w:rsidR="00B17513" w:rsidRPr="004966BE" w:rsidTr="003349D6">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B17513" w:rsidRPr="00E900B4" w:rsidRDefault="00B17513" w:rsidP="00E900B4">
            <w:pPr>
              <w:spacing w:after="0" w:line="240" w:lineRule="auto"/>
              <w:ind w:firstLine="709"/>
              <w:jc w:val="center"/>
              <w:rPr>
                <w:rFonts w:ascii="Times New Roman" w:eastAsia="Times New Roman" w:hAnsi="Times New Roman" w:cs="Times New Roman"/>
                <w:sz w:val="24"/>
                <w:szCs w:val="24"/>
                <w:lang w:val="en-US"/>
              </w:rPr>
            </w:pPr>
            <w:r w:rsidRPr="00E900B4">
              <w:rPr>
                <w:rFonts w:ascii="Times New Roman" w:eastAsia="Times New Roman" w:hAnsi="Times New Roman" w:cs="Times New Roman"/>
                <w:sz w:val="24"/>
                <w:szCs w:val="24"/>
              </w:rPr>
              <w:t>К</w:t>
            </w:r>
            <w:r w:rsidRPr="00E900B4">
              <w:rPr>
                <w:rFonts w:ascii="Times New Roman" w:eastAsia="Times New Roman" w:hAnsi="Times New Roman" w:cs="Times New Roman"/>
                <w:sz w:val="24"/>
                <w:szCs w:val="24"/>
                <w:lang w:val="en-US"/>
              </w:rPr>
              <w:t>.</w:t>
            </w:r>
            <w:r w:rsidRPr="00E900B4">
              <w:rPr>
                <w:rFonts w:ascii="Times New Roman" w:eastAsia="Times New Roman" w:hAnsi="Times New Roman" w:cs="Times New Roman"/>
                <w:sz w:val="24"/>
                <w:szCs w:val="24"/>
              </w:rPr>
              <w:t>М</w:t>
            </w:r>
            <w:r w:rsidRPr="00E900B4">
              <w:rPr>
                <w:rFonts w:ascii="Times New Roman" w:eastAsia="Times New Roman" w:hAnsi="Times New Roman" w:cs="Times New Roman"/>
                <w:sz w:val="24"/>
                <w:szCs w:val="24"/>
                <w:lang w:val="en-US"/>
              </w:rPr>
              <w:t xml:space="preserve">.06.06.01 </w:t>
            </w:r>
            <w:proofErr w:type="spellStart"/>
            <w:r w:rsidRPr="00E900B4">
              <w:rPr>
                <w:rFonts w:ascii="Times New Roman" w:eastAsia="Times New Roman" w:hAnsi="Times New Roman" w:cs="Times New Roman"/>
                <w:sz w:val="24"/>
                <w:szCs w:val="24"/>
              </w:rPr>
              <w:t>Теоретическаяграмматика</w:t>
            </w:r>
            <w:proofErr w:type="spellEnd"/>
          </w:p>
          <w:p w:rsidR="00123683" w:rsidRPr="00E900B4" w:rsidRDefault="00123683" w:rsidP="00E900B4">
            <w:pPr>
              <w:spacing w:after="0" w:line="240" w:lineRule="auto"/>
              <w:jc w:val="both"/>
              <w:rPr>
                <w:rFonts w:ascii="Times New Roman" w:eastAsia="Times New Roman" w:hAnsi="Times New Roman" w:cs="Times New Roman"/>
                <w:sz w:val="24"/>
                <w:szCs w:val="24"/>
                <w:lang w:val="en-US"/>
              </w:rPr>
            </w:pPr>
            <w:r w:rsidRPr="00E900B4">
              <w:rPr>
                <w:rFonts w:ascii="Times New Roman" w:eastAsia="Times New Roman" w:hAnsi="Times New Roman" w:cs="Times New Roman"/>
                <w:sz w:val="24"/>
                <w:szCs w:val="24"/>
                <w:lang w:val="en-US"/>
              </w:rPr>
              <w:t>GRAMMAR IN THE STRUCTURE OF LANGUAGE.</w:t>
            </w:r>
          </w:p>
          <w:p w:rsidR="00123683" w:rsidRPr="00E900B4" w:rsidRDefault="00123683" w:rsidP="00E900B4">
            <w:pPr>
              <w:spacing w:after="0" w:line="240" w:lineRule="auto"/>
              <w:ind w:firstLine="709"/>
              <w:jc w:val="both"/>
              <w:rPr>
                <w:rFonts w:ascii="Times New Roman" w:eastAsia="Times New Roman" w:hAnsi="Times New Roman" w:cs="Times New Roman"/>
                <w:sz w:val="24"/>
                <w:szCs w:val="24"/>
                <w:lang w:val="en-US"/>
              </w:rPr>
            </w:pPr>
            <w:r w:rsidRPr="00E900B4">
              <w:rPr>
                <w:rFonts w:ascii="Times New Roman" w:eastAsia="Times New Roman" w:hAnsi="Times New Roman" w:cs="Times New Roman"/>
                <w:sz w:val="24"/>
                <w:szCs w:val="24"/>
                <w:lang w:val="en-US"/>
              </w:rPr>
              <w:t xml:space="preserve">The definitions of language are also directly related to its main functions and its internal systemic properties. Viewed from the point of its cognitive function (which is now in the focus of linguistic attention) language is defined as a means of forming, storing and transmitting </w:t>
            </w:r>
            <w:r w:rsidRPr="00E900B4">
              <w:rPr>
                <w:rFonts w:ascii="Times New Roman" w:eastAsia="Times New Roman" w:hAnsi="Times New Roman" w:cs="Times New Roman"/>
                <w:sz w:val="24"/>
                <w:szCs w:val="24"/>
                <w:lang w:val="en-US"/>
              </w:rPr>
              <w:lastRenderedPageBreak/>
              <w:t xml:space="preserve">information (knowledge). Language is actively studied today as a means of reconstructing cognitive processes which are not accessible for direct observation but can be understood on the basis of analyzing lingual facts. Language structure consists of three main domains: phonetics, lexicon and grammar which are further subdivided and form six levels: phonemic, morphemic, lexemic, </w:t>
            </w:r>
            <w:proofErr w:type="spellStart"/>
            <w:r w:rsidRPr="00E900B4">
              <w:rPr>
                <w:rFonts w:ascii="Times New Roman" w:eastAsia="Times New Roman" w:hAnsi="Times New Roman" w:cs="Times New Roman"/>
                <w:sz w:val="24"/>
                <w:szCs w:val="24"/>
                <w:lang w:val="en-US"/>
              </w:rPr>
              <w:t>phrasemic</w:t>
            </w:r>
            <w:proofErr w:type="spellEnd"/>
            <w:r w:rsidRPr="00E900B4">
              <w:rPr>
                <w:rFonts w:ascii="Times New Roman" w:eastAsia="Times New Roman" w:hAnsi="Times New Roman" w:cs="Times New Roman"/>
                <w:sz w:val="24"/>
                <w:szCs w:val="24"/>
                <w:lang w:val="en-US"/>
              </w:rPr>
              <w:t xml:space="preserve">, sentential, or </w:t>
            </w:r>
            <w:proofErr w:type="spellStart"/>
            <w:r w:rsidRPr="00E900B4">
              <w:rPr>
                <w:rFonts w:ascii="Times New Roman" w:eastAsia="Times New Roman" w:hAnsi="Times New Roman" w:cs="Times New Roman"/>
                <w:sz w:val="24"/>
                <w:szCs w:val="24"/>
                <w:lang w:val="en-US"/>
              </w:rPr>
              <w:t>proposemic</w:t>
            </w:r>
            <w:proofErr w:type="spellEnd"/>
            <w:r w:rsidRPr="00E900B4">
              <w:rPr>
                <w:rFonts w:ascii="Times New Roman" w:eastAsia="Times New Roman" w:hAnsi="Times New Roman" w:cs="Times New Roman"/>
                <w:sz w:val="24"/>
                <w:szCs w:val="24"/>
                <w:lang w:val="en-US"/>
              </w:rPr>
              <w:t xml:space="preserve"> and </w:t>
            </w:r>
            <w:proofErr w:type="spellStart"/>
            <w:r w:rsidRPr="00E900B4">
              <w:rPr>
                <w:rFonts w:ascii="Times New Roman" w:eastAsia="Times New Roman" w:hAnsi="Times New Roman" w:cs="Times New Roman"/>
                <w:sz w:val="24"/>
                <w:szCs w:val="24"/>
                <w:lang w:val="en-US"/>
              </w:rPr>
              <w:t>suprasentential</w:t>
            </w:r>
            <w:proofErr w:type="spellEnd"/>
            <w:r w:rsidRPr="00E900B4">
              <w:rPr>
                <w:rFonts w:ascii="Times New Roman" w:eastAsia="Times New Roman" w:hAnsi="Times New Roman" w:cs="Times New Roman"/>
                <w:sz w:val="24"/>
                <w:szCs w:val="24"/>
                <w:lang w:val="en-US"/>
              </w:rPr>
              <w:t xml:space="preserve">, or </w:t>
            </w:r>
            <w:proofErr w:type="spellStart"/>
            <w:r w:rsidRPr="00E900B4">
              <w:rPr>
                <w:rFonts w:ascii="Times New Roman" w:eastAsia="Times New Roman" w:hAnsi="Times New Roman" w:cs="Times New Roman"/>
                <w:sz w:val="24"/>
                <w:szCs w:val="24"/>
                <w:lang w:val="en-US"/>
              </w:rPr>
              <w:t>dictemic</w:t>
            </w:r>
            <w:proofErr w:type="spellEnd"/>
            <w:r w:rsidRPr="00E900B4">
              <w:rPr>
                <w:rFonts w:ascii="Times New Roman" w:eastAsia="Times New Roman" w:hAnsi="Times New Roman" w:cs="Times New Roman"/>
                <w:sz w:val="24"/>
                <w:szCs w:val="24"/>
                <w:lang w:val="en-US"/>
              </w:rPr>
              <w:t>. The peculiarities of the grammatical structure of English that constitute the ‘special design’ of the English language.</w:t>
            </w:r>
          </w:p>
          <w:p w:rsidR="00123683" w:rsidRPr="00E900B4" w:rsidRDefault="00123683" w:rsidP="00E900B4">
            <w:pPr>
              <w:spacing w:after="0" w:line="240" w:lineRule="auto"/>
              <w:jc w:val="both"/>
              <w:rPr>
                <w:rFonts w:ascii="Times New Roman" w:eastAsia="Times New Roman" w:hAnsi="Times New Roman" w:cs="Times New Roman"/>
                <w:sz w:val="24"/>
                <w:szCs w:val="24"/>
                <w:lang w:val="en-US"/>
              </w:rPr>
            </w:pPr>
            <w:r w:rsidRPr="00E900B4">
              <w:rPr>
                <w:rFonts w:ascii="Times New Roman" w:eastAsia="Times New Roman" w:hAnsi="Times New Roman" w:cs="Times New Roman"/>
                <w:sz w:val="24"/>
                <w:szCs w:val="24"/>
                <w:lang w:val="en-US"/>
              </w:rPr>
              <w:t xml:space="preserve">THE BASIC NOTIONS OF MORPHOLOGY. </w:t>
            </w:r>
          </w:p>
          <w:p w:rsidR="00123683" w:rsidRPr="00E900B4" w:rsidRDefault="00123683" w:rsidP="00E900B4">
            <w:pPr>
              <w:spacing w:after="0" w:line="240" w:lineRule="auto"/>
              <w:ind w:firstLine="709"/>
              <w:jc w:val="both"/>
              <w:rPr>
                <w:rFonts w:ascii="Times New Roman" w:eastAsia="Times New Roman" w:hAnsi="Times New Roman" w:cs="Times New Roman"/>
                <w:sz w:val="24"/>
                <w:szCs w:val="24"/>
                <w:lang w:val="en-US"/>
              </w:rPr>
            </w:pPr>
            <w:r w:rsidRPr="00E900B4">
              <w:rPr>
                <w:rFonts w:ascii="Times New Roman" w:eastAsia="Times New Roman" w:hAnsi="Times New Roman" w:cs="Times New Roman"/>
                <w:sz w:val="24"/>
                <w:szCs w:val="24"/>
                <w:lang w:val="en-US"/>
              </w:rPr>
              <w:t xml:space="preserve">Traditionally grammar is divided into two parts: morphology (the grammar of words) and syntax (the grammar of the sentence). The role of these parts in the grammatical structure of different languages is different and depends on the type of the language. The morpheme is the smallest meaningful unit of the language (not a part of the word), which as it appears may be larger than a word in the case of analytical forms of words. Grammatical meaning (further referred to as GM) can be defined as a general abstract meaning which unites classes of forms or words and finds its expression through formal markers thus placing a linguistic unit in a grammatical category or a grammatical class of words (a part of speech). The paradigmatic meaning is the primary, invariant, context-independent meaning of a grammatical form. </w:t>
            </w:r>
            <w:proofErr w:type="spellStart"/>
            <w:r w:rsidRPr="00E900B4">
              <w:rPr>
                <w:rFonts w:ascii="Times New Roman" w:eastAsia="Times New Roman" w:hAnsi="Times New Roman" w:cs="Times New Roman"/>
                <w:sz w:val="24"/>
                <w:szCs w:val="24"/>
                <w:lang w:val="en-US"/>
              </w:rPr>
              <w:t>Syntagmatic</w:t>
            </w:r>
            <w:proofErr w:type="spellEnd"/>
            <w:r w:rsidRPr="00E900B4">
              <w:rPr>
                <w:rFonts w:ascii="Times New Roman" w:eastAsia="Times New Roman" w:hAnsi="Times New Roman" w:cs="Times New Roman"/>
                <w:sz w:val="24"/>
                <w:szCs w:val="24"/>
                <w:lang w:val="en-US"/>
              </w:rPr>
              <w:t xml:space="preserve"> meanings are secondary, variant, context-dependent meanings.</w:t>
            </w:r>
          </w:p>
          <w:p w:rsidR="00123683" w:rsidRPr="00E900B4" w:rsidRDefault="00123683" w:rsidP="00E900B4">
            <w:pPr>
              <w:spacing w:after="0" w:line="240" w:lineRule="auto"/>
              <w:jc w:val="both"/>
              <w:rPr>
                <w:rFonts w:ascii="Times New Roman" w:eastAsia="Times New Roman" w:hAnsi="Times New Roman" w:cs="Times New Roman"/>
                <w:sz w:val="24"/>
                <w:szCs w:val="24"/>
                <w:lang w:val="en-US"/>
              </w:rPr>
            </w:pPr>
            <w:r w:rsidRPr="00E900B4">
              <w:rPr>
                <w:rFonts w:ascii="Times New Roman" w:eastAsia="Times New Roman" w:hAnsi="Times New Roman" w:cs="Times New Roman"/>
                <w:sz w:val="24"/>
                <w:szCs w:val="24"/>
                <w:lang w:val="en-US"/>
              </w:rPr>
              <w:t>THE PROBLEM OF PARTS OF SPEECH AND THEIR INTERACTION.</w:t>
            </w:r>
          </w:p>
          <w:p w:rsidR="00123683" w:rsidRPr="00E900B4" w:rsidRDefault="00123683" w:rsidP="00E900B4">
            <w:pPr>
              <w:spacing w:after="0" w:line="240" w:lineRule="auto"/>
              <w:ind w:firstLine="709"/>
              <w:jc w:val="both"/>
              <w:rPr>
                <w:rFonts w:ascii="Times New Roman" w:eastAsia="Times New Roman" w:hAnsi="Times New Roman" w:cs="Times New Roman"/>
                <w:sz w:val="24"/>
                <w:szCs w:val="24"/>
                <w:lang w:val="en-US"/>
              </w:rPr>
            </w:pPr>
            <w:r w:rsidRPr="00E900B4">
              <w:rPr>
                <w:rFonts w:ascii="Times New Roman" w:eastAsia="Times New Roman" w:hAnsi="Times New Roman" w:cs="Times New Roman"/>
                <w:sz w:val="24"/>
                <w:szCs w:val="24"/>
                <w:lang w:val="en-US"/>
              </w:rPr>
              <w:t xml:space="preserve"> Parts of speech occupy the central position in the language system as they present the meeting point of the two main domains of the language: its lexicon and grammar. Therefore they are indispensable for both the theory of the language and the language acquisition. It is impossible to present a word in a dictionary without placing it into a certain part of speech. Nor is it possible to explain the meaning of a word in the process of teaching a language, especially a foreign language without identifying its part-of-speech belonging</w:t>
            </w:r>
            <w:proofErr w:type="gramStart"/>
            <w:r w:rsidRPr="00E900B4">
              <w:rPr>
                <w:rFonts w:ascii="Times New Roman" w:eastAsia="Times New Roman" w:hAnsi="Times New Roman" w:cs="Times New Roman"/>
                <w:sz w:val="24"/>
                <w:szCs w:val="24"/>
                <w:lang w:val="en-US"/>
              </w:rPr>
              <w:t>..</w:t>
            </w:r>
            <w:proofErr w:type="gramEnd"/>
            <w:r w:rsidRPr="00E900B4">
              <w:rPr>
                <w:rFonts w:ascii="Times New Roman" w:eastAsia="Times New Roman" w:hAnsi="Times New Roman" w:cs="Times New Roman"/>
                <w:sz w:val="24"/>
                <w:szCs w:val="24"/>
                <w:lang w:val="en-US"/>
              </w:rPr>
              <w:t xml:space="preserve"> The word, like any unit of language, possesses three main aspects: meaning, form and function. The development of cognitive linguistics which considers linguistic phenomena as representations of cognitive structures and which states that language as the totality of all its elements reflects the conceptual picture of the world brought about the necessity to analyze the parts of speech from the cognitive point of view.  </w:t>
            </w:r>
          </w:p>
          <w:p w:rsidR="00123683" w:rsidRPr="00E900B4" w:rsidRDefault="00123683" w:rsidP="00E900B4">
            <w:pPr>
              <w:spacing w:after="0" w:line="240" w:lineRule="auto"/>
              <w:jc w:val="both"/>
              <w:rPr>
                <w:rFonts w:ascii="Times New Roman" w:eastAsia="Times New Roman" w:hAnsi="Times New Roman" w:cs="Times New Roman"/>
                <w:sz w:val="24"/>
                <w:szCs w:val="24"/>
                <w:lang w:val="en-US"/>
              </w:rPr>
            </w:pPr>
            <w:r w:rsidRPr="00E900B4">
              <w:rPr>
                <w:rFonts w:ascii="Times New Roman" w:eastAsia="Times New Roman" w:hAnsi="Times New Roman" w:cs="Times New Roman"/>
                <w:sz w:val="24"/>
                <w:szCs w:val="24"/>
                <w:lang w:val="en-US"/>
              </w:rPr>
              <w:t>THE NOUN AND ITS GRAMMATICAL CATEGORIES.</w:t>
            </w:r>
          </w:p>
          <w:p w:rsidR="00123683" w:rsidRPr="00E900B4" w:rsidRDefault="00123683" w:rsidP="00E900B4">
            <w:pPr>
              <w:spacing w:after="0" w:line="240" w:lineRule="auto"/>
              <w:ind w:firstLine="709"/>
              <w:jc w:val="both"/>
              <w:rPr>
                <w:rFonts w:ascii="Times New Roman" w:eastAsia="Times New Roman" w:hAnsi="Times New Roman" w:cs="Times New Roman"/>
                <w:sz w:val="24"/>
                <w:szCs w:val="24"/>
                <w:lang w:val="en-US"/>
              </w:rPr>
            </w:pPr>
            <w:r w:rsidRPr="00E900B4">
              <w:rPr>
                <w:rFonts w:ascii="Times New Roman" w:eastAsia="Times New Roman" w:hAnsi="Times New Roman" w:cs="Times New Roman"/>
                <w:sz w:val="24"/>
                <w:szCs w:val="24"/>
                <w:lang w:val="en-US"/>
              </w:rPr>
              <w:t xml:space="preserve">The noun is a part of speech which unites words with the general categorical meaning of substance, or </w:t>
            </w:r>
            <w:proofErr w:type="spellStart"/>
            <w:r w:rsidRPr="00E900B4">
              <w:rPr>
                <w:rFonts w:ascii="Times New Roman" w:eastAsia="Times New Roman" w:hAnsi="Times New Roman" w:cs="Times New Roman"/>
                <w:sz w:val="24"/>
                <w:szCs w:val="24"/>
                <w:lang w:val="en-US"/>
              </w:rPr>
              <w:t>thingness</w:t>
            </w:r>
            <w:proofErr w:type="spellEnd"/>
            <w:r w:rsidRPr="00E900B4">
              <w:rPr>
                <w:rFonts w:ascii="Times New Roman" w:eastAsia="Times New Roman" w:hAnsi="Times New Roman" w:cs="Times New Roman"/>
                <w:sz w:val="24"/>
                <w:szCs w:val="24"/>
                <w:lang w:val="en-US"/>
              </w:rPr>
              <w:t xml:space="preserve">. Substance is a very wide notion. Any concept starting with the most concrete and ending with the most abstract may be verbalized in a substantive form. Therefore the semantic space of substance, or </w:t>
            </w:r>
            <w:proofErr w:type="spellStart"/>
            <w:r w:rsidRPr="00E900B4">
              <w:rPr>
                <w:rFonts w:ascii="Times New Roman" w:eastAsia="Times New Roman" w:hAnsi="Times New Roman" w:cs="Times New Roman"/>
                <w:sz w:val="24"/>
                <w:szCs w:val="24"/>
                <w:lang w:val="en-US"/>
              </w:rPr>
              <w:t>thingness</w:t>
            </w:r>
            <w:proofErr w:type="spellEnd"/>
            <w:r w:rsidRPr="00E900B4">
              <w:rPr>
                <w:rFonts w:ascii="Times New Roman" w:eastAsia="Times New Roman" w:hAnsi="Times New Roman" w:cs="Times New Roman"/>
                <w:sz w:val="24"/>
                <w:szCs w:val="24"/>
                <w:lang w:val="en-US"/>
              </w:rPr>
              <w:t xml:space="preserve"> is very heterogeneous and the class of nouns unites names of objects and persons that make up the center of the class as well as the names of qualities (generosity, viability etc), processes (conversation, debate), states (illness, oblivion), abstract notions (freedom, love), manner of action (way, manner) which make up the periphery of the class and by means of which the noun interacts with the other parts of speech. This is the most numerous 16 class of words (in English nouns make up about 42% of all words) and it is also the most frequently used part of speech. According to statistics, every fourth word used in our speech belongs to the class of nouns (</w:t>
            </w:r>
            <w:proofErr w:type="spellStart"/>
            <w:r w:rsidRPr="00E900B4">
              <w:rPr>
                <w:rFonts w:ascii="Times New Roman" w:eastAsia="Times New Roman" w:hAnsi="Times New Roman" w:cs="Times New Roman"/>
                <w:sz w:val="24"/>
                <w:szCs w:val="24"/>
                <w:lang w:val="en-US"/>
              </w:rPr>
              <w:t>Johabson</w:t>
            </w:r>
            <w:proofErr w:type="spellEnd"/>
            <w:r w:rsidRPr="00E900B4">
              <w:rPr>
                <w:rFonts w:ascii="Times New Roman" w:eastAsia="Times New Roman" w:hAnsi="Times New Roman" w:cs="Times New Roman"/>
                <w:sz w:val="24"/>
                <w:szCs w:val="24"/>
                <w:lang w:val="en-US"/>
              </w:rPr>
              <w:t xml:space="preserve">, </w:t>
            </w:r>
            <w:proofErr w:type="spellStart"/>
            <w:r w:rsidRPr="00E900B4">
              <w:rPr>
                <w:rFonts w:ascii="Times New Roman" w:eastAsia="Times New Roman" w:hAnsi="Times New Roman" w:cs="Times New Roman"/>
                <w:sz w:val="24"/>
                <w:szCs w:val="24"/>
                <w:lang w:val="en-US"/>
              </w:rPr>
              <w:t>Hofland</w:t>
            </w:r>
            <w:proofErr w:type="spellEnd"/>
            <w:r w:rsidRPr="00E900B4">
              <w:rPr>
                <w:rFonts w:ascii="Times New Roman" w:eastAsia="Times New Roman" w:hAnsi="Times New Roman" w:cs="Times New Roman"/>
                <w:sz w:val="24"/>
                <w:szCs w:val="24"/>
                <w:lang w:val="en-US"/>
              </w:rPr>
              <w:t xml:space="preserve"> 1989, 15). It is also a very open and hospitable part of speech which constantly draws into its sphere units of other classes of words, phrases and even sentences that may derive occasional nouns</w:t>
            </w:r>
            <w:proofErr w:type="gramStart"/>
            <w:r w:rsidRPr="00E900B4">
              <w:rPr>
                <w:rFonts w:ascii="Times New Roman" w:eastAsia="Times New Roman" w:hAnsi="Times New Roman" w:cs="Times New Roman"/>
                <w:sz w:val="24"/>
                <w:szCs w:val="24"/>
                <w:lang w:val="en-US"/>
              </w:rPr>
              <w:t>..</w:t>
            </w:r>
            <w:proofErr w:type="gramEnd"/>
          </w:p>
          <w:p w:rsidR="00123683" w:rsidRPr="00E900B4" w:rsidRDefault="00123683" w:rsidP="00E900B4">
            <w:pPr>
              <w:spacing w:after="0" w:line="240" w:lineRule="auto"/>
              <w:jc w:val="both"/>
              <w:rPr>
                <w:rFonts w:ascii="Times New Roman" w:eastAsia="Times New Roman" w:hAnsi="Times New Roman" w:cs="Times New Roman"/>
                <w:sz w:val="24"/>
                <w:szCs w:val="24"/>
                <w:lang w:val="en-US"/>
              </w:rPr>
            </w:pPr>
            <w:r w:rsidRPr="00E900B4">
              <w:rPr>
                <w:rFonts w:ascii="Times New Roman" w:eastAsia="Times New Roman" w:hAnsi="Times New Roman" w:cs="Times New Roman"/>
                <w:sz w:val="24"/>
                <w:szCs w:val="24"/>
                <w:lang w:val="en-US"/>
              </w:rPr>
              <w:t>THE VERB AND ITS GRAMMATICAL CATEGORIES.</w:t>
            </w:r>
          </w:p>
          <w:p w:rsidR="00123683" w:rsidRPr="00E900B4" w:rsidRDefault="00123683" w:rsidP="00E900B4">
            <w:pPr>
              <w:spacing w:after="0" w:line="240" w:lineRule="auto"/>
              <w:ind w:firstLine="709"/>
              <w:jc w:val="both"/>
              <w:rPr>
                <w:rFonts w:ascii="Times New Roman" w:eastAsia="Times New Roman" w:hAnsi="Times New Roman" w:cs="Times New Roman"/>
                <w:sz w:val="24"/>
                <w:szCs w:val="24"/>
                <w:lang w:val="en-US"/>
              </w:rPr>
            </w:pPr>
            <w:r w:rsidRPr="00E900B4">
              <w:rPr>
                <w:rFonts w:ascii="Times New Roman" w:eastAsia="Times New Roman" w:hAnsi="Times New Roman" w:cs="Times New Roman"/>
                <w:sz w:val="24"/>
                <w:szCs w:val="24"/>
                <w:lang w:val="en-US"/>
              </w:rPr>
              <w:t xml:space="preserve">With the analysis of the nouns we have covered a large area of English grammar. Nouns as we have stated play the primary role in giving names to various phenomena of the world. In nouns we can very clearly observe the nominating function of the language. Now we must turn our attention to the other major part of speech, the verb. Some linguists (e.g. </w:t>
            </w:r>
            <w:proofErr w:type="spellStart"/>
            <w:r w:rsidRPr="00E900B4">
              <w:rPr>
                <w:rFonts w:ascii="Times New Roman" w:eastAsia="Times New Roman" w:hAnsi="Times New Roman" w:cs="Times New Roman"/>
                <w:sz w:val="24"/>
                <w:szCs w:val="24"/>
                <w:lang w:val="en-US"/>
              </w:rPr>
              <w:t>E.Sapir</w:t>
            </w:r>
            <w:proofErr w:type="spellEnd"/>
            <w:r w:rsidRPr="00E900B4">
              <w:rPr>
                <w:rFonts w:ascii="Times New Roman" w:eastAsia="Times New Roman" w:hAnsi="Times New Roman" w:cs="Times New Roman"/>
                <w:sz w:val="24"/>
                <w:szCs w:val="24"/>
                <w:lang w:val="en-US"/>
              </w:rPr>
              <w:t xml:space="preserve">) believe that the noun and the verb are the only two really universal parts of speech. Whereas the noun plays the main role in naming the objects of the world, the verb fulfils a no less important function in language. It occupies a very special place in the system of parts of speech which is </w:t>
            </w:r>
            <w:r w:rsidRPr="00E900B4">
              <w:rPr>
                <w:rFonts w:ascii="Times New Roman" w:eastAsia="Times New Roman" w:hAnsi="Times New Roman" w:cs="Times New Roman"/>
                <w:sz w:val="24"/>
                <w:szCs w:val="24"/>
                <w:lang w:val="en-US"/>
              </w:rPr>
              <w:lastRenderedPageBreak/>
              <w:t xml:space="preserve">predetermined by the syntactic nature of the verb. The verb is the only part of speech which has a unique feature called </w:t>
            </w:r>
            <w:proofErr w:type="spellStart"/>
            <w:r w:rsidRPr="00E900B4">
              <w:rPr>
                <w:rFonts w:ascii="Times New Roman" w:eastAsia="Times New Roman" w:hAnsi="Times New Roman" w:cs="Times New Roman"/>
                <w:sz w:val="24"/>
                <w:szCs w:val="24"/>
                <w:lang w:val="en-US"/>
              </w:rPr>
              <w:t>valency</w:t>
            </w:r>
            <w:proofErr w:type="spellEnd"/>
            <w:r w:rsidRPr="00E900B4">
              <w:rPr>
                <w:rFonts w:ascii="Times New Roman" w:eastAsia="Times New Roman" w:hAnsi="Times New Roman" w:cs="Times New Roman"/>
                <w:sz w:val="24"/>
                <w:szCs w:val="24"/>
                <w:lang w:val="en-US"/>
              </w:rPr>
              <w:t xml:space="preserve">. </w:t>
            </w:r>
            <w:proofErr w:type="spellStart"/>
            <w:r w:rsidRPr="00E900B4">
              <w:rPr>
                <w:rFonts w:ascii="Times New Roman" w:eastAsia="Times New Roman" w:hAnsi="Times New Roman" w:cs="Times New Roman"/>
                <w:sz w:val="24"/>
                <w:szCs w:val="24"/>
                <w:lang w:val="en-US"/>
              </w:rPr>
              <w:t>Valency</w:t>
            </w:r>
            <w:proofErr w:type="spellEnd"/>
            <w:r w:rsidRPr="00E900B4">
              <w:rPr>
                <w:rFonts w:ascii="Times New Roman" w:eastAsia="Times New Roman" w:hAnsi="Times New Roman" w:cs="Times New Roman"/>
                <w:sz w:val="24"/>
                <w:szCs w:val="24"/>
                <w:lang w:val="en-US"/>
              </w:rPr>
              <w:t xml:space="preserve"> is the ability of the verb to determine the number and the character of other parts of the sentence. The nature of the verb is actually responsible for the rest of the sentence, i.e. what nouns and other parts of speech will accompany it and how they will be semantically specified.  </w:t>
            </w:r>
          </w:p>
          <w:p w:rsidR="00123683" w:rsidRPr="00E900B4" w:rsidRDefault="00123683" w:rsidP="00E900B4">
            <w:pPr>
              <w:spacing w:after="0" w:line="240" w:lineRule="auto"/>
              <w:jc w:val="both"/>
              <w:rPr>
                <w:rFonts w:ascii="Times New Roman" w:eastAsia="Times New Roman" w:hAnsi="Times New Roman" w:cs="Times New Roman"/>
                <w:sz w:val="24"/>
                <w:szCs w:val="24"/>
                <w:lang w:val="en-US"/>
              </w:rPr>
            </w:pPr>
            <w:r w:rsidRPr="00E900B4">
              <w:rPr>
                <w:rFonts w:ascii="Times New Roman" w:eastAsia="Times New Roman" w:hAnsi="Times New Roman" w:cs="Times New Roman"/>
                <w:sz w:val="24"/>
                <w:szCs w:val="24"/>
                <w:lang w:val="en-US"/>
              </w:rPr>
              <w:t xml:space="preserve">THE ADJECTIVE AND ITS GRAMMATICAL CATEGORIES. </w:t>
            </w:r>
          </w:p>
          <w:p w:rsidR="00123683" w:rsidRPr="00E900B4" w:rsidRDefault="00123683" w:rsidP="00E900B4">
            <w:pPr>
              <w:spacing w:after="0" w:line="240" w:lineRule="auto"/>
              <w:ind w:firstLine="709"/>
              <w:jc w:val="both"/>
              <w:rPr>
                <w:rFonts w:ascii="Times New Roman" w:eastAsia="Times New Roman" w:hAnsi="Times New Roman" w:cs="Times New Roman"/>
                <w:sz w:val="24"/>
                <w:szCs w:val="24"/>
                <w:lang w:val="en-US"/>
              </w:rPr>
            </w:pPr>
            <w:r w:rsidRPr="00E900B4">
              <w:rPr>
                <w:rFonts w:ascii="Times New Roman" w:eastAsia="Times New Roman" w:hAnsi="Times New Roman" w:cs="Times New Roman"/>
                <w:sz w:val="24"/>
                <w:szCs w:val="24"/>
                <w:lang w:val="en-US"/>
              </w:rPr>
              <w:t>Though the adjective is traditionally referred to as one of the four cardinal parts of speech, its position differs considerably from that of the noun and the verb which form two opposite poles and which are considered by some linguists to be the only two really universal parts of speech The noun represents the concept of substance (</w:t>
            </w:r>
            <w:proofErr w:type="spellStart"/>
            <w:r w:rsidRPr="00E900B4">
              <w:rPr>
                <w:rFonts w:ascii="Times New Roman" w:eastAsia="Times New Roman" w:hAnsi="Times New Roman" w:cs="Times New Roman"/>
                <w:sz w:val="24"/>
                <w:szCs w:val="24"/>
                <w:lang w:val="en-US"/>
              </w:rPr>
              <w:t>thingness</w:t>
            </w:r>
            <w:proofErr w:type="spellEnd"/>
            <w:r w:rsidRPr="00E900B4">
              <w:rPr>
                <w:rFonts w:ascii="Times New Roman" w:eastAsia="Times New Roman" w:hAnsi="Times New Roman" w:cs="Times New Roman"/>
                <w:sz w:val="24"/>
                <w:szCs w:val="24"/>
                <w:lang w:val="en-US"/>
              </w:rPr>
              <w:t>), the verb represents the dynamic property of substance (actions, states, processes) and the adjective represents the static, or permanent property of substance (quality or its relation to another substance). But as we shall later see the degree of permanence in different adjectives can vary considerably. Considered from the point of view of their communicative function the adjective and the verb constitute a class of the so called predicative words which are opposed to the so called identifying words (pronouns, proper names and common nouns which are by-functional and can function as both identifying and predicative words). The noun represents the concept of substance (</w:t>
            </w:r>
            <w:proofErr w:type="spellStart"/>
            <w:r w:rsidRPr="00E900B4">
              <w:rPr>
                <w:rFonts w:ascii="Times New Roman" w:eastAsia="Times New Roman" w:hAnsi="Times New Roman" w:cs="Times New Roman"/>
                <w:sz w:val="24"/>
                <w:szCs w:val="24"/>
                <w:lang w:val="en-US"/>
              </w:rPr>
              <w:t>thingness</w:t>
            </w:r>
            <w:proofErr w:type="spellEnd"/>
            <w:r w:rsidRPr="00E900B4">
              <w:rPr>
                <w:rFonts w:ascii="Times New Roman" w:eastAsia="Times New Roman" w:hAnsi="Times New Roman" w:cs="Times New Roman"/>
                <w:sz w:val="24"/>
                <w:szCs w:val="24"/>
                <w:lang w:val="en-US"/>
              </w:rPr>
              <w:t>), the verb represents the dynamic property of substance (actions, states, processes) and the adjective represents the static, or permanent property of substance (quality or its relation to another substance). But as we shall later see the degree of permanence in different adjectives can vary considerably.</w:t>
            </w:r>
          </w:p>
          <w:p w:rsidR="00123683" w:rsidRPr="00E900B4" w:rsidRDefault="00123683" w:rsidP="00E900B4">
            <w:pPr>
              <w:spacing w:after="0" w:line="240" w:lineRule="auto"/>
              <w:jc w:val="both"/>
              <w:rPr>
                <w:rFonts w:ascii="Times New Roman" w:eastAsia="Times New Roman" w:hAnsi="Times New Roman" w:cs="Times New Roman"/>
                <w:sz w:val="24"/>
                <w:szCs w:val="24"/>
                <w:lang w:val="en-US"/>
              </w:rPr>
            </w:pPr>
            <w:r w:rsidRPr="00E900B4">
              <w:rPr>
                <w:rFonts w:ascii="Times New Roman" w:eastAsia="Times New Roman" w:hAnsi="Times New Roman" w:cs="Times New Roman"/>
                <w:sz w:val="24"/>
                <w:szCs w:val="24"/>
                <w:lang w:val="en-US"/>
              </w:rPr>
              <w:t xml:space="preserve">THE SIMPLE SENTENCE AND ITS CATEGORIES. </w:t>
            </w:r>
          </w:p>
          <w:p w:rsidR="00123683" w:rsidRPr="00E900B4" w:rsidRDefault="00123683" w:rsidP="00E900B4">
            <w:pPr>
              <w:spacing w:after="0" w:line="240" w:lineRule="auto"/>
              <w:ind w:firstLine="709"/>
              <w:jc w:val="both"/>
              <w:rPr>
                <w:rFonts w:ascii="Times New Roman" w:eastAsia="Times New Roman" w:hAnsi="Times New Roman" w:cs="Times New Roman"/>
                <w:sz w:val="24"/>
                <w:szCs w:val="24"/>
                <w:lang w:val="en-US"/>
              </w:rPr>
            </w:pPr>
            <w:r w:rsidRPr="00E900B4">
              <w:rPr>
                <w:rFonts w:ascii="Times New Roman" w:eastAsia="Times New Roman" w:hAnsi="Times New Roman" w:cs="Times New Roman"/>
                <w:sz w:val="24"/>
                <w:szCs w:val="24"/>
                <w:lang w:val="en-US"/>
              </w:rPr>
              <w:t>The word ‘syntax’ is derived from the Greek ‘</w:t>
            </w:r>
            <w:proofErr w:type="spellStart"/>
            <w:r w:rsidRPr="00E900B4">
              <w:rPr>
                <w:rFonts w:ascii="Times New Roman" w:eastAsia="Times New Roman" w:hAnsi="Times New Roman" w:cs="Times New Roman"/>
                <w:sz w:val="24"/>
                <w:szCs w:val="24"/>
                <w:lang w:val="en-US"/>
              </w:rPr>
              <w:t>syntaxis</w:t>
            </w:r>
            <w:proofErr w:type="spellEnd"/>
            <w:r w:rsidRPr="00E900B4">
              <w:rPr>
                <w:rFonts w:ascii="Times New Roman" w:eastAsia="Times New Roman" w:hAnsi="Times New Roman" w:cs="Times New Roman"/>
                <w:sz w:val="24"/>
                <w:szCs w:val="24"/>
                <w:lang w:val="en-US"/>
              </w:rPr>
              <w:t>’ which literally means ‘composition’, or ‘order’. It is a part of grammar which studies ways of arranging words into phrases and sentences in order to produce speech. We communicate only with the help of sentences and it brings many linguists to a conclusion that syntax is the core, or the heart of grammar and morphology is subordinated to it as it serves the needs of syntax. The main units of the syntactic level of the language are: 1) the word in its syntactic position in the sentence (a part of the sentence); 2) the phrase which is a combination of two or more notional words arranged according to the rules of a particular language; 3) the simple sentence as the minimum unit of communication; 4) the composite sentence which is a combination of two or more clauses based either on 22 coordinate (a compound sentence) or subordinate (a complex sentence) relations; 5) the text as the highest unit of language.</w:t>
            </w:r>
          </w:p>
          <w:p w:rsidR="00123683" w:rsidRPr="00E900B4" w:rsidRDefault="00123683" w:rsidP="00E900B4">
            <w:pPr>
              <w:spacing w:after="0" w:line="240" w:lineRule="auto"/>
              <w:jc w:val="both"/>
              <w:rPr>
                <w:rFonts w:ascii="Times New Roman" w:eastAsia="Times New Roman" w:hAnsi="Times New Roman" w:cs="Times New Roman"/>
                <w:sz w:val="24"/>
                <w:szCs w:val="24"/>
                <w:lang w:val="en-US"/>
              </w:rPr>
            </w:pPr>
            <w:r w:rsidRPr="00E900B4">
              <w:rPr>
                <w:rFonts w:ascii="Times New Roman" w:eastAsia="Times New Roman" w:hAnsi="Times New Roman" w:cs="Times New Roman"/>
                <w:sz w:val="24"/>
                <w:szCs w:val="24"/>
                <w:lang w:val="en-US"/>
              </w:rPr>
              <w:t xml:space="preserve">THE STRUCTURAL ASPECT OF THE SENTENCE. </w:t>
            </w:r>
          </w:p>
          <w:p w:rsidR="00123683" w:rsidRPr="00E900B4" w:rsidRDefault="00123683" w:rsidP="00E900B4">
            <w:pPr>
              <w:spacing w:after="0" w:line="240" w:lineRule="auto"/>
              <w:ind w:firstLine="709"/>
              <w:jc w:val="both"/>
              <w:rPr>
                <w:rFonts w:ascii="Times New Roman" w:eastAsia="Times New Roman" w:hAnsi="Times New Roman" w:cs="Times New Roman"/>
                <w:sz w:val="24"/>
                <w:szCs w:val="24"/>
                <w:lang w:val="en-US"/>
              </w:rPr>
            </w:pPr>
            <w:r w:rsidRPr="00E900B4">
              <w:rPr>
                <w:rFonts w:ascii="Times New Roman" w:eastAsia="Times New Roman" w:hAnsi="Times New Roman" w:cs="Times New Roman"/>
                <w:sz w:val="24"/>
                <w:szCs w:val="24"/>
                <w:lang w:val="en-US"/>
              </w:rPr>
              <w:t>The sentence as we stated above possesses three main aspects: structural (it says how the sentence is built, semantic (it says what the sentence is about), and communicative (it says what for the sentence was pronounced and what is most important information it contains). The structural aspect of the sentence deals with the structural organization of the sentence, it reveals the mechanisms of deriving sentences and structural types of sentences. According to their structure sentences are classified into simple (</w:t>
            </w:r>
            <w:proofErr w:type="spellStart"/>
            <w:r w:rsidRPr="00E900B4">
              <w:rPr>
                <w:rFonts w:ascii="Times New Roman" w:eastAsia="Times New Roman" w:hAnsi="Times New Roman" w:cs="Times New Roman"/>
                <w:sz w:val="24"/>
                <w:szCs w:val="24"/>
                <w:lang w:val="en-US"/>
              </w:rPr>
              <w:t>monopredicative</w:t>
            </w:r>
            <w:proofErr w:type="spellEnd"/>
            <w:r w:rsidRPr="00E900B4">
              <w:rPr>
                <w:rFonts w:ascii="Times New Roman" w:eastAsia="Times New Roman" w:hAnsi="Times New Roman" w:cs="Times New Roman"/>
                <w:sz w:val="24"/>
                <w:szCs w:val="24"/>
                <w:lang w:val="en-US"/>
              </w:rPr>
              <w:t xml:space="preserve"> structures) and composite (</w:t>
            </w:r>
            <w:proofErr w:type="spellStart"/>
            <w:r w:rsidRPr="00E900B4">
              <w:rPr>
                <w:rFonts w:ascii="Times New Roman" w:eastAsia="Times New Roman" w:hAnsi="Times New Roman" w:cs="Times New Roman"/>
                <w:sz w:val="24"/>
                <w:szCs w:val="24"/>
                <w:lang w:val="en-US"/>
              </w:rPr>
              <w:t>polypredicative</w:t>
            </w:r>
            <w:proofErr w:type="spellEnd"/>
            <w:r w:rsidRPr="00E900B4">
              <w:rPr>
                <w:rFonts w:ascii="Times New Roman" w:eastAsia="Times New Roman" w:hAnsi="Times New Roman" w:cs="Times New Roman"/>
                <w:sz w:val="24"/>
                <w:szCs w:val="24"/>
                <w:lang w:val="en-US"/>
              </w:rPr>
              <w:t xml:space="preserve"> structures) which are further subdivided into complex (based on subordination) and compound (based on coordination). Clauses within the structure of a composite sentence may be connected with the help of formal markers (conjunctions and connectives: relative pronouns and relative adverbs - </w:t>
            </w:r>
            <w:proofErr w:type="spellStart"/>
            <w:r w:rsidRPr="00E900B4">
              <w:rPr>
                <w:rFonts w:ascii="Times New Roman" w:eastAsia="Times New Roman" w:hAnsi="Times New Roman" w:cs="Times New Roman"/>
                <w:sz w:val="24"/>
                <w:szCs w:val="24"/>
                <w:lang w:val="en-US"/>
              </w:rPr>
              <w:t>syndetically</w:t>
            </w:r>
            <w:proofErr w:type="spellEnd"/>
            <w:r w:rsidRPr="00E900B4">
              <w:rPr>
                <w:rFonts w:ascii="Times New Roman" w:eastAsia="Times New Roman" w:hAnsi="Times New Roman" w:cs="Times New Roman"/>
                <w:sz w:val="24"/>
                <w:szCs w:val="24"/>
                <w:lang w:val="en-US"/>
              </w:rPr>
              <w:t>) and without any formal markers - asyndetically.</w:t>
            </w:r>
          </w:p>
          <w:p w:rsidR="00123683" w:rsidRPr="00E900B4" w:rsidRDefault="00123683" w:rsidP="00E900B4">
            <w:pPr>
              <w:spacing w:after="0" w:line="240" w:lineRule="auto"/>
              <w:jc w:val="both"/>
              <w:rPr>
                <w:rFonts w:ascii="Times New Roman" w:eastAsia="Times New Roman" w:hAnsi="Times New Roman" w:cs="Times New Roman"/>
                <w:sz w:val="24"/>
                <w:szCs w:val="24"/>
                <w:lang w:val="en-US"/>
              </w:rPr>
            </w:pPr>
            <w:r w:rsidRPr="00E900B4">
              <w:rPr>
                <w:rFonts w:ascii="Times New Roman" w:eastAsia="Times New Roman" w:hAnsi="Times New Roman" w:cs="Times New Roman"/>
                <w:sz w:val="24"/>
                <w:szCs w:val="24"/>
                <w:lang w:val="en-US"/>
              </w:rPr>
              <w:t>THE SEMANTIC ASPECT OF THE SENTENCE.</w:t>
            </w:r>
          </w:p>
          <w:p w:rsidR="00123683" w:rsidRPr="00E900B4" w:rsidRDefault="00123683" w:rsidP="00E900B4">
            <w:pPr>
              <w:spacing w:after="0" w:line="240" w:lineRule="auto"/>
              <w:ind w:firstLine="709"/>
              <w:jc w:val="both"/>
              <w:rPr>
                <w:rFonts w:ascii="Times New Roman" w:eastAsia="Times New Roman" w:hAnsi="Times New Roman" w:cs="Times New Roman"/>
                <w:sz w:val="24"/>
                <w:szCs w:val="24"/>
                <w:lang w:val="en-US"/>
              </w:rPr>
            </w:pPr>
            <w:r w:rsidRPr="00E900B4">
              <w:rPr>
                <w:rFonts w:ascii="Times New Roman" w:eastAsia="Times New Roman" w:hAnsi="Times New Roman" w:cs="Times New Roman"/>
                <w:sz w:val="24"/>
                <w:szCs w:val="24"/>
                <w:lang w:val="en-US"/>
              </w:rPr>
              <w:t xml:space="preserve">The syntactic explorations of the last 40 years have been marked by the renewed interest in the semantics of the sentence. The judgment once made by N. Chomsky that semantics begins where syntax ends seems to be given to oblivion because of its absolute inappropriateness. Therefore the generative syntax which started as purely transformational very soon became semantic generative syntax, as the scholars had to admit that any kind of the transformation of the sentence manifests a change its meaning. Today linguists are preoccupied in the study of covert categories, such as presupposition, implication, inference etc. which are not given </w:t>
            </w:r>
            <w:r w:rsidRPr="00E900B4">
              <w:rPr>
                <w:rFonts w:ascii="Times New Roman" w:eastAsia="Times New Roman" w:hAnsi="Times New Roman" w:cs="Times New Roman"/>
                <w:sz w:val="24"/>
                <w:szCs w:val="24"/>
                <w:lang w:val="en-US"/>
              </w:rPr>
              <w:lastRenderedPageBreak/>
              <w:t>directly in the syntactic structure of the sentence and can be revealed only in the process of the semantic interpretation of sentences</w:t>
            </w:r>
            <w:proofErr w:type="gramStart"/>
            <w:r w:rsidRPr="00E900B4">
              <w:rPr>
                <w:rFonts w:ascii="Times New Roman" w:eastAsia="Times New Roman" w:hAnsi="Times New Roman" w:cs="Times New Roman"/>
                <w:sz w:val="24"/>
                <w:szCs w:val="24"/>
                <w:lang w:val="en-US"/>
              </w:rPr>
              <w:t>..</w:t>
            </w:r>
            <w:proofErr w:type="gramEnd"/>
            <w:r w:rsidRPr="00E900B4">
              <w:rPr>
                <w:rFonts w:ascii="Times New Roman" w:eastAsia="Times New Roman" w:hAnsi="Times New Roman" w:cs="Times New Roman"/>
                <w:sz w:val="24"/>
                <w:szCs w:val="24"/>
                <w:lang w:val="en-US"/>
              </w:rPr>
              <w:t xml:space="preserve"> The central notion of the semantic aspect of the sentence is that of the semantic (deep) structure of the sentence. On analogy with the word the 25 sentence as a unit of the language is treated as a linguistic sign and like a word it possesses form, denotation and signification. The </w:t>
            </w:r>
            <w:proofErr w:type="spellStart"/>
            <w:r w:rsidRPr="00E900B4">
              <w:rPr>
                <w:rFonts w:ascii="Times New Roman" w:eastAsia="Times New Roman" w:hAnsi="Times New Roman" w:cs="Times New Roman"/>
                <w:sz w:val="24"/>
                <w:szCs w:val="24"/>
                <w:lang w:val="en-US"/>
              </w:rPr>
              <w:t>denotatum</w:t>
            </w:r>
            <w:proofErr w:type="spellEnd"/>
            <w:r w:rsidRPr="00E900B4">
              <w:rPr>
                <w:rFonts w:ascii="Times New Roman" w:eastAsia="Times New Roman" w:hAnsi="Times New Roman" w:cs="Times New Roman"/>
                <w:sz w:val="24"/>
                <w:szCs w:val="24"/>
                <w:lang w:val="en-US"/>
              </w:rPr>
              <w:t xml:space="preserve"> of a word is an object of reality, and its </w:t>
            </w:r>
            <w:proofErr w:type="spellStart"/>
            <w:r w:rsidRPr="00E900B4">
              <w:rPr>
                <w:rFonts w:ascii="Times New Roman" w:eastAsia="Times New Roman" w:hAnsi="Times New Roman" w:cs="Times New Roman"/>
                <w:sz w:val="24"/>
                <w:szCs w:val="24"/>
                <w:lang w:val="en-US"/>
              </w:rPr>
              <w:t>significatum</w:t>
            </w:r>
            <w:proofErr w:type="spellEnd"/>
            <w:r w:rsidRPr="00E900B4">
              <w:rPr>
                <w:rFonts w:ascii="Times New Roman" w:eastAsia="Times New Roman" w:hAnsi="Times New Roman" w:cs="Times New Roman"/>
                <w:sz w:val="24"/>
                <w:szCs w:val="24"/>
                <w:lang w:val="en-US"/>
              </w:rPr>
              <w:t xml:space="preserve"> is a concept of this object in our minds.</w:t>
            </w:r>
          </w:p>
          <w:p w:rsidR="00123683" w:rsidRPr="00E900B4" w:rsidRDefault="00123683" w:rsidP="00E900B4">
            <w:pPr>
              <w:spacing w:after="0" w:line="240" w:lineRule="auto"/>
              <w:jc w:val="both"/>
              <w:rPr>
                <w:rFonts w:ascii="Times New Roman" w:eastAsia="Times New Roman" w:hAnsi="Times New Roman" w:cs="Times New Roman"/>
                <w:sz w:val="24"/>
                <w:szCs w:val="24"/>
                <w:lang w:val="en-US"/>
              </w:rPr>
            </w:pPr>
            <w:r w:rsidRPr="00E900B4">
              <w:rPr>
                <w:rFonts w:ascii="Times New Roman" w:eastAsia="Times New Roman" w:hAnsi="Times New Roman" w:cs="Times New Roman"/>
                <w:sz w:val="24"/>
                <w:szCs w:val="24"/>
                <w:lang w:val="en-US"/>
              </w:rPr>
              <w:t>THE COMMUNICATIVE ASPECT OF THE SENTENCE AND ITS ACTUAL DIVISION.</w:t>
            </w:r>
          </w:p>
          <w:p w:rsidR="00123683" w:rsidRPr="00E900B4" w:rsidRDefault="00123683" w:rsidP="00E900B4">
            <w:pPr>
              <w:spacing w:after="0" w:line="240" w:lineRule="auto"/>
              <w:ind w:firstLine="709"/>
              <w:jc w:val="both"/>
              <w:rPr>
                <w:rFonts w:ascii="Times New Roman" w:eastAsia="Times New Roman" w:hAnsi="Times New Roman" w:cs="Times New Roman"/>
                <w:sz w:val="24"/>
                <w:szCs w:val="24"/>
                <w:lang w:val="en-US"/>
              </w:rPr>
            </w:pPr>
            <w:r w:rsidRPr="00E900B4">
              <w:rPr>
                <w:rFonts w:ascii="Times New Roman" w:eastAsia="Times New Roman" w:hAnsi="Times New Roman" w:cs="Times New Roman"/>
                <w:sz w:val="24"/>
                <w:szCs w:val="24"/>
                <w:lang w:val="en-US"/>
              </w:rPr>
              <w:t>From the point of view of its role in discourse the sentence is defined as a minimum unit of communication. Every sentence is uttered with a certain communicative aim: either to share information with the listener, or to ask for information, or to induce the listener to some action. According to their communicative aim sentences are divided into three types: declarative, interrogative and imperative. As a rule one communicative type differs from another not only in the purpose of communication, but also in structure, intonation and the listener’s response</w:t>
            </w:r>
            <w:proofErr w:type="gramStart"/>
            <w:r w:rsidRPr="00E900B4">
              <w:rPr>
                <w:rFonts w:ascii="Times New Roman" w:eastAsia="Times New Roman" w:hAnsi="Times New Roman" w:cs="Times New Roman"/>
                <w:sz w:val="24"/>
                <w:szCs w:val="24"/>
                <w:lang w:val="en-US"/>
              </w:rPr>
              <w:t>..</w:t>
            </w:r>
            <w:proofErr w:type="gramEnd"/>
            <w:r w:rsidRPr="00E900B4">
              <w:rPr>
                <w:rFonts w:ascii="Times New Roman" w:eastAsia="Times New Roman" w:hAnsi="Times New Roman" w:cs="Times New Roman"/>
                <w:sz w:val="24"/>
                <w:szCs w:val="24"/>
                <w:lang w:val="en-US"/>
              </w:rPr>
              <w:t> The analysis of communicative types of sentences from the aspect of syntactic structures in which the communicative aims are realized reveals a fundamental parallelism between a communicative function and a syntactic structure. Yet this parallelism is not absolute and in the process of real communication each of the communicative types of sentences may carry out secondary communicative functions, i.e. be transposed into the sphere of other communicative types.</w:t>
            </w:r>
          </w:p>
        </w:tc>
      </w:tr>
      <w:tr w:rsidR="00B17513" w:rsidRPr="004966BE" w:rsidTr="003349D6">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B17513" w:rsidRPr="00E900B4" w:rsidRDefault="00B17513" w:rsidP="00E900B4">
            <w:pPr>
              <w:spacing w:after="0" w:line="240" w:lineRule="auto"/>
              <w:ind w:firstLine="709"/>
              <w:jc w:val="center"/>
              <w:rPr>
                <w:rFonts w:ascii="Times New Roman" w:eastAsia="Times New Roman" w:hAnsi="Times New Roman" w:cs="Times New Roman"/>
                <w:sz w:val="24"/>
                <w:szCs w:val="24"/>
                <w:lang w:val="en-US"/>
              </w:rPr>
            </w:pPr>
            <w:r w:rsidRPr="00E900B4">
              <w:rPr>
                <w:rFonts w:ascii="Times New Roman" w:eastAsia="Times New Roman" w:hAnsi="Times New Roman" w:cs="Times New Roman"/>
                <w:sz w:val="24"/>
                <w:szCs w:val="24"/>
              </w:rPr>
              <w:lastRenderedPageBreak/>
              <w:t>К</w:t>
            </w:r>
            <w:r w:rsidRPr="00E900B4">
              <w:rPr>
                <w:rFonts w:ascii="Times New Roman" w:eastAsia="Times New Roman" w:hAnsi="Times New Roman" w:cs="Times New Roman"/>
                <w:sz w:val="24"/>
                <w:szCs w:val="24"/>
                <w:lang w:val="en-US"/>
              </w:rPr>
              <w:t>.</w:t>
            </w:r>
            <w:r w:rsidRPr="00E900B4">
              <w:rPr>
                <w:rFonts w:ascii="Times New Roman" w:eastAsia="Times New Roman" w:hAnsi="Times New Roman" w:cs="Times New Roman"/>
                <w:sz w:val="24"/>
                <w:szCs w:val="24"/>
              </w:rPr>
              <w:t>М</w:t>
            </w:r>
            <w:r w:rsidRPr="00E900B4">
              <w:rPr>
                <w:rFonts w:ascii="Times New Roman" w:eastAsia="Times New Roman" w:hAnsi="Times New Roman" w:cs="Times New Roman"/>
                <w:sz w:val="24"/>
                <w:szCs w:val="24"/>
                <w:lang w:val="en-US"/>
              </w:rPr>
              <w:t xml:space="preserve">.06.06.02 </w:t>
            </w:r>
            <w:proofErr w:type="spellStart"/>
            <w:r w:rsidRPr="00E900B4">
              <w:rPr>
                <w:rFonts w:ascii="Times New Roman" w:eastAsia="Times New Roman" w:hAnsi="Times New Roman" w:cs="Times New Roman"/>
                <w:sz w:val="24"/>
                <w:szCs w:val="24"/>
              </w:rPr>
              <w:t>Теоретическаяфонетика</w:t>
            </w:r>
            <w:proofErr w:type="spellEnd"/>
          </w:p>
          <w:p w:rsidR="00123683" w:rsidRPr="00E900B4" w:rsidRDefault="00123683" w:rsidP="00E900B4">
            <w:pPr>
              <w:spacing w:after="0" w:line="240" w:lineRule="auto"/>
              <w:jc w:val="both"/>
              <w:rPr>
                <w:rFonts w:ascii="Times New Roman" w:eastAsia="Times New Roman" w:hAnsi="Times New Roman" w:cs="Times New Roman"/>
                <w:sz w:val="24"/>
                <w:szCs w:val="24"/>
                <w:lang w:val="en-US"/>
              </w:rPr>
            </w:pPr>
            <w:r w:rsidRPr="00E900B4">
              <w:rPr>
                <w:rFonts w:ascii="Times New Roman" w:eastAsia="Times New Roman" w:hAnsi="Times New Roman" w:cs="Times New Roman"/>
                <w:sz w:val="24"/>
                <w:szCs w:val="24"/>
                <w:lang w:val="en-US"/>
              </w:rPr>
              <w:t>Phonetics as a Science: Subject of Study, Methods, Branches and Objectives.</w:t>
            </w:r>
          </w:p>
          <w:p w:rsidR="00123683" w:rsidRPr="00E900B4" w:rsidRDefault="00123683" w:rsidP="00E900B4">
            <w:pPr>
              <w:spacing w:after="0" w:line="240" w:lineRule="auto"/>
              <w:ind w:firstLine="709"/>
              <w:jc w:val="both"/>
              <w:rPr>
                <w:rFonts w:ascii="Times New Roman" w:eastAsia="Times New Roman" w:hAnsi="Times New Roman" w:cs="Times New Roman"/>
                <w:sz w:val="24"/>
                <w:szCs w:val="24"/>
                <w:lang w:val="en-US"/>
              </w:rPr>
            </w:pPr>
            <w:r w:rsidRPr="00E900B4">
              <w:rPr>
                <w:rFonts w:ascii="Times New Roman" w:eastAsia="Times New Roman" w:hAnsi="Times New Roman" w:cs="Times New Roman"/>
                <w:sz w:val="24"/>
                <w:szCs w:val="24"/>
                <w:lang w:val="en-US"/>
              </w:rPr>
              <w:t>Phonetics is an independent branch of linguistics like lexicology or grammar. These linguistic sciences study language from three different points of view. Lexicology deals with the vocabulary of language, with the origin and development of words, with their meaning and word building. Grammar defines the rules governing the modification of words and the combination of words into sentences. Phonetics studies the outer form of a language; its sound matter. Phoneticians investigate phonemes and allophones, the syllabic structure, the distribution of stress and intonation. Phonetics is the study of the way humans make, transmit, and receive speech sounds. It studies the ways in which the sounds are organized into a system of units and the variation of the units in all types and styles of spoken language. Phonetics is a basic branch of linguistics. Neither linguistic theory nor linguistic practice can do without phonetics. No kind of linguistic study can be made without constant consideration of the material on the expression level.</w:t>
            </w:r>
          </w:p>
          <w:p w:rsidR="00123683" w:rsidRPr="00E900B4" w:rsidRDefault="00123683" w:rsidP="00E900B4">
            <w:pPr>
              <w:spacing w:after="0" w:line="240" w:lineRule="auto"/>
              <w:jc w:val="both"/>
              <w:rPr>
                <w:rFonts w:ascii="Times New Roman" w:eastAsia="Times New Roman" w:hAnsi="Times New Roman" w:cs="Times New Roman"/>
                <w:sz w:val="24"/>
                <w:szCs w:val="24"/>
                <w:lang w:val="en-US"/>
              </w:rPr>
            </w:pPr>
            <w:r w:rsidRPr="00E900B4">
              <w:rPr>
                <w:rFonts w:ascii="Times New Roman" w:eastAsia="Times New Roman" w:hAnsi="Times New Roman" w:cs="Times New Roman"/>
                <w:sz w:val="24"/>
                <w:szCs w:val="24"/>
                <w:lang w:val="en-US"/>
              </w:rPr>
              <w:t xml:space="preserve">Overview of the Human Speech Mechanism. Aspects of Speech Sound </w:t>
            </w:r>
            <w:proofErr w:type="spellStart"/>
            <w:proofErr w:type="gramStart"/>
            <w:r w:rsidRPr="00E900B4">
              <w:rPr>
                <w:rFonts w:ascii="Times New Roman" w:eastAsia="Times New Roman" w:hAnsi="Times New Roman" w:cs="Times New Roman"/>
                <w:sz w:val="24"/>
                <w:szCs w:val="24"/>
                <w:lang w:val="en-US"/>
              </w:rPr>
              <w:t>Phemomena</w:t>
            </w:r>
            <w:proofErr w:type="spellEnd"/>
            <w:r w:rsidRPr="00E900B4">
              <w:rPr>
                <w:rFonts w:ascii="Times New Roman" w:eastAsia="Times New Roman" w:hAnsi="Times New Roman" w:cs="Times New Roman"/>
                <w:sz w:val="24"/>
                <w:szCs w:val="24"/>
                <w:lang w:val="en-US"/>
              </w:rPr>
              <w:t> .</w:t>
            </w:r>
            <w:proofErr w:type="gramEnd"/>
          </w:p>
          <w:p w:rsidR="00123683" w:rsidRPr="00E900B4" w:rsidRDefault="00123683" w:rsidP="00E900B4">
            <w:pPr>
              <w:spacing w:after="0" w:line="240" w:lineRule="auto"/>
              <w:ind w:firstLine="709"/>
              <w:jc w:val="both"/>
              <w:rPr>
                <w:rFonts w:ascii="Times New Roman" w:eastAsia="Times New Roman" w:hAnsi="Times New Roman" w:cs="Times New Roman"/>
                <w:sz w:val="24"/>
                <w:szCs w:val="24"/>
                <w:lang w:val="en-US"/>
              </w:rPr>
            </w:pPr>
            <w:r w:rsidRPr="00E900B4">
              <w:rPr>
                <w:rFonts w:ascii="Times New Roman" w:eastAsia="Times New Roman" w:hAnsi="Times New Roman" w:cs="Times New Roman"/>
                <w:sz w:val="24"/>
                <w:szCs w:val="24"/>
                <w:lang w:val="en-US"/>
              </w:rPr>
              <w:t>Speech sounds are of complex nature and have 4 different aspects, which are closely connected: </w:t>
            </w:r>
            <w:r w:rsidRPr="00E900B4">
              <w:rPr>
                <w:rFonts w:ascii="Times New Roman" w:eastAsia="Times New Roman" w:hAnsi="Times New Roman" w:cs="Times New Roman"/>
                <w:bCs/>
                <w:sz w:val="24"/>
                <w:szCs w:val="24"/>
                <w:lang w:val="en-US"/>
              </w:rPr>
              <w:t xml:space="preserve">the </w:t>
            </w:r>
            <w:proofErr w:type="spellStart"/>
            <w:r w:rsidRPr="00E900B4">
              <w:rPr>
                <w:rFonts w:ascii="Times New Roman" w:eastAsia="Times New Roman" w:hAnsi="Times New Roman" w:cs="Times New Roman"/>
                <w:bCs/>
                <w:sz w:val="24"/>
                <w:szCs w:val="24"/>
                <w:lang w:val="en-US"/>
              </w:rPr>
              <w:t>articulatory</w:t>
            </w:r>
            <w:proofErr w:type="spellEnd"/>
            <w:r w:rsidRPr="00E900B4">
              <w:rPr>
                <w:rFonts w:ascii="Times New Roman" w:eastAsia="Times New Roman" w:hAnsi="Times New Roman" w:cs="Times New Roman"/>
                <w:bCs/>
                <w:sz w:val="24"/>
                <w:szCs w:val="24"/>
                <w:lang w:val="en-US"/>
              </w:rPr>
              <w:t xml:space="preserve"> aspect, the acoustic aspect, the auditory aspect and the linguistic aspect.</w:t>
            </w:r>
            <w:r w:rsidRPr="00E900B4">
              <w:rPr>
                <w:rFonts w:ascii="Times New Roman" w:eastAsia="Times New Roman" w:hAnsi="Times New Roman" w:cs="Times New Roman"/>
                <w:sz w:val="24"/>
                <w:szCs w:val="24"/>
                <w:lang w:val="en-US"/>
              </w:rPr>
              <w:t xml:space="preserve"> The ability to form language units is not the only property of the sound medium. In addition to it, the sound substance has its own independent properties as a physical phenomenon. Moreover, it is a product of human activity. Being created by the speaker, the sound substance indicates the speaker’s personality (sex, age, individual features), reveals his physiological and emotional state, geographical origin, education, social status and so on. Sound phenomena have different aspects. </w:t>
            </w:r>
            <w:r w:rsidRPr="00E900B4">
              <w:rPr>
                <w:rFonts w:ascii="Times New Roman" w:eastAsia="Times New Roman" w:hAnsi="Times New Roman" w:cs="Times New Roman"/>
                <w:bCs/>
                <w:sz w:val="24"/>
                <w:szCs w:val="24"/>
                <w:lang w:val="en-US"/>
              </w:rPr>
              <w:t xml:space="preserve">The </w:t>
            </w:r>
            <w:proofErr w:type="spellStart"/>
            <w:r w:rsidRPr="00E900B4">
              <w:rPr>
                <w:rFonts w:ascii="Times New Roman" w:eastAsia="Times New Roman" w:hAnsi="Times New Roman" w:cs="Times New Roman"/>
                <w:bCs/>
                <w:sz w:val="24"/>
                <w:szCs w:val="24"/>
                <w:lang w:val="en-US"/>
              </w:rPr>
              <w:t>articulatory</w:t>
            </w:r>
            <w:proofErr w:type="spellEnd"/>
            <w:r w:rsidRPr="00E900B4">
              <w:rPr>
                <w:rFonts w:ascii="Times New Roman" w:eastAsia="Times New Roman" w:hAnsi="Times New Roman" w:cs="Times New Roman"/>
                <w:bCs/>
                <w:sz w:val="24"/>
                <w:szCs w:val="24"/>
                <w:lang w:val="en-US"/>
              </w:rPr>
              <w:t xml:space="preserve"> aspect</w:t>
            </w:r>
            <w:r w:rsidRPr="00E900B4">
              <w:rPr>
                <w:rFonts w:ascii="Times New Roman" w:eastAsia="Times New Roman" w:hAnsi="Times New Roman" w:cs="Times New Roman"/>
                <w:sz w:val="24"/>
                <w:szCs w:val="24"/>
                <w:lang w:val="en-US"/>
              </w:rPr>
              <w:t xml:space="preserve">. Speech sounds are products of human organs of speech. They result from the activities of the diaphragm, the lungs, the bronchi, the trachea, the larynx with the vocal cords in it, the pharynx, the mouth cavity with the speech organs in it and the nasal cavity. Sound production is impossible without respiration, which consists of two phases- inspiration and expiration. </w:t>
            </w:r>
          </w:p>
          <w:p w:rsidR="00123683" w:rsidRPr="00E900B4" w:rsidRDefault="00123683" w:rsidP="00E900B4">
            <w:pPr>
              <w:spacing w:after="0" w:line="240" w:lineRule="auto"/>
              <w:jc w:val="both"/>
              <w:rPr>
                <w:rFonts w:ascii="Times New Roman" w:eastAsia="Times New Roman" w:hAnsi="Times New Roman" w:cs="Times New Roman"/>
                <w:sz w:val="24"/>
                <w:szCs w:val="24"/>
                <w:lang w:val="en-US"/>
              </w:rPr>
            </w:pPr>
            <w:proofErr w:type="gramStart"/>
            <w:r w:rsidRPr="00E900B4">
              <w:rPr>
                <w:rFonts w:ascii="Times New Roman" w:eastAsia="Times New Roman" w:hAnsi="Times New Roman" w:cs="Times New Roman"/>
                <w:sz w:val="24"/>
                <w:szCs w:val="24"/>
                <w:lang w:val="en-US"/>
              </w:rPr>
              <w:t>Units  of</w:t>
            </w:r>
            <w:proofErr w:type="gramEnd"/>
            <w:r w:rsidRPr="00E900B4">
              <w:rPr>
                <w:rFonts w:ascii="Times New Roman" w:eastAsia="Times New Roman" w:hAnsi="Times New Roman" w:cs="Times New Roman"/>
                <w:sz w:val="24"/>
                <w:szCs w:val="24"/>
                <w:lang w:val="en-US"/>
              </w:rPr>
              <w:t xml:space="preserve"> Phonetic System. </w:t>
            </w:r>
            <w:proofErr w:type="gramStart"/>
            <w:r w:rsidRPr="00E900B4">
              <w:rPr>
                <w:rFonts w:ascii="Times New Roman" w:eastAsia="Times New Roman" w:hAnsi="Times New Roman" w:cs="Times New Roman"/>
                <w:sz w:val="24"/>
                <w:szCs w:val="24"/>
                <w:lang w:val="en-US"/>
              </w:rPr>
              <w:t>Linguistic  Concept</w:t>
            </w:r>
            <w:proofErr w:type="gramEnd"/>
            <w:r w:rsidRPr="00E900B4">
              <w:rPr>
                <w:rFonts w:ascii="Times New Roman" w:eastAsia="Times New Roman" w:hAnsi="Times New Roman" w:cs="Times New Roman"/>
                <w:sz w:val="24"/>
                <w:szCs w:val="24"/>
                <w:lang w:val="en-US"/>
              </w:rPr>
              <w:t xml:space="preserve"> of Phoneme. Allophones. Phones</w:t>
            </w:r>
            <w:proofErr w:type="gramStart"/>
            <w:r w:rsidRPr="00E900B4">
              <w:rPr>
                <w:rFonts w:ascii="Times New Roman" w:eastAsia="Times New Roman" w:hAnsi="Times New Roman" w:cs="Times New Roman"/>
                <w:sz w:val="24"/>
                <w:szCs w:val="24"/>
                <w:lang w:val="en-US"/>
              </w:rPr>
              <w:t>..</w:t>
            </w:r>
            <w:proofErr w:type="gramEnd"/>
          </w:p>
          <w:p w:rsidR="00123683" w:rsidRPr="00E900B4" w:rsidRDefault="00123683" w:rsidP="00E900B4">
            <w:pPr>
              <w:spacing w:after="0" w:line="240" w:lineRule="auto"/>
              <w:ind w:firstLine="709"/>
              <w:jc w:val="both"/>
              <w:rPr>
                <w:rFonts w:ascii="Times New Roman" w:eastAsia="Times New Roman" w:hAnsi="Times New Roman" w:cs="Times New Roman"/>
                <w:sz w:val="24"/>
                <w:szCs w:val="24"/>
                <w:lang w:val="en-US"/>
              </w:rPr>
            </w:pPr>
            <w:r w:rsidRPr="00E900B4">
              <w:rPr>
                <w:rFonts w:ascii="Times New Roman" w:eastAsia="Times New Roman" w:hAnsi="Times New Roman" w:cs="Times New Roman"/>
                <w:sz w:val="24"/>
                <w:szCs w:val="24"/>
                <w:lang w:val="en-US"/>
              </w:rPr>
              <w:t xml:space="preserve">The phoneme is a minimal abstract linguistic unit realized in speech in the form of speech sounds opposable to other phonemes of the same language to distinguish the meaning of morphemes and words. The phoneme is a functional unit. In phonetics function is usually understood as a role of the various units of the phonetic system in distinguishing one morpheme from another, one word from another or one utterance from another. The aim of the </w:t>
            </w:r>
            <w:r w:rsidRPr="00E900B4">
              <w:rPr>
                <w:rFonts w:ascii="Times New Roman" w:eastAsia="Times New Roman" w:hAnsi="Times New Roman" w:cs="Times New Roman"/>
                <w:sz w:val="24"/>
                <w:szCs w:val="24"/>
                <w:lang w:val="en-US"/>
              </w:rPr>
              <w:lastRenderedPageBreak/>
              <w:t>phonological analysis is, firstly, to determine which differences of sounds are phonemic and which are non-phonemic and, secondly, to find the inventory of phonemes of the language.</w:t>
            </w:r>
          </w:p>
          <w:p w:rsidR="00123683" w:rsidRPr="00E900B4" w:rsidRDefault="00123683" w:rsidP="00E900B4">
            <w:pPr>
              <w:spacing w:after="0" w:line="240" w:lineRule="auto"/>
              <w:jc w:val="both"/>
              <w:rPr>
                <w:rFonts w:ascii="Times New Roman" w:eastAsia="Times New Roman" w:hAnsi="Times New Roman" w:cs="Times New Roman"/>
                <w:sz w:val="24"/>
                <w:szCs w:val="24"/>
                <w:lang w:val="en-US"/>
              </w:rPr>
            </w:pPr>
            <w:r w:rsidRPr="00E900B4">
              <w:rPr>
                <w:rFonts w:ascii="Times New Roman" w:eastAsia="Times New Roman" w:hAnsi="Times New Roman" w:cs="Times New Roman"/>
                <w:sz w:val="24"/>
                <w:szCs w:val="24"/>
                <w:lang w:val="en-US"/>
              </w:rPr>
              <w:t>Principles of Classification of Speech Sounds. </w:t>
            </w:r>
          </w:p>
          <w:p w:rsidR="00123683" w:rsidRPr="00E900B4" w:rsidRDefault="00123683" w:rsidP="00E900B4">
            <w:pPr>
              <w:spacing w:after="0" w:line="240" w:lineRule="auto"/>
              <w:ind w:firstLine="709"/>
              <w:jc w:val="both"/>
              <w:rPr>
                <w:rFonts w:ascii="Times New Roman" w:eastAsia="Times New Roman" w:hAnsi="Times New Roman" w:cs="Times New Roman"/>
                <w:sz w:val="24"/>
                <w:szCs w:val="24"/>
                <w:lang w:val="en-US"/>
              </w:rPr>
            </w:pPr>
            <w:r w:rsidRPr="00E900B4">
              <w:rPr>
                <w:rFonts w:ascii="Times New Roman" w:eastAsia="Times New Roman" w:hAnsi="Times New Roman" w:cs="Times New Roman"/>
                <w:sz w:val="24"/>
                <w:szCs w:val="24"/>
                <w:lang w:val="en-US"/>
              </w:rPr>
              <w:t xml:space="preserve">The </w:t>
            </w:r>
            <w:proofErr w:type="spellStart"/>
            <w:r w:rsidRPr="00E900B4">
              <w:rPr>
                <w:rFonts w:ascii="Times New Roman" w:eastAsia="Times New Roman" w:hAnsi="Times New Roman" w:cs="Times New Roman"/>
                <w:sz w:val="24"/>
                <w:szCs w:val="24"/>
                <w:lang w:val="en-US"/>
              </w:rPr>
              <w:t>Articulatory</w:t>
            </w:r>
            <w:proofErr w:type="spellEnd"/>
            <w:r w:rsidRPr="00E900B4">
              <w:rPr>
                <w:rFonts w:ascii="Times New Roman" w:eastAsia="Times New Roman" w:hAnsi="Times New Roman" w:cs="Times New Roman"/>
                <w:sz w:val="24"/>
                <w:szCs w:val="24"/>
                <w:lang w:val="en-US"/>
              </w:rPr>
              <w:t xml:space="preserve"> Classification of English Speech Sounds. In all languages Speech sounds are traditionally divided into two main types –</w:t>
            </w:r>
            <w:r w:rsidRPr="00E900B4">
              <w:rPr>
                <w:rFonts w:ascii="Times New Roman" w:eastAsia="Times New Roman" w:hAnsi="Times New Roman" w:cs="Times New Roman"/>
                <w:bCs/>
                <w:sz w:val="24"/>
                <w:szCs w:val="24"/>
                <w:lang w:val="en-US"/>
              </w:rPr>
              <w:t xml:space="preserve">vowels and consonants. </w:t>
            </w:r>
            <w:r w:rsidRPr="00E900B4">
              <w:rPr>
                <w:rFonts w:ascii="Times New Roman" w:eastAsia="Times New Roman" w:hAnsi="Times New Roman" w:cs="Times New Roman"/>
                <w:sz w:val="24"/>
                <w:szCs w:val="24"/>
                <w:lang w:val="en-US"/>
              </w:rPr>
              <w:t xml:space="preserve">From the </w:t>
            </w:r>
            <w:proofErr w:type="spellStart"/>
            <w:r w:rsidRPr="00E900B4">
              <w:rPr>
                <w:rFonts w:ascii="Times New Roman" w:eastAsia="Times New Roman" w:hAnsi="Times New Roman" w:cs="Times New Roman"/>
                <w:sz w:val="24"/>
                <w:szCs w:val="24"/>
                <w:lang w:val="en-US"/>
              </w:rPr>
              <w:t>articulatory</w:t>
            </w:r>
            <w:proofErr w:type="spellEnd"/>
            <w:r w:rsidRPr="00E900B4">
              <w:rPr>
                <w:rFonts w:ascii="Times New Roman" w:eastAsia="Times New Roman" w:hAnsi="Times New Roman" w:cs="Times New Roman"/>
                <w:sz w:val="24"/>
                <w:szCs w:val="24"/>
                <w:lang w:val="en-US"/>
              </w:rPr>
              <w:t xml:space="preserve"> point of view the main principles of the division are as follows: the presence or absence of obstruction; the distribution of muscular tension; the force of the air stream coming from the lungs. Vowels are speech sounds based on voice which is modified in the </w:t>
            </w:r>
            <w:proofErr w:type="spellStart"/>
            <w:r w:rsidRPr="00E900B4">
              <w:rPr>
                <w:rFonts w:ascii="Times New Roman" w:eastAsia="Times New Roman" w:hAnsi="Times New Roman" w:cs="Times New Roman"/>
                <w:sz w:val="24"/>
                <w:szCs w:val="24"/>
                <w:lang w:val="en-US"/>
              </w:rPr>
              <w:t>supralaryngeal</w:t>
            </w:r>
            <w:proofErr w:type="spellEnd"/>
            <w:r w:rsidRPr="00E900B4">
              <w:rPr>
                <w:rFonts w:ascii="Times New Roman" w:eastAsia="Times New Roman" w:hAnsi="Times New Roman" w:cs="Times New Roman"/>
                <w:sz w:val="24"/>
                <w:szCs w:val="24"/>
                <w:lang w:val="en-US"/>
              </w:rPr>
              <w:t xml:space="preserve"> cavities. There is no obstruction in their articulation. The muscular tension is spread evenly throughout the speech organs. The force of the air stream is rather weak. Consonants are speech sounds in the articulation of which there is an obstruction, the removal (</w:t>
            </w:r>
            <w:r w:rsidRPr="00E900B4">
              <w:rPr>
                <w:rFonts w:ascii="Times New Roman" w:eastAsia="Times New Roman" w:hAnsi="Times New Roman" w:cs="Times New Roman"/>
                <w:sz w:val="24"/>
                <w:szCs w:val="24"/>
              </w:rPr>
              <w:t>перемещение</w:t>
            </w:r>
            <w:r w:rsidRPr="00E900B4">
              <w:rPr>
                <w:rFonts w:ascii="Times New Roman" w:eastAsia="Times New Roman" w:hAnsi="Times New Roman" w:cs="Times New Roman"/>
                <w:sz w:val="24"/>
                <w:szCs w:val="24"/>
                <w:lang w:val="en-US"/>
              </w:rPr>
              <w:t xml:space="preserve">) of which causes noise – plosive or friction. The muscular tension is concentrated at the place of obstruction. The air stream is strong. The </w:t>
            </w:r>
            <w:proofErr w:type="spellStart"/>
            <w:r w:rsidRPr="00E900B4">
              <w:rPr>
                <w:rFonts w:ascii="Times New Roman" w:eastAsia="Times New Roman" w:hAnsi="Times New Roman" w:cs="Times New Roman"/>
                <w:sz w:val="24"/>
                <w:szCs w:val="24"/>
                <w:lang w:val="en-US"/>
              </w:rPr>
              <w:t>articulatory</w:t>
            </w:r>
            <w:proofErr w:type="spellEnd"/>
            <w:r w:rsidRPr="00E900B4">
              <w:rPr>
                <w:rFonts w:ascii="Times New Roman" w:eastAsia="Times New Roman" w:hAnsi="Times New Roman" w:cs="Times New Roman"/>
                <w:sz w:val="24"/>
                <w:szCs w:val="24"/>
                <w:lang w:val="en-US"/>
              </w:rPr>
              <w:t xml:space="preserve"> boundary between vowels and consonants is not well marked. There exist speech sounds that occupy an intermediate position between vowels and consonants and have common feature with both the vowels and consonants. There are </w:t>
            </w:r>
            <w:proofErr w:type="spellStart"/>
            <w:r w:rsidRPr="00E900B4">
              <w:rPr>
                <w:rFonts w:ascii="Times New Roman" w:eastAsia="Times New Roman" w:hAnsi="Times New Roman" w:cs="Times New Roman"/>
                <w:sz w:val="24"/>
                <w:szCs w:val="24"/>
                <w:lang w:val="en-US"/>
              </w:rPr>
              <w:t>sonorants</w:t>
            </w:r>
            <w:proofErr w:type="spellEnd"/>
            <w:r w:rsidRPr="00E900B4">
              <w:rPr>
                <w:rFonts w:ascii="Times New Roman" w:eastAsia="Times New Roman" w:hAnsi="Times New Roman" w:cs="Times New Roman"/>
                <w:sz w:val="24"/>
                <w:szCs w:val="24"/>
                <w:lang w:val="en-US"/>
              </w:rPr>
              <w:t xml:space="preserve">. There is an obstruction in their articulation and the muscular tension is concentrated at the place of obstruction as in the production of consonants. Like vowels they are largely based on voice. The air passage their production is rather wide and the force of the air is weak as in the case of vowels. The wide passage for the air stream in the articulation of </w:t>
            </w:r>
            <w:proofErr w:type="spellStart"/>
            <w:r w:rsidRPr="00E900B4">
              <w:rPr>
                <w:rFonts w:ascii="Times New Roman" w:eastAsia="Times New Roman" w:hAnsi="Times New Roman" w:cs="Times New Roman"/>
                <w:sz w:val="24"/>
                <w:szCs w:val="24"/>
                <w:lang w:val="en-US"/>
              </w:rPr>
              <w:t>sonorants</w:t>
            </w:r>
            <w:proofErr w:type="spellEnd"/>
            <w:r w:rsidRPr="00E900B4">
              <w:rPr>
                <w:rFonts w:ascii="Times New Roman" w:eastAsia="Times New Roman" w:hAnsi="Times New Roman" w:cs="Times New Roman"/>
                <w:sz w:val="24"/>
                <w:szCs w:val="24"/>
                <w:lang w:val="en-US"/>
              </w:rPr>
              <w:t xml:space="preserve"> means that the oral and nasal cavities are active. It results in greater audibility (sonority or perceptibility) of the sounds a feature characteristic of vowels.</w:t>
            </w:r>
          </w:p>
          <w:p w:rsidR="00123683" w:rsidRPr="00E900B4" w:rsidRDefault="00123683" w:rsidP="00E900B4">
            <w:pPr>
              <w:spacing w:after="0" w:line="240" w:lineRule="auto"/>
              <w:jc w:val="both"/>
              <w:rPr>
                <w:rFonts w:ascii="Times New Roman" w:eastAsia="Times New Roman" w:hAnsi="Times New Roman" w:cs="Times New Roman"/>
                <w:sz w:val="24"/>
                <w:szCs w:val="24"/>
                <w:lang w:val="en-US"/>
              </w:rPr>
            </w:pPr>
            <w:r w:rsidRPr="00E900B4">
              <w:rPr>
                <w:rFonts w:ascii="Times New Roman" w:eastAsia="Times New Roman" w:hAnsi="Times New Roman" w:cs="Times New Roman"/>
                <w:sz w:val="24"/>
                <w:szCs w:val="24"/>
                <w:lang w:val="en-US"/>
              </w:rPr>
              <w:t>Phonetic Phenomena: Sound Alternations and Modifications </w:t>
            </w:r>
          </w:p>
          <w:p w:rsidR="00123683" w:rsidRPr="00E900B4" w:rsidRDefault="00123683" w:rsidP="00E900B4">
            <w:pPr>
              <w:spacing w:after="0" w:line="240" w:lineRule="auto"/>
              <w:ind w:firstLine="709"/>
              <w:jc w:val="both"/>
              <w:rPr>
                <w:rFonts w:ascii="Times New Roman" w:eastAsia="Times New Roman" w:hAnsi="Times New Roman" w:cs="Times New Roman"/>
                <w:sz w:val="24"/>
                <w:szCs w:val="24"/>
                <w:lang w:val="en-US"/>
              </w:rPr>
            </w:pPr>
            <w:r w:rsidRPr="00E900B4">
              <w:rPr>
                <w:rFonts w:ascii="Times New Roman" w:eastAsia="Times New Roman" w:hAnsi="Times New Roman" w:cs="Times New Roman"/>
                <w:sz w:val="24"/>
                <w:szCs w:val="24"/>
                <w:lang w:val="en-US"/>
              </w:rPr>
              <w:t>The modifi</w:t>
            </w:r>
            <w:r w:rsidRPr="00E900B4">
              <w:rPr>
                <w:rFonts w:ascii="Times New Roman" w:eastAsia="Times New Roman" w:hAnsi="Times New Roman" w:cs="Times New Roman"/>
                <w:sz w:val="24"/>
                <w:szCs w:val="24"/>
                <w:lang w:val="en-US"/>
              </w:rPr>
              <w:softHyphen/>
              <w:t>cations of vowels in a speech chain are traced in the following directions: they are either quantitative or qualitative or both. These changes of vowels in a speech continuum are determined by a number of factors such as the position of the vowel in the word, accentual structure, tempo of speech, rhythm, etc. There is a varia</w:t>
            </w:r>
            <w:r w:rsidRPr="00E900B4">
              <w:rPr>
                <w:rFonts w:ascii="Times New Roman" w:eastAsia="Times New Roman" w:hAnsi="Times New Roman" w:cs="Times New Roman"/>
                <w:sz w:val="24"/>
                <w:szCs w:val="24"/>
                <w:lang w:val="en-US"/>
              </w:rPr>
              <w:softHyphen/>
              <w:t>tion of a different kind, involving not only interchange between sounds, but also between related phonemes. We shall now touch upon the sound variations in words, their derivatives and gram</w:t>
            </w:r>
            <w:r w:rsidRPr="00E900B4">
              <w:rPr>
                <w:rFonts w:ascii="Times New Roman" w:eastAsia="Times New Roman" w:hAnsi="Times New Roman" w:cs="Times New Roman"/>
                <w:sz w:val="24"/>
                <w:szCs w:val="24"/>
                <w:lang w:val="en-US"/>
              </w:rPr>
              <w:softHyphen/>
              <w:t>matical forms of words. These variations are known as </w:t>
            </w:r>
            <w:r w:rsidRPr="00E900B4">
              <w:rPr>
                <w:rFonts w:ascii="Times New Roman" w:eastAsia="Times New Roman" w:hAnsi="Times New Roman" w:cs="Times New Roman"/>
                <w:bCs/>
                <w:sz w:val="24"/>
                <w:szCs w:val="24"/>
                <w:lang w:val="en-US"/>
              </w:rPr>
              <w:t>sound al</w:t>
            </w:r>
            <w:r w:rsidRPr="00E900B4">
              <w:rPr>
                <w:rFonts w:ascii="Times New Roman" w:eastAsia="Times New Roman" w:hAnsi="Times New Roman" w:cs="Times New Roman"/>
                <w:bCs/>
                <w:sz w:val="24"/>
                <w:szCs w:val="24"/>
                <w:lang w:val="en-US"/>
              </w:rPr>
              <w:softHyphen/>
              <w:t>ternations</w:t>
            </w:r>
            <w:r w:rsidRPr="00E900B4">
              <w:rPr>
                <w:rFonts w:ascii="Times New Roman" w:eastAsia="Times New Roman" w:hAnsi="Times New Roman" w:cs="Times New Roman"/>
                <w:sz w:val="24"/>
                <w:szCs w:val="24"/>
                <w:lang w:val="en-US"/>
              </w:rPr>
              <w:t>. It is perfectly obvious that sound alternations are caused by assimilation, accommodation and reduction in speech. Alternations of consonants are mainly due to contextual assimila</w:t>
            </w:r>
            <w:r w:rsidRPr="00E900B4">
              <w:rPr>
                <w:rFonts w:ascii="Times New Roman" w:eastAsia="Times New Roman" w:hAnsi="Times New Roman" w:cs="Times New Roman"/>
                <w:sz w:val="24"/>
                <w:szCs w:val="24"/>
                <w:lang w:val="en-US"/>
              </w:rPr>
              <w:softHyphen/>
              <w:t>tions: the dark [ł] in spell alternates with the clear [l] in spelling. Vowel alternations are the result of the reduction in unstressed positions. Histori</w:t>
            </w:r>
            <w:r w:rsidRPr="00E900B4">
              <w:rPr>
                <w:rFonts w:ascii="Times New Roman" w:eastAsia="Times New Roman" w:hAnsi="Times New Roman" w:cs="Times New Roman"/>
                <w:sz w:val="24"/>
                <w:szCs w:val="24"/>
                <w:lang w:val="en-US"/>
              </w:rPr>
              <w:softHyphen/>
              <w:t>cal alternations mark both vowels and consonants, though the alternating sounds are not affected by the phonetic position or context, neither are they subjected to stylistic modifications. To sum up, the sound changes which occurred in the process of his</w:t>
            </w:r>
            <w:r w:rsidRPr="00E900B4">
              <w:rPr>
                <w:rFonts w:ascii="Times New Roman" w:eastAsia="Times New Roman" w:hAnsi="Times New Roman" w:cs="Times New Roman"/>
                <w:sz w:val="24"/>
                <w:szCs w:val="24"/>
                <w:lang w:val="en-US"/>
              </w:rPr>
              <w:softHyphen/>
              <w:t>torical development of the English language are reflected in present-day English as alternations of phonemes differentiating words, their derivatives and grammatical forms. We are going to introduce here phonetic realizations of the most common histori</w:t>
            </w:r>
            <w:r w:rsidRPr="00E900B4">
              <w:rPr>
                <w:rFonts w:ascii="Times New Roman" w:eastAsia="Times New Roman" w:hAnsi="Times New Roman" w:cs="Times New Roman"/>
                <w:sz w:val="24"/>
                <w:szCs w:val="24"/>
                <w:lang w:val="en-US"/>
              </w:rPr>
              <w:softHyphen/>
              <w:t>cal alternations and their functions in word building and word formation. The alternations are often supported by suffixation.</w:t>
            </w:r>
          </w:p>
          <w:p w:rsidR="00123683" w:rsidRPr="00E900B4" w:rsidRDefault="00123683" w:rsidP="00E900B4">
            <w:pPr>
              <w:spacing w:after="0" w:line="240" w:lineRule="auto"/>
              <w:jc w:val="both"/>
              <w:rPr>
                <w:rFonts w:ascii="Times New Roman" w:eastAsia="Times New Roman" w:hAnsi="Times New Roman" w:cs="Times New Roman"/>
                <w:sz w:val="24"/>
                <w:szCs w:val="24"/>
                <w:lang w:val="en-US"/>
              </w:rPr>
            </w:pPr>
            <w:r w:rsidRPr="00E900B4">
              <w:rPr>
                <w:rFonts w:ascii="Times New Roman" w:eastAsia="Times New Roman" w:hAnsi="Times New Roman" w:cs="Times New Roman"/>
                <w:sz w:val="24"/>
                <w:szCs w:val="24"/>
                <w:lang w:val="en-US"/>
              </w:rPr>
              <w:t xml:space="preserve">The Syllable Construction in </w:t>
            </w:r>
            <w:proofErr w:type="gramStart"/>
            <w:r w:rsidRPr="00E900B4">
              <w:rPr>
                <w:rFonts w:ascii="Times New Roman" w:eastAsia="Times New Roman" w:hAnsi="Times New Roman" w:cs="Times New Roman"/>
                <w:sz w:val="24"/>
                <w:szCs w:val="24"/>
                <w:lang w:val="en-US"/>
              </w:rPr>
              <w:t>English .</w:t>
            </w:r>
            <w:proofErr w:type="gramEnd"/>
          </w:p>
          <w:p w:rsidR="00123683" w:rsidRPr="00E900B4" w:rsidRDefault="00123683" w:rsidP="00E900B4">
            <w:pPr>
              <w:spacing w:after="0" w:line="240" w:lineRule="auto"/>
              <w:ind w:firstLine="709"/>
              <w:jc w:val="both"/>
              <w:rPr>
                <w:rFonts w:ascii="Times New Roman" w:eastAsia="Times New Roman" w:hAnsi="Times New Roman" w:cs="Times New Roman"/>
                <w:sz w:val="24"/>
                <w:szCs w:val="24"/>
                <w:lang w:val="en-US"/>
              </w:rPr>
            </w:pPr>
            <w:r w:rsidRPr="00E900B4">
              <w:rPr>
                <w:rFonts w:ascii="Times New Roman" w:eastAsia="Times New Roman" w:hAnsi="Times New Roman" w:cs="Times New Roman"/>
                <w:sz w:val="24"/>
                <w:szCs w:val="24"/>
                <w:lang w:val="en-US"/>
              </w:rPr>
              <w:t xml:space="preserve">Speech can be broken into minimal pronounceable units into which sounds show a tendency to cluster or group. These smallest phonetic groups are generally given the name of syllables. Being the smallest pronounceable units, syllables form morphemes, words and phrases. Each of these units is characterized by a certain syllabic structure. Thus a meaningful language unit phonetically may be considered from the point of view of syllable formation and syllable division. The syllable is a complicated phenomenon and like a phoneme it can be studied on four levels - </w:t>
            </w:r>
            <w:proofErr w:type="spellStart"/>
            <w:r w:rsidRPr="00E900B4">
              <w:rPr>
                <w:rFonts w:ascii="Times New Roman" w:eastAsia="Times New Roman" w:hAnsi="Times New Roman" w:cs="Times New Roman"/>
                <w:sz w:val="24"/>
                <w:szCs w:val="24"/>
                <w:lang w:val="en-US"/>
              </w:rPr>
              <w:t>articulatory</w:t>
            </w:r>
            <w:proofErr w:type="spellEnd"/>
            <w:r w:rsidRPr="00E900B4">
              <w:rPr>
                <w:rFonts w:ascii="Times New Roman" w:eastAsia="Times New Roman" w:hAnsi="Times New Roman" w:cs="Times New Roman"/>
                <w:sz w:val="24"/>
                <w:szCs w:val="24"/>
                <w:lang w:val="en-US"/>
              </w:rPr>
              <w:t>, acoustic, auditory and functional. The complexity of the phenomenon gave rise to many theories. The definition of the syllable from the functional point of view tends to single out the following features of the syllable: a) a syllable is a chain of phonemes of varying length; b) a syllable is constructed on the basis of contrast of its constituents (which is usually of vowel - consonant type); c) the nucleus of a syllable is a vowel, the presence </w:t>
            </w:r>
            <w:r w:rsidRPr="00E900B4">
              <w:rPr>
                <w:rFonts w:ascii="Times New Roman" w:eastAsia="Times New Roman" w:hAnsi="Times New Roman" w:cs="Times New Roman"/>
                <w:i/>
                <w:iCs/>
                <w:sz w:val="24"/>
                <w:szCs w:val="24"/>
                <w:lang w:val="en-US"/>
              </w:rPr>
              <w:t>of </w:t>
            </w:r>
            <w:r w:rsidRPr="00E900B4">
              <w:rPr>
                <w:rFonts w:ascii="Times New Roman" w:eastAsia="Times New Roman" w:hAnsi="Times New Roman" w:cs="Times New Roman"/>
                <w:sz w:val="24"/>
                <w:szCs w:val="24"/>
                <w:lang w:val="en-US"/>
              </w:rPr>
              <w:t xml:space="preserve">consonants is optional; there are no languages in which vowels are not used as </w:t>
            </w:r>
            <w:r w:rsidRPr="00E900B4">
              <w:rPr>
                <w:rFonts w:ascii="Times New Roman" w:eastAsia="Times New Roman" w:hAnsi="Times New Roman" w:cs="Times New Roman"/>
                <w:sz w:val="24"/>
                <w:szCs w:val="24"/>
                <w:lang w:val="en-US"/>
              </w:rPr>
              <w:lastRenderedPageBreak/>
              <w:t>syllable nuclei, however, there are languages in which this function is performed by consonants; d) the distribution of phonemes in the syllabic structure follows by the rules which are specific enough for a particular language. The structure of English syllables can be summarized as follows: • Many syllables have one or more consonants preceding the nucleus. These make up the syllable onset: </w:t>
            </w:r>
            <w:r w:rsidRPr="00E900B4">
              <w:rPr>
                <w:rFonts w:ascii="Times New Roman" w:eastAsia="Times New Roman" w:hAnsi="Times New Roman" w:cs="Times New Roman"/>
                <w:i/>
                <w:iCs/>
                <w:sz w:val="24"/>
                <w:szCs w:val="24"/>
                <w:lang w:val="en-US"/>
              </w:rPr>
              <w:t>me</w:t>
            </w:r>
            <w:r w:rsidRPr="00E900B4">
              <w:rPr>
                <w:rFonts w:ascii="Times New Roman" w:eastAsia="Times New Roman" w:hAnsi="Times New Roman" w:cs="Times New Roman"/>
                <w:sz w:val="24"/>
                <w:szCs w:val="24"/>
                <w:lang w:val="en-US"/>
              </w:rPr>
              <w:t>, </w:t>
            </w:r>
            <w:r w:rsidRPr="00E900B4">
              <w:rPr>
                <w:rFonts w:ascii="Times New Roman" w:eastAsia="Times New Roman" w:hAnsi="Times New Roman" w:cs="Times New Roman"/>
                <w:i/>
                <w:iCs/>
                <w:sz w:val="24"/>
                <w:szCs w:val="24"/>
                <w:lang w:val="en-US"/>
              </w:rPr>
              <w:t>so, plow</w:t>
            </w:r>
            <w:r w:rsidRPr="00E900B4">
              <w:rPr>
                <w:rFonts w:ascii="Times New Roman" w:eastAsia="Times New Roman" w:hAnsi="Times New Roman" w:cs="Times New Roman"/>
                <w:sz w:val="24"/>
                <w:szCs w:val="24"/>
                <w:lang w:val="en-US"/>
              </w:rPr>
              <w:t>. • Many syllables have one or more consonants, following the nucleus. They make up the syllable coda. They are traditionally known as closed syllables: </w:t>
            </w:r>
            <w:r w:rsidRPr="00E900B4">
              <w:rPr>
                <w:rFonts w:ascii="Times New Roman" w:eastAsia="Times New Roman" w:hAnsi="Times New Roman" w:cs="Times New Roman"/>
                <w:i/>
                <w:iCs/>
                <w:sz w:val="24"/>
                <w:szCs w:val="24"/>
                <w:lang w:val="en-US"/>
              </w:rPr>
              <w:t>cat</w:t>
            </w:r>
            <w:r w:rsidRPr="00E900B4">
              <w:rPr>
                <w:rFonts w:ascii="Times New Roman" w:eastAsia="Times New Roman" w:hAnsi="Times New Roman" w:cs="Times New Roman"/>
                <w:sz w:val="24"/>
                <w:szCs w:val="24"/>
                <w:lang w:val="en-US"/>
              </w:rPr>
              <w:t>, </w:t>
            </w:r>
            <w:r w:rsidRPr="00E900B4">
              <w:rPr>
                <w:rFonts w:ascii="Times New Roman" w:eastAsia="Times New Roman" w:hAnsi="Times New Roman" w:cs="Times New Roman"/>
                <w:i/>
                <w:iCs/>
                <w:sz w:val="24"/>
                <w:szCs w:val="24"/>
                <w:lang w:val="en-US"/>
              </w:rPr>
              <w:t xml:space="preserve">jump. </w:t>
            </w:r>
            <w:r w:rsidRPr="00E900B4">
              <w:rPr>
                <w:rFonts w:ascii="Times New Roman" w:eastAsia="Times New Roman" w:hAnsi="Times New Roman" w:cs="Times New Roman"/>
                <w:sz w:val="24"/>
                <w:szCs w:val="24"/>
                <w:lang w:val="en-US"/>
              </w:rPr>
              <w:t>• The combination of nucleus and coda has a special significance, making up the rhyming property of a syllable.</w:t>
            </w:r>
          </w:p>
          <w:p w:rsidR="00123683" w:rsidRPr="00E900B4" w:rsidRDefault="00123683" w:rsidP="00E900B4">
            <w:pPr>
              <w:spacing w:after="0" w:line="240" w:lineRule="auto"/>
              <w:jc w:val="both"/>
              <w:rPr>
                <w:rFonts w:ascii="Times New Roman" w:eastAsia="Times New Roman" w:hAnsi="Times New Roman" w:cs="Times New Roman"/>
                <w:sz w:val="24"/>
                <w:szCs w:val="24"/>
                <w:lang w:val="en-US"/>
              </w:rPr>
            </w:pPr>
            <w:r w:rsidRPr="00E900B4">
              <w:rPr>
                <w:rFonts w:ascii="Times New Roman" w:eastAsia="Times New Roman" w:hAnsi="Times New Roman" w:cs="Times New Roman"/>
                <w:sz w:val="24"/>
                <w:szCs w:val="24"/>
                <w:lang w:val="en-US"/>
              </w:rPr>
              <w:t xml:space="preserve">The Nature of English Word Stress.  </w:t>
            </w:r>
          </w:p>
          <w:p w:rsidR="00123683" w:rsidRPr="00E900B4" w:rsidRDefault="00123683" w:rsidP="00E900B4">
            <w:pPr>
              <w:spacing w:after="0" w:line="240" w:lineRule="auto"/>
              <w:ind w:firstLine="709"/>
              <w:jc w:val="both"/>
              <w:rPr>
                <w:rFonts w:ascii="Times New Roman" w:eastAsia="Times New Roman" w:hAnsi="Times New Roman" w:cs="Times New Roman"/>
                <w:sz w:val="24"/>
                <w:szCs w:val="24"/>
                <w:lang w:val="en-US"/>
              </w:rPr>
            </w:pPr>
            <w:r w:rsidRPr="00E900B4">
              <w:rPr>
                <w:rFonts w:ascii="Times New Roman" w:eastAsia="Times New Roman" w:hAnsi="Times New Roman" w:cs="Times New Roman"/>
                <w:sz w:val="24"/>
                <w:szCs w:val="24"/>
                <w:lang w:val="en-US"/>
              </w:rPr>
              <w:t xml:space="preserve">The sequence of syllables in the word is not pronounced identically. The syllable or syllables which are uttered with more prominence than the other syllables of the word are said to be stressed or accented. Stress in the isolated word is termed word stress; stress in connected speech is termed sentence stress. Stress is defined differently by different authors. B.A. </w:t>
            </w:r>
            <w:proofErr w:type="spellStart"/>
            <w:r w:rsidRPr="00E900B4">
              <w:rPr>
                <w:rFonts w:ascii="Times New Roman" w:eastAsia="Times New Roman" w:hAnsi="Times New Roman" w:cs="Times New Roman"/>
                <w:sz w:val="24"/>
                <w:szCs w:val="24"/>
                <w:lang w:val="en-US"/>
              </w:rPr>
              <w:t>Bogoroditsky</w:t>
            </w:r>
            <w:proofErr w:type="spellEnd"/>
            <w:r w:rsidRPr="00E900B4">
              <w:rPr>
                <w:rFonts w:ascii="Times New Roman" w:eastAsia="Times New Roman" w:hAnsi="Times New Roman" w:cs="Times New Roman"/>
                <w:sz w:val="24"/>
                <w:szCs w:val="24"/>
                <w:lang w:val="en-US"/>
              </w:rPr>
              <w:t xml:space="preserve">, for instance, defined stress as an increase of energy, accompanied by an increase of expiratory and </w:t>
            </w:r>
            <w:proofErr w:type="spellStart"/>
            <w:r w:rsidRPr="00E900B4">
              <w:rPr>
                <w:rFonts w:ascii="Times New Roman" w:eastAsia="Times New Roman" w:hAnsi="Times New Roman" w:cs="Times New Roman"/>
                <w:sz w:val="24"/>
                <w:szCs w:val="24"/>
                <w:lang w:val="en-US"/>
              </w:rPr>
              <w:t>articulatory</w:t>
            </w:r>
            <w:proofErr w:type="spellEnd"/>
            <w:r w:rsidRPr="00E900B4">
              <w:rPr>
                <w:rFonts w:ascii="Times New Roman" w:eastAsia="Times New Roman" w:hAnsi="Times New Roman" w:cs="Times New Roman"/>
                <w:sz w:val="24"/>
                <w:szCs w:val="24"/>
                <w:lang w:val="en-US"/>
              </w:rPr>
              <w:t xml:space="preserve"> activity. D. Jones defined stress as the degree of force, which is accompanied by a strong force of exhalation and gives an impression of loudness. H. Sweet also stated that stress, is connected with the force of breath. According to A.C. </w:t>
            </w:r>
            <w:proofErr w:type="spellStart"/>
            <w:r w:rsidRPr="00E900B4">
              <w:rPr>
                <w:rFonts w:ascii="Times New Roman" w:eastAsia="Times New Roman" w:hAnsi="Times New Roman" w:cs="Times New Roman"/>
                <w:sz w:val="24"/>
                <w:szCs w:val="24"/>
                <w:lang w:val="en-US"/>
              </w:rPr>
              <w:t>Gimson</w:t>
            </w:r>
            <w:proofErr w:type="spellEnd"/>
            <w:r w:rsidRPr="00E900B4">
              <w:rPr>
                <w:rFonts w:ascii="Times New Roman" w:eastAsia="Times New Roman" w:hAnsi="Times New Roman" w:cs="Times New Roman"/>
                <w:sz w:val="24"/>
                <w:szCs w:val="24"/>
                <w:lang w:val="en-US"/>
              </w:rPr>
              <w:t xml:space="preserve">, the effect of prominence is achieved by any or all of four factors: force, tone, length and vowel </w:t>
            </w:r>
            <w:proofErr w:type="spellStart"/>
            <w:r w:rsidRPr="00E900B4">
              <w:rPr>
                <w:rFonts w:ascii="Times New Roman" w:eastAsia="Times New Roman" w:hAnsi="Times New Roman" w:cs="Times New Roman"/>
                <w:sz w:val="24"/>
                <w:szCs w:val="24"/>
                <w:lang w:val="en-US"/>
              </w:rPr>
              <w:t>colour</w:t>
            </w:r>
            <w:proofErr w:type="spellEnd"/>
            <w:r w:rsidRPr="00E900B4">
              <w:rPr>
                <w:rFonts w:ascii="Times New Roman" w:eastAsia="Times New Roman" w:hAnsi="Times New Roman" w:cs="Times New Roman"/>
                <w:sz w:val="24"/>
                <w:szCs w:val="24"/>
                <w:lang w:val="en-US"/>
              </w:rPr>
              <w:t>. On the auditory level a stressed syllable is the part of the word which has a special prominence. It is produced by a greater loudness and length, modifications in the pitch and quality. The physical correlates are: intensity, duration, frequency and the formant structure. All these features can be analyzed on the acoustic level. Word stress can be defined as the singling out of one or more syllables in a word, which is accompanied by the change of the force of utterance, pitch of the voice, qualitative and quantitative characteristics of the sound, which is usually a vowel. In different languages one of the factors constituting word stress is usually more significant than the others. According to the most important feature different types, of word stress are distinguished in different languages.</w:t>
            </w:r>
          </w:p>
          <w:p w:rsidR="00123683" w:rsidRPr="00E900B4" w:rsidRDefault="00123683" w:rsidP="00E900B4">
            <w:pPr>
              <w:spacing w:after="0" w:line="240" w:lineRule="auto"/>
              <w:jc w:val="both"/>
              <w:rPr>
                <w:rFonts w:ascii="Times New Roman" w:eastAsia="Times New Roman" w:hAnsi="Times New Roman" w:cs="Times New Roman"/>
                <w:sz w:val="24"/>
                <w:szCs w:val="24"/>
                <w:lang w:val="en-US"/>
              </w:rPr>
            </w:pPr>
            <w:r w:rsidRPr="00E900B4">
              <w:rPr>
                <w:rFonts w:ascii="Times New Roman" w:eastAsia="Times New Roman" w:hAnsi="Times New Roman" w:cs="Times New Roman"/>
                <w:sz w:val="24"/>
                <w:szCs w:val="24"/>
                <w:lang w:val="en-US"/>
              </w:rPr>
              <w:t xml:space="preserve">Intonation and Rhythm in English. </w:t>
            </w:r>
          </w:p>
          <w:p w:rsidR="00123683" w:rsidRPr="00E900B4" w:rsidRDefault="00123683" w:rsidP="00E900B4">
            <w:pPr>
              <w:spacing w:after="0" w:line="240" w:lineRule="auto"/>
              <w:ind w:firstLine="709"/>
              <w:jc w:val="both"/>
              <w:rPr>
                <w:rFonts w:ascii="Times New Roman" w:eastAsia="Times New Roman" w:hAnsi="Times New Roman" w:cs="Times New Roman"/>
                <w:sz w:val="24"/>
                <w:szCs w:val="24"/>
                <w:lang w:val="en-US"/>
              </w:rPr>
            </w:pPr>
            <w:r w:rsidRPr="00E900B4">
              <w:rPr>
                <w:rFonts w:ascii="Times New Roman" w:eastAsia="Times New Roman" w:hAnsi="Times New Roman" w:cs="Times New Roman"/>
                <w:bCs/>
                <w:sz w:val="24"/>
                <w:szCs w:val="24"/>
                <w:lang w:val="en-US"/>
              </w:rPr>
              <w:t>An intonation group</w:t>
            </w:r>
            <w:r w:rsidRPr="00E900B4">
              <w:rPr>
                <w:rFonts w:ascii="Times New Roman" w:eastAsia="Times New Roman" w:hAnsi="Times New Roman" w:cs="Times New Roman"/>
                <w:sz w:val="24"/>
                <w:szCs w:val="24"/>
                <w:lang w:val="en-US"/>
              </w:rPr>
              <w:t> is a word or a group of words characterized by a certain intonation pattern and is generally complete from the point of view of meaning. Sentences are separated from each other by </w:t>
            </w:r>
            <w:r w:rsidRPr="00E900B4">
              <w:rPr>
                <w:rFonts w:ascii="Times New Roman" w:eastAsia="Times New Roman" w:hAnsi="Times New Roman" w:cs="Times New Roman"/>
                <w:bCs/>
                <w:sz w:val="24"/>
                <w:szCs w:val="24"/>
                <w:lang w:val="en-US"/>
              </w:rPr>
              <w:t>pauses</w:t>
            </w:r>
            <w:r w:rsidRPr="00E900B4">
              <w:rPr>
                <w:rFonts w:ascii="Times New Roman" w:eastAsia="Times New Roman" w:hAnsi="Times New Roman" w:cs="Times New Roman"/>
                <w:sz w:val="24"/>
                <w:szCs w:val="24"/>
                <w:lang w:val="en-US"/>
              </w:rPr>
              <w:t>. The end of a sentence is always recognized by a long pause; the end of a non-final intonation group is usually characterized by a shorter pause. Intonation also serves to distinguish the communicative types of sentences, the actual meaning of a sentence, the speaker's emotions or attitudes to the contents of the sentence, to the listener or to the topic of conversation.</w:t>
            </w:r>
            <w:r w:rsidRPr="00E900B4">
              <w:rPr>
                <w:rFonts w:ascii="Times New Roman" w:eastAsia="Times New Roman" w:hAnsi="Times New Roman" w:cs="Times New Roman"/>
                <w:bCs/>
                <w:sz w:val="24"/>
                <w:szCs w:val="24"/>
                <w:lang w:val="en-US"/>
              </w:rPr>
              <w:t xml:space="preserve"> Rhythm is generally measured in regular flow of speech in which stressed and unstressed syllables occur at definite intervals. There are two kinds of speech rhythm: syllable-timed and stress-timed rhythm. Every language in the world is spoken with one kind of Rhythm or with the other. The English rhythmic structure is different from Russian- all the notional words are stressed, the form-words are fitted in between the stressed ones, when in Russian almost all the words of an intonation group are stressed. To acquire a good English speech rhythm one should arrange sentences into intonations groups and then into rhythmic groups; weaken unstressed words and syllables, obscuring the vowels in them; making the stressed syllables occur regularly with in an intonation group.</w:t>
            </w:r>
          </w:p>
          <w:p w:rsidR="00123683" w:rsidRPr="00E900B4" w:rsidRDefault="00123683" w:rsidP="00E900B4">
            <w:pPr>
              <w:spacing w:after="0" w:line="240" w:lineRule="auto"/>
              <w:jc w:val="both"/>
              <w:rPr>
                <w:rFonts w:ascii="Times New Roman" w:eastAsia="Times New Roman" w:hAnsi="Times New Roman" w:cs="Times New Roman"/>
                <w:sz w:val="24"/>
                <w:szCs w:val="24"/>
                <w:lang w:val="en-US"/>
              </w:rPr>
            </w:pPr>
            <w:r w:rsidRPr="00E900B4">
              <w:rPr>
                <w:rFonts w:ascii="Times New Roman" w:eastAsia="Times New Roman" w:hAnsi="Times New Roman" w:cs="Times New Roman"/>
                <w:sz w:val="24"/>
                <w:szCs w:val="24"/>
                <w:lang w:val="en-US"/>
              </w:rPr>
              <w:t>Social and Territorial Varieties of English Pronunciation. </w:t>
            </w:r>
          </w:p>
          <w:p w:rsidR="00123683" w:rsidRPr="00E900B4" w:rsidRDefault="00123683" w:rsidP="00E900B4">
            <w:pPr>
              <w:spacing w:after="0" w:line="240" w:lineRule="auto"/>
              <w:ind w:firstLine="709"/>
              <w:jc w:val="both"/>
              <w:rPr>
                <w:rFonts w:ascii="Times New Roman" w:eastAsia="Times New Roman" w:hAnsi="Times New Roman" w:cs="Times New Roman"/>
                <w:sz w:val="24"/>
                <w:szCs w:val="24"/>
                <w:lang w:val="en-US"/>
              </w:rPr>
            </w:pPr>
            <w:r w:rsidRPr="00E900B4">
              <w:rPr>
                <w:rFonts w:ascii="Times New Roman" w:eastAsia="Times New Roman" w:hAnsi="Times New Roman" w:cs="Times New Roman"/>
                <w:sz w:val="24"/>
                <w:szCs w:val="24"/>
                <w:lang w:val="en-US"/>
              </w:rPr>
              <w:t xml:space="preserve"> The English language is spoken in a variety of ways. It’s the official language of the UK, the USA, Canada, Australia, New Zealand and in a number of former British colonies. English spoken in these countries differs in vocabulary, grammar and pronunciation. The varieties of the language are conditioned by language communities. Speaking about the nations we refer to the </w:t>
            </w:r>
            <w:r w:rsidRPr="00E900B4">
              <w:rPr>
                <w:rFonts w:ascii="Times New Roman" w:eastAsia="Times New Roman" w:hAnsi="Times New Roman" w:cs="Times New Roman"/>
                <w:iCs/>
                <w:sz w:val="24"/>
                <w:szCs w:val="24"/>
                <w:lang w:val="en-US"/>
              </w:rPr>
              <w:t>national variants</w:t>
            </w:r>
            <w:r w:rsidRPr="00E900B4">
              <w:rPr>
                <w:rFonts w:ascii="Times New Roman" w:eastAsia="Times New Roman" w:hAnsi="Times New Roman" w:cs="Times New Roman"/>
                <w:sz w:val="24"/>
                <w:szCs w:val="24"/>
                <w:lang w:val="en-US"/>
              </w:rPr>
              <w:t> of the language, that is the language of a nation, the standard of its form, the language of its nation’s literature. It’s important to distinguish between dialect and accent. Dialect refers to variations in vocabulary, grammar and pronunciation, while </w:t>
            </w:r>
            <w:r w:rsidRPr="00E900B4">
              <w:rPr>
                <w:rFonts w:ascii="Times New Roman" w:eastAsia="Times New Roman" w:hAnsi="Times New Roman" w:cs="Times New Roman"/>
                <w:iCs/>
                <w:sz w:val="24"/>
                <w:szCs w:val="24"/>
                <w:lang w:val="en-US"/>
              </w:rPr>
              <w:t xml:space="preserve">accent </w:t>
            </w:r>
            <w:r w:rsidRPr="00E900B4">
              <w:rPr>
                <w:rFonts w:ascii="Times New Roman" w:eastAsia="Times New Roman" w:hAnsi="Times New Roman" w:cs="Times New Roman"/>
                <w:sz w:val="24"/>
                <w:szCs w:val="24"/>
                <w:lang w:val="en-US"/>
              </w:rPr>
              <w:t xml:space="preserve">means a type of pronunciation, that is the way sounds, stress, rhythm and intonation are used in </w:t>
            </w:r>
            <w:r w:rsidRPr="00E900B4">
              <w:rPr>
                <w:rFonts w:ascii="Times New Roman" w:eastAsia="Times New Roman" w:hAnsi="Times New Roman" w:cs="Times New Roman"/>
                <w:sz w:val="24"/>
                <w:szCs w:val="24"/>
                <w:lang w:val="en-US"/>
              </w:rPr>
              <w:lastRenderedPageBreak/>
              <w:t>the given language community. National standards are not fixed; they undergo constant changes due to various internal and external factors. Correspondingly every social community has its own social dialect and social accent (professional, educational, according to one's age, gender, etc.). It is evident that language means are chosen consciously and unconsciously by a speaker according to his perception of the situation. Individual speech of members of the same language community </w:t>
            </w:r>
            <w:r w:rsidRPr="00E900B4">
              <w:rPr>
                <w:rFonts w:ascii="Times New Roman" w:eastAsia="Times New Roman" w:hAnsi="Times New Roman" w:cs="Times New Roman"/>
                <w:iCs/>
                <w:sz w:val="24"/>
                <w:szCs w:val="24"/>
                <w:lang w:val="en-US"/>
              </w:rPr>
              <w:t>is </w:t>
            </w:r>
            <w:r w:rsidRPr="00E900B4">
              <w:rPr>
                <w:rFonts w:ascii="Times New Roman" w:eastAsia="Times New Roman" w:hAnsi="Times New Roman" w:cs="Times New Roman"/>
                <w:sz w:val="24"/>
                <w:szCs w:val="24"/>
                <w:lang w:val="en-US"/>
              </w:rPr>
              <w:t>known as </w:t>
            </w:r>
            <w:r w:rsidRPr="00E900B4">
              <w:rPr>
                <w:rFonts w:ascii="Times New Roman" w:eastAsia="Times New Roman" w:hAnsi="Times New Roman" w:cs="Times New Roman"/>
                <w:iCs/>
                <w:sz w:val="24"/>
                <w:szCs w:val="24"/>
                <w:lang w:val="en-US"/>
              </w:rPr>
              <w:t>idiolect</w:t>
            </w:r>
            <w:r w:rsidRPr="00E900B4">
              <w:rPr>
                <w:rFonts w:ascii="Times New Roman" w:eastAsia="Times New Roman" w:hAnsi="Times New Roman" w:cs="Times New Roman"/>
                <w:sz w:val="24"/>
                <w:szCs w:val="24"/>
                <w:lang w:val="en-US"/>
              </w:rPr>
              <w:t>.</w:t>
            </w:r>
          </w:p>
        </w:tc>
      </w:tr>
      <w:tr w:rsidR="00B17513" w:rsidRPr="004966BE" w:rsidTr="003349D6">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B17513" w:rsidRPr="00E900B4" w:rsidRDefault="00B17513" w:rsidP="00E900B4">
            <w:pPr>
              <w:spacing w:after="0" w:line="240" w:lineRule="auto"/>
              <w:jc w:val="center"/>
              <w:rPr>
                <w:rFonts w:ascii="Times New Roman" w:eastAsia="Times New Roman" w:hAnsi="Times New Roman" w:cs="Times New Roman"/>
                <w:sz w:val="24"/>
                <w:szCs w:val="24"/>
                <w:lang w:val="en-US"/>
              </w:rPr>
            </w:pPr>
            <w:r w:rsidRPr="00E900B4">
              <w:rPr>
                <w:rFonts w:ascii="Times New Roman" w:eastAsia="Times New Roman" w:hAnsi="Times New Roman" w:cs="Times New Roman"/>
                <w:sz w:val="24"/>
                <w:szCs w:val="24"/>
              </w:rPr>
              <w:lastRenderedPageBreak/>
              <w:t>К</w:t>
            </w:r>
            <w:r w:rsidRPr="00E900B4">
              <w:rPr>
                <w:rFonts w:ascii="Times New Roman" w:eastAsia="Times New Roman" w:hAnsi="Times New Roman" w:cs="Times New Roman"/>
                <w:sz w:val="24"/>
                <w:szCs w:val="24"/>
                <w:lang w:val="en-US"/>
              </w:rPr>
              <w:t>.</w:t>
            </w:r>
            <w:r w:rsidRPr="00E900B4">
              <w:rPr>
                <w:rFonts w:ascii="Times New Roman" w:eastAsia="Times New Roman" w:hAnsi="Times New Roman" w:cs="Times New Roman"/>
                <w:sz w:val="24"/>
                <w:szCs w:val="24"/>
              </w:rPr>
              <w:t>М</w:t>
            </w:r>
            <w:r w:rsidRPr="00E900B4">
              <w:rPr>
                <w:rFonts w:ascii="Times New Roman" w:eastAsia="Times New Roman" w:hAnsi="Times New Roman" w:cs="Times New Roman"/>
                <w:sz w:val="24"/>
                <w:szCs w:val="24"/>
                <w:lang w:val="en-US"/>
              </w:rPr>
              <w:t xml:space="preserve">.06.06.03 </w:t>
            </w:r>
            <w:r w:rsidRPr="00E900B4">
              <w:rPr>
                <w:rFonts w:ascii="Times New Roman" w:eastAsia="Times New Roman" w:hAnsi="Times New Roman" w:cs="Times New Roman"/>
                <w:sz w:val="24"/>
                <w:szCs w:val="24"/>
              </w:rPr>
              <w:t>Стилистика</w:t>
            </w:r>
          </w:p>
          <w:p w:rsidR="00123683" w:rsidRPr="00E900B4" w:rsidRDefault="00123683" w:rsidP="00E900B4">
            <w:pPr>
              <w:spacing w:after="0" w:line="240" w:lineRule="auto"/>
              <w:jc w:val="both"/>
              <w:rPr>
                <w:rFonts w:ascii="Times New Roman" w:eastAsia="Times New Roman" w:hAnsi="Times New Roman" w:cs="Times New Roman"/>
                <w:sz w:val="24"/>
                <w:szCs w:val="24"/>
                <w:lang w:val="en-US"/>
              </w:rPr>
            </w:pPr>
            <w:r w:rsidRPr="00E900B4">
              <w:rPr>
                <w:rFonts w:ascii="Times New Roman" w:eastAsia="Times New Roman" w:hAnsi="Times New Roman" w:cs="Times New Roman"/>
                <w:sz w:val="24"/>
                <w:szCs w:val="24"/>
                <w:lang w:val="en-US"/>
              </w:rPr>
              <w:t>The Object of Stylistics.</w:t>
            </w:r>
          </w:p>
          <w:p w:rsidR="00123683" w:rsidRPr="00E900B4" w:rsidRDefault="00123683" w:rsidP="00E900B4">
            <w:pPr>
              <w:spacing w:after="0" w:line="240" w:lineRule="auto"/>
              <w:ind w:firstLine="709"/>
              <w:jc w:val="both"/>
              <w:rPr>
                <w:rFonts w:ascii="Times New Roman" w:eastAsia="Times New Roman" w:hAnsi="Times New Roman" w:cs="Times New Roman"/>
                <w:sz w:val="24"/>
                <w:szCs w:val="24"/>
                <w:lang w:val="en-US"/>
              </w:rPr>
            </w:pPr>
            <w:r w:rsidRPr="00E900B4">
              <w:rPr>
                <w:rFonts w:ascii="Times New Roman" w:eastAsia="Times New Roman" w:hAnsi="Times New Roman" w:cs="Times New Roman"/>
                <w:sz w:val="24"/>
                <w:szCs w:val="24"/>
                <w:lang w:val="en-US"/>
              </w:rPr>
              <w:t xml:space="preserve">Some scholars claim that stylistics is a comparatively new branch of linguistics, which has only a few decades of intense linguistic interest behind it. The term stylistics really came into existence not too long ago. The problem that makes the definition of stylistics a curious one deals both with the object and material of studies. Another problem has to do with a whole set of special linguistic means that create what we call ‘style’. Style may be belles–letters or scientific or neutral or low colloquial or archaic or pompous, or a combination of those. Style may also be typical of a certain writer – Shakespearean style, Dickensian style, etc. There is the style of the press, the style of official documents, the style of social etiquette and even an individual style of a speaker or writer – his idiolect. Some linguists consider that the word “style” and the subject of linguistic stylistics are confined to the study of the effects of the message, its impact on the reader. Stylistics in this case is regarded as a language science which deals with the results of the act of communication. </w:t>
            </w:r>
          </w:p>
          <w:p w:rsidR="00123683" w:rsidRPr="00E900B4" w:rsidRDefault="00123683" w:rsidP="00E900B4">
            <w:pPr>
              <w:spacing w:after="0" w:line="240" w:lineRule="auto"/>
              <w:jc w:val="both"/>
              <w:rPr>
                <w:rFonts w:ascii="Times New Roman" w:eastAsia="Times New Roman" w:hAnsi="Times New Roman" w:cs="Times New Roman"/>
                <w:sz w:val="24"/>
                <w:szCs w:val="24"/>
                <w:lang w:val="en-US"/>
              </w:rPr>
            </w:pPr>
            <w:r w:rsidRPr="00E900B4">
              <w:rPr>
                <w:rFonts w:ascii="Times New Roman" w:eastAsia="Times New Roman" w:hAnsi="Times New Roman" w:cs="Times New Roman"/>
                <w:sz w:val="24"/>
                <w:szCs w:val="24"/>
                <w:lang w:val="en-US"/>
              </w:rPr>
              <w:t xml:space="preserve">Expressive means and stylistic </w:t>
            </w:r>
            <w:proofErr w:type="gramStart"/>
            <w:r w:rsidRPr="00E900B4">
              <w:rPr>
                <w:rFonts w:ascii="Times New Roman" w:eastAsia="Times New Roman" w:hAnsi="Times New Roman" w:cs="Times New Roman"/>
                <w:sz w:val="24"/>
                <w:szCs w:val="24"/>
                <w:lang w:val="en-US"/>
              </w:rPr>
              <w:t>devices .</w:t>
            </w:r>
            <w:proofErr w:type="gramEnd"/>
          </w:p>
          <w:p w:rsidR="00123683" w:rsidRPr="00E900B4" w:rsidRDefault="00123683" w:rsidP="00E900B4">
            <w:pPr>
              <w:spacing w:after="0" w:line="240" w:lineRule="auto"/>
              <w:ind w:firstLine="709"/>
              <w:jc w:val="both"/>
              <w:rPr>
                <w:rFonts w:ascii="Times New Roman" w:eastAsia="Times New Roman" w:hAnsi="Times New Roman" w:cs="Times New Roman"/>
                <w:sz w:val="24"/>
                <w:szCs w:val="24"/>
                <w:lang w:val="en-US"/>
              </w:rPr>
            </w:pPr>
            <w:r w:rsidRPr="00E900B4">
              <w:rPr>
                <w:rFonts w:ascii="Times New Roman" w:eastAsia="Times New Roman" w:hAnsi="Times New Roman" w:cs="Times New Roman"/>
                <w:sz w:val="24"/>
                <w:szCs w:val="24"/>
                <w:lang w:val="en-US"/>
              </w:rPr>
              <w:t>Expressive means of a language are those linguistic forms and properties that have the potential to make the utterance emphatic or expressive. These can be found on all levels - phonetic, graphical, morphological, lexical or syntactical. A stylistic device is a literary model in which semantic and structural features are blended so that it represents a generalized pattern. Expressive means and stylistic devices have a lot in common but they are not completely synonymous. All stylistic devices belong to expressive means but not all expressive means are stylistic devices. Phonetic phenomena such as vocal pitch, pauses, logical stress, and drawling, or staccato pronunciation are all expressive without being stylistic devices</w:t>
            </w:r>
          </w:p>
          <w:p w:rsidR="00123683" w:rsidRPr="00E900B4" w:rsidRDefault="00123683" w:rsidP="00E900B4">
            <w:pPr>
              <w:spacing w:after="0" w:line="240" w:lineRule="auto"/>
              <w:jc w:val="both"/>
              <w:rPr>
                <w:rFonts w:ascii="Times New Roman" w:eastAsia="Times New Roman" w:hAnsi="Times New Roman" w:cs="Times New Roman"/>
                <w:sz w:val="24"/>
                <w:szCs w:val="24"/>
                <w:lang w:val="en-US"/>
              </w:rPr>
            </w:pPr>
            <w:proofErr w:type="spellStart"/>
            <w:r w:rsidRPr="00E900B4">
              <w:rPr>
                <w:rFonts w:ascii="Times New Roman" w:eastAsia="Times New Roman" w:hAnsi="Times New Roman" w:cs="Times New Roman"/>
                <w:sz w:val="24"/>
                <w:szCs w:val="24"/>
                <w:lang w:val="en-US"/>
              </w:rPr>
              <w:t>Phono</w:t>
            </w:r>
            <w:proofErr w:type="spellEnd"/>
            <w:r w:rsidRPr="00E900B4">
              <w:rPr>
                <w:rFonts w:ascii="Times New Roman" w:eastAsia="Times New Roman" w:hAnsi="Times New Roman" w:cs="Times New Roman"/>
                <w:sz w:val="24"/>
                <w:szCs w:val="24"/>
                <w:lang w:val="en-US"/>
              </w:rPr>
              <w:t>-graphical level.</w:t>
            </w:r>
          </w:p>
          <w:p w:rsidR="00123683" w:rsidRPr="00E900B4" w:rsidRDefault="00123683" w:rsidP="00E900B4">
            <w:pPr>
              <w:spacing w:after="0" w:line="240" w:lineRule="auto"/>
              <w:ind w:firstLine="709"/>
              <w:jc w:val="both"/>
              <w:rPr>
                <w:rFonts w:ascii="Times New Roman" w:eastAsia="Times New Roman" w:hAnsi="Times New Roman" w:cs="Times New Roman"/>
                <w:sz w:val="24"/>
                <w:szCs w:val="24"/>
                <w:lang w:val="en-US"/>
              </w:rPr>
            </w:pPr>
            <w:r w:rsidRPr="00E900B4">
              <w:rPr>
                <w:rFonts w:ascii="Times New Roman" w:eastAsia="Times New Roman" w:hAnsi="Times New Roman" w:cs="Times New Roman"/>
                <w:sz w:val="24"/>
                <w:szCs w:val="24"/>
                <w:lang w:val="en-US"/>
              </w:rPr>
              <w:t xml:space="preserve"> Dealing with various cases of phonemic and </w:t>
            </w:r>
            <w:proofErr w:type="spellStart"/>
            <w:r w:rsidRPr="00E900B4">
              <w:rPr>
                <w:rFonts w:ascii="Times New Roman" w:eastAsia="Times New Roman" w:hAnsi="Times New Roman" w:cs="Times New Roman"/>
                <w:sz w:val="24"/>
                <w:szCs w:val="24"/>
                <w:lang w:val="en-US"/>
              </w:rPr>
              <w:t>graphemic</w:t>
            </w:r>
            <w:proofErr w:type="spellEnd"/>
            <w:r w:rsidRPr="00E900B4">
              <w:rPr>
                <w:rFonts w:ascii="Times New Roman" w:eastAsia="Times New Roman" w:hAnsi="Times New Roman" w:cs="Times New Roman"/>
                <w:sz w:val="24"/>
                <w:szCs w:val="24"/>
                <w:lang w:val="en-US"/>
              </w:rPr>
              <w:t xml:space="preserve"> foregrounding, we should not forget the unilateral nature of a phoneme: this language unit helps to differentiate meaningful lexemes but has no meaning of its own. Still, devoid of </w:t>
            </w:r>
            <w:proofErr w:type="spellStart"/>
            <w:r w:rsidRPr="00E900B4">
              <w:rPr>
                <w:rFonts w:ascii="Times New Roman" w:eastAsia="Times New Roman" w:hAnsi="Times New Roman" w:cs="Times New Roman"/>
                <w:sz w:val="24"/>
                <w:szCs w:val="24"/>
                <w:lang w:val="en-US"/>
              </w:rPr>
              <w:t>denotational</w:t>
            </w:r>
            <w:proofErr w:type="spellEnd"/>
            <w:r w:rsidRPr="00E900B4">
              <w:rPr>
                <w:rFonts w:ascii="Times New Roman" w:eastAsia="Times New Roman" w:hAnsi="Times New Roman" w:cs="Times New Roman"/>
                <w:sz w:val="24"/>
                <w:szCs w:val="24"/>
                <w:lang w:val="en-US"/>
              </w:rPr>
              <w:t xml:space="preserve"> or connotation meaning, a phoneme, according to recent studies, has a strong associative and sound-</w:t>
            </w:r>
            <w:proofErr w:type="spellStart"/>
            <w:r w:rsidRPr="00E900B4">
              <w:rPr>
                <w:rFonts w:ascii="Times New Roman" w:eastAsia="Times New Roman" w:hAnsi="Times New Roman" w:cs="Times New Roman"/>
                <w:sz w:val="24"/>
                <w:szCs w:val="24"/>
                <w:lang w:val="en-US"/>
              </w:rPr>
              <w:t>instrumenting</w:t>
            </w:r>
            <w:proofErr w:type="spellEnd"/>
            <w:r w:rsidRPr="00E900B4">
              <w:rPr>
                <w:rFonts w:ascii="Times New Roman" w:eastAsia="Times New Roman" w:hAnsi="Times New Roman" w:cs="Times New Roman"/>
                <w:sz w:val="24"/>
                <w:szCs w:val="24"/>
                <w:lang w:val="en-US"/>
              </w:rPr>
              <w:t xml:space="preserve"> power. Well-known are numerous cases </w:t>
            </w:r>
            <w:r w:rsidRPr="00E900B4">
              <w:rPr>
                <w:rFonts w:ascii="Times New Roman" w:eastAsia="Times New Roman" w:hAnsi="Times New Roman" w:cs="Times New Roman"/>
                <w:bCs/>
                <w:iCs/>
                <w:sz w:val="24"/>
                <w:szCs w:val="24"/>
                <w:lang w:val="en-US"/>
              </w:rPr>
              <w:t>of onomatopoeia</w:t>
            </w:r>
            <w:r w:rsidRPr="00E900B4">
              <w:rPr>
                <w:rFonts w:ascii="Times New Roman" w:eastAsia="Times New Roman" w:hAnsi="Times New Roman" w:cs="Times New Roman"/>
                <w:bCs/>
                <w:i/>
                <w:iCs/>
                <w:sz w:val="24"/>
                <w:szCs w:val="24"/>
                <w:lang w:val="en-US"/>
              </w:rPr>
              <w:t> </w:t>
            </w:r>
            <w:r w:rsidRPr="00E900B4">
              <w:rPr>
                <w:rFonts w:ascii="Times New Roman" w:eastAsia="Times New Roman" w:hAnsi="Times New Roman" w:cs="Times New Roman"/>
                <w:sz w:val="24"/>
                <w:szCs w:val="24"/>
                <w:lang w:val="en-US"/>
              </w:rPr>
              <w:t>- the use of words whose sounds imitate those of the signified object or action, such as "hiss", "bowwow", "murmur", "bump", "grumble", "sizzle" and many more. Imitating the sounds of nature, man, inanimate objects, and the acoustic form of the word foregrounds the latter, inevitably emphasizing its meaning too. Thus the phonemic structure of the word proves to be important for the creation of expressive and emotive connotations. A message, containing an onomatopoeic word is not limited to transmitting the logical information only, but also supplies the vivid portrayal of the situation described.</w:t>
            </w:r>
          </w:p>
          <w:p w:rsidR="00123683" w:rsidRPr="00E900B4" w:rsidRDefault="00123683" w:rsidP="00E900B4">
            <w:pPr>
              <w:spacing w:after="0" w:line="240" w:lineRule="auto"/>
              <w:jc w:val="both"/>
              <w:rPr>
                <w:rFonts w:ascii="Times New Roman" w:eastAsia="Times New Roman" w:hAnsi="Times New Roman" w:cs="Times New Roman"/>
                <w:sz w:val="24"/>
                <w:szCs w:val="24"/>
                <w:lang w:val="en-US"/>
              </w:rPr>
            </w:pPr>
            <w:r w:rsidRPr="00E900B4">
              <w:rPr>
                <w:rFonts w:ascii="Times New Roman" w:eastAsia="Times New Roman" w:hAnsi="Times New Roman" w:cs="Times New Roman"/>
                <w:sz w:val="24"/>
                <w:szCs w:val="24"/>
                <w:lang w:val="en-US"/>
              </w:rPr>
              <w:t xml:space="preserve">Lexical Expressive Means and Stylistic </w:t>
            </w:r>
            <w:proofErr w:type="gramStart"/>
            <w:r w:rsidRPr="00E900B4">
              <w:rPr>
                <w:rFonts w:ascii="Times New Roman" w:eastAsia="Times New Roman" w:hAnsi="Times New Roman" w:cs="Times New Roman"/>
                <w:sz w:val="24"/>
                <w:szCs w:val="24"/>
                <w:lang w:val="en-US"/>
              </w:rPr>
              <w:t>Devices .</w:t>
            </w:r>
            <w:proofErr w:type="gramEnd"/>
          </w:p>
          <w:p w:rsidR="00123683" w:rsidRPr="00E900B4" w:rsidRDefault="00123683" w:rsidP="00E900B4">
            <w:pPr>
              <w:spacing w:after="0" w:line="240" w:lineRule="auto"/>
              <w:ind w:firstLine="709"/>
              <w:jc w:val="both"/>
              <w:rPr>
                <w:rFonts w:ascii="Times New Roman" w:eastAsia="Times New Roman" w:hAnsi="Times New Roman" w:cs="Times New Roman"/>
                <w:sz w:val="24"/>
                <w:szCs w:val="24"/>
                <w:lang w:val="en-US"/>
              </w:rPr>
            </w:pPr>
            <w:r w:rsidRPr="00E900B4">
              <w:rPr>
                <w:rFonts w:ascii="Times New Roman" w:eastAsia="Times New Roman" w:hAnsi="Times New Roman" w:cs="Times New Roman"/>
                <w:sz w:val="24"/>
                <w:szCs w:val="24"/>
                <w:lang w:val="en-US"/>
              </w:rPr>
              <w:t>Words in a context may acquire additional lexical meanings not fixed in the dictionaries, what we call contextual meanings. The latter may sometimes deviate from the dictionary meaning to such a degree that the new meaning even becomes the opposite of the primary meaning. It is the interrelation between two types of lexical meaning: dictionary and contextual. The transferred meaning of a word may be fixed in dictionaries as a result of long and frequent use of the word other than in its primary meaning. In this case we register a derivative meaning of the word. When we perceive two meanings of the word simultaneously, we deal with a stylistic device in which the two meanings interact.</w:t>
            </w:r>
          </w:p>
          <w:p w:rsidR="00123683" w:rsidRPr="00E900B4" w:rsidRDefault="00123683" w:rsidP="00E900B4">
            <w:pPr>
              <w:spacing w:after="0" w:line="240" w:lineRule="auto"/>
              <w:jc w:val="both"/>
              <w:rPr>
                <w:rFonts w:ascii="Times New Roman" w:eastAsia="Times New Roman" w:hAnsi="Times New Roman" w:cs="Times New Roman"/>
                <w:sz w:val="24"/>
                <w:szCs w:val="24"/>
                <w:lang w:val="en-US"/>
              </w:rPr>
            </w:pPr>
            <w:r w:rsidRPr="00E900B4">
              <w:rPr>
                <w:rFonts w:ascii="Times New Roman" w:eastAsia="Times New Roman" w:hAnsi="Times New Roman" w:cs="Times New Roman"/>
                <w:sz w:val="24"/>
                <w:szCs w:val="24"/>
                <w:lang w:val="en-US"/>
              </w:rPr>
              <w:t xml:space="preserve">Syntactical Expressive Means and Stylistic </w:t>
            </w:r>
            <w:proofErr w:type="gramStart"/>
            <w:r w:rsidRPr="00E900B4">
              <w:rPr>
                <w:rFonts w:ascii="Times New Roman" w:eastAsia="Times New Roman" w:hAnsi="Times New Roman" w:cs="Times New Roman"/>
                <w:sz w:val="24"/>
                <w:szCs w:val="24"/>
                <w:lang w:val="en-US"/>
              </w:rPr>
              <w:t>Devices .</w:t>
            </w:r>
            <w:proofErr w:type="gramEnd"/>
          </w:p>
          <w:p w:rsidR="00123683" w:rsidRPr="00E900B4" w:rsidRDefault="00123683" w:rsidP="00E900B4">
            <w:pPr>
              <w:spacing w:after="0" w:line="240" w:lineRule="auto"/>
              <w:ind w:firstLine="709"/>
              <w:jc w:val="both"/>
              <w:rPr>
                <w:rFonts w:ascii="Times New Roman" w:eastAsia="Times New Roman" w:hAnsi="Times New Roman" w:cs="Times New Roman"/>
                <w:sz w:val="24"/>
                <w:szCs w:val="24"/>
                <w:lang w:val="en-US"/>
              </w:rPr>
            </w:pPr>
            <w:r w:rsidRPr="00E900B4">
              <w:rPr>
                <w:rFonts w:ascii="Times New Roman" w:eastAsia="Times New Roman" w:hAnsi="Times New Roman" w:cs="Times New Roman"/>
                <w:bCs/>
                <w:iCs/>
                <w:sz w:val="24"/>
                <w:szCs w:val="24"/>
                <w:lang w:val="en-US"/>
              </w:rPr>
              <w:lastRenderedPageBreak/>
              <w:t xml:space="preserve">Stylistic Syntax </w:t>
            </w:r>
            <w:r w:rsidRPr="00E900B4">
              <w:rPr>
                <w:rFonts w:ascii="Times New Roman" w:eastAsia="Times New Roman" w:hAnsi="Times New Roman" w:cs="Times New Roman"/>
                <w:sz w:val="24"/>
                <w:szCs w:val="24"/>
                <w:lang w:val="en-US"/>
              </w:rPr>
              <w:t xml:space="preserve">concerns itself with the expressive potential of syntax, i.e. with how the expressive values of syntax are used for a stylistic effect. Syntax as a branch of language science studies a set of rules governing sentence constructions, arrangements of sentence elements, types of relations between words, word-combinations, sentences, supra-phrasal units, etc. They belong to the </w:t>
            </w:r>
            <w:r w:rsidRPr="00E900B4">
              <w:rPr>
                <w:rFonts w:ascii="Times New Roman" w:eastAsia="Times New Roman" w:hAnsi="Times New Roman" w:cs="Times New Roman"/>
                <w:iCs/>
                <w:sz w:val="24"/>
                <w:szCs w:val="24"/>
                <w:lang w:val="en-US"/>
              </w:rPr>
              <w:t xml:space="preserve">communicative </w:t>
            </w:r>
            <w:r w:rsidRPr="00E900B4">
              <w:rPr>
                <w:rFonts w:ascii="Times New Roman" w:eastAsia="Times New Roman" w:hAnsi="Times New Roman" w:cs="Times New Roman"/>
                <w:sz w:val="24"/>
                <w:szCs w:val="24"/>
                <w:lang w:val="en-US"/>
              </w:rPr>
              <w:t xml:space="preserve">side of the language, i.e. they serve the purpose of human communication (‘what to say’). Beyond this communicative side lies the </w:t>
            </w:r>
            <w:r w:rsidRPr="00E900B4">
              <w:rPr>
                <w:rFonts w:ascii="Times New Roman" w:eastAsia="Times New Roman" w:hAnsi="Times New Roman" w:cs="Times New Roman"/>
                <w:iCs/>
                <w:sz w:val="24"/>
                <w:szCs w:val="24"/>
                <w:lang w:val="en-US"/>
              </w:rPr>
              <w:t xml:space="preserve">emotive </w:t>
            </w:r>
            <w:r w:rsidRPr="00E900B4">
              <w:rPr>
                <w:rFonts w:ascii="Times New Roman" w:eastAsia="Times New Roman" w:hAnsi="Times New Roman" w:cs="Times New Roman"/>
                <w:sz w:val="24"/>
                <w:szCs w:val="24"/>
                <w:lang w:val="en-US"/>
              </w:rPr>
              <w:t xml:space="preserve">side (‘how to say’). In traditional Stylistics all syntactic structures aimed at expressiveness are called </w:t>
            </w:r>
            <w:r w:rsidRPr="00E900B4">
              <w:rPr>
                <w:rFonts w:ascii="Times New Roman" w:eastAsia="Times New Roman" w:hAnsi="Times New Roman" w:cs="Times New Roman"/>
                <w:bCs/>
                <w:iCs/>
                <w:sz w:val="24"/>
                <w:szCs w:val="24"/>
                <w:lang w:val="en-US"/>
              </w:rPr>
              <w:t>figures of speech</w:t>
            </w:r>
            <w:r w:rsidRPr="00E900B4">
              <w:rPr>
                <w:rFonts w:ascii="Times New Roman" w:eastAsia="Times New Roman" w:hAnsi="Times New Roman" w:cs="Times New Roman"/>
                <w:sz w:val="24"/>
                <w:szCs w:val="24"/>
                <w:lang w:val="en-US"/>
              </w:rPr>
              <w:t>. Sentences vary according to </w:t>
            </w:r>
            <w:r w:rsidRPr="00E900B4">
              <w:rPr>
                <w:rFonts w:ascii="Times New Roman" w:eastAsia="Times New Roman" w:hAnsi="Times New Roman" w:cs="Times New Roman"/>
                <w:iCs/>
                <w:sz w:val="24"/>
                <w:szCs w:val="24"/>
                <w:lang w:val="en-US"/>
              </w:rPr>
              <w:t xml:space="preserve">the type of communication </w:t>
            </w:r>
            <w:r w:rsidRPr="00E900B4">
              <w:rPr>
                <w:rFonts w:ascii="Times New Roman" w:eastAsia="Times New Roman" w:hAnsi="Times New Roman" w:cs="Times New Roman"/>
                <w:sz w:val="24"/>
                <w:szCs w:val="24"/>
                <w:lang w:val="en-US"/>
              </w:rPr>
              <w:t xml:space="preserve">and their </w:t>
            </w:r>
            <w:r w:rsidRPr="00E900B4">
              <w:rPr>
                <w:rFonts w:ascii="Times New Roman" w:eastAsia="Times New Roman" w:hAnsi="Times New Roman" w:cs="Times New Roman"/>
                <w:iCs/>
                <w:sz w:val="24"/>
                <w:szCs w:val="24"/>
                <w:lang w:val="en-US"/>
              </w:rPr>
              <w:t>structure</w:t>
            </w:r>
            <w:r w:rsidRPr="00E900B4">
              <w:rPr>
                <w:rFonts w:ascii="Times New Roman" w:eastAsia="Times New Roman" w:hAnsi="Times New Roman" w:cs="Times New Roman"/>
                <w:sz w:val="24"/>
                <w:szCs w:val="24"/>
                <w:lang w:val="en-US"/>
              </w:rPr>
              <w:t xml:space="preserve">. According to the type of communication sentences are classified into the </w:t>
            </w:r>
            <w:r w:rsidRPr="00E900B4">
              <w:rPr>
                <w:rFonts w:ascii="Times New Roman" w:eastAsia="Times New Roman" w:hAnsi="Times New Roman" w:cs="Times New Roman"/>
                <w:iCs/>
                <w:sz w:val="24"/>
                <w:szCs w:val="24"/>
                <w:lang w:val="en-US"/>
              </w:rPr>
              <w:t>interrogative</w:t>
            </w:r>
            <w:r w:rsidRPr="00E900B4">
              <w:rPr>
                <w:rFonts w:ascii="Times New Roman" w:eastAsia="Times New Roman" w:hAnsi="Times New Roman" w:cs="Times New Roman"/>
                <w:sz w:val="24"/>
                <w:szCs w:val="24"/>
                <w:lang w:val="en-US"/>
              </w:rPr>
              <w:t xml:space="preserve">, </w:t>
            </w:r>
            <w:r w:rsidRPr="00E900B4">
              <w:rPr>
                <w:rFonts w:ascii="Times New Roman" w:eastAsia="Times New Roman" w:hAnsi="Times New Roman" w:cs="Times New Roman"/>
                <w:iCs/>
                <w:sz w:val="24"/>
                <w:szCs w:val="24"/>
                <w:lang w:val="en-US"/>
              </w:rPr>
              <w:t>declarative</w:t>
            </w:r>
            <w:r w:rsidRPr="00E900B4">
              <w:rPr>
                <w:rFonts w:ascii="Times New Roman" w:eastAsia="Times New Roman" w:hAnsi="Times New Roman" w:cs="Times New Roman"/>
                <w:sz w:val="24"/>
                <w:szCs w:val="24"/>
                <w:lang w:val="en-US"/>
              </w:rPr>
              <w:t>,</w:t>
            </w:r>
            <w:r w:rsidRPr="00E900B4">
              <w:rPr>
                <w:rFonts w:ascii="Times New Roman" w:eastAsia="Times New Roman" w:hAnsi="Times New Roman" w:cs="Times New Roman"/>
                <w:iCs/>
                <w:sz w:val="24"/>
                <w:szCs w:val="24"/>
                <w:lang w:val="en-US"/>
              </w:rPr>
              <w:t xml:space="preserve"> imperative</w:t>
            </w:r>
            <w:r w:rsidRPr="00E900B4">
              <w:rPr>
                <w:rFonts w:ascii="Times New Roman" w:eastAsia="Times New Roman" w:hAnsi="Times New Roman" w:cs="Times New Roman"/>
                <w:sz w:val="24"/>
                <w:szCs w:val="24"/>
                <w:lang w:val="en-US"/>
              </w:rPr>
              <w:t>,</w:t>
            </w:r>
            <w:r w:rsidRPr="00E900B4">
              <w:rPr>
                <w:rFonts w:ascii="Times New Roman" w:eastAsia="Times New Roman" w:hAnsi="Times New Roman" w:cs="Times New Roman"/>
                <w:iCs/>
                <w:sz w:val="24"/>
                <w:szCs w:val="24"/>
                <w:lang w:val="en-US"/>
              </w:rPr>
              <w:t xml:space="preserve"> exclamatory.</w:t>
            </w:r>
            <w:r w:rsidRPr="00E900B4">
              <w:rPr>
                <w:rFonts w:ascii="Times New Roman" w:eastAsia="Times New Roman" w:hAnsi="Times New Roman" w:cs="Times New Roman"/>
                <w:sz w:val="24"/>
                <w:szCs w:val="24"/>
                <w:lang w:val="en-US"/>
              </w:rPr>
              <w:t xml:space="preserve"> The structural syntactic aspect is sometimes regarded as the crucial issue in stylistic analysis, although the peculiarities of syntactic arrangement are not so conspicuous as the lexical and </w:t>
            </w:r>
            <w:proofErr w:type="spellStart"/>
            <w:r w:rsidRPr="00E900B4">
              <w:rPr>
                <w:rFonts w:ascii="Times New Roman" w:eastAsia="Times New Roman" w:hAnsi="Times New Roman" w:cs="Times New Roman"/>
                <w:sz w:val="24"/>
                <w:szCs w:val="24"/>
                <w:lang w:val="en-US"/>
              </w:rPr>
              <w:t>phraseological</w:t>
            </w:r>
            <w:proofErr w:type="spellEnd"/>
            <w:r w:rsidRPr="00E900B4">
              <w:rPr>
                <w:rFonts w:ascii="Times New Roman" w:eastAsia="Times New Roman" w:hAnsi="Times New Roman" w:cs="Times New Roman"/>
                <w:sz w:val="24"/>
                <w:szCs w:val="24"/>
                <w:lang w:val="en-US"/>
              </w:rPr>
              <w:t xml:space="preserve"> properties of the utterance.</w:t>
            </w:r>
          </w:p>
          <w:p w:rsidR="00123683" w:rsidRPr="00E900B4" w:rsidRDefault="00123683" w:rsidP="00E900B4">
            <w:pPr>
              <w:spacing w:after="0" w:line="240" w:lineRule="auto"/>
              <w:jc w:val="both"/>
              <w:rPr>
                <w:rFonts w:ascii="Times New Roman" w:eastAsia="Times New Roman" w:hAnsi="Times New Roman" w:cs="Times New Roman"/>
                <w:sz w:val="24"/>
                <w:szCs w:val="24"/>
                <w:lang w:val="en-US"/>
              </w:rPr>
            </w:pPr>
            <w:r w:rsidRPr="00E900B4">
              <w:rPr>
                <w:rFonts w:ascii="Times New Roman" w:eastAsia="Times New Roman" w:hAnsi="Times New Roman" w:cs="Times New Roman"/>
                <w:sz w:val="24"/>
                <w:szCs w:val="24"/>
                <w:lang w:val="en-US"/>
              </w:rPr>
              <w:t xml:space="preserve">Stylistic </w:t>
            </w:r>
            <w:proofErr w:type="gramStart"/>
            <w:r w:rsidRPr="00E900B4">
              <w:rPr>
                <w:rFonts w:ascii="Times New Roman" w:eastAsia="Times New Roman" w:hAnsi="Times New Roman" w:cs="Times New Roman"/>
                <w:sz w:val="24"/>
                <w:szCs w:val="24"/>
                <w:lang w:val="en-US"/>
              </w:rPr>
              <w:t>Grammar .</w:t>
            </w:r>
            <w:proofErr w:type="gramEnd"/>
          </w:p>
          <w:p w:rsidR="00123683" w:rsidRPr="00E900B4" w:rsidRDefault="00123683" w:rsidP="00E900B4">
            <w:pPr>
              <w:spacing w:after="0" w:line="240" w:lineRule="auto"/>
              <w:ind w:firstLine="709"/>
              <w:jc w:val="both"/>
              <w:rPr>
                <w:rFonts w:ascii="Times New Roman" w:eastAsia="Times New Roman" w:hAnsi="Times New Roman" w:cs="Times New Roman"/>
                <w:sz w:val="24"/>
                <w:szCs w:val="24"/>
                <w:lang w:val="en-US"/>
              </w:rPr>
            </w:pPr>
            <w:r w:rsidRPr="00E900B4">
              <w:rPr>
                <w:rFonts w:ascii="Times New Roman" w:eastAsia="Times New Roman" w:hAnsi="Times New Roman" w:cs="Times New Roman"/>
                <w:sz w:val="24"/>
                <w:szCs w:val="24"/>
                <w:lang w:val="en-US"/>
              </w:rPr>
              <w:t xml:space="preserve">In the academic study of language, the expression ‘rules of grammar’ does not refer to prescriptive niceties, to the sorts of proscriptions that forbid the use of, say, a double negative or a split infinitive. These so-called ‘rules’ are nothing more than a random collection of ad hoc and prejudiced strictures about language use. On the contrary, the genuine grammatical rules of a language are the language insofar as they stipulate the very bedrock of its syntactic construction in the same way that the rules of tennis or the rules of chess constitute the core </w:t>
            </w:r>
            <w:proofErr w:type="spellStart"/>
            <w:r w:rsidRPr="00E900B4">
              <w:rPr>
                <w:rFonts w:ascii="Times New Roman" w:eastAsia="Times New Roman" w:hAnsi="Times New Roman" w:cs="Times New Roman"/>
                <w:sz w:val="24"/>
                <w:szCs w:val="24"/>
                <w:lang w:val="en-US"/>
              </w:rPr>
              <w:t>organising</w:t>
            </w:r>
            <w:proofErr w:type="spellEnd"/>
            <w:r w:rsidRPr="00E900B4">
              <w:rPr>
                <w:rFonts w:ascii="Times New Roman" w:eastAsia="Times New Roman" w:hAnsi="Times New Roman" w:cs="Times New Roman"/>
                <w:sz w:val="24"/>
                <w:szCs w:val="24"/>
                <w:lang w:val="en-US"/>
              </w:rPr>
              <w:t xml:space="preserve"> principles of those games. Most theories of grammar accept that grammatical units are ordered hierarchically according to their size. This hierarchy is known as a rank scale. As the arrangement below suggests, the rank scale sorts units in a ‘consists of’ relationship, progressing from the largest down to the smallest: sentence (or clause complex), clause phrase (or group), word morpheme.</w:t>
            </w:r>
          </w:p>
          <w:p w:rsidR="00123683" w:rsidRPr="00E900B4" w:rsidRDefault="00123683" w:rsidP="00E900B4">
            <w:pPr>
              <w:spacing w:after="0" w:line="240" w:lineRule="auto"/>
              <w:jc w:val="both"/>
              <w:rPr>
                <w:rFonts w:ascii="Times New Roman" w:eastAsia="Times New Roman" w:hAnsi="Times New Roman" w:cs="Times New Roman"/>
                <w:sz w:val="24"/>
                <w:szCs w:val="24"/>
                <w:lang w:val="en-US"/>
              </w:rPr>
            </w:pPr>
            <w:r w:rsidRPr="00E900B4">
              <w:rPr>
                <w:rFonts w:ascii="Times New Roman" w:eastAsia="Times New Roman" w:hAnsi="Times New Roman" w:cs="Times New Roman"/>
                <w:sz w:val="24"/>
                <w:szCs w:val="24"/>
                <w:lang w:val="en-US"/>
              </w:rPr>
              <w:t xml:space="preserve">Stylistic Peculiarities of </w:t>
            </w:r>
            <w:proofErr w:type="gramStart"/>
            <w:r w:rsidRPr="00E900B4">
              <w:rPr>
                <w:rFonts w:ascii="Times New Roman" w:eastAsia="Times New Roman" w:hAnsi="Times New Roman" w:cs="Times New Roman"/>
                <w:sz w:val="24"/>
                <w:szCs w:val="24"/>
                <w:lang w:val="en-US"/>
              </w:rPr>
              <w:t>Poetry .</w:t>
            </w:r>
            <w:proofErr w:type="gramEnd"/>
          </w:p>
          <w:p w:rsidR="00123683" w:rsidRPr="00E900B4" w:rsidRDefault="00123683" w:rsidP="00E900B4">
            <w:pPr>
              <w:spacing w:after="0" w:line="240" w:lineRule="auto"/>
              <w:ind w:firstLine="709"/>
              <w:jc w:val="both"/>
              <w:rPr>
                <w:rFonts w:ascii="Times New Roman" w:eastAsia="Times New Roman" w:hAnsi="Times New Roman" w:cs="Times New Roman"/>
                <w:bCs/>
                <w:sz w:val="24"/>
                <w:szCs w:val="24"/>
                <w:lang w:val="en-US"/>
              </w:rPr>
            </w:pPr>
            <w:r w:rsidRPr="00E900B4">
              <w:rPr>
                <w:rFonts w:ascii="Times New Roman" w:eastAsia="Times New Roman" w:hAnsi="Times New Roman" w:cs="Times New Roman"/>
                <w:bCs/>
                <w:sz w:val="24"/>
                <w:szCs w:val="24"/>
                <w:lang w:val="en-US"/>
              </w:rPr>
              <w:t xml:space="preserve">Prosody is a theory of poetry – the systematic study of versification, metrical structure, the rhythmic and </w:t>
            </w:r>
            <w:proofErr w:type="spellStart"/>
            <w:r w:rsidRPr="00E900B4">
              <w:rPr>
                <w:rFonts w:ascii="Times New Roman" w:eastAsia="Times New Roman" w:hAnsi="Times New Roman" w:cs="Times New Roman"/>
                <w:bCs/>
                <w:sz w:val="24"/>
                <w:szCs w:val="24"/>
                <w:lang w:val="en-US"/>
              </w:rPr>
              <w:t>intonational</w:t>
            </w:r>
            <w:proofErr w:type="spellEnd"/>
            <w:r w:rsidRPr="00E900B4">
              <w:rPr>
                <w:rFonts w:ascii="Times New Roman" w:eastAsia="Times New Roman" w:hAnsi="Times New Roman" w:cs="Times New Roman"/>
                <w:bCs/>
                <w:sz w:val="24"/>
                <w:szCs w:val="24"/>
                <w:lang w:val="en-US"/>
              </w:rPr>
              <w:t xml:space="preserve"> aspect of language. Prosody (from Greek) is the rhythm, stress, and intonation of speech. Prosody may reflect the emotional state of a speaker; whether an utterance is a statement, a question, or a command; whether the speaker is being ironic or sarcastic; emphasis, contrast and focus; and other elements of language which may not be encoded by grammar. Poetry can be analyzed as to its form and its content. Ideally, the two should reflect and reinforce each other in expressing the message of the poem. Form is seen in </w:t>
            </w:r>
            <w:r w:rsidRPr="00E900B4">
              <w:rPr>
                <w:rFonts w:ascii="Times New Roman" w:eastAsia="Times New Roman" w:hAnsi="Times New Roman" w:cs="Times New Roman"/>
                <w:bCs/>
                <w:i/>
                <w:iCs/>
                <w:sz w:val="24"/>
                <w:szCs w:val="24"/>
                <w:lang w:val="en-US"/>
              </w:rPr>
              <w:t xml:space="preserve">rhythm, </w:t>
            </w:r>
            <w:proofErr w:type="spellStart"/>
            <w:r w:rsidRPr="00E900B4">
              <w:rPr>
                <w:rFonts w:ascii="Times New Roman" w:eastAsia="Times New Roman" w:hAnsi="Times New Roman" w:cs="Times New Roman"/>
                <w:bCs/>
                <w:i/>
                <w:iCs/>
                <w:sz w:val="24"/>
                <w:szCs w:val="24"/>
                <w:lang w:val="en-US"/>
              </w:rPr>
              <w:t>metre</w:t>
            </w:r>
            <w:proofErr w:type="spellEnd"/>
            <w:r w:rsidRPr="00E900B4">
              <w:rPr>
                <w:rFonts w:ascii="Times New Roman" w:eastAsia="Times New Roman" w:hAnsi="Times New Roman" w:cs="Times New Roman"/>
                <w:bCs/>
                <w:i/>
                <w:iCs/>
                <w:sz w:val="24"/>
                <w:szCs w:val="24"/>
                <w:lang w:val="en-US"/>
              </w:rPr>
              <w:t>, number of feet, number of lines, and rhyme</w:t>
            </w:r>
            <w:r w:rsidRPr="00E900B4">
              <w:rPr>
                <w:rFonts w:ascii="Times New Roman" w:eastAsia="Times New Roman" w:hAnsi="Times New Roman" w:cs="Times New Roman"/>
                <w:bCs/>
                <w:sz w:val="24"/>
                <w:szCs w:val="24"/>
                <w:lang w:val="en-US"/>
              </w:rPr>
              <w:t>.</w:t>
            </w:r>
          </w:p>
          <w:p w:rsidR="00123683" w:rsidRPr="00E900B4" w:rsidRDefault="00123683" w:rsidP="00E900B4">
            <w:pPr>
              <w:spacing w:after="0" w:line="240" w:lineRule="auto"/>
              <w:jc w:val="both"/>
              <w:rPr>
                <w:rFonts w:ascii="Times New Roman" w:eastAsia="Times New Roman" w:hAnsi="Times New Roman" w:cs="Times New Roman"/>
                <w:sz w:val="24"/>
                <w:szCs w:val="24"/>
                <w:lang w:val="en-US"/>
              </w:rPr>
            </w:pPr>
            <w:r w:rsidRPr="00E900B4">
              <w:rPr>
                <w:rFonts w:ascii="Times New Roman" w:eastAsia="Times New Roman" w:hAnsi="Times New Roman" w:cs="Times New Roman"/>
                <w:sz w:val="24"/>
                <w:szCs w:val="24"/>
                <w:lang w:val="en-US"/>
              </w:rPr>
              <w:t xml:space="preserve">Functional </w:t>
            </w:r>
            <w:proofErr w:type="gramStart"/>
            <w:r w:rsidRPr="00E900B4">
              <w:rPr>
                <w:rFonts w:ascii="Times New Roman" w:eastAsia="Times New Roman" w:hAnsi="Times New Roman" w:cs="Times New Roman"/>
                <w:sz w:val="24"/>
                <w:szCs w:val="24"/>
                <w:lang w:val="en-US"/>
              </w:rPr>
              <w:t>Styles .</w:t>
            </w:r>
            <w:proofErr w:type="gramEnd"/>
          </w:p>
          <w:p w:rsidR="00123683" w:rsidRPr="00E900B4" w:rsidRDefault="00123683" w:rsidP="00E900B4">
            <w:pPr>
              <w:spacing w:after="0" w:line="240" w:lineRule="auto"/>
              <w:ind w:firstLine="709"/>
              <w:jc w:val="both"/>
              <w:rPr>
                <w:rFonts w:ascii="Times New Roman" w:eastAsia="Times New Roman" w:hAnsi="Times New Roman" w:cs="Times New Roman"/>
                <w:sz w:val="24"/>
                <w:szCs w:val="24"/>
                <w:lang w:val="en-US"/>
              </w:rPr>
            </w:pPr>
            <w:r w:rsidRPr="00E900B4">
              <w:rPr>
                <w:rFonts w:ascii="Times New Roman" w:eastAsia="Times New Roman" w:hAnsi="Times New Roman" w:cs="Times New Roman"/>
                <w:sz w:val="24"/>
                <w:szCs w:val="24"/>
                <w:lang w:val="en-US"/>
              </w:rPr>
              <w:t xml:space="preserve">Functional styles are the subsystems of language, each subsystem having its own peculiar features in what concern vocabulary means, syntactical constructions, and even phonetics. The appearance and existence of functional styles is connected with the specific conditions of communication in different spheres of human life. Functional styles differ not only by the possibility or impossibility of using some elements but also due to the frequency of their usage. For example, some terms can appear in the colloquial style but the possibility of its appearance is quite different form the possibility to meet it in an example of scientific style. According to I.R. </w:t>
            </w:r>
            <w:proofErr w:type="spellStart"/>
            <w:r w:rsidRPr="00E900B4">
              <w:rPr>
                <w:rFonts w:ascii="Times New Roman" w:eastAsia="Times New Roman" w:hAnsi="Times New Roman" w:cs="Times New Roman"/>
                <w:sz w:val="24"/>
                <w:szCs w:val="24"/>
                <w:lang w:val="en-US"/>
              </w:rPr>
              <w:t>Galperin</w:t>
            </w:r>
            <w:proofErr w:type="spellEnd"/>
            <w:r w:rsidRPr="00E900B4">
              <w:rPr>
                <w:rFonts w:ascii="Times New Roman" w:eastAsia="Times New Roman" w:hAnsi="Times New Roman" w:cs="Times New Roman"/>
                <w:sz w:val="24"/>
                <w:szCs w:val="24"/>
                <w:lang w:val="en-US"/>
              </w:rPr>
              <w:t>, a functional style of language is a system of interrelated language means which serves a definite aim in communication. A functional style should be regarded as the product of a certain concrete task set by the sender of the message.  Functional styles appear mainly in the literary standard of the language. These represent varieties of the abstract invariant and can deviate from the invariant, even breaking away with it.</w:t>
            </w:r>
          </w:p>
          <w:p w:rsidR="00123683" w:rsidRPr="00E900B4" w:rsidRDefault="00123683" w:rsidP="00E900B4">
            <w:pPr>
              <w:spacing w:after="0" w:line="240" w:lineRule="auto"/>
              <w:jc w:val="both"/>
              <w:rPr>
                <w:rFonts w:ascii="Times New Roman" w:eastAsia="Times New Roman" w:hAnsi="Times New Roman" w:cs="Times New Roman"/>
                <w:sz w:val="24"/>
                <w:szCs w:val="24"/>
                <w:lang w:val="en-US"/>
              </w:rPr>
            </w:pPr>
            <w:r w:rsidRPr="00E900B4">
              <w:rPr>
                <w:rFonts w:ascii="Times New Roman" w:eastAsia="Times New Roman" w:hAnsi="Times New Roman" w:cs="Times New Roman"/>
                <w:sz w:val="24"/>
                <w:szCs w:val="24"/>
                <w:lang w:val="en-US"/>
              </w:rPr>
              <w:t xml:space="preserve">Decoding Stylistics and its Fundamental </w:t>
            </w:r>
            <w:proofErr w:type="gramStart"/>
            <w:r w:rsidRPr="00E900B4">
              <w:rPr>
                <w:rFonts w:ascii="Times New Roman" w:eastAsia="Times New Roman" w:hAnsi="Times New Roman" w:cs="Times New Roman"/>
                <w:sz w:val="24"/>
                <w:szCs w:val="24"/>
                <w:lang w:val="en-US"/>
              </w:rPr>
              <w:t>Notions .</w:t>
            </w:r>
            <w:proofErr w:type="gramEnd"/>
          </w:p>
          <w:p w:rsidR="00123683" w:rsidRPr="00E900B4" w:rsidRDefault="00123683" w:rsidP="00E900B4">
            <w:pPr>
              <w:spacing w:after="0" w:line="240" w:lineRule="auto"/>
              <w:ind w:firstLine="709"/>
              <w:jc w:val="both"/>
              <w:rPr>
                <w:rFonts w:ascii="Times New Roman" w:eastAsia="Times New Roman" w:hAnsi="Times New Roman" w:cs="Times New Roman"/>
                <w:sz w:val="24"/>
                <w:szCs w:val="24"/>
                <w:lang w:val="en-US"/>
              </w:rPr>
            </w:pPr>
            <w:r w:rsidRPr="00E900B4">
              <w:rPr>
                <w:rFonts w:ascii="Times New Roman" w:eastAsia="Times New Roman" w:hAnsi="Times New Roman" w:cs="Times New Roman"/>
                <w:sz w:val="24"/>
                <w:szCs w:val="24"/>
                <w:lang w:val="en-US"/>
              </w:rPr>
              <w:t xml:space="preserve">Decoding stylistics is the most recent trend in stylistic research that employs theoretical findings in such areas of science as information theory, psychology, statistical studies in combination with linguistics, literary theory, history of art, literary criticism, etc. Decoding goes beyond the traditional analysis of a work of fiction which usually gives either an evaluative explanatory commentary on the historical, cultural, biographical or geographical background of </w:t>
            </w:r>
            <w:r w:rsidRPr="00E900B4">
              <w:rPr>
                <w:rFonts w:ascii="Times New Roman" w:eastAsia="Times New Roman" w:hAnsi="Times New Roman" w:cs="Times New Roman"/>
                <w:sz w:val="24"/>
                <w:szCs w:val="24"/>
                <w:lang w:val="en-US"/>
              </w:rPr>
              <w:lastRenderedPageBreak/>
              <w:t xml:space="preserve">the work and its author or suggests a kind of stylistic analysis that comprises an inventory of stylistic devices and expressive means found in the text. Decoding stylistics helps the reader in his or her understanding of a literary work by explaining or decoding the information that may be hidden from immediate view in specific allusions, cultural or political parallels, peculiar use of irony or </w:t>
            </w:r>
            <w:proofErr w:type="spellStart"/>
            <w:r w:rsidRPr="00E900B4">
              <w:rPr>
                <w:rFonts w:ascii="Times New Roman" w:eastAsia="Times New Roman" w:hAnsi="Times New Roman" w:cs="Times New Roman"/>
                <w:sz w:val="24"/>
                <w:szCs w:val="24"/>
                <w:lang w:val="en-US"/>
              </w:rPr>
              <w:t>euphemy</w:t>
            </w:r>
            <w:proofErr w:type="spellEnd"/>
            <w:r w:rsidRPr="00E900B4">
              <w:rPr>
                <w:rFonts w:ascii="Times New Roman" w:eastAsia="Times New Roman" w:hAnsi="Times New Roman" w:cs="Times New Roman"/>
                <w:sz w:val="24"/>
                <w:szCs w:val="24"/>
                <w:lang w:val="en-US"/>
              </w:rPr>
              <w:t>, etc.</w:t>
            </w:r>
          </w:p>
        </w:tc>
      </w:tr>
      <w:tr w:rsidR="00B17513" w:rsidRPr="00E900B4" w:rsidTr="003349D6">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B17513" w:rsidRPr="00E900B4" w:rsidRDefault="00B17513" w:rsidP="00E900B4">
            <w:pPr>
              <w:spacing w:after="0" w:line="240" w:lineRule="auto"/>
              <w:ind w:firstLine="709"/>
              <w:jc w:val="center"/>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lastRenderedPageBreak/>
              <w:t>К.М.06.06.04 Практический курс иностранного языка</w:t>
            </w:r>
          </w:p>
          <w:p w:rsidR="00382365" w:rsidRPr="00E900B4" w:rsidRDefault="00382365" w:rsidP="00E900B4">
            <w:pPr>
              <w:spacing w:after="0" w:line="240" w:lineRule="auto"/>
              <w:jc w:val="both"/>
              <w:rPr>
                <w:rFonts w:ascii="Times New Roman" w:eastAsia="Times New Roman" w:hAnsi="Times New Roman" w:cs="Times New Roman"/>
                <w:sz w:val="24"/>
                <w:szCs w:val="24"/>
                <w:lang w:val="en-US"/>
              </w:rPr>
            </w:pPr>
            <w:r w:rsidRPr="00E900B4">
              <w:rPr>
                <w:rFonts w:ascii="Times New Roman" w:eastAsia="Times New Roman" w:hAnsi="Times New Roman" w:cs="Times New Roman"/>
                <w:sz w:val="24"/>
                <w:szCs w:val="24"/>
                <w:lang w:val="en-US"/>
              </w:rPr>
              <w:t xml:space="preserve">Theatrical Sketches </w:t>
            </w:r>
          </w:p>
          <w:p w:rsidR="00382365" w:rsidRPr="00E900B4" w:rsidRDefault="00382365" w:rsidP="00E900B4">
            <w:pPr>
              <w:spacing w:after="0" w:line="240" w:lineRule="auto"/>
              <w:ind w:firstLine="709"/>
              <w:jc w:val="both"/>
              <w:rPr>
                <w:rFonts w:ascii="Times New Roman" w:eastAsia="Times New Roman" w:hAnsi="Times New Roman" w:cs="Times New Roman"/>
                <w:sz w:val="24"/>
                <w:szCs w:val="24"/>
                <w:lang w:val="en-US"/>
              </w:rPr>
            </w:pPr>
            <w:r w:rsidRPr="00E900B4">
              <w:rPr>
                <w:rFonts w:ascii="Times New Roman" w:eastAsia="Times New Roman" w:hAnsi="Times New Roman" w:cs="Times New Roman"/>
                <w:sz w:val="24"/>
                <w:szCs w:val="24"/>
                <w:lang w:val="en-US"/>
              </w:rPr>
              <w:t>Texts for reading, translation and rendering. Vocabulary for the texts.  After text exercises. Phrase-list.  Conversations.</w:t>
            </w:r>
          </w:p>
          <w:p w:rsidR="00382365" w:rsidRPr="00E900B4" w:rsidRDefault="00382365" w:rsidP="00E900B4">
            <w:pPr>
              <w:spacing w:after="0" w:line="240" w:lineRule="auto"/>
              <w:jc w:val="both"/>
              <w:rPr>
                <w:rFonts w:ascii="Times New Roman" w:eastAsia="Times New Roman" w:hAnsi="Times New Roman" w:cs="Times New Roman"/>
                <w:sz w:val="24"/>
                <w:szCs w:val="24"/>
                <w:lang w:val="en-US"/>
              </w:rPr>
            </w:pPr>
            <w:r w:rsidRPr="00E900B4">
              <w:rPr>
                <w:rFonts w:ascii="Times New Roman" w:eastAsia="Times New Roman" w:hAnsi="Times New Roman" w:cs="Times New Roman"/>
                <w:sz w:val="24"/>
                <w:szCs w:val="24"/>
                <w:lang w:val="en-US"/>
              </w:rPr>
              <w:t>Plans, arrangements, appointments</w:t>
            </w:r>
          </w:p>
          <w:p w:rsidR="00382365" w:rsidRPr="00E900B4" w:rsidRDefault="00382365" w:rsidP="00E900B4">
            <w:pPr>
              <w:spacing w:after="0" w:line="240" w:lineRule="auto"/>
              <w:ind w:firstLine="709"/>
              <w:jc w:val="both"/>
              <w:rPr>
                <w:rFonts w:ascii="Times New Roman" w:eastAsia="Times New Roman" w:hAnsi="Times New Roman" w:cs="Times New Roman"/>
                <w:sz w:val="24"/>
                <w:szCs w:val="24"/>
                <w:lang w:val="en-US"/>
              </w:rPr>
            </w:pPr>
            <w:r w:rsidRPr="00E900B4">
              <w:rPr>
                <w:rFonts w:ascii="Times New Roman" w:eastAsia="Times New Roman" w:hAnsi="Times New Roman" w:cs="Times New Roman"/>
                <w:sz w:val="24"/>
                <w:szCs w:val="24"/>
                <w:lang w:val="en-US"/>
              </w:rPr>
              <w:t>Texts for reading, translation and rendering. Vocabulary for the texts.  After text exercises. Phrase-list.  Conversations.</w:t>
            </w:r>
          </w:p>
          <w:p w:rsidR="00382365" w:rsidRPr="00E900B4" w:rsidRDefault="00382365" w:rsidP="00E900B4">
            <w:pPr>
              <w:spacing w:after="0" w:line="240" w:lineRule="auto"/>
              <w:jc w:val="both"/>
              <w:rPr>
                <w:rFonts w:ascii="Times New Roman" w:eastAsia="Times New Roman" w:hAnsi="Times New Roman" w:cs="Times New Roman"/>
                <w:sz w:val="24"/>
                <w:szCs w:val="24"/>
                <w:lang w:val="en-US"/>
              </w:rPr>
            </w:pPr>
            <w:r w:rsidRPr="00E900B4">
              <w:rPr>
                <w:rFonts w:ascii="Times New Roman" w:eastAsia="Times New Roman" w:hAnsi="Times New Roman" w:cs="Times New Roman"/>
                <w:sz w:val="24"/>
                <w:szCs w:val="24"/>
                <w:lang w:val="en-US"/>
              </w:rPr>
              <w:t xml:space="preserve">Past experiences </w:t>
            </w:r>
          </w:p>
          <w:p w:rsidR="00382365" w:rsidRPr="00E900B4" w:rsidRDefault="00382365" w:rsidP="00E900B4">
            <w:pPr>
              <w:spacing w:after="0" w:line="240" w:lineRule="auto"/>
              <w:ind w:firstLine="709"/>
              <w:jc w:val="both"/>
              <w:rPr>
                <w:rFonts w:ascii="Times New Roman" w:eastAsia="Times New Roman" w:hAnsi="Times New Roman" w:cs="Times New Roman"/>
                <w:sz w:val="24"/>
                <w:szCs w:val="24"/>
                <w:lang w:val="en-US"/>
              </w:rPr>
            </w:pPr>
            <w:r w:rsidRPr="00E900B4">
              <w:rPr>
                <w:rFonts w:ascii="Times New Roman" w:eastAsia="Times New Roman" w:hAnsi="Times New Roman" w:cs="Times New Roman"/>
                <w:sz w:val="24"/>
                <w:szCs w:val="24"/>
                <w:lang w:val="en-US"/>
              </w:rPr>
              <w:t>Texts for reading, translation and rendering. Vocabulary for the texts.  After text exercises. Phrase-list.  Conversations.</w:t>
            </w:r>
          </w:p>
          <w:p w:rsidR="00382365" w:rsidRPr="00E900B4" w:rsidRDefault="00382365" w:rsidP="00E900B4">
            <w:pPr>
              <w:spacing w:after="0" w:line="240" w:lineRule="auto"/>
              <w:jc w:val="both"/>
              <w:rPr>
                <w:rFonts w:ascii="Times New Roman" w:eastAsia="Times New Roman" w:hAnsi="Times New Roman" w:cs="Times New Roman"/>
                <w:sz w:val="24"/>
                <w:szCs w:val="24"/>
                <w:lang w:val="en-US"/>
              </w:rPr>
            </w:pPr>
            <w:r w:rsidRPr="00E900B4">
              <w:rPr>
                <w:rFonts w:ascii="Times New Roman" w:eastAsia="Times New Roman" w:hAnsi="Times New Roman" w:cs="Times New Roman"/>
                <w:sz w:val="24"/>
                <w:szCs w:val="24"/>
                <w:lang w:val="en-US"/>
              </w:rPr>
              <w:t>Comparing things and people. </w:t>
            </w:r>
          </w:p>
          <w:p w:rsidR="00382365" w:rsidRPr="00E900B4" w:rsidRDefault="00382365" w:rsidP="00E900B4">
            <w:pPr>
              <w:spacing w:after="0" w:line="240" w:lineRule="auto"/>
              <w:ind w:firstLine="709"/>
              <w:jc w:val="both"/>
              <w:rPr>
                <w:rFonts w:ascii="Times New Roman" w:eastAsia="Times New Roman" w:hAnsi="Times New Roman" w:cs="Times New Roman"/>
                <w:sz w:val="24"/>
                <w:szCs w:val="24"/>
                <w:lang w:val="en-US"/>
              </w:rPr>
            </w:pPr>
            <w:r w:rsidRPr="00E900B4">
              <w:rPr>
                <w:rFonts w:ascii="Times New Roman" w:eastAsia="Times New Roman" w:hAnsi="Times New Roman" w:cs="Times New Roman"/>
                <w:sz w:val="24"/>
                <w:szCs w:val="24"/>
                <w:lang w:val="en-US"/>
              </w:rPr>
              <w:t>Texts for reading, translation and rendering. Vocabulary for the texts.  After text exercises. Phrase-list.  Conversations.</w:t>
            </w:r>
          </w:p>
          <w:p w:rsidR="00382365" w:rsidRPr="00E900B4" w:rsidRDefault="00382365" w:rsidP="00E900B4">
            <w:pPr>
              <w:spacing w:after="0" w:line="240" w:lineRule="auto"/>
              <w:jc w:val="both"/>
              <w:rPr>
                <w:rFonts w:ascii="Times New Roman" w:eastAsia="Times New Roman" w:hAnsi="Times New Roman" w:cs="Times New Roman"/>
                <w:sz w:val="24"/>
                <w:szCs w:val="24"/>
                <w:lang w:val="en-US"/>
              </w:rPr>
            </w:pPr>
            <w:r w:rsidRPr="00E900B4">
              <w:rPr>
                <w:rFonts w:ascii="Times New Roman" w:eastAsia="Times New Roman" w:hAnsi="Times New Roman" w:cs="Times New Roman"/>
                <w:sz w:val="24"/>
                <w:szCs w:val="24"/>
                <w:lang w:val="en-US"/>
              </w:rPr>
              <w:t xml:space="preserve">Biography. Future predictions.  </w:t>
            </w:r>
          </w:p>
          <w:p w:rsidR="00382365" w:rsidRPr="00E900B4" w:rsidRDefault="00382365" w:rsidP="00E900B4">
            <w:pPr>
              <w:spacing w:after="0" w:line="240" w:lineRule="auto"/>
              <w:ind w:firstLine="709"/>
              <w:jc w:val="both"/>
              <w:rPr>
                <w:rFonts w:ascii="Times New Roman" w:eastAsia="Times New Roman" w:hAnsi="Times New Roman" w:cs="Times New Roman"/>
                <w:sz w:val="24"/>
                <w:szCs w:val="24"/>
                <w:lang w:val="en-US"/>
              </w:rPr>
            </w:pPr>
            <w:r w:rsidRPr="00E900B4">
              <w:rPr>
                <w:rFonts w:ascii="Times New Roman" w:eastAsia="Times New Roman" w:hAnsi="Times New Roman" w:cs="Times New Roman"/>
                <w:sz w:val="24"/>
                <w:szCs w:val="24"/>
                <w:lang w:val="en-US"/>
              </w:rPr>
              <w:t>Texts for reading, translation and rendering. Vocabulary for the texts.  After text exercises. Phrase-list.  Conversations.</w:t>
            </w:r>
          </w:p>
          <w:p w:rsidR="00382365" w:rsidRPr="00E900B4" w:rsidRDefault="00382365" w:rsidP="00E900B4">
            <w:pPr>
              <w:spacing w:after="0" w:line="240" w:lineRule="auto"/>
              <w:jc w:val="both"/>
              <w:rPr>
                <w:rFonts w:ascii="Times New Roman" w:eastAsia="Times New Roman" w:hAnsi="Times New Roman" w:cs="Times New Roman"/>
                <w:sz w:val="24"/>
                <w:szCs w:val="24"/>
                <w:lang w:val="en-US"/>
              </w:rPr>
            </w:pPr>
            <w:r w:rsidRPr="00E900B4">
              <w:rPr>
                <w:rFonts w:ascii="Times New Roman" w:eastAsia="Times New Roman" w:hAnsi="Times New Roman" w:cs="Times New Roman"/>
                <w:sz w:val="24"/>
                <w:szCs w:val="24"/>
                <w:lang w:val="en-US"/>
              </w:rPr>
              <w:t xml:space="preserve">Talking about activities one has (not) done  </w:t>
            </w:r>
          </w:p>
          <w:p w:rsidR="00382365" w:rsidRPr="00E900B4" w:rsidRDefault="00382365" w:rsidP="00E900B4">
            <w:pPr>
              <w:spacing w:after="0" w:line="240" w:lineRule="auto"/>
              <w:ind w:firstLine="709"/>
              <w:jc w:val="both"/>
              <w:rPr>
                <w:rFonts w:ascii="Times New Roman" w:eastAsia="Times New Roman" w:hAnsi="Times New Roman" w:cs="Times New Roman"/>
                <w:sz w:val="24"/>
                <w:szCs w:val="24"/>
                <w:lang w:val="en-US"/>
              </w:rPr>
            </w:pPr>
            <w:r w:rsidRPr="00E900B4">
              <w:rPr>
                <w:rFonts w:ascii="Times New Roman" w:eastAsia="Times New Roman" w:hAnsi="Times New Roman" w:cs="Times New Roman"/>
                <w:sz w:val="24"/>
                <w:szCs w:val="24"/>
                <w:lang w:val="en-US"/>
              </w:rPr>
              <w:t>Texts for reading, translation and rendering. Vocabulary for the texts.  After text exercises. Phrase-list.  Conversations.</w:t>
            </w:r>
          </w:p>
          <w:p w:rsidR="00382365" w:rsidRPr="00E900B4" w:rsidRDefault="00382365" w:rsidP="00E900B4">
            <w:pPr>
              <w:spacing w:after="0" w:line="240" w:lineRule="auto"/>
              <w:jc w:val="both"/>
              <w:rPr>
                <w:rFonts w:ascii="Times New Roman" w:eastAsia="Times New Roman" w:hAnsi="Times New Roman" w:cs="Times New Roman"/>
                <w:sz w:val="24"/>
                <w:szCs w:val="24"/>
                <w:lang w:val="en-US"/>
              </w:rPr>
            </w:pPr>
            <w:r w:rsidRPr="00E900B4">
              <w:rPr>
                <w:rFonts w:ascii="Times New Roman" w:eastAsia="Times New Roman" w:hAnsi="Times New Roman" w:cs="Times New Roman"/>
                <w:sz w:val="24"/>
                <w:szCs w:val="24"/>
                <w:lang w:val="en-US"/>
              </w:rPr>
              <w:t xml:space="preserve">Permission. Requests. Desire  </w:t>
            </w:r>
          </w:p>
          <w:p w:rsidR="00382365" w:rsidRPr="00E900B4" w:rsidRDefault="00382365" w:rsidP="00E900B4">
            <w:pPr>
              <w:spacing w:after="0" w:line="240" w:lineRule="auto"/>
              <w:ind w:firstLine="709"/>
              <w:jc w:val="both"/>
              <w:rPr>
                <w:rFonts w:ascii="Times New Roman" w:eastAsia="Times New Roman" w:hAnsi="Times New Roman" w:cs="Times New Roman"/>
                <w:sz w:val="24"/>
                <w:szCs w:val="24"/>
                <w:lang w:val="en-US"/>
              </w:rPr>
            </w:pPr>
            <w:r w:rsidRPr="00E900B4">
              <w:rPr>
                <w:rFonts w:ascii="Times New Roman" w:eastAsia="Times New Roman" w:hAnsi="Times New Roman" w:cs="Times New Roman"/>
                <w:sz w:val="24"/>
                <w:szCs w:val="24"/>
                <w:lang w:val="en-US"/>
              </w:rPr>
              <w:t>Texts for reading, translation and rendering. Vocabulary for the texts.  After text exercises. Phrase-list.  Conversations.</w:t>
            </w:r>
          </w:p>
          <w:p w:rsidR="00382365" w:rsidRPr="00E900B4" w:rsidRDefault="00382365" w:rsidP="00E900B4">
            <w:pPr>
              <w:spacing w:after="0" w:line="240" w:lineRule="auto"/>
              <w:jc w:val="both"/>
              <w:rPr>
                <w:rFonts w:ascii="Times New Roman" w:eastAsia="Times New Roman" w:hAnsi="Times New Roman" w:cs="Times New Roman"/>
                <w:sz w:val="24"/>
                <w:szCs w:val="24"/>
                <w:lang w:val="en-US"/>
              </w:rPr>
            </w:pPr>
            <w:r w:rsidRPr="00E900B4">
              <w:rPr>
                <w:rFonts w:ascii="Times New Roman" w:eastAsia="Times New Roman" w:hAnsi="Times New Roman" w:cs="Times New Roman"/>
                <w:sz w:val="24"/>
                <w:szCs w:val="24"/>
                <w:lang w:val="en-US"/>
              </w:rPr>
              <w:t xml:space="preserve">Weekend. Picnic  </w:t>
            </w:r>
          </w:p>
          <w:p w:rsidR="00382365" w:rsidRPr="00E900B4" w:rsidRDefault="00382365" w:rsidP="00E900B4">
            <w:pPr>
              <w:spacing w:after="0" w:line="240" w:lineRule="auto"/>
              <w:ind w:firstLine="709"/>
              <w:jc w:val="both"/>
              <w:rPr>
                <w:rFonts w:ascii="Times New Roman" w:eastAsia="Times New Roman" w:hAnsi="Times New Roman" w:cs="Times New Roman"/>
                <w:sz w:val="24"/>
                <w:szCs w:val="24"/>
                <w:lang w:val="en-US"/>
              </w:rPr>
            </w:pPr>
            <w:r w:rsidRPr="00E900B4">
              <w:rPr>
                <w:rFonts w:ascii="Times New Roman" w:eastAsia="Times New Roman" w:hAnsi="Times New Roman" w:cs="Times New Roman"/>
                <w:sz w:val="24"/>
                <w:szCs w:val="24"/>
                <w:lang w:val="en-US"/>
              </w:rPr>
              <w:t>Texts for reading, translation and rendering. Vocabulary for the texts.  After text exercises. Phrase-list.  Conversations.</w:t>
            </w:r>
          </w:p>
          <w:p w:rsidR="00382365" w:rsidRPr="00E900B4" w:rsidRDefault="00382365" w:rsidP="00E900B4">
            <w:pPr>
              <w:spacing w:after="0" w:line="240" w:lineRule="auto"/>
              <w:jc w:val="both"/>
              <w:rPr>
                <w:rFonts w:ascii="Times New Roman" w:eastAsia="Times New Roman" w:hAnsi="Times New Roman" w:cs="Times New Roman"/>
                <w:sz w:val="24"/>
                <w:szCs w:val="24"/>
                <w:lang w:val="en-US"/>
              </w:rPr>
            </w:pPr>
            <w:r w:rsidRPr="00E900B4">
              <w:rPr>
                <w:rFonts w:ascii="Times New Roman" w:eastAsia="Times New Roman" w:hAnsi="Times New Roman" w:cs="Times New Roman"/>
                <w:sz w:val="24"/>
                <w:szCs w:val="24"/>
                <w:lang w:val="en-US"/>
              </w:rPr>
              <w:t>Hotel </w:t>
            </w:r>
          </w:p>
          <w:p w:rsidR="00382365" w:rsidRPr="00E900B4" w:rsidRDefault="00382365" w:rsidP="00E900B4">
            <w:pPr>
              <w:spacing w:after="0" w:line="240" w:lineRule="auto"/>
              <w:ind w:firstLine="709"/>
              <w:jc w:val="both"/>
              <w:rPr>
                <w:rFonts w:ascii="Times New Roman" w:eastAsia="Times New Roman" w:hAnsi="Times New Roman" w:cs="Times New Roman"/>
                <w:sz w:val="24"/>
                <w:szCs w:val="24"/>
                <w:lang w:val="en-US"/>
              </w:rPr>
            </w:pPr>
            <w:r w:rsidRPr="00E900B4">
              <w:rPr>
                <w:rFonts w:ascii="Times New Roman" w:eastAsia="Times New Roman" w:hAnsi="Times New Roman" w:cs="Times New Roman"/>
                <w:sz w:val="24"/>
                <w:szCs w:val="24"/>
                <w:lang w:val="en-US"/>
              </w:rPr>
              <w:t>Texts for reading, translation and rendering. Vocabulary for the texts.  After text exercises. Phrase-list.  Conversations.</w:t>
            </w:r>
          </w:p>
          <w:p w:rsidR="00382365" w:rsidRPr="00E900B4" w:rsidRDefault="00382365" w:rsidP="00E900B4">
            <w:pPr>
              <w:spacing w:after="0" w:line="240" w:lineRule="auto"/>
              <w:jc w:val="both"/>
              <w:rPr>
                <w:rFonts w:ascii="Times New Roman" w:eastAsia="Times New Roman" w:hAnsi="Times New Roman" w:cs="Times New Roman"/>
                <w:sz w:val="24"/>
                <w:szCs w:val="24"/>
                <w:lang w:val="en-US"/>
              </w:rPr>
            </w:pPr>
            <w:r w:rsidRPr="00E900B4">
              <w:rPr>
                <w:rFonts w:ascii="Times New Roman" w:eastAsia="Times New Roman" w:hAnsi="Times New Roman" w:cs="Times New Roman"/>
                <w:sz w:val="24"/>
                <w:szCs w:val="24"/>
                <w:lang w:val="en-US"/>
              </w:rPr>
              <w:t xml:space="preserve">Going out. Entertainment. Cinema  </w:t>
            </w:r>
          </w:p>
          <w:p w:rsidR="00382365" w:rsidRPr="00E900B4" w:rsidRDefault="00382365" w:rsidP="00E900B4">
            <w:pPr>
              <w:spacing w:after="0" w:line="240" w:lineRule="auto"/>
              <w:ind w:firstLine="709"/>
              <w:jc w:val="both"/>
              <w:rPr>
                <w:rFonts w:ascii="Times New Roman" w:eastAsia="Times New Roman" w:hAnsi="Times New Roman" w:cs="Times New Roman"/>
                <w:sz w:val="24"/>
                <w:szCs w:val="24"/>
                <w:lang w:val="en-US"/>
              </w:rPr>
            </w:pPr>
            <w:r w:rsidRPr="00E900B4">
              <w:rPr>
                <w:rFonts w:ascii="Times New Roman" w:eastAsia="Times New Roman" w:hAnsi="Times New Roman" w:cs="Times New Roman"/>
                <w:sz w:val="24"/>
                <w:szCs w:val="24"/>
                <w:lang w:val="en-US"/>
              </w:rPr>
              <w:t>Texts for reading, translation and rendering. Vocabulary for the texts.  After text exercises. Phrase-list.  Conversations.</w:t>
            </w:r>
          </w:p>
          <w:p w:rsidR="00382365" w:rsidRPr="00E900B4" w:rsidRDefault="00382365" w:rsidP="00E900B4">
            <w:pPr>
              <w:spacing w:after="0" w:line="240" w:lineRule="auto"/>
              <w:jc w:val="both"/>
              <w:rPr>
                <w:rFonts w:ascii="Times New Roman" w:eastAsia="Times New Roman" w:hAnsi="Times New Roman" w:cs="Times New Roman"/>
                <w:sz w:val="24"/>
                <w:szCs w:val="24"/>
                <w:lang w:val="en-US"/>
              </w:rPr>
            </w:pPr>
            <w:r w:rsidRPr="00E900B4">
              <w:rPr>
                <w:rFonts w:ascii="Times New Roman" w:eastAsia="Times New Roman" w:hAnsi="Times New Roman" w:cs="Times New Roman"/>
                <w:sz w:val="24"/>
                <w:szCs w:val="24"/>
                <w:lang w:val="en-US"/>
              </w:rPr>
              <w:t xml:space="preserve">Travelling by train  </w:t>
            </w:r>
          </w:p>
          <w:p w:rsidR="00657BB6" w:rsidRPr="00E900B4" w:rsidRDefault="00382365" w:rsidP="00E900B4">
            <w:pPr>
              <w:spacing w:after="0" w:line="240" w:lineRule="auto"/>
              <w:ind w:firstLine="709"/>
              <w:jc w:val="both"/>
              <w:rPr>
                <w:rFonts w:ascii="Times New Roman" w:eastAsia="Times New Roman" w:hAnsi="Times New Roman" w:cs="Times New Roman"/>
                <w:sz w:val="24"/>
                <w:szCs w:val="24"/>
                <w:lang w:val="en-US"/>
              </w:rPr>
            </w:pPr>
            <w:r w:rsidRPr="00E900B4">
              <w:rPr>
                <w:rFonts w:ascii="Times New Roman" w:eastAsia="Times New Roman" w:hAnsi="Times New Roman" w:cs="Times New Roman"/>
                <w:sz w:val="24"/>
                <w:szCs w:val="24"/>
                <w:lang w:val="en-US"/>
              </w:rPr>
              <w:t>Texts for reading, translation and rendering. Vocabulary for the texts.  After text exercises. Phrase-list.  Conversations.</w:t>
            </w:r>
          </w:p>
          <w:p w:rsidR="00382365" w:rsidRPr="00E900B4" w:rsidRDefault="00382365" w:rsidP="00E900B4">
            <w:pPr>
              <w:spacing w:after="0" w:line="240" w:lineRule="auto"/>
              <w:jc w:val="both"/>
              <w:rPr>
                <w:rFonts w:ascii="Times New Roman" w:eastAsia="Times New Roman" w:hAnsi="Times New Roman" w:cs="Times New Roman"/>
                <w:sz w:val="24"/>
                <w:szCs w:val="24"/>
                <w:lang w:val="en-US"/>
              </w:rPr>
            </w:pPr>
            <w:r w:rsidRPr="00E900B4">
              <w:rPr>
                <w:rFonts w:ascii="Times New Roman" w:eastAsia="Times New Roman" w:hAnsi="Times New Roman" w:cs="Times New Roman"/>
                <w:sz w:val="24"/>
                <w:szCs w:val="24"/>
                <w:lang w:val="en-US"/>
              </w:rPr>
              <w:t>Travelling by plane.</w:t>
            </w:r>
          </w:p>
          <w:p w:rsidR="00382365" w:rsidRPr="00E900B4" w:rsidRDefault="00382365" w:rsidP="00E900B4">
            <w:pPr>
              <w:spacing w:after="0" w:line="240" w:lineRule="auto"/>
              <w:ind w:firstLine="709"/>
              <w:jc w:val="both"/>
              <w:rPr>
                <w:rFonts w:ascii="Times New Roman" w:eastAsia="Times New Roman" w:hAnsi="Times New Roman" w:cs="Times New Roman"/>
                <w:sz w:val="24"/>
                <w:szCs w:val="24"/>
                <w:lang w:val="en-US"/>
              </w:rPr>
            </w:pPr>
            <w:bookmarkStart w:id="9" w:name="411"/>
            <w:r w:rsidRPr="00E900B4">
              <w:rPr>
                <w:rFonts w:ascii="Times New Roman" w:eastAsia="Times New Roman" w:hAnsi="Times New Roman" w:cs="Times New Roman"/>
                <w:sz w:val="24"/>
                <w:szCs w:val="24"/>
                <w:lang w:val="en-US"/>
              </w:rPr>
              <w:t>Texts for reading, translation and rendering. Vocabulary for the texts.  After text exercises. Phrase-list.  Conversations.</w:t>
            </w:r>
          </w:p>
          <w:bookmarkEnd w:id="9"/>
          <w:p w:rsidR="00382365" w:rsidRPr="00E900B4" w:rsidRDefault="00382365" w:rsidP="00E900B4">
            <w:pPr>
              <w:spacing w:after="0" w:line="240" w:lineRule="auto"/>
              <w:jc w:val="both"/>
              <w:rPr>
                <w:rFonts w:ascii="Times New Roman" w:eastAsia="Times New Roman" w:hAnsi="Times New Roman" w:cs="Times New Roman"/>
                <w:sz w:val="24"/>
                <w:szCs w:val="24"/>
                <w:lang w:val="en-US"/>
              </w:rPr>
            </w:pPr>
            <w:r w:rsidRPr="00E900B4">
              <w:rPr>
                <w:rFonts w:ascii="Times New Roman" w:eastAsia="Times New Roman" w:hAnsi="Times New Roman" w:cs="Times New Roman"/>
                <w:sz w:val="24"/>
                <w:szCs w:val="24"/>
                <w:lang w:val="en-US"/>
              </w:rPr>
              <w:t>Shopping.</w:t>
            </w:r>
          </w:p>
          <w:p w:rsidR="00382365" w:rsidRPr="00E900B4" w:rsidRDefault="00382365" w:rsidP="00E900B4">
            <w:pPr>
              <w:spacing w:after="0" w:line="240" w:lineRule="auto"/>
              <w:ind w:firstLine="709"/>
              <w:jc w:val="both"/>
              <w:rPr>
                <w:rFonts w:ascii="Times New Roman" w:eastAsia="Times New Roman" w:hAnsi="Times New Roman" w:cs="Times New Roman"/>
                <w:sz w:val="24"/>
                <w:szCs w:val="24"/>
                <w:lang w:val="en-US"/>
              </w:rPr>
            </w:pPr>
            <w:r w:rsidRPr="00E900B4">
              <w:rPr>
                <w:rFonts w:ascii="Times New Roman" w:eastAsia="Times New Roman" w:hAnsi="Times New Roman" w:cs="Times New Roman"/>
                <w:sz w:val="24"/>
                <w:szCs w:val="24"/>
                <w:lang w:val="en-US"/>
              </w:rPr>
              <w:t>Texts for reading, translation and rendering. Vocabulary for the texts.  After text exercises. Phrase-list.  Conversations.</w:t>
            </w:r>
          </w:p>
          <w:p w:rsidR="00382365" w:rsidRPr="00E900B4" w:rsidRDefault="00382365" w:rsidP="00E900B4">
            <w:pPr>
              <w:spacing w:after="0" w:line="240" w:lineRule="auto"/>
              <w:jc w:val="both"/>
              <w:rPr>
                <w:rFonts w:ascii="Times New Roman" w:eastAsia="Times New Roman" w:hAnsi="Times New Roman" w:cs="Times New Roman"/>
                <w:sz w:val="24"/>
                <w:szCs w:val="24"/>
                <w:lang w:val="en-US"/>
              </w:rPr>
            </w:pPr>
            <w:r w:rsidRPr="00E900B4">
              <w:rPr>
                <w:rFonts w:ascii="Times New Roman" w:eastAsia="Times New Roman" w:hAnsi="Times New Roman" w:cs="Times New Roman"/>
                <w:sz w:val="24"/>
                <w:szCs w:val="24"/>
                <w:lang w:val="en-US"/>
              </w:rPr>
              <w:t>The Bell Jar.</w:t>
            </w:r>
          </w:p>
          <w:p w:rsidR="00382365" w:rsidRPr="00E900B4" w:rsidRDefault="00382365" w:rsidP="00E900B4">
            <w:pPr>
              <w:spacing w:after="0" w:line="240" w:lineRule="auto"/>
              <w:ind w:firstLine="709"/>
              <w:jc w:val="both"/>
              <w:rPr>
                <w:rFonts w:ascii="Times New Roman" w:eastAsia="Times New Roman" w:hAnsi="Times New Roman" w:cs="Times New Roman"/>
                <w:sz w:val="24"/>
                <w:szCs w:val="24"/>
                <w:lang w:val="en-US"/>
              </w:rPr>
            </w:pPr>
            <w:r w:rsidRPr="00E900B4">
              <w:rPr>
                <w:rFonts w:ascii="Times New Roman" w:eastAsia="Times New Roman" w:hAnsi="Times New Roman" w:cs="Times New Roman"/>
                <w:sz w:val="24"/>
                <w:szCs w:val="24"/>
                <w:lang w:val="en-US"/>
              </w:rPr>
              <w:t>Texts for reading, translation and rendering. Vocabulary for the texts.  After text exercises. Phrase-list.  Conversations.</w:t>
            </w:r>
          </w:p>
          <w:p w:rsidR="00382365" w:rsidRPr="00E900B4" w:rsidRDefault="00382365" w:rsidP="00E900B4">
            <w:pPr>
              <w:spacing w:after="0" w:line="240" w:lineRule="auto"/>
              <w:jc w:val="both"/>
              <w:rPr>
                <w:rFonts w:ascii="Times New Roman" w:eastAsia="Times New Roman" w:hAnsi="Times New Roman" w:cs="Times New Roman"/>
                <w:sz w:val="24"/>
                <w:szCs w:val="24"/>
                <w:lang w:val="en-US"/>
              </w:rPr>
            </w:pPr>
            <w:r w:rsidRPr="00E900B4">
              <w:rPr>
                <w:rFonts w:ascii="Times New Roman" w:eastAsia="Times New Roman" w:hAnsi="Times New Roman" w:cs="Times New Roman"/>
                <w:sz w:val="24"/>
                <w:szCs w:val="24"/>
                <w:lang w:val="en-US"/>
              </w:rPr>
              <w:t>Asking the way.</w:t>
            </w:r>
          </w:p>
          <w:p w:rsidR="00382365" w:rsidRPr="00E900B4" w:rsidRDefault="00382365" w:rsidP="00E900B4">
            <w:pPr>
              <w:spacing w:after="0" w:line="240" w:lineRule="auto"/>
              <w:ind w:firstLine="709"/>
              <w:jc w:val="both"/>
              <w:rPr>
                <w:rFonts w:ascii="Times New Roman" w:eastAsia="Times New Roman" w:hAnsi="Times New Roman" w:cs="Times New Roman"/>
                <w:sz w:val="24"/>
                <w:szCs w:val="24"/>
                <w:lang w:val="en-US"/>
              </w:rPr>
            </w:pPr>
            <w:r w:rsidRPr="00E900B4">
              <w:rPr>
                <w:rFonts w:ascii="Times New Roman" w:eastAsia="Times New Roman" w:hAnsi="Times New Roman" w:cs="Times New Roman"/>
                <w:sz w:val="24"/>
                <w:szCs w:val="24"/>
                <w:lang w:val="en-US"/>
              </w:rPr>
              <w:t>Texts for reading, translation and rendering. Vocabulary for the texts.  After text exercises. Phrase-list.  Conversations.</w:t>
            </w:r>
          </w:p>
          <w:p w:rsidR="00382365" w:rsidRPr="00E900B4" w:rsidRDefault="00382365" w:rsidP="00E900B4">
            <w:pPr>
              <w:spacing w:after="0" w:line="240" w:lineRule="auto"/>
              <w:jc w:val="both"/>
              <w:rPr>
                <w:rFonts w:ascii="Times New Roman" w:eastAsia="Times New Roman" w:hAnsi="Times New Roman" w:cs="Times New Roman"/>
                <w:sz w:val="24"/>
                <w:szCs w:val="24"/>
                <w:lang w:val="en-US"/>
              </w:rPr>
            </w:pPr>
            <w:r w:rsidRPr="00E900B4">
              <w:rPr>
                <w:rFonts w:ascii="Times New Roman" w:eastAsia="Times New Roman" w:hAnsi="Times New Roman" w:cs="Times New Roman"/>
                <w:sz w:val="24"/>
                <w:szCs w:val="24"/>
                <w:lang w:val="en-US"/>
              </w:rPr>
              <w:t>The Client</w:t>
            </w:r>
          </w:p>
          <w:p w:rsidR="00382365" w:rsidRPr="00E900B4" w:rsidRDefault="00382365" w:rsidP="00E900B4">
            <w:pPr>
              <w:spacing w:after="0" w:line="240" w:lineRule="auto"/>
              <w:ind w:firstLine="709"/>
              <w:jc w:val="both"/>
              <w:rPr>
                <w:rFonts w:ascii="Times New Roman" w:eastAsia="Times New Roman" w:hAnsi="Times New Roman" w:cs="Times New Roman"/>
                <w:sz w:val="24"/>
                <w:szCs w:val="24"/>
                <w:lang w:val="en-US"/>
              </w:rPr>
            </w:pPr>
            <w:r w:rsidRPr="00E900B4">
              <w:rPr>
                <w:rFonts w:ascii="Times New Roman" w:eastAsia="Times New Roman" w:hAnsi="Times New Roman" w:cs="Times New Roman"/>
                <w:sz w:val="24"/>
                <w:szCs w:val="24"/>
                <w:lang w:val="en-US"/>
              </w:rPr>
              <w:lastRenderedPageBreak/>
              <w:t>Texts for reading, translation and rendering. Vocabulary for the texts.  After text exercises. Phrase-list.  Conversations.</w:t>
            </w:r>
          </w:p>
          <w:p w:rsidR="00382365" w:rsidRPr="00E900B4" w:rsidRDefault="00382365" w:rsidP="00E900B4">
            <w:pPr>
              <w:spacing w:after="0" w:line="240" w:lineRule="auto"/>
              <w:jc w:val="both"/>
              <w:rPr>
                <w:rFonts w:ascii="Times New Roman" w:eastAsia="Times New Roman" w:hAnsi="Times New Roman" w:cs="Times New Roman"/>
                <w:sz w:val="24"/>
                <w:szCs w:val="24"/>
                <w:lang w:val="en-US"/>
              </w:rPr>
            </w:pPr>
            <w:r w:rsidRPr="00E900B4">
              <w:rPr>
                <w:rFonts w:ascii="Times New Roman" w:eastAsia="Times New Roman" w:hAnsi="Times New Roman" w:cs="Times New Roman"/>
                <w:sz w:val="24"/>
                <w:szCs w:val="24"/>
                <w:lang w:val="en-US"/>
              </w:rPr>
              <w:t>Lucy‘s Rival. </w:t>
            </w:r>
          </w:p>
          <w:p w:rsidR="00382365" w:rsidRPr="00E900B4" w:rsidRDefault="00382365" w:rsidP="00E900B4">
            <w:pPr>
              <w:spacing w:after="0" w:line="240" w:lineRule="auto"/>
              <w:ind w:firstLine="709"/>
              <w:jc w:val="both"/>
              <w:rPr>
                <w:rFonts w:ascii="Times New Roman" w:eastAsia="Times New Roman" w:hAnsi="Times New Roman" w:cs="Times New Roman"/>
                <w:sz w:val="24"/>
                <w:szCs w:val="24"/>
                <w:lang w:val="en-US"/>
              </w:rPr>
            </w:pPr>
            <w:r w:rsidRPr="00E900B4">
              <w:rPr>
                <w:rFonts w:ascii="Times New Roman" w:eastAsia="Times New Roman" w:hAnsi="Times New Roman" w:cs="Times New Roman"/>
                <w:sz w:val="24"/>
                <w:szCs w:val="24"/>
                <w:lang w:val="en-US"/>
              </w:rPr>
              <w:t>Texts for reading, translation and rendering. Vocabulary for the texts.  After text exercises. Phrase-list.  Conversations.</w:t>
            </w:r>
          </w:p>
          <w:p w:rsidR="00382365" w:rsidRPr="00E900B4" w:rsidRDefault="00382365" w:rsidP="00E900B4">
            <w:pPr>
              <w:spacing w:after="0" w:line="240" w:lineRule="auto"/>
              <w:jc w:val="both"/>
              <w:rPr>
                <w:rFonts w:ascii="Times New Roman" w:eastAsia="Times New Roman" w:hAnsi="Times New Roman" w:cs="Times New Roman"/>
                <w:sz w:val="24"/>
                <w:szCs w:val="24"/>
                <w:lang w:val="en-US"/>
              </w:rPr>
            </w:pPr>
            <w:r w:rsidRPr="00E900B4">
              <w:rPr>
                <w:rFonts w:ascii="Times New Roman" w:eastAsia="Times New Roman" w:hAnsi="Times New Roman" w:cs="Times New Roman"/>
                <w:sz w:val="24"/>
                <w:szCs w:val="24"/>
                <w:lang w:val="en-US"/>
              </w:rPr>
              <w:t>The October Game. </w:t>
            </w:r>
          </w:p>
          <w:p w:rsidR="00382365" w:rsidRPr="00E900B4" w:rsidRDefault="00382365" w:rsidP="00E900B4">
            <w:pPr>
              <w:spacing w:after="0" w:line="240" w:lineRule="auto"/>
              <w:ind w:firstLine="709"/>
              <w:jc w:val="both"/>
              <w:rPr>
                <w:rFonts w:ascii="Times New Roman" w:eastAsia="Times New Roman" w:hAnsi="Times New Roman" w:cs="Times New Roman"/>
                <w:sz w:val="24"/>
                <w:szCs w:val="24"/>
                <w:lang w:val="en-US"/>
              </w:rPr>
            </w:pPr>
            <w:r w:rsidRPr="00E900B4">
              <w:rPr>
                <w:rFonts w:ascii="Times New Roman" w:eastAsia="Times New Roman" w:hAnsi="Times New Roman" w:cs="Times New Roman"/>
                <w:sz w:val="24"/>
                <w:szCs w:val="24"/>
                <w:lang w:val="en-US"/>
              </w:rPr>
              <w:t>Texts for reading, translation and rendering. Vocabulary for the texts.  After text exercises. Phrase-list.  Conversations.</w:t>
            </w:r>
          </w:p>
          <w:p w:rsidR="00382365" w:rsidRPr="00E900B4" w:rsidRDefault="00382365" w:rsidP="00E900B4">
            <w:pPr>
              <w:spacing w:after="0" w:line="240" w:lineRule="auto"/>
              <w:jc w:val="both"/>
              <w:rPr>
                <w:rFonts w:ascii="Times New Roman" w:eastAsia="Times New Roman" w:hAnsi="Times New Roman" w:cs="Times New Roman"/>
                <w:sz w:val="24"/>
                <w:szCs w:val="24"/>
                <w:lang w:val="en-US"/>
              </w:rPr>
            </w:pPr>
            <w:r w:rsidRPr="00E900B4">
              <w:rPr>
                <w:rFonts w:ascii="Times New Roman" w:eastAsia="Times New Roman" w:hAnsi="Times New Roman" w:cs="Times New Roman"/>
                <w:sz w:val="24"/>
                <w:szCs w:val="24"/>
                <w:lang w:val="en-US"/>
              </w:rPr>
              <w:t>The Salt of the Earth. </w:t>
            </w:r>
          </w:p>
          <w:p w:rsidR="00382365" w:rsidRPr="00E900B4" w:rsidRDefault="00382365" w:rsidP="00E900B4">
            <w:pPr>
              <w:spacing w:after="0" w:line="240" w:lineRule="auto"/>
              <w:ind w:firstLine="709"/>
              <w:jc w:val="both"/>
              <w:rPr>
                <w:rFonts w:ascii="Times New Roman" w:eastAsia="Times New Roman" w:hAnsi="Times New Roman" w:cs="Times New Roman"/>
                <w:sz w:val="24"/>
                <w:szCs w:val="24"/>
                <w:lang w:val="en-US"/>
              </w:rPr>
            </w:pPr>
            <w:r w:rsidRPr="00E900B4">
              <w:rPr>
                <w:rFonts w:ascii="Times New Roman" w:eastAsia="Times New Roman" w:hAnsi="Times New Roman" w:cs="Times New Roman"/>
                <w:sz w:val="24"/>
                <w:szCs w:val="24"/>
                <w:lang w:val="en-US"/>
              </w:rPr>
              <w:t>Texts for reading, translation and rendering. Vocabulary for the texts.  After text exercises. Phrase-list.  Conversations.</w:t>
            </w:r>
          </w:p>
          <w:p w:rsidR="00382365" w:rsidRPr="00E900B4" w:rsidRDefault="00382365" w:rsidP="00E900B4">
            <w:pPr>
              <w:spacing w:after="0" w:line="240" w:lineRule="auto"/>
              <w:jc w:val="both"/>
              <w:rPr>
                <w:rFonts w:ascii="Times New Roman" w:eastAsia="Times New Roman" w:hAnsi="Times New Roman" w:cs="Times New Roman"/>
                <w:sz w:val="24"/>
                <w:szCs w:val="24"/>
                <w:lang w:val="en-US"/>
              </w:rPr>
            </w:pPr>
            <w:r w:rsidRPr="00E900B4">
              <w:rPr>
                <w:rFonts w:ascii="Times New Roman" w:eastAsia="Times New Roman" w:hAnsi="Times New Roman" w:cs="Times New Roman"/>
                <w:sz w:val="24"/>
                <w:szCs w:val="24"/>
                <w:lang w:val="en-US"/>
              </w:rPr>
              <w:t>Long Walk to Forever. </w:t>
            </w:r>
          </w:p>
          <w:p w:rsidR="00123683" w:rsidRPr="00E900B4" w:rsidRDefault="00382365"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lang w:val="en-US"/>
              </w:rPr>
              <w:t>Texts for reading, translation and rendering. Vocabulary for the texts.  After text exercises. Phrase-list.  Conversations.</w:t>
            </w:r>
          </w:p>
        </w:tc>
      </w:tr>
      <w:tr w:rsidR="00B17513" w:rsidRPr="00E900B4" w:rsidTr="003349D6">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123683" w:rsidRPr="00E900B4" w:rsidRDefault="00B17513" w:rsidP="00E900B4">
            <w:pPr>
              <w:spacing w:after="0" w:line="240" w:lineRule="auto"/>
              <w:jc w:val="center"/>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lastRenderedPageBreak/>
              <w:t>К.М.06.06.05 Практикум по фонетике</w:t>
            </w:r>
          </w:p>
          <w:p w:rsidR="00123683" w:rsidRPr="00E900B4" w:rsidRDefault="00123683"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Общие сведения и понятия. </w:t>
            </w:r>
          </w:p>
          <w:p w:rsidR="00123683" w:rsidRPr="00E900B4" w:rsidRDefault="00123683"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Гласные. Согласные.</w:t>
            </w:r>
          </w:p>
          <w:p w:rsidR="00123683" w:rsidRPr="00E900B4" w:rsidRDefault="00123683"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Звуковые явления. </w:t>
            </w:r>
          </w:p>
          <w:p w:rsidR="00123683" w:rsidRPr="00E900B4" w:rsidRDefault="00123683"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Палатализация. Аспирация. Различия в артикуляции глухих и звонких согласных. Особенности произнесения сочетаний смычных и щелевых фрикативных согласных</w:t>
            </w:r>
            <w:proofErr w:type="gramStart"/>
            <w:r w:rsidRPr="00E900B4">
              <w:rPr>
                <w:rFonts w:ascii="Times New Roman" w:eastAsia="Times New Roman" w:hAnsi="Times New Roman" w:cs="Times New Roman"/>
                <w:sz w:val="24"/>
                <w:szCs w:val="24"/>
              </w:rPr>
              <w:t xml:space="preserve"> .</w:t>
            </w:r>
            <w:proofErr w:type="gramEnd"/>
            <w:r w:rsidRPr="00E900B4">
              <w:rPr>
                <w:rFonts w:ascii="Times New Roman" w:eastAsia="Times New Roman" w:hAnsi="Times New Roman" w:cs="Times New Roman"/>
                <w:sz w:val="24"/>
                <w:szCs w:val="24"/>
              </w:rPr>
              <w:t xml:space="preserve"> Долгота гласных.</w:t>
            </w:r>
          </w:p>
          <w:p w:rsidR="00123683" w:rsidRPr="00E900B4" w:rsidRDefault="00123683"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Просодические явления. </w:t>
            </w:r>
          </w:p>
          <w:p w:rsidR="00123683" w:rsidRPr="00E900B4" w:rsidRDefault="00123683"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Понятие о тоне. Нисходящий кинетический тон</w:t>
            </w:r>
          </w:p>
          <w:p w:rsidR="00641602" w:rsidRPr="00E900B4" w:rsidRDefault="00123683"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Просодические явления.</w:t>
            </w:r>
          </w:p>
          <w:p w:rsidR="00123683" w:rsidRPr="00E900B4" w:rsidRDefault="00123683"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Понятие об интонационной структуре. Элементы интонационной структуры. Нисходящий терминальный тон в побудительных высказываниях.</w:t>
            </w:r>
          </w:p>
          <w:p w:rsidR="00123683" w:rsidRPr="00E900B4" w:rsidRDefault="00123683"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Слогообразующая функция сонантов.</w:t>
            </w:r>
          </w:p>
          <w:p w:rsidR="00123683" w:rsidRPr="00E900B4" w:rsidRDefault="00123683"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Сочетания смычно-взрывных согласных с боковым сонантом [</w:t>
            </w:r>
            <w:proofErr w:type="spellStart"/>
            <w:r w:rsidRPr="00E900B4">
              <w:rPr>
                <w:rFonts w:ascii="Times New Roman" w:eastAsia="Times New Roman" w:hAnsi="Times New Roman" w:cs="Times New Roman"/>
                <w:sz w:val="24"/>
                <w:szCs w:val="24"/>
              </w:rPr>
              <w:t>l</w:t>
            </w:r>
            <w:proofErr w:type="spellEnd"/>
            <w:r w:rsidRPr="00E900B4">
              <w:rPr>
                <w:rFonts w:ascii="Times New Roman" w:eastAsia="Times New Roman" w:hAnsi="Times New Roman" w:cs="Times New Roman"/>
                <w:sz w:val="24"/>
                <w:szCs w:val="24"/>
              </w:rPr>
              <w:t>]. Сочетания смычно-взрывных согласных с носовыми сонантами [</w:t>
            </w:r>
            <w:proofErr w:type="spellStart"/>
            <w:r w:rsidRPr="00E900B4">
              <w:rPr>
                <w:rFonts w:ascii="Times New Roman" w:eastAsia="Times New Roman" w:hAnsi="Times New Roman" w:cs="Times New Roman"/>
                <w:sz w:val="24"/>
                <w:szCs w:val="24"/>
              </w:rPr>
              <w:t>m</w:t>
            </w:r>
            <w:proofErr w:type="spellEnd"/>
            <w:r w:rsidRPr="00E900B4">
              <w:rPr>
                <w:rFonts w:ascii="Times New Roman" w:eastAsia="Times New Roman" w:hAnsi="Times New Roman" w:cs="Times New Roman"/>
                <w:sz w:val="24"/>
                <w:szCs w:val="24"/>
              </w:rPr>
              <w:t>], [</w:t>
            </w:r>
            <w:proofErr w:type="spellStart"/>
            <w:r w:rsidRPr="00E900B4">
              <w:rPr>
                <w:rFonts w:ascii="Times New Roman" w:eastAsia="Times New Roman" w:hAnsi="Times New Roman" w:cs="Times New Roman"/>
                <w:sz w:val="24"/>
                <w:szCs w:val="24"/>
              </w:rPr>
              <w:t>n</w:t>
            </w:r>
            <w:proofErr w:type="spellEnd"/>
            <w:r w:rsidRPr="00E900B4">
              <w:rPr>
                <w:rFonts w:ascii="Times New Roman" w:eastAsia="Times New Roman" w:hAnsi="Times New Roman" w:cs="Times New Roman"/>
                <w:sz w:val="24"/>
                <w:szCs w:val="24"/>
              </w:rPr>
              <w:t xml:space="preserve">]. Смысловой глагол </w:t>
            </w:r>
            <w:proofErr w:type="spellStart"/>
            <w:r w:rsidRPr="00E900B4">
              <w:rPr>
                <w:rFonts w:ascii="Times New Roman" w:eastAsia="Times New Roman" w:hAnsi="Times New Roman" w:cs="Times New Roman"/>
                <w:sz w:val="24"/>
                <w:szCs w:val="24"/>
              </w:rPr>
              <w:t>have</w:t>
            </w:r>
            <w:proofErr w:type="spellEnd"/>
            <w:r w:rsidRPr="00E900B4">
              <w:rPr>
                <w:rFonts w:ascii="Times New Roman" w:eastAsia="Times New Roman" w:hAnsi="Times New Roman" w:cs="Times New Roman"/>
                <w:sz w:val="24"/>
                <w:szCs w:val="24"/>
              </w:rPr>
              <w:t xml:space="preserve"> в безударной позиции.</w:t>
            </w:r>
          </w:p>
          <w:p w:rsidR="00123683" w:rsidRPr="00E900B4" w:rsidRDefault="00123683"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Фразовое ударение и редукция служебных слов.</w:t>
            </w:r>
          </w:p>
          <w:p w:rsidR="00123683" w:rsidRPr="00E900B4" w:rsidRDefault="00123683"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Позиция ядерного слога в английской фразе. Высотные характеристики ударных и безударных слогов в шкале</w:t>
            </w:r>
          </w:p>
          <w:p w:rsidR="00123683" w:rsidRPr="00E900B4" w:rsidRDefault="00123683"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Сочетания двух смычных взрывных согласных.</w:t>
            </w:r>
          </w:p>
          <w:p w:rsidR="00123683" w:rsidRPr="00E900B4" w:rsidRDefault="00123683"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 Просодические явления. Особенности употребления постепенно нисходящей и ровной шкалы. Фразы, состоящие из двух интонационных групп. Нисходящий терминальный тон в развёрнутых побудительных фразах.</w:t>
            </w:r>
          </w:p>
          <w:p w:rsidR="00641602" w:rsidRPr="00E900B4" w:rsidRDefault="00123683"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Нисходящий терминальный тон во фразах с прямым обращением. </w:t>
            </w:r>
          </w:p>
          <w:p w:rsidR="00123683" w:rsidRPr="00E900B4" w:rsidRDefault="00123683"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Основы ритмической организации фразы. Терминальный восходящий тон и его высотные варианты.</w:t>
            </w:r>
          </w:p>
          <w:p w:rsidR="00123683" w:rsidRPr="00E900B4" w:rsidRDefault="00123683"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Употребление среднего восходящего терминального тона в полных общих вопросах. </w:t>
            </w:r>
          </w:p>
          <w:p w:rsidR="00123683" w:rsidRPr="00E900B4" w:rsidRDefault="00123683"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Связующее [</w:t>
            </w:r>
            <w:proofErr w:type="spellStart"/>
            <w:r w:rsidRPr="00E900B4">
              <w:rPr>
                <w:rFonts w:ascii="Times New Roman" w:eastAsia="Times New Roman" w:hAnsi="Times New Roman" w:cs="Times New Roman"/>
                <w:sz w:val="24"/>
                <w:szCs w:val="24"/>
              </w:rPr>
              <w:t>r</w:t>
            </w:r>
            <w:proofErr w:type="spellEnd"/>
            <w:r w:rsidRPr="00E900B4">
              <w:rPr>
                <w:rFonts w:ascii="Times New Roman" w:eastAsia="Times New Roman" w:hAnsi="Times New Roman" w:cs="Times New Roman"/>
                <w:sz w:val="24"/>
                <w:szCs w:val="24"/>
              </w:rPr>
              <w:t>]. Просодические явления.  Употребление высокого восходящего тона в сложносочиненных предложениях.</w:t>
            </w:r>
          </w:p>
          <w:p w:rsidR="00123683" w:rsidRPr="00E900B4" w:rsidRDefault="00123683"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Низкий восходящий терминальный тон и его употребление при перечислении. </w:t>
            </w:r>
          </w:p>
          <w:p w:rsidR="00123683" w:rsidRPr="00E900B4" w:rsidRDefault="00123683"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Ассимиляция в сочетаниях согласных с сонантом [</w:t>
            </w:r>
            <w:proofErr w:type="spellStart"/>
            <w:r w:rsidRPr="00E900B4">
              <w:rPr>
                <w:rFonts w:ascii="Times New Roman" w:eastAsia="Times New Roman" w:hAnsi="Times New Roman" w:cs="Times New Roman"/>
                <w:sz w:val="24"/>
                <w:szCs w:val="24"/>
              </w:rPr>
              <w:t>r</w:t>
            </w:r>
            <w:proofErr w:type="spellEnd"/>
            <w:r w:rsidRPr="00E900B4">
              <w:rPr>
                <w:rFonts w:ascii="Times New Roman" w:eastAsia="Times New Roman" w:hAnsi="Times New Roman" w:cs="Times New Roman"/>
                <w:sz w:val="24"/>
                <w:szCs w:val="24"/>
              </w:rPr>
              <w:t>]. Слова с двумя ударениями в связной речи.</w:t>
            </w:r>
          </w:p>
        </w:tc>
      </w:tr>
      <w:tr w:rsidR="00B17513" w:rsidRPr="00E900B4" w:rsidTr="003349D6">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123683" w:rsidRPr="00E900B4" w:rsidRDefault="00B17513" w:rsidP="00E900B4">
            <w:pPr>
              <w:spacing w:after="0" w:line="240" w:lineRule="auto"/>
              <w:jc w:val="center"/>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К.М.06.06.06 Практикум по грамматике</w:t>
            </w:r>
          </w:p>
          <w:p w:rsidR="00123683" w:rsidRPr="00E900B4" w:rsidRDefault="00123683"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Существительное: множественное число, притяжательный падеж</w:t>
            </w:r>
          </w:p>
          <w:p w:rsidR="00123683" w:rsidRPr="00E900B4" w:rsidRDefault="00123683"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bCs/>
                <w:sz w:val="24"/>
                <w:szCs w:val="24"/>
              </w:rPr>
              <w:t>Падеж</w:t>
            </w:r>
            <w:r w:rsidRPr="00E900B4">
              <w:rPr>
                <w:rFonts w:ascii="Times New Roman" w:eastAsia="Times New Roman" w:hAnsi="Times New Roman" w:cs="Times New Roman"/>
                <w:sz w:val="24"/>
                <w:szCs w:val="24"/>
              </w:rPr>
              <w:t xml:space="preserve"> –грамматическая категория, которая отражает взаимосвязь существительного с другими словами </w:t>
            </w:r>
            <w:proofErr w:type="spellStart"/>
            <w:r w:rsidRPr="00E900B4">
              <w:rPr>
                <w:rFonts w:ascii="Times New Roman" w:eastAsia="Times New Roman" w:hAnsi="Times New Roman" w:cs="Times New Roman"/>
                <w:sz w:val="24"/>
                <w:szCs w:val="24"/>
              </w:rPr>
              <w:t>предложения</w:t>
            </w:r>
            <w:proofErr w:type="gramStart"/>
            <w:r w:rsidRPr="00E900B4">
              <w:rPr>
                <w:rFonts w:ascii="Times New Roman" w:eastAsia="Times New Roman" w:hAnsi="Times New Roman" w:cs="Times New Roman"/>
                <w:sz w:val="24"/>
                <w:szCs w:val="24"/>
              </w:rPr>
              <w:t>.В</w:t>
            </w:r>
            <w:proofErr w:type="spellEnd"/>
            <w:proofErr w:type="gramEnd"/>
            <w:r w:rsidRPr="00E900B4">
              <w:rPr>
                <w:rFonts w:ascii="Times New Roman" w:eastAsia="Times New Roman" w:hAnsi="Times New Roman" w:cs="Times New Roman"/>
                <w:sz w:val="24"/>
                <w:szCs w:val="24"/>
              </w:rPr>
              <w:t xml:space="preserve"> древнеанглийском языке присутствовали именительный, винительный, родительный, творительный и дательный падежи. Со временем они отмирали и теперь в современном английском языке </w:t>
            </w:r>
            <w:r w:rsidRPr="00E900B4">
              <w:rPr>
                <w:rFonts w:ascii="Times New Roman" w:eastAsia="Times New Roman" w:hAnsi="Times New Roman" w:cs="Times New Roman"/>
                <w:sz w:val="24"/>
                <w:szCs w:val="24"/>
              </w:rPr>
              <w:lastRenderedPageBreak/>
              <w:t xml:space="preserve">существует только два падежа – общий и </w:t>
            </w:r>
            <w:proofErr w:type="spellStart"/>
            <w:r w:rsidRPr="00E900B4">
              <w:rPr>
                <w:rFonts w:ascii="Times New Roman" w:eastAsia="Times New Roman" w:hAnsi="Times New Roman" w:cs="Times New Roman"/>
                <w:sz w:val="24"/>
                <w:szCs w:val="24"/>
              </w:rPr>
              <w:t>притяжательный</w:t>
            </w:r>
            <w:proofErr w:type="gramStart"/>
            <w:r w:rsidRPr="00E900B4">
              <w:rPr>
                <w:rFonts w:ascii="Times New Roman" w:eastAsia="Times New Roman" w:hAnsi="Times New Roman" w:cs="Times New Roman"/>
                <w:sz w:val="24"/>
                <w:szCs w:val="24"/>
              </w:rPr>
              <w:t>.</w:t>
            </w:r>
            <w:r w:rsidRPr="00E900B4">
              <w:rPr>
                <w:rFonts w:ascii="Times New Roman" w:eastAsia="Times New Roman" w:hAnsi="Times New Roman" w:cs="Times New Roman"/>
                <w:bCs/>
                <w:sz w:val="24"/>
                <w:szCs w:val="24"/>
              </w:rPr>
              <w:t>О</w:t>
            </w:r>
            <w:proofErr w:type="gramEnd"/>
            <w:r w:rsidRPr="00E900B4">
              <w:rPr>
                <w:rFonts w:ascii="Times New Roman" w:eastAsia="Times New Roman" w:hAnsi="Times New Roman" w:cs="Times New Roman"/>
                <w:bCs/>
                <w:sz w:val="24"/>
                <w:szCs w:val="24"/>
              </w:rPr>
              <w:t>бщий</w:t>
            </w:r>
            <w:proofErr w:type="spellEnd"/>
            <w:r w:rsidRPr="00E900B4">
              <w:rPr>
                <w:rFonts w:ascii="Times New Roman" w:eastAsia="Times New Roman" w:hAnsi="Times New Roman" w:cs="Times New Roman"/>
                <w:bCs/>
                <w:sz w:val="24"/>
                <w:szCs w:val="24"/>
              </w:rPr>
              <w:t xml:space="preserve"> падеж</w:t>
            </w:r>
            <w:r w:rsidRPr="00E900B4">
              <w:rPr>
                <w:rFonts w:ascii="Times New Roman" w:eastAsia="Times New Roman" w:hAnsi="Times New Roman" w:cs="Times New Roman"/>
                <w:sz w:val="24"/>
                <w:szCs w:val="24"/>
              </w:rPr>
              <w:t> (</w:t>
            </w:r>
            <w:proofErr w:type="spellStart"/>
            <w:r w:rsidRPr="00E900B4">
              <w:rPr>
                <w:rFonts w:ascii="Times New Roman" w:eastAsia="Times New Roman" w:hAnsi="Times New Roman" w:cs="Times New Roman"/>
                <w:sz w:val="24"/>
                <w:szCs w:val="24"/>
              </w:rPr>
              <w:t>common</w:t>
            </w:r>
            <w:proofErr w:type="spellEnd"/>
            <w:r w:rsidRPr="00E900B4">
              <w:rPr>
                <w:rFonts w:ascii="Times New Roman" w:eastAsia="Times New Roman" w:hAnsi="Times New Roman" w:cs="Times New Roman"/>
                <w:sz w:val="24"/>
                <w:szCs w:val="24"/>
              </w:rPr>
              <w:t xml:space="preserve"> </w:t>
            </w:r>
            <w:proofErr w:type="spellStart"/>
            <w:r w:rsidRPr="00E900B4">
              <w:rPr>
                <w:rFonts w:ascii="Times New Roman" w:eastAsia="Times New Roman" w:hAnsi="Times New Roman" w:cs="Times New Roman"/>
                <w:sz w:val="24"/>
                <w:szCs w:val="24"/>
              </w:rPr>
              <w:t>case</w:t>
            </w:r>
            <w:proofErr w:type="spellEnd"/>
            <w:r w:rsidRPr="00E900B4">
              <w:rPr>
                <w:rFonts w:ascii="Times New Roman" w:eastAsia="Times New Roman" w:hAnsi="Times New Roman" w:cs="Times New Roman"/>
                <w:sz w:val="24"/>
                <w:szCs w:val="24"/>
              </w:rPr>
              <w:t>) английских существительных ничем не обозначен, то есть существительные в этом падеже имеют нулевое окончание (</w:t>
            </w:r>
            <w:proofErr w:type="spellStart"/>
            <w:r w:rsidRPr="00E900B4">
              <w:rPr>
                <w:rFonts w:ascii="Times New Roman" w:eastAsia="Times New Roman" w:hAnsi="Times New Roman" w:cs="Times New Roman"/>
                <w:sz w:val="24"/>
                <w:szCs w:val="24"/>
              </w:rPr>
              <w:t>chair</w:t>
            </w:r>
            <w:proofErr w:type="spellEnd"/>
            <w:r w:rsidRPr="00E900B4">
              <w:rPr>
                <w:rFonts w:ascii="Times New Roman" w:eastAsia="Times New Roman" w:hAnsi="Times New Roman" w:cs="Times New Roman"/>
                <w:sz w:val="24"/>
                <w:szCs w:val="24"/>
              </w:rPr>
              <w:t xml:space="preserve">, </w:t>
            </w:r>
            <w:proofErr w:type="spellStart"/>
            <w:r w:rsidRPr="00E900B4">
              <w:rPr>
                <w:rFonts w:ascii="Times New Roman" w:eastAsia="Times New Roman" w:hAnsi="Times New Roman" w:cs="Times New Roman"/>
                <w:sz w:val="24"/>
                <w:szCs w:val="24"/>
              </w:rPr>
              <w:t>car</w:t>
            </w:r>
            <w:proofErr w:type="spellEnd"/>
            <w:r w:rsidRPr="00E900B4">
              <w:rPr>
                <w:rFonts w:ascii="Times New Roman" w:eastAsia="Times New Roman" w:hAnsi="Times New Roman" w:cs="Times New Roman"/>
                <w:sz w:val="24"/>
                <w:szCs w:val="24"/>
              </w:rPr>
              <w:t xml:space="preserve">). Его значение очень размыто, и в зависимости от контекста существительное в общем падеже может выполнять самые разные функции. </w:t>
            </w:r>
            <w:r w:rsidRPr="00E900B4">
              <w:rPr>
                <w:rFonts w:ascii="Times New Roman" w:eastAsia="Times New Roman" w:hAnsi="Times New Roman" w:cs="Times New Roman"/>
                <w:bCs/>
                <w:sz w:val="24"/>
                <w:szCs w:val="24"/>
              </w:rPr>
              <w:t>Притяжательный падеж</w:t>
            </w:r>
            <w:r w:rsidRPr="00E900B4">
              <w:rPr>
                <w:rFonts w:ascii="Times New Roman" w:eastAsia="Times New Roman" w:hAnsi="Times New Roman" w:cs="Times New Roman"/>
                <w:sz w:val="24"/>
                <w:szCs w:val="24"/>
              </w:rPr>
              <w:t> (</w:t>
            </w:r>
            <w:proofErr w:type="spellStart"/>
            <w:r w:rsidRPr="00E900B4">
              <w:rPr>
                <w:rFonts w:ascii="Times New Roman" w:eastAsia="Times New Roman" w:hAnsi="Times New Roman" w:cs="Times New Roman"/>
                <w:sz w:val="24"/>
                <w:szCs w:val="24"/>
              </w:rPr>
              <w:t>possessive</w:t>
            </w:r>
            <w:proofErr w:type="spellEnd"/>
            <w:r w:rsidRPr="00E900B4">
              <w:rPr>
                <w:rFonts w:ascii="Times New Roman" w:eastAsia="Times New Roman" w:hAnsi="Times New Roman" w:cs="Times New Roman"/>
                <w:sz w:val="24"/>
                <w:szCs w:val="24"/>
              </w:rPr>
              <w:t>/</w:t>
            </w:r>
            <w:proofErr w:type="spellStart"/>
            <w:r w:rsidRPr="00E900B4">
              <w:rPr>
                <w:rFonts w:ascii="Times New Roman" w:eastAsia="Times New Roman" w:hAnsi="Times New Roman" w:cs="Times New Roman"/>
                <w:sz w:val="24"/>
                <w:szCs w:val="24"/>
              </w:rPr>
              <w:t>genitive</w:t>
            </w:r>
            <w:proofErr w:type="spellEnd"/>
            <w:r w:rsidRPr="00E900B4">
              <w:rPr>
                <w:rFonts w:ascii="Times New Roman" w:eastAsia="Times New Roman" w:hAnsi="Times New Roman" w:cs="Times New Roman"/>
                <w:sz w:val="24"/>
                <w:szCs w:val="24"/>
              </w:rPr>
              <w:t xml:space="preserve"> </w:t>
            </w:r>
            <w:proofErr w:type="spellStart"/>
            <w:r w:rsidRPr="00E900B4">
              <w:rPr>
                <w:rFonts w:ascii="Times New Roman" w:eastAsia="Times New Roman" w:hAnsi="Times New Roman" w:cs="Times New Roman"/>
                <w:sz w:val="24"/>
                <w:szCs w:val="24"/>
              </w:rPr>
              <w:t>case</w:t>
            </w:r>
            <w:proofErr w:type="spellEnd"/>
            <w:r w:rsidRPr="00E900B4">
              <w:rPr>
                <w:rFonts w:ascii="Times New Roman" w:eastAsia="Times New Roman" w:hAnsi="Times New Roman" w:cs="Times New Roman"/>
                <w:sz w:val="24"/>
                <w:szCs w:val="24"/>
              </w:rPr>
              <w:t xml:space="preserve">) чаще всего выражает принадлежность (отсюда название </w:t>
            </w:r>
            <w:proofErr w:type="spellStart"/>
            <w:r w:rsidRPr="00E900B4">
              <w:rPr>
                <w:rFonts w:ascii="Times New Roman" w:eastAsia="Times New Roman" w:hAnsi="Times New Roman" w:cs="Times New Roman"/>
                <w:sz w:val="24"/>
                <w:szCs w:val="24"/>
              </w:rPr>
              <w:t>possessive</w:t>
            </w:r>
            <w:proofErr w:type="spellEnd"/>
            <w:r w:rsidRPr="00E900B4">
              <w:rPr>
                <w:rFonts w:ascii="Times New Roman" w:eastAsia="Times New Roman" w:hAnsi="Times New Roman" w:cs="Times New Roman"/>
                <w:sz w:val="24"/>
                <w:szCs w:val="24"/>
              </w:rPr>
              <w:t>).Нарицательные исчисляемые существительные имеют форму единственного и множественного числа. Существительные образуют множественное число путем прибавления к форме единственного числа окончания </w:t>
            </w:r>
            <w:r w:rsidRPr="00E900B4">
              <w:rPr>
                <w:rFonts w:ascii="Times New Roman" w:eastAsia="Times New Roman" w:hAnsi="Times New Roman" w:cs="Times New Roman"/>
                <w:bCs/>
                <w:sz w:val="24"/>
                <w:szCs w:val="24"/>
              </w:rPr>
              <w:t>–</w:t>
            </w:r>
            <w:proofErr w:type="spellStart"/>
            <w:r w:rsidRPr="00E900B4">
              <w:rPr>
                <w:rFonts w:ascii="Times New Roman" w:eastAsia="Times New Roman" w:hAnsi="Times New Roman" w:cs="Times New Roman"/>
                <w:bCs/>
                <w:sz w:val="24"/>
                <w:szCs w:val="24"/>
              </w:rPr>
              <w:t>s</w:t>
            </w:r>
            <w:proofErr w:type="spellEnd"/>
            <w:r w:rsidRPr="00E900B4">
              <w:rPr>
                <w:rFonts w:ascii="Times New Roman" w:eastAsia="Times New Roman" w:hAnsi="Times New Roman" w:cs="Times New Roman"/>
                <w:bCs/>
                <w:sz w:val="24"/>
                <w:szCs w:val="24"/>
              </w:rPr>
              <w:t xml:space="preserve"> (-</w:t>
            </w:r>
            <w:proofErr w:type="spellStart"/>
            <w:r w:rsidRPr="00E900B4">
              <w:rPr>
                <w:rFonts w:ascii="Times New Roman" w:eastAsia="Times New Roman" w:hAnsi="Times New Roman" w:cs="Times New Roman"/>
                <w:bCs/>
                <w:sz w:val="24"/>
                <w:szCs w:val="24"/>
              </w:rPr>
              <w:t>es</w:t>
            </w:r>
            <w:proofErr w:type="spellEnd"/>
            <w:r w:rsidRPr="00E900B4">
              <w:rPr>
                <w:rFonts w:ascii="Times New Roman" w:eastAsia="Times New Roman" w:hAnsi="Times New Roman" w:cs="Times New Roman"/>
                <w:bCs/>
                <w:sz w:val="24"/>
                <w:szCs w:val="24"/>
              </w:rPr>
              <w:t>)</w:t>
            </w:r>
            <w:r w:rsidRPr="00E900B4">
              <w:rPr>
                <w:rFonts w:ascii="Times New Roman" w:eastAsia="Times New Roman" w:hAnsi="Times New Roman" w:cs="Times New Roman"/>
                <w:sz w:val="24"/>
                <w:szCs w:val="24"/>
              </w:rPr>
              <w:t>. Сохранилась группа существительных, образующих множественное число посредством изменения гласной корня и принимающих окончание –</w:t>
            </w:r>
            <w:proofErr w:type="spellStart"/>
            <w:r w:rsidRPr="00E900B4">
              <w:rPr>
                <w:rFonts w:ascii="Times New Roman" w:eastAsia="Times New Roman" w:hAnsi="Times New Roman" w:cs="Times New Roman"/>
                <w:sz w:val="24"/>
                <w:szCs w:val="24"/>
              </w:rPr>
              <w:t>en</w:t>
            </w:r>
            <w:proofErr w:type="spellEnd"/>
            <w:r w:rsidRPr="00E900B4">
              <w:rPr>
                <w:rFonts w:ascii="Times New Roman" w:eastAsia="Times New Roman" w:hAnsi="Times New Roman" w:cs="Times New Roman"/>
                <w:sz w:val="24"/>
                <w:szCs w:val="24"/>
              </w:rPr>
              <w:t>.</w:t>
            </w:r>
          </w:p>
          <w:p w:rsidR="00123683" w:rsidRPr="00E900B4" w:rsidRDefault="00123683"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Артикль: определенный, неопределенный, нулевой</w:t>
            </w:r>
          </w:p>
          <w:p w:rsidR="00123683" w:rsidRPr="00E900B4" w:rsidRDefault="00123683"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Артикли являются основными определителями имен </w:t>
            </w:r>
            <w:r w:rsidRPr="00E900B4">
              <w:rPr>
                <w:rFonts w:ascii="Times New Roman" w:eastAsia="Times New Roman" w:hAnsi="Times New Roman" w:cs="Times New Roman"/>
                <w:bCs/>
                <w:sz w:val="24"/>
                <w:szCs w:val="24"/>
              </w:rPr>
              <w:t>существительных</w:t>
            </w:r>
            <w:r w:rsidRPr="00E900B4">
              <w:rPr>
                <w:rFonts w:ascii="Times New Roman" w:eastAsia="Times New Roman" w:hAnsi="Times New Roman" w:cs="Times New Roman"/>
                <w:sz w:val="24"/>
                <w:szCs w:val="24"/>
              </w:rPr>
              <w:t xml:space="preserve">. Прежде чем употреблять какое-нибудь существительное, необходимо решить, определенное оно или неопределенное, т.е. надо представить, о каком предмете идет речь: о конкретном или любом. </w:t>
            </w:r>
            <w:r w:rsidRPr="00E900B4">
              <w:rPr>
                <w:rFonts w:ascii="Times New Roman" w:eastAsia="Times New Roman" w:hAnsi="Times New Roman" w:cs="Times New Roman"/>
                <w:bCs/>
                <w:sz w:val="24"/>
                <w:szCs w:val="24"/>
              </w:rPr>
              <w:t xml:space="preserve">В английском языке перед существительными почти всегда употребляется артикль: </w:t>
            </w:r>
            <w:r w:rsidRPr="00E900B4">
              <w:rPr>
                <w:rFonts w:ascii="Times New Roman" w:eastAsia="Times New Roman" w:hAnsi="Times New Roman" w:cs="Times New Roman"/>
                <w:sz w:val="24"/>
                <w:szCs w:val="24"/>
              </w:rPr>
              <w:t>Артикли </w:t>
            </w:r>
            <w:proofErr w:type="spellStart"/>
            <w:r w:rsidRPr="00E900B4">
              <w:rPr>
                <w:rFonts w:ascii="Times New Roman" w:eastAsia="Times New Roman" w:hAnsi="Times New Roman" w:cs="Times New Roman"/>
                <w:bCs/>
                <w:sz w:val="24"/>
                <w:szCs w:val="24"/>
              </w:rPr>
              <w:t>a</w:t>
            </w:r>
            <w:proofErr w:type="spellEnd"/>
            <w:r w:rsidRPr="00E900B4">
              <w:rPr>
                <w:rFonts w:ascii="Times New Roman" w:eastAsia="Times New Roman" w:hAnsi="Times New Roman" w:cs="Times New Roman"/>
                <w:sz w:val="24"/>
                <w:szCs w:val="24"/>
              </w:rPr>
              <w:t> и </w:t>
            </w:r>
            <w:proofErr w:type="spellStart"/>
            <w:r w:rsidRPr="00E900B4">
              <w:rPr>
                <w:rFonts w:ascii="Times New Roman" w:eastAsia="Times New Roman" w:hAnsi="Times New Roman" w:cs="Times New Roman"/>
                <w:bCs/>
                <w:sz w:val="24"/>
                <w:szCs w:val="24"/>
              </w:rPr>
              <w:t>an</w:t>
            </w:r>
            <w:proofErr w:type="spellEnd"/>
            <w:r w:rsidRPr="00E900B4">
              <w:rPr>
                <w:rFonts w:ascii="Times New Roman" w:eastAsia="Times New Roman" w:hAnsi="Times New Roman" w:cs="Times New Roman"/>
                <w:sz w:val="24"/>
                <w:szCs w:val="24"/>
              </w:rPr>
              <w:t> носят название </w:t>
            </w:r>
            <w:r w:rsidRPr="00E900B4">
              <w:rPr>
                <w:rFonts w:ascii="Times New Roman" w:eastAsia="Times New Roman" w:hAnsi="Times New Roman" w:cs="Times New Roman"/>
                <w:bCs/>
                <w:sz w:val="24"/>
                <w:szCs w:val="24"/>
              </w:rPr>
              <w:t>неопределенного</w:t>
            </w:r>
            <w:r w:rsidRPr="00E900B4">
              <w:rPr>
                <w:rFonts w:ascii="Times New Roman" w:eastAsia="Times New Roman" w:hAnsi="Times New Roman" w:cs="Times New Roman"/>
                <w:sz w:val="24"/>
                <w:szCs w:val="24"/>
              </w:rPr>
              <w:t> артикля (</w:t>
            </w:r>
            <w:proofErr w:type="spellStart"/>
            <w:r w:rsidRPr="00E900B4">
              <w:rPr>
                <w:rFonts w:ascii="Times New Roman" w:eastAsia="Times New Roman" w:hAnsi="Times New Roman" w:cs="Times New Roman"/>
                <w:sz w:val="24"/>
                <w:szCs w:val="24"/>
              </w:rPr>
              <w:t>the</w:t>
            </w:r>
            <w:proofErr w:type="spellEnd"/>
            <w:r w:rsidRPr="00E900B4">
              <w:rPr>
                <w:rFonts w:ascii="Times New Roman" w:eastAsia="Times New Roman" w:hAnsi="Times New Roman" w:cs="Times New Roman"/>
                <w:sz w:val="24"/>
                <w:szCs w:val="24"/>
              </w:rPr>
              <w:t xml:space="preserve"> </w:t>
            </w:r>
            <w:proofErr w:type="spellStart"/>
            <w:r w:rsidRPr="00E900B4">
              <w:rPr>
                <w:rFonts w:ascii="Times New Roman" w:eastAsia="Times New Roman" w:hAnsi="Times New Roman" w:cs="Times New Roman"/>
                <w:sz w:val="24"/>
                <w:szCs w:val="24"/>
              </w:rPr>
              <w:t>Indefinite</w:t>
            </w:r>
            <w:proofErr w:type="spellEnd"/>
            <w:r w:rsidRPr="00E900B4">
              <w:rPr>
                <w:rFonts w:ascii="Times New Roman" w:eastAsia="Times New Roman" w:hAnsi="Times New Roman" w:cs="Times New Roman"/>
                <w:sz w:val="24"/>
                <w:szCs w:val="24"/>
              </w:rPr>
              <w:t xml:space="preserve"> </w:t>
            </w:r>
            <w:proofErr w:type="spellStart"/>
            <w:r w:rsidRPr="00E900B4">
              <w:rPr>
                <w:rFonts w:ascii="Times New Roman" w:eastAsia="Times New Roman" w:hAnsi="Times New Roman" w:cs="Times New Roman"/>
                <w:sz w:val="24"/>
                <w:szCs w:val="24"/>
              </w:rPr>
              <w:t>Article</w:t>
            </w:r>
            <w:proofErr w:type="spellEnd"/>
            <w:r w:rsidRPr="00E900B4">
              <w:rPr>
                <w:rFonts w:ascii="Times New Roman" w:eastAsia="Times New Roman" w:hAnsi="Times New Roman" w:cs="Times New Roman"/>
                <w:sz w:val="24"/>
                <w:szCs w:val="24"/>
              </w:rPr>
              <w:t xml:space="preserve">); </w:t>
            </w:r>
            <w:proofErr w:type="spellStart"/>
            <w:r w:rsidRPr="00E900B4">
              <w:rPr>
                <w:rFonts w:ascii="Times New Roman" w:eastAsia="Times New Roman" w:hAnsi="Times New Roman" w:cs="Times New Roman"/>
                <w:bCs/>
                <w:sz w:val="24"/>
                <w:szCs w:val="24"/>
              </w:rPr>
              <w:t>The</w:t>
            </w:r>
            <w:proofErr w:type="spellEnd"/>
            <w:r w:rsidRPr="00E900B4">
              <w:rPr>
                <w:rFonts w:ascii="Times New Roman" w:eastAsia="Times New Roman" w:hAnsi="Times New Roman" w:cs="Times New Roman"/>
                <w:sz w:val="24"/>
                <w:szCs w:val="24"/>
              </w:rPr>
              <w:t> носит название </w:t>
            </w:r>
            <w:r w:rsidRPr="00E900B4">
              <w:rPr>
                <w:rFonts w:ascii="Times New Roman" w:eastAsia="Times New Roman" w:hAnsi="Times New Roman" w:cs="Times New Roman"/>
                <w:bCs/>
                <w:sz w:val="24"/>
                <w:szCs w:val="24"/>
              </w:rPr>
              <w:t>определенного</w:t>
            </w:r>
            <w:r w:rsidRPr="00E900B4">
              <w:rPr>
                <w:rFonts w:ascii="Times New Roman" w:eastAsia="Times New Roman" w:hAnsi="Times New Roman" w:cs="Times New Roman"/>
                <w:sz w:val="24"/>
                <w:szCs w:val="24"/>
              </w:rPr>
              <w:t> артикля (</w:t>
            </w:r>
            <w:proofErr w:type="spellStart"/>
            <w:r w:rsidRPr="00E900B4">
              <w:rPr>
                <w:rFonts w:ascii="Times New Roman" w:eastAsia="Times New Roman" w:hAnsi="Times New Roman" w:cs="Times New Roman"/>
                <w:sz w:val="24"/>
                <w:szCs w:val="24"/>
              </w:rPr>
              <w:t>the</w:t>
            </w:r>
            <w:proofErr w:type="spellEnd"/>
            <w:r w:rsidRPr="00E900B4">
              <w:rPr>
                <w:rFonts w:ascii="Times New Roman" w:eastAsia="Times New Roman" w:hAnsi="Times New Roman" w:cs="Times New Roman"/>
                <w:sz w:val="24"/>
                <w:szCs w:val="24"/>
              </w:rPr>
              <w:t xml:space="preserve"> </w:t>
            </w:r>
            <w:proofErr w:type="spellStart"/>
            <w:r w:rsidRPr="00E900B4">
              <w:rPr>
                <w:rFonts w:ascii="Times New Roman" w:eastAsia="Times New Roman" w:hAnsi="Times New Roman" w:cs="Times New Roman"/>
                <w:sz w:val="24"/>
                <w:szCs w:val="24"/>
              </w:rPr>
              <w:t>Definite</w:t>
            </w:r>
            <w:proofErr w:type="spellEnd"/>
            <w:r w:rsidRPr="00E900B4">
              <w:rPr>
                <w:rFonts w:ascii="Times New Roman" w:eastAsia="Times New Roman" w:hAnsi="Times New Roman" w:cs="Times New Roman"/>
                <w:sz w:val="24"/>
                <w:szCs w:val="24"/>
              </w:rPr>
              <w:t xml:space="preserve"> </w:t>
            </w:r>
            <w:proofErr w:type="spellStart"/>
            <w:r w:rsidRPr="00E900B4">
              <w:rPr>
                <w:rFonts w:ascii="Times New Roman" w:eastAsia="Times New Roman" w:hAnsi="Times New Roman" w:cs="Times New Roman"/>
                <w:sz w:val="24"/>
                <w:szCs w:val="24"/>
              </w:rPr>
              <w:t>Article</w:t>
            </w:r>
            <w:proofErr w:type="spellEnd"/>
            <w:r w:rsidRPr="00E900B4">
              <w:rPr>
                <w:rFonts w:ascii="Times New Roman" w:eastAsia="Times New Roman" w:hAnsi="Times New Roman" w:cs="Times New Roman"/>
                <w:sz w:val="24"/>
                <w:szCs w:val="24"/>
              </w:rPr>
              <w:t>). Рассматриваются три случая: когда перед существительным употребляется неопределенный артикль, когда употребляется определенный артикль, и когда артикль перед су</w:t>
            </w:r>
            <w:r w:rsidR="00657BB6" w:rsidRPr="00E900B4">
              <w:rPr>
                <w:rFonts w:ascii="Times New Roman" w:eastAsia="Times New Roman" w:hAnsi="Times New Roman" w:cs="Times New Roman"/>
                <w:sz w:val="24"/>
                <w:szCs w:val="24"/>
              </w:rPr>
              <w:t>ществительным не употребляется.</w:t>
            </w:r>
          </w:p>
          <w:p w:rsidR="00123683" w:rsidRPr="00E900B4" w:rsidRDefault="00123683"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Активный залог: времена группы </w:t>
            </w:r>
            <w:r w:rsidRPr="00E900B4">
              <w:rPr>
                <w:rFonts w:ascii="Times New Roman" w:eastAsia="Times New Roman" w:hAnsi="Times New Roman" w:cs="Times New Roman"/>
                <w:sz w:val="24"/>
                <w:szCs w:val="24"/>
                <w:lang w:val="en-US"/>
              </w:rPr>
              <w:t>Simple</w:t>
            </w:r>
          </w:p>
          <w:p w:rsidR="00123683" w:rsidRPr="00E900B4" w:rsidRDefault="00123683"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Активный залог в английском языке (в русском – действительный) – это одна из двух грамматических категорий, которая используется в том случае, если подлежащее является исполнителем действия над сказуемым. Это понятие напрямую связано с образованием времен с помощью особых форм глаголов. Что касается пассивного залога, то в этом случае действие совершается сказуемым над подлежащим. </w:t>
            </w:r>
            <w:proofErr w:type="spellStart"/>
            <w:r w:rsidRPr="00E900B4">
              <w:rPr>
                <w:rFonts w:ascii="Times New Roman" w:eastAsia="Times New Roman" w:hAnsi="Times New Roman" w:cs="Times New Roman"/>
                <w:sz w:val="24"/>
                <w:szCs w:val="24"/>
              </w:rPr>
              <w:t>The</w:t>
            </w:r>
            <w:proofErr w:type="spellEnd"/>
            <w:r w:rsidRPr="00E900B4">
              <w:rPr>
                <w:rFonts w:ascii="Times New Roman" w:eastAsia="Times New Roman" w:hAnsi="Times New Roman" w:cs="Times New Roman"/>
                <w:sz w:val="24"/>
                <w:szCs w:val="24"/>
              </w:rPr>
              <w:t xml:space="preserve"> </w:t>
            </w:r>
            <w:proofErr w:type="spellStart"/>
            <w:r w:rsidRPr="00E900B4">
              <w:rPr>
                <w:rFonts w:ascii="Times New Roman" w:eastAsia="Times New Roman" w:hAnsi="Times New Roman" w:cs="Times New Roman"/>
                <w:sz w:val="24"/>
                <w:szCs w:val="24"/>
              </w:rPr>
              <w:t>Simple</w:t>
            </w:r>
            <w:proofErr w:type="spellEnd"/>
            <w:r w:rsidRPr="00E900B4">
              <w:rPr>
                <w:rFonts w:ascii="Times New Roman" w:eastAsia="Times New Roman" w:hAnsi="Times New Roman" w:cs="Times New Roman"/>
                <w:sz w:val="24"/>
                <w:szCs w:val="24"/>
              </w:rPr>
              <w:t xml:space="preserve"> </w:t>
            </w:r>
            <w:proofErr w:type="spellStart"/>
            <w:r w:rsidRPr="00E900B4">
              <w:rPr>
                <w:rFonts w:ascii="Times New Roman" w:eastAsia="Times New Roman" w:hAnsi="Times New Roman" w:cs="Times New Roman"/>
                <w:sz w:val="24"/>
                <w:szCs w:val="24"/>
              </w:rPr>
              <w:t>Tenses</w:t>
            </w:r>
            <w:proofErr w:type="spellEnd"/>
            <w:r w:rsidRPr="00E900B4">
              <w:rPr>
                <w:rFonts w:ascii="Times New Roman" w:eastAsia="Times New Roman" w:hAnsi="Times New Roman" w:cs="Times New Roman"/>
                <w:sz w:val="24"/>
                <w:szCs w:val="24"/>
              </w:rPr>
              <w:t xml:space="preserve"> включают в себя: </w:t>
            </w:r>
            <w:proofErr w:type="spellStart"/>
            <w:r w:rsidRPr="00E900B4">
              <w:rPr>
                <w:rFonts w:ascii="Times New Roman" w:eastAsia="Times New Roman" w:hAnsi="Times New Roman" w:cs="Times New Roman"/>
                <w:sz w:val="24"/>
                <w:szCs w:val="24"/>
              </w:rPr>
              <w:t>Present</w:t>
            </w:r>
            <w:proofErr w:type="spellEnd"/>
            <w:r w:rsidRPr="00E900B4">
              <w:rPr>
                <w:rFonts w:ascii="Times New Roman" w:eastAsia="Times New Roman" w:hAnsi="Times New Roman" w:cs="Times New Roman"/>
                <w:sz w:val="24"/>
                <w:szCs w:val="24"/>
              </w:rPr>
              <w:t xml:space="preserve"> </w:t>
            </w:r>
            <w:proofErr w:type="spellStart"/>
            <w:r w:rsidRPr="00E900B4">
              <w:rPr>
                <w:rFonts w:ascii="Times New Roman" w:eastAsia="Times New Roman" w:hAnsi="Times New Roman" w:cs="Times New Roman"/>
                <w:sz w:val="24"/>
                <w:szCs w:val="24"/>
              </w:rPr>
              <w:t>Simple</w:t>
            </w:r>
            <w:proofErr w:type="spellEnd"/>
            <w:r w:rsidRPr="00E900B4">
              <w:rPr>
                <w:rFonts w:ascii="Times New Roman" w:eastAsia="Times New Roman" w:hAnsi="Times New Roman" w:cs="Times New Roman"/>
                <w:sz w:val="24"/>
                <w:szCs w:val="24"/>
              </w:rPr>
              <w:t xml:space="preserve"> (обозначает процесс, который происходит в настоящем и не является привязанным к моменту речи). С помощью </w:t>
            </w:r>
            <w:proofErr w:type="spellStart"/>
            <w:r w:rsidRPr="00E900B4">
              <w:rPr>
                <w:rFonts w:ascii="Times New Roman" w:eastAsia="Times New Roman" w:hAnsi="Times New Roman" w:cs="Times New Roman"/>
                <w:sz w:val="24"/>
                <w:szCs w:val="24"/>
              </w:rPr>
              <w:t>Past</w:t>
            </w:r>
            <w:proofErr w:type="spellEnd"/>
            <w:r w:rsidRPr="00E900B4">
              <w:rPr>
                <w:rFonts w:ascii="Times New Roman" w:eastAsia="Times New Roman" w:hAnsi="Times New Roman" w:cs="Times New Roman"/>
                <w:sz w:val="24"/>
                <w:szCs w:val="24"/>
              </w:rPr>
              <w:t xml:space="preserve"> </w:t>
            </w:r>
            <w:proofErr w:type="spellStart"/>
            <w:r w:rsidRPr="00E900B4">
              <w:rPr>
                <w:rFonts w:ascii="Times New Roman" w:eastAsia="Times New Roman" w:hAnsi="Times New Roman" w:cs="Times New Roman"/>
                <w:sz w:val="24"/>
                <w:szCs w:val="24"/>
              </w:rPr>
              <w:t>Simple</w:t>
            </w:r>
            <w:proofErr w:type="spellEnd"/>
            <w:r w:rsidRPr="00E900B4">
              <w:rPr>
                <w:rFonts w:ascii="Times New Roman" w:eastAsia="Times New Roman" w:hAnsi="Times New Roman" w:cs="Times New Roman"/>
                <w:sz w:val="24"/>
                <w:szCs w:val="24"/>
              </w:rPr>
              <w:t xml:space="preserve"> мы выражаем действие, произошедшее в определенный момент в прошлом, причем этот временной промежуток уже закончился. Активный залог времени </w:t>
            </w:r>
            <w:proofErr w:type="spellStart"/>
            <w:r w:rsidRPr="00E900B4">
              <w:rPr>
                <w:rFonts w:ascii="Times New Roman" w:eastAsia="Times New Roman" w:hAnsi="Times New Roman" w:cs="Times New Roman"/>
                <w:sz w:val="24"/>
                <w:szCs w:val="24"/>
              </w:rPr>
              <w:t>Future</w:t>
            </w:r>
            <w:proofErr w:type="spellEnd"/>
            <w:r w:rsidRPr="00E900B4">
              <w:rPr>
                <w:rFonts w:ascii="Times New Roman" w:eastAsia="Times New Roman" w:hAnsi="Times New Roman" w:cs="Times New Roman"/>
                <w:sz w:val="24"/>
                <w:szCs w:val="24"/>
              </w:rPr>
              <w:t xml:space="preserve"> </w:t>
            </w:r>
            <w:proofErr w:type="spellStart"/>
            <w:r w:rsidRPr="00E900B4">
              <w:rPr>
                <w:rFonts w:ascii="Times New Roman" w:eastAsia="Times New Roman" w:hAnsi="Times New Roman" w:cs="Times New Roman"/>
                <w:sz w:val="24"/>
                <w:szCs w:val="24"/>
              </w:rPr>
              <w:t>Simple</w:t>
            </w:r>
            <w:proofErr w:type="spellEnd"/>
            <w:r w:rsidRPr="00E900B4">
              <w:rPr>
                <w:rFonts w:ascii="Times New Roman" w:eastAsia="Times New Roman" w:hAnsi="Times New Roman" w:cs="Times New Roman"/>
                <w:sz w:val="24"/>
                <w:szCs w:val="24"/>
              </w:rPr>
              <w:t xml:space="preserve"> употребляется для выражения факта, намерения или </w:t>
            </w:r>
            <w:r w:rsidR="00657BB6" w:rsidRPr="00E900B4">
              <w:rPr>
                <w:rFonts w:ascii="Times New Roman" w:eastAsia="Times New Roman" w:hAnsi="Times New Roman" w:cs="Times New Roman"/>
                <w:sz w:val="24"/>
                <w:szCs w:val="24"/>
              </w:rPr>
              <w:t xml:space="preserve">решения, касающегося будущего. </w:t>
            </w:r>
          </w:p>
          <w:p w:rsidR="00123683" w:rsidRPr="00E900B4" w:rsidRDefault="00123683"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Активный залог: времена группы </w:t>
            </w:r>
            <w:r w:rsidRPr="00E900B4">
              <w:rPr>
                <w:rFonts w:ascii="Times New Roman" w:eastAsia="Times New Roman" w:hAnsi="Times New Roman" w:cs="Times New Roman"/>
                <w:sz w:val="24"/>
                <w:szCs w:val="24"/>
                <w:lang w:val="en-US"/>
              </w:rPr>
              <w:t>Progressive</w:t>
            </w:r>
          </w:p>
          <w:p w:rsidR="00123683" w:rsidRPr="00E900B4" w:rsidRDefault="00123683"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bCs/>
                <w:sz w:val="24"/>
                <w:szCs w:val="24"/>
              </w:rPr>
              <w:t xml:space="preserve">Времена группы </w:t>
            </w:r>
            <w:proofErr w:type="spellStart"/>
            <w:r w:rsidRPr="00E900B4">
              <w:rPr>
                <w:rFonts w:ascii="Times New Roman" w:eastAsia="Times New Roman" w:hAnsi="Times New Roman" w:cs="Times New Roman"/>
                <w:bCs/>
                <w:sz w:val="24"/>
                <w:szCs w:val="24"/>
              </w:rPr>
              <w:t>Continuous</w:t>
            </w:r>
            <w:proofErr w:type="spellEnd"/>
            <w:r w:rsidRPr="00E900B4">
              <w:rPr>
                <w:rFonts w:ascii="Times New Roman" w:eastAsia="Times New Roman" w:hAnsi="Times New Roman" w:cs="Times New Roman"/>
                <w:bCs/>
                <w:sz w:val="24"/>
                <w:szCs w:val="24"/>
              </w:rPr>
              <w:t xml:space="preserve"> (</w:t>
            </w:r>
            <w:proofErr w:type="spellStart"/>
            <w:r w:rsidRPr="00E900B4">
              <w:rPr>
                <w:rFonts w:ascii="Times New Roman" w:eastAsia="Times New Roman" w:hAnsi="Times New Roman" w:cs="Times New Roman"/>
                <w:bCs/>
                <w:sz w:val="24"/>
                <w:szCs w:val="24"/>
              </w:rPr>
              <w:t>Progressive</w:t>
            </w:r>
            <w:proofErr w:type="spellEnd"/>
            <w:r w:rsidRPr="00E900B4">
              <w:rPr>
                <w:rFonts w:ascii="Times New Roman" w:eastAsia="Times New Roman" w:hAnsi="Times New Roman" w:cs="Times New Roman"/>
                <w:bCs/>
                <w:sz w:val="24"/>
                <w:szCs w:val="24"/>
              </w:rPr>
              <w:t>) действительного залога (</w:t>
            </w:r>
            <w:proofErr w:type="spellStart"/>
            <w:r w:rsidRPr="00E900B4">
              <w:rPr>
                <w:rFonts w:ascii="Times New Roman" w:eastAsia="Times New Roman" w:hAnsi="Times New Roman" w:cs="Times New Roman"/>
                <w:bCs/>
                <w:sz w:val="24"/>
                <w:szCs w:val="24"/>
              </w:rPr>
              <w:t>Active</w:t>
            </w:r>
            <w:proofErr w:type="spellEnd"/>
            <w:r w:rsidRPr="00E900B4">
              <w:rPr>
                <w:rFonts w:ascii="Times New Roman" w:eastAsia="Times New Roman" w:hAnsi="Times New Roman" w:cs="Times New Roman"/>
                <w:bCs/>
                <w:sz w:val="24"/>
                <w:szCs w:val="24"/>
              </w:rPr>
              <w:t xml:space="preserve"> </w:t>
            </w:r>
            <w:proofErr w:type="spellStart"/>
            <w:r w:rsidRPr="00E900B4">
              <w:rPr>
                <w:rFonts w:ascii="Times New Roman" w:eastAsia="Times New Roman" w:hAnsi="Times New Roman" w:cs="Times New Roman"/>
                <w:bCs/>
                <w:sz w:val="24"/>
                <w:szCs w:val="24"/>
              </w:rPr>
              <w:t>Voice</w:t>
            </w:r>
            <w:proofErr w:type="spellEnd"/>
            <w:r w:rsidRPr="00E900B4">
              <w:rPr>
                <w:rFonts w:ascii="Times New Roman" w:eastAsia="Times New Roman" w:hAnsi="Times New Roman" w:cs="Times New Roman"/>
                <w:bCs/>
                <w:sz w:val="24"/>
                <w:szCs w:val="24"/>
              </w:rPr>
              <w:t>)</w:t>
            </w:r>
          </w:p>
          <w:p w:rsidR="00123683" w:rsidRPr="00E900B4" w:rsidRDefault="00123683"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Времена группы </w:t>
            </w:r>
            <w:proofErr w:type="spellStart"/>
            <w:r w:rsidRPr="00E900B4">
              <w:rPr>
                <w:rFonts w:ascii="Times New Roman" w:eastAsia="Times New Roman" w:hAnsi="Times New Roman" w:cs="Times New Roman"/>
                <w:bCs/>
                <w:sz w:val="24"/>
                <w:szCs w:val="24"/>
              </w:rPr>
              <w:t>Continuous</w:t>
            </w:r>
            <w:proofErr w:type="spellEnd"/>
            <w:r w:rsidRPr="00E900B4">
              <w:rPr>
                <w:rFonts w:ascii="Times New Roman" w:eastAsia="Times New Roman" w:hAnsi="Times New Roman" w:cs="Times New Roman"/>
                <w:sz w:val="24"/>
                <w:szCs w:val="24"/>
              </w:rPr>
              <w:t xml:space="preserve"> используются для выражения длительного действия, совершающегося в момент речи. Некоторые глаголы не употребляются в </w:t>
            </w:r>
            <w:proofErr w:type="spellStart"/>
            <w:r w:rsidRPr="00E900B4">
              <w:rPr>
                <w:rFonts w:ascii="Times New Roman" w:eastAsia="Times New Roman" w:hAnsi="Times New Roman" w:cs="Times New Roman"/>
                <w:sz w:val="24"/>
                <w:szCs w:val="24"/>
              </w:rPr>
              <w:t>Continuous</w:t>
            </w:r>
            <w:proofErr w:type="spellEnd"/>
            <w:r w:rsidRPr="00E900B4">
              <w:rPr>
                <w:rFonts w:ascii="Times New Roman" w:eastAsia="Times New Roman" w:hAnsi="Times New Roman" w:cs="Times New Roman"/>
                <w:sz w:val="24"/>
                <w:szCs w:val="24"/>
              </w:rPr>
              <w:t>. Это глаголы, обозначающие чувственное восприятие (</w:t>
            </w:r>
            <w:proofErr w:type="spellStart"/>
            <w:r w:rsidRPr="00E900B4">
              <w:rPr>
                <w:rFonts w:ascii="Times New Roman" w:eastAsia="Times New Roman" w:hAnsi="Times New Roman" w:cs="Times New Roman"/>
                <w:sz w:val="24"/>
                <w:szCs w:val="24"/>
                <w:lang w:val="en-US"/>
              </w:rPr>
              <w:t>tosee</w:t>
            </w:r>
            <w:proofErr w:type="spellEnd"/>
            <w:r w:rsidRPr="00E900B4">
              <w:rPr>
                <w:rFonts w:ascii="Times New Roman" w:eastAsia="Times New Roman" w:hAnsi="Times New Roman" w:cs="Times New Roman"/>
                <w:sz w:val="24"/>
                <w:szCs w:val="24"/>
              </w:rPr>
              <w:t xml:space="preserve">, </w:t>
            </w:r>
            <w:proofErr w:type="spellStart"/>
            <w:r w:rsidRPr="00E900B4">
              <w:rPr>
                <w:rFonts w:ascii="Times New Roman" w:eastAsia="Times New Roman" w:hAnsi="Times New Roman" w:cs="Times New Roman"/>
                <w:sz w:val="24"/>
                <w:szCs w:val="24"/>
                <w:lang w:val="en-US"/>
              </w:rPr>
              <w:t>tohear</w:t>
            </w:r>
            <w:proofErr w:type="spellEnd"/>
            <w:r w:rsidRPr="00E900B4">
              <w:rPr>
                <w:rFonts w:ascii="Times New Roman" w:eastAsia="Times New Roman" w:hAnsi="Times New Roman" w:cs="Times New Roman"/>
                <w:sz w:val="24"/>
                <w:szCs w:val="24"/>
              </w:rPr>
              <w:t>…), умственную деятельность (</w:t>
            </w:r>
            <w:proofErr w:type="spellStart"/>
            <w:r w:rsidRPr="00E900B4">
              <w:rPr>
                <w:rFonts w:ascii="Times New Roman" w:eastAsia="Times New Roman" w:hAnsi="Times New Roman" w:cs="Times New Roman"/>
                <w:sz w:val="24"/>
                <w:szCs w:val="24"/>
                <w:lang w:val="en-US"/>
              </w:rPr>
              <w:t>toknow</w:t>
            </w:r>
            <w:proofErr w:type="spellEnd"/>
            <w:r w:rsidRPr="00E900B4">
              <w:rPr>
                <w:rFonts w:ascii="Times New Roman" w:eastAsia="Times New Roman" w:hAnsi="Times New Roman" w:cs="Times New Roman"/>
                <w:sz w:val="24"/>
                <w:szCs w:val="24"/>
              </w:rPr>
              <w:t xml:space="preserve">, </w:t>
            </w:r>
            <w:proofErr w:type="spellStart"/>
            <w:r w:rsidRPr="00E900B4">
              <w:rPr>
                <w:rFonts w:ascii="Times New Roman" w:eastAsia="Times New Roman" w:hAnsi="Times New Roman" w:cs="Times New Roman"/>
                <w:sz w:val="24"/>
                <w:szCs w:val="24"/>
                <w:lang w:val="en-US"/>
              </w:rPr>
              <w:t>tobelieve</w:t>
            </w:r>
            <w:proofErr w:type="spellEnd"/>
            <w:r w:rsidRPr="00E900B4">
              <w:rPr>
                <w:rFonts w:ascii="Times New Roman" w:eastAsia="Times New Roman" w:hAnsi="Times New Roman" w:cs="Times New Roman"/>
                <w:sz w:val="24"/>
                <w:szCs w:val="24"/>
              </w:rPr>
              <w:t xml:space="preserve">, </w:t>
            </w:r>
            <w:proofErr w:type="spellStart"/>
            <w:r w:rsidRPr="00E900B4">
              <w:rPr>
                <w:rFonts w:ascii="Times New Roman" w:eastAsia="Times New Roman" w:hAnsi="Times New Roman" w:cs="Times New Roman"/>
                <w:sz w:val="24"/>
                <w:szCs w:val="24"/>
                <w:lang w:val="en-US"/>
              </w:rPr>
              <w:t>toremember</w:t>
            </w:r>
            <w:proofErr w:type="spellEnd"/>
            <w:r w:rsidRPr="00E900B4">
              <w:rPr>
                <w:rFonts w:ascii="Times New Roman" w:eastAsia="Times New Roman" w:hAnsi="Times New Roman" w:cs="Times New Roman"/>
                <w:sz w:val="24"/>
                <w:szCs w:val="24"/>
              </w:rPr>
              <w:t xml:space="preserve">, </w:t>
            </w:r>
            <w:proofErr w:type="spellStart"/>
            <w:r w:rsidRPr="00E900B4">
              <w:rPr>
                <w:rFonts w:ascii="Times New Roman" w:eastAsia="Times New Roman" w:hAnsi="Times New Roman" w:cs="Times New Roman"/>
                <w:sz w:val="24"/>
                <w:szCs w:val="24"/>
                <w:lang w:val="en-US"/>
              </w:rPr>
              <w:t>tounderstand</w:t>
            </w:r>
            <w:proofErr w:type="spellEnd"/>
            <w:r w:rsidRPr="00E900B4">
              <w:rPr>
                <w:rFonts w:ascii="Times New Roman" w:eastAsia="Times New Roman" w:hAnsi="Times New Roman" w:cs="Times New Roman"/>
                <w:sz w:val="24"/>
                <w:szCs w:val="24"/>
              </w:rPr>
              <w:t>…); желания, чувства (</w:t>
            </w:r>
            <w:proofErr w:type="spellStart"/>
            <w:r w:rsidRPr="00E900B4">
              <w:rPr>
                <w:rFonts w:ascii="Times New Roman" w:eastAsia="Times New Roman" w:hAnsi="Times New Roman" w:cs="Times New Roman"/>
                <w:sz w:val="24"/>
                <w:szCs w:val="24"/>
                <w:lang w:val="en-US"/>
              </w:rPr>
              <w:t>towant</w:t>
            </w:r>
            <w:proofErr w:type="spellEnd"/>
            <w:r w:rsidRPr="00E900B4">
              <w:rPr>
                <w:rFonts w:ascii="Times New Roman" w:eastAsia="Times New Roman" w:hAnsi="Times New Roman" w:cs="Times New Roman"/>
                <w:sz w:val="24"/>
                <w:szCs w:val="24"/>
              </w:rPr>
              <w:t xml:space="preserve">, </w:t>
            </w:r>
            <w:proofErr w:type="spellStart"/>
            <w:r w:rsidRPr="00E900B4">
              <w:rPr>
                <w:rFonts w:ascii="Times New Roman" w:eastAsia="Times New Roman" w:hAnsi="Times New Roman" w:cs="Times New Roman"/>
                <w:sz w:val="24"/>
                <w:szCs w:val="24"/>
                <w:lang w:val="en-US"/>
              </w:rPr>
              <w:t>towish</w:t>
            </w:r>
            <w:proofErr w:type="spellEnd"/>
            <w:r w:rsidRPr="00E900B4">
              <w:rPr>
                <w:rFonts w:ascii="Times New Roman" w:eastAsia="Times New Roman" w:hAnsi="Times New Roman" w:cs="Times New Roman"/>
                <w:sz w:val="24"/>
                <w:szCs w:val="24"/>
              </w:rPr>
              <w:t xml:space="preserve">, </w:t>
            </w:r>
            <w:proofErr w:type="spellStart"/>
            <w:r w:rsidRPr="00E900B4">
              <w:rPr>
                <w:rFonts w:ascii="Times New Roman" w:eastAsia="Times New Roman" w:hAnsi="Times New Roman" w:cs="Times New Roman"/>
                <w:sz w:val="24"/>
                <w:szCs w:val="24"/>
                <w:lang w:val="en-US"/>
              </w:rPr>
              <w:t>tolike</w:t>
            </w:r>
            <w:proofErr w:type="spellEnd"/>
            <w:r w:rsidRPr="00E900B4">
              <w:rPr>
                <w:rFonts w:ascii="Times New Roman" w:eastAsia="Times New Roman" w:hAnsi="Times New Roman" w:cs="Times New Roman"/>
                <w:sz w:val="24"/>
                <w:szCs w:val="24"/>
              </w:rPr>
              <w:t xml:space="preserve">, </w:t>
            </w:r>
            <w:proofErr w:type="spellStart"/>
            <w:r w:rsidRPr="00E900B4">
              <w:rPr>
                <w:rFonts w:ascii="Times New Roman" w:eastAsia="Times New Roman" w:hAnsi="Times New Roman" w:cs="Times New Roman"/>
                <w:sz w:val="24"/>
                <w:szCs w:val="24"/>
                <w:lang w:val="en-US"/>
              </w:rPr>
              <w:t>tolove</w:t>
            </w:r>
            <w:proofErr w:type="spellEnd"/>
            <w:r w:rsidRPr="00E900B4">
              <w:rPr>
                <w:rFonts w:ascii="Times New Roman" w:eastAsia="Times New Roman" w:hAnsi="Times New Roman" w:cs="Times New Roman"/>
                <w:sz w:val="24"/>
                <w:szCs w:val="24"/>
              </w:rPr>
              <w:t xml:space="preserve">, </w:t>
            </w:r>
            <w:proofErr w:type="spellStart"/>
            <w:r w:rsidRPr="00E900B4">
              <w:rPr>
                <w:rFonts w:ascii="Times New Roman" w:eastAsia="Times New Roman" w:hAnsi="Times New Roman" w:cs="Times New Roman"/>
                <w:sz w:val="24"/>
                <w:szCs w:val="24"/>
                <w:lang w:val="en-US"/>
              </w:rPr>
              <w:t>todislike</w:t>
            </w:r>
            <w:proofErr w:type="spellEnd"/>
            <w:r w:rsidRPr="00E900B4">
              <w:rPr>
                <w:rFonts w:ascii="Times New Roman" w:eastAsia="Times New Roman" w:hAnsi="Times New Roman" w:cs="Times New Roman"/>
                <w:sz w:val="24"/>
                <w:szCs w:val="24"/>
              </w:rPr>
              <w:t xml:space="preserve">, </w:t>
            </w:r>
            <w:proofErr w:type="spellStart"/>
            <w:r w:rsidRPr="00E900B4">
              <w:rPr>
                <w:rFonts w:ascii="Times New Roman" w:eastAsia="Times New Roman" w:hAnsi="Times New Roman" w:cs="Times New Roman"/>
                <w:sz w:val="24"/>
                <w:szCs w:val="24"/>
                <w:lang w:val="en-US"/>
              </w:rPr>
              <w:t>tohate</w:t>
            </w:r>
            <w:proofErr w:type="spellEnd"/>
            <w:r w:rsidRPr="00E900B4">
              <w:rPr>
                <w:rFonts w:ascii="Times New Roman" w:eastAsia="Times New Roman" w:hAnsi="Times New Roman" w:cs="Times New Roman"/>
                <w:sz w:val="24"/>
                <w:szCs w:val="24"/>
              </w:rPr>
              <w:t>…). Глагол- сказуемое в </w:t>
            </w:r>
            <w:proofErr w:type="spellStart"/>
            <w:r w:rsidRPr="00E900B4">
              <w:rPr>
                <w:rFonts w:ascii="Times New Roman" w:eastAsia="Times New Roman" w:hAnsi="Times New Roman" w:cs="Times New Roman"/>
                <w:bCs/>
                <w:sz w:val="24"/>
                <w:szCs w:val="24"/>
              </w:rPr>
              <w:t>Present</w:t>
            </w:r>
            <w:proofErr w:type="spellEnd"/>
            <w:r w:rsidRPr="00E900B4">
              <w:rPr>
                <w:rFonts w:ascii="Times New Roman" w:eastAsia="Times New Roman" w:hAnsi="Times New Roman" w:cs="Times New Roman"/>
                <w:bCs/>
                <w:sz w:val="24"/>
                <w:szCs w:val="24"/>
              </w:rPr>
              <w:t xml:space="preserve"> </w:t>
            </w:r>
            <w:proofErr w:type="spellStart"/>
            <w:r w:rsidRPr="00E900B4">
              <w:rPr>
                <w:rFonts w:ascii="Times New Roman" w:eastAsia="Times New Roman" w:hAnsi="Times New Roman" w:cs="Times New Roman"/>
                <w:bCs/>
                <w:sz w:val="24"/>
                <w:szCs w:val="24"/>
              </w:rPr>
              <w:t>Continuous</w:t>
            </w:r>
            <w:proofErr w:type="spellEnd"/>
            <w:r w:rsidRPr="00E900B4">
              <w:rPr>
                <w:rFonts w:ascii="Times New Roman" w:eastAsia="Times New Roman" w:hAnsi="Times New Roman" w:cs="Times New Roman"/>
                <w:sz w:val="24"/>
                <w:szCs w:val="24"/>
              </w:rPr>
              <w:t xml:space="preserve"> передает действие, происходящее в настоящий момент; действие, представляющее собой непрерывный процесс; будущее действие, если оно запланировано. Глагол - сказуемое в </w:t>
            </w:r>
            <w:proofErr w:type="spellStart"/>
            <w:r w:rsidRPr="00E900B4">
              <w:rPr>
                <w:rFonts w:ascii="Times New Roman" w:eastAsia="Times New Roman" w:hAnsi="Times New Roman" w:cs="Times New Roman"/>
                <w:sz w:val="24"/>
                <w:szCs w:val="24"/>
              </w:rPr>
              <w:t>Present</w:t>
            </w:r>
            <w:proofErr w:type="spellEnd"/>
            <w:r w:rsidRPr="00E900B4">
              <w:rPr>
                <w:rFonts w:ascii="Times New Roman" w:eastAsia="Times New Roman" w:hAnsi="Times New Roman" w:cs="Times New Roman"/>
                <w:sz w:val="24"/>
                <w:szCs w:val="24"/>
              </w:rPr>
              <w:t xml:space="preserve"> </w:t>
            </w:r>
            <w:proofErr w:type="spellStart"/>
            <w:r w:rsidRPr="00E900B4">
              <w:rPr>
                <w:rFonts w:ascii="Times New Roman" w:eastAsia="Times New Roman" w:hAnsi="Times New Roman" w:cs="Times New Roman"/>
                <w:sz w:val="24"/>
                <w:szCs w:val="24"/>
              </w:rPr>
              <w:t>Continuous</w:t>
            </w:r>
            <w:proofErr w:type="spellEnd"/>
            <w:r w:rsidRPr="00E900B4">
              <w:rPr>
                <w:rFonts w:ascii="Times New Roman" w:eastAsia="Times New Roman" w:hAnsi="Times New Roman" w:cs="Times New Roman"/>
                <w:sz w:val="24"/>
                <w:szCs w:val="24"/>
              </w:rPr>
              <w:t xml:space="preserve"> образуется при помощи соответствующей формы настоящего времени глагола </w:t>
            </w:r>
            <w:proofErr w:type="spellStart"/>
            <w:r w:rsidRPr="00E900B4">
              <w:rPr>
                <w:rFonts w:ascii="Times New Roman" w:eastAsia="Times New Roman" w:hAnsi="Times New Roman" w:cs="Times New Roman"/>
                <w:bCs/>
                <w:sz w:val="24"/>
                <w:szCs w:val="24"/>
              </w:rPr>
              <w:t>to</w:t>
            </w:r>
            <w:proofErr w:type="spellEnd"/>
            <w:r w:rsidRPr="00E900B4">
              <w:rPr>
                <w:rFonts w:ascii="Times New Roman" w:eastAsia="Times New Roman" w:hAnsi="Times New Roman" w:cs="Times New Roman"/>
                <w:bCs/>
                <w:sz w:val="24"/>
                <w:szCs w:val="24"/>
              </w:rPr>
              <w:t xml:space="preserve"> </w:t>
            </w:r>
            <w:proofErr w:type="spellStart"/>
            <w:r w:rsidRPr="00E900B4">
              <w:rPr>
                <w:rFonts w:ascii="Times New Roman" w:eastAsia="Times New Roman" w:hAnsi="Times New Roman" w:cs="Times New Roman"/>
                <w:bCs/>
                <w:sz w:val="24"/>
                <w:szCs w:val="24"/>
              </w:rPr>
              <w:t>be</w:t>
            </w:r>
            <w:proofErr w:type="spellEnd"/>
            <w:r w:rsidRPr="00E900B4">
              <w:rPr>
                <w:rFonts w:ascii="Times New Roman" w:eastAsia="Times New Roman" w:hAnsi="Times New Roman" w:cs="Times New Roman"/>
                <w:sz w:val="24"/>
                <w:szCs w:val="24"/>
              </w:rPr>
              <w:t> и </w:t>
            </w:r>
            <w:r w:rsidRPr="00E900B4">
              <w:rPr>
                <w:rFonts w:ascii="Times New Roman" w:eastAsia="Times New Roman" w:hAnsi="Times New Roman" w:cs="Times New Roman"/>
                <w:bCs/>
                <w:sz w:val="24"/>
                <w:szCs w:val="24"/>
              </w:rPr>
              <w:t>-</w:t>
            </w:r>
            <w:proofErr w:type="spellStart"/>
            <w:r w:rsidRPr="00E900B4">
              <w:rPr>
                <w:rFonts w:ascii="Times New Roman" w:eastAsia="Times New Roman" w:hAnsi="Times New Roman" w:cs="Times New Roman"/>
                <w:bCs/>
                <w:sz w:val="24"/>
                <w:szCs w:val="24"/>
              </w:rPr>
              <w:t>ing</w:t>
            </w:r>
            <w:proofErr w:type="spellEnd"/>
            <w:r w:rsidRPr="00E900B4">
              <w:rPr>
                <w:rFonts w:ascii="Times New Roman" w:eastAsia="Times New Roman" w:hAnsi="Times New Roman" w:cs="Times New Roman"/>
                <w:bCs/>
                <w:sz w:val="24"/>
                <w:szCs w:val="24"/>
              </w:rPr>
              <w:t xml:space="preserve"> формы смыслового глагола(</w:t>
            </w:r>
            <w:proofErr w:type="spellStart"/>
            <w:r w:rsidRPr="00E900B4">
              <w:rPr>
                <w:rFonts w:ascii="Times New Roman" w:eastAsia="Times New Roman" w:hAnsi="Times New Roman" w:cs="Times New Roman"/>
                <w:bCs/>
                <w:sz w:val="24"/>
                <w:szCs w:val="24"/>
              </w:rPr>
              <w:t>Participle</w:t>
            </w:r>
            <w:proofErr w:type="spellEnd"/>
            <w:r w:rsidRPr="00E900B4">
              <w:rPr>
                <w:rFonts w:ascii="Times New Roman" w:eastAsia="Times New Roman" w:hAnsi="Times New Roman" w:cs="Times New Roman"/>
                <w:bCs/>
                <w:sz w:val="24"/>
                <w:szCs w:val="24"/>
              </w:rPr>
              <w:t xml:space="preserve"> I).</w:t>
            </w:r>
          </w:p>
          <w:p w:rsidR="00123683" w:rsidRPr="00E900B4" w:rsidRDefault="00123683"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Активный залог: времена группы </w:t>
            </w:r>
            <w:r w:rsidRPr="00E900B4">
              <w:rPr>
                <w:rFonts w:ascii="Times New Roman" w:eastAsia="Times New Roman" w:hAnsi="Times New Roman" w:cs="Times New Roman"/>
                <w:sz w:val="24"/>
                <w:szCs w:val="24"/>
                <w:lang w:val="en-US"/>
              </w:rPr>
              <w:t>Perfect</w:t>
            </w:r>
          </w:p>
          <w:p w:rsidR="00123683" w:rsidRPr="00E900B4" w:rsidRDefault="00123683" w:rsidP="00E900B4">
            <w:pPr>
              <w:spacing w:after="0" w:line="240" w:lineRule="auto"/>
              <w:ind w:firstLine="709"/>
              <w:jc w:val="both"/>
              <w:rPr>
                <w:rFonts w:ascii="Times New Roman" w:eastAsia="Times New Roman" w:hAnsi="Times New Roman" w:cs="Times New Roman"/>
                <w:sz w:val="24"/>
                <w:szCs w:val="24"/>
              </w:rPr>
            </w:pPr>
            <w:proofErr w:type="spellStart"/>
            <w:r w:rsidRPr="00E900B4">
              <w:rPr>
                <w:rFonts w:ascii="Times New Roman" w:eastAsia="Times New Roman" w:hAnsi="Times New Roman" w:cs="Times New Roman"/>
                <w:sz w:val="24"/>
                <w:szCs w:val="24"/>
              </w:rPr>
              <w:t>Present</w:t>
            </w:r>
            <w:proofErr w:type="spellEnd"/>
            <w:r w:rsidRPr="00E900B4">
              <w:rPr>
                <w:rFonts w:ascii="Times New Roman" w:eastAsia="Times New Roman" w:hAnsi="Times New Roman" w:cs="Times New Roman"/>
                <w:sz w:val="24"/>
                <w:szCs w:val="24"/>
              </w:rPr>
              <w:t xml:space="preserve"> </w:t>
            </w:r>
            <w:proofErr w:type="spellStart"/>
            <w:r w:rsidRPr="00E900B4">
              <w:rPr>
                <w:rFonts w:ascii="Times New Roman" w:eastAsia="Times New Roman" w:hAnsi="Times New Roman" w:cs="Times New Roman"/>
                <w:sz w:val="24"/>
                <w:szCs w:val="24"/>
              </w:rPr>
              <w:t>Perfect</w:t>
            </w:r>
            <w:proofErr w:type="spellEnd"/>
            <w:r w:rsidRPr="00E900B4">
              <w:rPr>
                <w:rFonts w:ascii="Times New Roman" w:eastAsia="Times New Roman" w:hAnsi="Times New Roman" w:cs="Times New Roman"/>
                <w:sz w:val="24"/>
                <w:szCs w:val="24"/>
              </w:rPr>
              <w:t xml:space="preserve"> используется в разговоре о действии, которое уже завершилось, но его результат важен в настоящем. </w:t>
            </w:r>
            <w:proofErr w:type="spellStart"/>
            <w:r w:rsidRPr="00E900B4">
              <w:rPr>
                <w:rFonts w:ascii="Times New Roman" w:eastAsia="Times New Roman" w:hAnsi="Times New Roman" w:cs="Times New Roman"/>
                <w:sz w:val="24"/>
                <w:szCs w:val="24"/>
              </w:rPr>
              <w:t>Past</w:t>
            </w:r>
            <w:proofErr w:type="spellEnd"/>
            <w:r w:rsidRPr="00E900B4">
              <w:rPr>
                <w:rFonts w:ascii="Times New Roman" w:eastAsia="Times New Roman" w:hAnsi="Times New Roman" w:cs="Times New Roman"/>
                <w:sz w:val="24"/>
                <w:szCs w:val="24"/>
              </w:rPr>
              <w:t xml:space="preserve"> </w:t>
            </w:r>
            <w:proofErr w:type="spellStart"/>
            <w:r w:rsidRPr="00E900B4">
              <w:rPr>
                <w:rFonts w:ascii="Times New Roman" w:eastAsia="Times New Roman" w:hAnsi="Times New Roman" w:cs="Times New Roman"/>
                <w:sz w:val="24"/>
                <w:szCs w:val="24"/>
              </w:rPr>
              <w:t>Perfect</w:t>
            </w:r>
            <w:proofErr w:type="spellEnd"/>
            <w:r w:rsidRPr="00E900B4">
              <w:rPr>
                <w:rFonts w:ascii="Times New Roman" w:eastAsia="Times New Roman" w:hAnsi="Times New Roman" w:cs="Times New Roman"/>
                <w:sz w:val="24"/>
                <w:szCs w:val="24"/>
              </w:rPr>
              <w:t xml:space="preserve"> обозначает предпрошедшее действие, совершенное кем-то к определенному моменту в прошлом. Времена активного залога группы </w:t>
            </w:r>
            <w:proofErr w:type="spellStart"/>
            <w:r w:rsidRPr="00E900B4">
              <w:rPr>
                <w:rFonts w:ascii="Times New Roman" w:eastAsia="Times New Roman" w:hAnsi="Times New Roman" w:cs="Times New Roman"/>
                <w:sz w:val="24"/>
                <w:szCs w:val="24"/>
              </w:rPr>
              <w:t>Perfect</w:t>
            </w:r>
            <w:proofErr w:type="spellEnd"/>
            <w:r w:rsidRPr="00E900B4">
              <w:rPr>
                <w:rFonts w:ascii="Times New Roman" w:eastAsia="Times New Roman" w:hAnsi="Times New Roman" w:cs="Times New Roman"/>
                <w:sz w:val="24"/>
                <w:szCs w:val="24"/>
              </w:rPr>
              <w:t xml:space="preserve"> образовываются с помощью конструкции: подлежащее (</w:t>
            </w:r>
            <w:proofErr w:type="spellStart"/>
            <w:r w:rsidRPr="00E900B4">
              <w:rPr>
                <w:rFonts w:ascii="Times New Roman" w:eastAsia="Times New Roman" w:hAnsi="Times New Roman" w:cs="Times New Roman"/>
                <w:sz w:val="24"/>
                <w:szCs w:val="24"/>
              </w:rPr>
              <w:t>will</w:t>
            </w:r>
            <w:proofErr w:type="spellEnd"/>
            <w:r w:rsidRPr="00E900B4">
              <w:rPr>
                <w:rFonts w:ascii="Times New Roman" w:eastAsia="Times New Roman" w:hAnsi="Times New Roman" w:cs="Times New Roman"/>
                <w:sz w:val="24"/>
                <w:szCs w:val="24"/>
              </w:rPr>
              <w:t xml:space="preserve"> – для будущего) + </w:t>
            </w:r>
            <w:proofErr w:type="spellStart"/>
            <w:r w:rsidRPr="00E900B4">
              <w:rPr>
                <w:rFonts w:ascii="Times New Roman" w:eastAsia="Times New Roman" w:hAnsi="Times New Roman" w:cs="Times New Roman"/>
                <w:sz w:val="24"/>
                <w:szCs w:val="24"/>
              </w:rPr>
              <w:t>have</w:t>
            </w:r>
            <w:proofErr w:type="spellEnd"/>
            <w:r w:rsidRPr="00E900B4">
              <w:rPr>
                <w:rFonts w:ascii="Times New Roman" w:eastAsia="Times New Roman" w:hAnsi="Times New Roman" w:cs="Times New Roman"/>
                <w:sz w:val="24"/>
                <w:szCs w:val="24"/>
              </w:rPr>
              <w:t>/</w:t>
            </w:r>
            <w:proofErr w:type="spellStart"/>
            <w:r w:rsidRPr="00E900B4">
              <w:rPr>
                <w:rFonts w:ascii="Times New Roman" w:eastAsia="Times New Roman" w:hAnsi="Times New Roman" w:cs="Times New Roman"/>
                <w:sz w:val="24"/>
                <w:szCs w:val="24"/>
              </w:rPr>
              <w:t>has</w:t>
            </w:r>
            <w:proofErr w:type="spellEnd"/>
            <w:r w:rsidRPr="00E900B4">
              <w:rPr>
                <w:rFonts w:ascii="Times New Roman" w:eastAsia="Times New Roman" w:hAnsi="Times New Roman" w:cs="Times New Roman"/>
                <w:sz w:val="24"/>
                <w:szCs w:val="24"/>
              </w:rPr>
              <w:t xml:space="preserve"> (для прошедшего – </w:t>
            </w:r>
            <w:proofErr w:type="spellStart"/>
            <w:r w:rsidRPr="00E900B4">
              <w:rPr>
                <w:rFonts w:ascii="Times New Roman" w:eastAsia="Times New Roman" w:hAnsi="Times New Roman" w:cs="Times New Roman"/>
                <w:sz w:val="24"/>
                <w:szCs w:val="24"/>
              </w:rPr>
              <w:t>had</w:t>
            </w:r>
            <w:proofErr w:type="spellEnd"/>
            <w:r w:rsidRPr="00E900B4">
              <w:rPr>
                <w:rFonts w:ascii="Times New Roman" w:eastAsia="Times New Roman" w:hAnsi="Times New Roman" w:cs="Times New Roman"/>
                <w:sz w:val="24"/>
                <w:szCs w:val="24"/>
              </w:rPr>
              <w:t>) + глагол в третьей форме или с окончанием –</w:t>
            </w:r>
            <w:proofErr w:type="spellStart"/>
            <w:r w:rsidRPr="00E900B4">
              <w:rPr>
                <w:rFonts w:ascii="Times New Roman" w:eastAsia="Times New Roman" w:hAnsi="Times New Roman" w:cs="Times New Roman"/>
                <w:sz w:val="24"/>
                <w:szCs w:val="24"/>
              </w:rPr>
              <w:t>ed</w:t>
            </w:r>
            <w:proofErr w:type="spellEnd"/>
            <w:r w:rsidRPr="00E900B4">
              <w:rPr>
                <w:rFonts w:ascii="Times New Roman" w:eastAsia="Times New Roman" w:hAnsi="Times New Roman" w:cs="Times New Roman"/>
                <w:sz w:val="24"/>
                <w:szCs w:val="24"/>
              </w:rPr>
              <w:t xml:space="preserve"> + оста</w:t>
            </w:r>
            <w:r w:rsidR="00657BB6" w:rsidRPr="00E900B4">
              <w:rPr>
                <w:rFonts w:ascii="Times New Roman" w:eastAsia="Times New Roman" w:hAnsi="Times New Roman" w:cs="Times New Roman"/>
                <w:sz w:val="24"/>
                <w:szCs w:val="24"/>
              </w:rPr>
              <w:t xml:space="preserve">льные слова. </w:t>
            </w:r>
          </w:p>
          <w:p w:rsidR="00123683" w:rsidRPr="00E900B4" w:rsidRDefault="00123683"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Пассивный залог</w:t>
            </w:r>
          </w:p>
          <w:p w:rsidR="00123683" w:rsidRPr="00E900B4" w:rsidRDefault="00123683"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Форма залога показывает, является ли подлежащее в предложении (лицо или </w:t>
            </w:r>
            <w:r w:rsidRPr="00E900B4">
              <w:rPr>
                <w:rFonts w:ascii="Times New Roman" w:eastAsia="Times New Roman" w:hAnsi="Times New Roman" w:cs="Times New Roman"/>
                <w:sz w:val="24"/>
                <w:szCs w:val="24"/>
              </w:rPr>
              <w:lastRenderedPageBreak/>
              <w:t>предмет) производителем или объектом действия, выраженного сказуемым.</w:t>
            </w:r>
          </w:p>
          <w:p w:rsidR="00123683" w:rsidRPr="00E900B4" w:rsidRDefault="00123683"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bCs/>
                <w:sz w:val="24"/>
                <w:szCs w:val="24"/>
              </w:rPr>
              <w:t>Пассивный залог (</w:t>
            </w:r>
            <w:proofErr w:type="spellStart"/>
            <w:r w:rsidRPr="00E900B4">
              <w:rPr>
                <w:rFonts w:ascii="Times New Roman" w:eastAsia="Times New Roman" w:hAnsi="Times New Roman" w:cs="Times New Roman"/>
                <w:bCs/>
                <w:sz w:val="24"/>
                <w:szCs w:val="24"/>
              </w:rPr>
              <w:t>passive</w:t>
            </w:r>
            <w:proofErr w:type="spellEnd"/>
            <w:r w:rsidRPr="00E900B4">
              <w:rPr>
                <w:rFonts w:ascii="Times New Roman" w:eastAsia="Times New Roman" w:hAnsi="Times New Roman" w:cs="Times New Roman"/>
                <w:bCs/>
                <w:sz w:val="24"/>
                <w:szCs w:val="24"/>
              </w:rPr>
              <w:t xml:space="preserve"> </w:t>
            </w:r>
            <w:proofErr w:type="spellStart"/>
            <w:r w:rsidRPr="00E900B4">
              <w:rPr>
                <w:rFonts w:ascii="Times New Roman" w:eastAsia="Times New Roman" w:hAnsi="Times New Roman" w:cs="Times New Roman"/>
                <w:bCs/>
                <w:sz w:val="24"/>
                <w:szCs w:val="24"/>
              </w:rPr>
              <w:t>voice</w:t>
            </w:r>
            <w:proofErr w:type="spellEnd"/>
            <w:r w:rsidRPr="00E900B4">
              <w:rPr>
                <w:rFonts w:ascii="Times New Roman" w:eastAsia="Times New Roman" w:hAnsi="Times New Roman" w:cs="Times New Roman"/>
                <w:bCs/>
                <w:sz w:val="24"/>
                <w:szCs w:val="24"/>
              </w:rPr>
              <w:t>)</w:t>
            </w:r>
            <w:r w:rsidRPr="00E900B4">
              <w:rPr>
                <w:rFonts w:ascii="Times New Roman" w:eastAsia="Times New Roman" w:hAnsi="Times New Roman" w:cs="Times New Roman"/>
                <w:sz w:val="24"/>
                <w:szCs w:val="24"/>
              </w:rPr>
              <w:t> показывает, что лицо или предмет, выраженное подлежащим, испытывает действие на себе. Пассивный залог употребляется, когда исполнитель действия очевиден или несуществен, или когда действие или его результат более интересны, чем исполнитель. Для того, чтобы получить форму глагола в пассивном залоге, необходим вспомогательный глагол </w:t>
            </w:r>
            <w:proofErr w:type="spellStart"/>
            <w:r w:rsidRPr="00E900B4">
              <w:rPr>
                <w:rFonts w:ascii="Times New Roman" w:eastAsia="Times New Roman" w:hAnsi="Times New Roman" w:cs="Times New Roman"/>
                <w:bCs/>
                <w:sz w:val="24"/>
                <w:szCs w:val="24"/>
              </w:rPr>
              <w:t>to</w:t>
            </w:r>
            <w:proofErr w:type="spellEnd"/>
            <w:r w:rsidRPr="00E900B4">
              <w:rPr>
                <w:rFonts w:ascii="Times New Roman" w:eastAsia="Times New Roman" w:hAnsi="Times New Roman" w:cs="Times New Roman"/>
                <w:bCs/>
                <w:sz w:val="24"/>
                <w:szCs w:val="24"/>
              </w:rPr>
              <w:t xml:space="preserve"> </w:t>
            </w:r>
            <w:proofErr w:type="spellStart"/>
            <w:r w:rsidRPr="00E900B4">
              <w:rPr>
                <w:rFonts w:ascii="Times New Roman" w:eastAsia="Times New Roman" w:hAnsi="Times New Roman" w:cs="Times New Roman"/>
                <w:bCs/>
                <w:sz w:val="24"/>
                <w:szCs w:val="24"/>
              </w:rPr>
              <w:t>be</w:t>
            </w:r>
            <w:proofErr w:type="spellEnd"/>
            <w:r w:rsidRPr="00E900B4">
              <w:rPr>
                <w:rFonts w:ascii="Times New Roman" w:eastAsia="Times New Roman" w:hAnsi="Times New Roman" w:cs="Times New Roman"/>
                <w:sz w:val="24"/>
                <w:szCs w:val="24"/>
              </w:rPr>
              <w:t xml:space="preserve"> в соответствующем времени, лице и числе и причастие прошедшего времени (</w:t>
            </w:r>
            <w:proofErr w:type="spellStart"/>
            <w:r w:rsidRPr="00E900B4">
              <w:rPr>
                <w:rFonts w:ascii="Times New Roman" w:eastAsia="Times New Roman" w:hAnsi="Times New Roman" w:cs="Times New Roman"/>
                <w:bCs/>
                <w:sz w:val="24"/>
                <w:szCs w:val="24"/>
              </w:rPr>
              <w:t>Participle</w:t>
            </w:r>
            <w:proofErr w:type="spellEnd"/>
            <w:r w:rsidRPr="00E900B4">
              <w:rPr>
                <w:rFonts w:ascii="Times New Roman" w:eastAsia="Times New Roman" w:hAnsi="Times New Roman" w:cs="Times New Roman"/>
                <w:bCs/>
                <w:sz w:val="24"/>
                <w:szCs w:val="24"/>
              </w:rPr>
              <w:t xml:space="preserve"> II</w:t>
            </w:r>
            <w:r w:rsidRPr="00E900B4">
              <w:rPr>
                <w:rFonts w:ascii="Times New Roman" w:eastAsia="Times New Roman" w:hAnsi="Times New Roman" w:cs="Times New Roman"/>
                <w:sz w:val="24"/>
                <w:szCs w:val="24"/>
              </w:rPr>
              <w:t>) значимого глагола.</w:t>
            </w:r>
          </w:p>
          <w:p w:rsidR="00123683" w:rsidRPr="00E900B4" w:rsidRDefault="00123683"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Модальные глаголы</w:t>
            </w:r>
          </w:p>
          <w:p w:rsidR="00123683" w:rsidRPr="00E900B4" w:rsidRDefault="00123683"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Глаголы</w:t>
            </w:r>
            <w:r w:rsidRPr="00E900B4">
              <w:rPr>
                <w:rFonts w:ascii="Times New Roman" w:eastAsia="Times New Roman" w:hAnsi="Times New Roman" w:cs="Times New Roman"/>
                <w:bCs/>
                <w:sz w:val="24"/>
                <w:szCs w:val="24"/>
              </w:rPr>
              <w:t> </w:t>
            </w:r>
            <w:proofErr w:type="spellStart"/>
            <w:r w:rsidRPr="00E900B4">
              <w:rPr>
                <w:rFonts w:ascii="Times New Roman" w:eastAsia="Times New Roman" w:hAnsi="Times New Roman" w:cs="Times New Roman"/>
                <w:bCs/>
                <w:sz w:val="24"/>
                <w:szCs w:val="24"/>
              </w:rPr>
              <w:t>can</w:t>
            </w:r>
            <w:proofErr w:type="spellEnd"/>
            <w:r w:rsidRPr="00E900B4">
              <w:rPr>
                <w:rFonts w:ascii="Times New Roman" w:eastAsia="Times New Roman" w:hAnsi="Times New Roman" w:cs="Times New Roman"/>
                <w:bCs/>
                <w:sz w:val="24"/>
                <w:szCs w:val="24"/>
              </w:rPr>
              <w:t xml:space="preserve"> (</w:t>
            </w:r>
            <w:proofErr w:type="spellStart"/>
            <w:r w:rsidRPr="00E900B4">
              <w:rPr>
                <w:rFonts w:ascii="Times New Roman" w:eastAsia="Times New Roman" w:hAnsi="Times New Roman" w:cs="Times New Roman"/>
                <w:bCs/>
                <w:sz w:val="24"/>
                <w:szCs w:val="24"/>
              </w:rPr>
              <w:t>could</w:t>
            </w:r>
            <w:proofErr w:type="spellEnd"/>
            <w:r w:rsidRPr="00E900B4">
              <w:rPr>
                <w:rFonts w:ascii="Times New Roman" w:eastAsia="Times New Roman" w:hAnsi="Times New Roman" w:cs="Times New Roman"/>
                <w:bCs/>
                <w:sz w:val="24"/>
                <w:szCs w:val="24"/>
              </w:rPr>
              <w:t xml:space="preserve">), </w:t>
            </w:r>
            <w:proofErr w:type="spellStart"/>
            <w:r w:rsidRPr="00E900B4">
              <w:rPr>
                <w:rFonts w:ascii="Times New Roman" w:eastAsia="Times New Roman" w:hAnsi="Times New Roman" w:cs="Times New Roman"/>
                <w:bCs/>
                <w:sz w:val="24"/>
                <w:szCs w:val="24"/>
              </w:rPr>
              <w:t>may</w:t>
            </w:r>
            <w:proofErr w:type="spellEnd"/>
            <w:r w:rsidRPr="00E900B4">
              <w:rPr>
                <w:rFonts w:ascii="Times New Roman" w:eastAsia="Times New Roman" w:hAnsi="Times New Roman" w:cs="Times New Roman"/>
                <w:bCs/>
                <w:sz w:val="24"/>
                <w:szCs w:val="24"/>
              </w:rPr>
              <w:t xml:space="preserve"> (</w:t>
            </w:r>
            <w:proofErr w:type="spellStart"/>
            <w:r w:rsidRPr="00E900B4">
              <w:rPr>
                <w:rFonts w:ascii="Times New Roman" w:eastAsia="Times New Roman" w:hAnsi="Times New Roman" w:cs="Times New Roman"/>
                <w:bCs/>
                <w:sz w:val="24"/>
                <w:szCs w:val="24"/>
              </w:rPr>
              <w:t>might</w:t>
            </w:r>
            <w:proofErr w:type="spellEnd"/>
            <w:r w:rsidRPr="00E900B4">
              <w:rPr>
                <w:rFonts w:ascii="Times New Roman" w:eastAsia="Times New Roman" w:hAnsi="Times New Roman" w:cs="Times New Roman"/>
                <w:bCs/>
                <w:sz w:val="24"/>
                <w:szCs w:val="24"/>
              </w:rPr>
              <w:t xml:space="preserve">), </w:t>
            </w:r>
            <w:proofErr w:type="spellStart"/>
            <w:r w:rsidRPr="00E900B4">
              <w:rPr>
                <w:rFonts w:ascii="Times New Roman" w:eastAsia="Times New Roman" w:hAnsi="Times New Roman" w:cs="Times New Roman"/>
                <w:bCs/>
                <w:sz w:val="24"/>
                <w:szCs w:val="24"/>
              </w:rPr>
              <w:t>must</w:t>
            </w:r>
            <w:proofErr w:type="spellEnd"/>
            <w:r w:rsidRPr="00E900B4">
              <w:rPr>
                <w:rFonts w:ascii="Times New Roman" w:eastAsia="Times New Roman" w:hAnsi="Times New Roman" w:cs="Times New Roman"/>
                <w:bCs/>
                <w:sz w:val="24"/>
                <w:szCs w:val="24"/>
              </w:rPr>
              <w:t xml:space="preserve">, </w:t>
            </w:r>
            <w:proofErr w:type="spellStart"/>
            <w:r w:rsidRPr="00E900B4">
              <w:rPr>
                <w:rFonts w:ascii="Times New Roman" w:eastAsia="Times New Roman" w:hAnsi="Times New Roman" w:cs="Times New Roman"/>
                <w:bCs/>
                <w:sz w:val="24"/>
                <w:szCs w:val="24"/>
              </w:rPr>
              <w:t>ought</w:t>
            </w:r>
            <w:proofErr w:type="spellEnd"/>
            <w:r w:rsidRPr="00E900B4">
              <w:rPr>
                <w:rFonts w:ascii="Times New Roman" w:eastAsia="Times New Roman" w:hAnsi="Times New Roman" w:cs="Times New Roman"/>
                <w:bCs/>
                <w:sz w:val="24"/>
                <w:szCs w:val="24"/>
              </w:rPr>
              <w:t xml:space="preserve">, </w:t>
            </w:r>
            <w:proofErr w:type="spellStart"/>
            <w:r w:rsidRPr="00E900B4">
              <w:rPr>
                <w:rFonts w:ascii="Times New Roman" w:eastAsia="Times New Roman" w:hAnsi="Times New Roman" w:cs="Times New Roman"/>
                <w:bCs/>
                <w:sz w:val="24"/>
                <w:szCs w:val="24"/>
              </w:rPr>
              <w:t>need</w:t>
            </w:r>
            <w:proofErr w:type="spellEnd"/>
            <w:r w:rsidRPr="00E900B4">
              <w:rPr>
                <w:rFonts w:ascii="Times New Roman" w:eastAsia="Times New Roman" w:hAnsi="Times New Roman" w:cs="Times New Roman"/>
                <w:bCs/>
                <w:sz w:val="24"/>
                <w:szCs w:val="24"/>
              </w:rPr>
              <w:t> </w:t>
            </w:r>
            <w:r w:rsidRPr="00E900B4">
              <w:rPr>
                <w:rFonts w:ascii="Times New Roman" w:eastAsia="Times New Roman" w:hAnsi="Times New Roman" w:cs="Times New Roman"/>
                <w:sz w:val="24"/>
                <w:szCs w:val="24"/>
              </w:rPr>
              <w:t>относятся к группе так называемых модальных глаголов (</w:t>
            </w:r>
            <w:proofErr w:type="spellStart"/>
            <w:r w:rsidRPr="00E900B4">
              <w:rPr>
                <w:rFonts w:ascii="Times New Roman" w:eastAsia="Times New Roman" w:hAnsi="Times New Roman" w:cs="Times New Roman"/>
                <w:sz w:val="24"/>
                <w:szCs w:val="24"/>
              </w:rPr>
              <w:t>Modal</w:t>
            </w:r>
            <w:proofErr w:type="spellEnd"/>
            <w:r w:rsidRPr="00E900B4">
              <w:rPr>
                <w:rFonts w:ascii="Times New Roman" w:eastAsia="Times New Roman" w:hAnsi="Times New Roman" w:cs="Times New Roman"/>
                <w:sz w:val="24"/>
                <w:szCs w:val="24"/>
              </w:rPr>
              <w:t xml:space="preserve"> </w:t>
            </w:r>
            <w:proofErr w:type="spellStart"/>
            <w:r w:rsidRPr="00E900B4">
              <w:rPr>
                <w:rFonts w:ascii="Times New Roman" w:eastAsia="Times New Roman" w:hAnsi="Times New Roman" w:cs="Times New Roman"/>
                <w:sz w:val="24"/>
                <w:szCs w:val="24"/>
              </w:rPr>
              <w:t>Verbs</w:t>
            </w:r>
            <w:proofErr w:type="spellEnd"/>
            <w:r w:rsidRPr="00E900B4">
              <w:rPr>
                <w:rFonts w:ascii="Times New Roman" w:eastAsia="Times New Roman" w:hAnsi="Times New Roman" w:cs="Times New Roman"/>
                <w:sz w:val="24"/>
                <w:szCs w:val="24"/>
              </w:rPr>
              <w:t>). Модальные глаголы не употребляются самостоятельно, а только в сочетании с инфинитивом смыслового глагола. Они обозначают возможность, способность, вероятность, необходимость совершения действия, выраженного смысловым глаголом. Модальные глаголы в сочетании с инфинитивом смыслового глагола употребляются в предложении в роли составного глагольного сказуемого. Модальные глаголы не выражают конкретных процессов (действий), а показывают лишь отношение говорящего к действию, оценку действия, т. е. возможность, необходимость, предположительность, долженствование, разрешение и т. д. Модальные глаголы являются </w:t>
            </w:r>
            <w:r w:rsidRPr="00E900B4">
              <w:rPr>
                <w:rFonts w:ascii="Times New Roman" w:eastAsia="Times New Roman" w:hAnsi="Times New Roman" w:cs="Times New Roman"/>
                <w:bCs/>
                <w:sz w:val="24"/>
                <w:szCs w:val="24"/>
              </w:rPr>
              <w:t xml:space="preserve">недостаточными глаголами </w:t>
            </w:r>
            <w:r w:rsidRPr="00E900B4">
              <w:rPr>
                <w:rFonts w:ascii="Times New Roman" w:eastAsia="Times New Roman" w:hAnsi="Times New Roman" w:cs="Times New Roman"/>
                <w:sz w:val="24"/>
                <w:szCs w:val="24"/>
              </w:rPr>
              <w:t>(</w:t>
            </w:r>
            <w:proofErr w:type="spellStart"/>
            <w:r w:rsidRPr="00E900B4">
              <w:rPr>
                <w:rFonts w:ascii="Times New Roman" w:eastAsia="Times New Roman" w:hAnsi="Times New Roman" w:cs="Times New Roman"/>
                <w:bCs/>
                <w:sz w:val="24"/>
                <w:szCs w:val="24"/>
              </w:rPr>
              <w:t>Defective</w:t>
            </w:r>
            <w:proofErr w:type="spellEnd"/>
            <w:r w:rsidRPr="00E900B4">
              <w:rPr>
                <w:rFonts w:ascii="Times New Roman" w:eastAsia="Times New Roman" w:hAnsi="Times New Roman" w:cs="Times New Roman"/>
                <w:bCs/>
                <w:sz w:val="24"/>
                <w:szCs w:val="24"/>
              </w:rPr>
              <w:t xml:space="preserve"> </w:t>
            </w:r>
            <w:proofErr w:type="spellStart"/>
            <w:r w:rsidRPr="00E900B4">
              <w:rPr>
                <w:rFonts w:ascii="Times New Roman" w:eastAsia="Times New Roman" w:hAnsi="Times New Roman" w:cs="Times New Roman"/>
                <w:bCs/>
                <w:sz w:val="24"/>
                <w:szCs w:val="24"/>
              </w:rPr>
              <w:t>Verbs</w:t>
            </w:r>
            <w:proofErr w:type="spellEnd"/>
            <w:r w:rsidRPr="00E900B4">
              <w:rPr>
                <w:rFonts w:ascii="Times New Roman" w:eastAsia="Times New Roman" w:hAnsi="Times New Roman" w:cs="Times New Roman"/>
                <w:sz w:val="24"/>
                <w:szCs w:val="24"/>
              </w:rPr>
              <w:t>), так как они не имеют всех форм, какие есть у других глаголов. Глаголы</w:t>
            </w:r>
            <w:r w:rsidRPr="00E900B4">
              <w:rPr>
                <w:rFonts w:ascii="Times New Roman" w:eastAsia="Times New Roman" w:hAnsi="Times New Roman" w:cs="Times New Roman"/>
                <w:bCs/>
                <w:sz w:val="24"/>
                <w:szCs w:val="24"/>
              </w:rPr>
              <w:t> сап </w:t>
            </w:r>
            <w:r w:rsidRPr="00E900B4">
              <w:rPr>
                <w:rFonts w:ascii="Times New Roman" w:eastAsia="Times New Roman" w:hAnsi="Times New Roman" w:cs="Times New Roman"/>
                <w:sz w:val="24"/>
                <w:szCs w:val="24"/>
              </w:rPr>
              <w:t>и </w:t>
            </w:r>
            <w:proofErr w:type="spellStart"/>
            <w:r w:rsidRPr="00E900B4">
              <w:rPr>
                <w:rFonts w:ascii="Times New Roman" w:eastAsia="Times New Roman" w:hAnsi="Times New Roman" w:cs="Times New Roman"/>
                <w:bCs/>
                <w:sz w:val="24"/>
                <w:szCs w:val="24"/>
              </w:rPr>
              <w:t>may</w:t>
            </w:r>
            <w:proofErr w:type="spellEnd"/>
            <w:r w:rsidRPr="00E900B4">
              <w:rPr>
                <w:rFonts w:ascii="Times New Roman" w:eastAsia="Times New Roman" w:hAnsi="Times New Roman" w:cs="Times New Roman"/>
                <w:sz w:val="24"/>
                <w:szCs w:val="24"/>
              </w:rPr>
              <w:t> имеют формы настоящего и прошедшего времени:</w:t>
            </w:r>
            <w:r w:rsidRPr="00E900B4">
              <w:rPr>
                <w:rFonts w:ascii="Times New Roman" w:eastAsia="Times New Roman" w:hAnsi="Times New Roman" w:cs="Times New Roman"/>
                <w:bCs/>
                <w:sz w:val="24"/>
                <w:szCs w:val="24"/>
              </w:rPr>
              <w:t> </w:t>
            </w:r>
            <w:proofErr w:type="spellStart"/>
            <w:r w:rsidRPr="00E900B4">
              <w:rPr>
                <w:rFonts w:ascii="Times New Roman" w:eastAsia="Times New Roman" w:hAnsi="Times New Roman" w:cs="Times New Roman"/>
                <w:bCs/>
                <w:sz w:val="24"/>
                <w:szCs w:val="24"/>
              </w:rPr>
              <w:t>can</w:t>
            </w:r>
            <w:proofErr w:type="spellEnd"/>
            <w:r w:rsidRPr="00E900B4">
              <w:rPr>
                <w:rFonts w:ascii="Times New Roman" w:eastAsia="Times New Roman" w:hAnsi="Times New Roman" w:cs="Times New Roman"/>
                <w:bCs/>
                <w:sz w:val="24"/>
                <w:szCs w:val="24"/>
              </w:rPr>
              <w:t> </w:t>
            </w:r>
            <w:r w:rsidRPr="00E900B4">
              <w:rPr>
                <w:rFonts w:ascii="Times New Roman" w:eastAsia="Times New Roman" w:hAnsi="Times New Roman" w:cs="Times New Roman"/>
                <w:i/>
                <w:iCs/>
                <w:sz w:val="24"/>
                <w:szCs w:val="24"/>
              </w:rPr>
              <w:t>—</w:t>
            </w:r>
            <w:r w:rsidRPr="00E900B4">
              <w:rPr>
                <w:rFonts w:ascii="Times New Roman" w:eastAsia="Times New Roman" w:hAnsi="Times New Roman" w:cs="Times New Roman"/>
                <w:bCs/>
                <w:sz w:val="24"/>
                <w:szCs w:val="24"/>
              </w:rPr>
              <w:t> </w:t>
            </w:r>
            <w:proofErr w:type="spellStart"/>
            <w:r w:rsidRPr="00E900B4">
              <w:rPr>
                <w:rFonts w:ascii="Times New Roman" w:eastAsia="Times New Roman" w:hAnsi="Times New Roman" w:cs="Times New Roman"/>
                <w:bCs/>
                <w:sz w:val="24"/>
                <w:szCs w:val="24"/>
              </w:rPr>
              <w:t>could</w:t>
            </w:r>
            <w:proofErr w:type="spellEnd"/>
            <w:r w:rsidRPr="00E900B4">
              <w:rPr>
                <w:rFonts w:ascii="Times New Roman" w:eastAsia="Times New Roman" w:hAnsi="Times New Roman" w:cs="Times New Roman"/>
                <w:bCs/>
                <w:sz w:val="24"/>
                <w:szCs w:val="24"/>
              </w:rPr>
              <w:t xml:space="preserve">, </w:t>
            </w:r>
            <w:proofErr w:type="spellStart"/>
            <w:r w:rsidRPr="00E900B4">
              <w:rPr>
                <w:rFonts w:ascii="Times New Roman" w:eastAsia="Times New Roman" w:hAnsi="Times New Roman" w:cs="Times New Roman"/>
                <w:bCs/>
                <w:sz w:val="24"/>
                <w:szCs w:val="24"/>
              </w:rPr>
              <w:t>may</w:t>
            </w:r>
            <w:proofErr w:type="spellEnd"/>
            <w:r w:rsidRPr="00E900B4">
              <w:rPr>
                <w:rFonts w:ascii="Times New Roman" w:eastAsia="Times New Roman" w:hAnsi="Times New Roman" w:cs="Times New Roman"/>
                <w:bCs/>
                <w:sz w:val="24"/>
                <w:szCs w:val="24"/>
              </w:rPr>
              <w:t> </w:t>
            </w:r>
            <w:r w:rsidRPr="00E900B4">
              <w:rPr>
                <w:rFonts w:ascii="Times New Roman" w:eastAsia="Times New Roman" w:hAnsi="Times New Roman" w:cs="Times New Roman"/>
                <w:i/>
                <w:iCs/>
                <w:sz w:val="24"/>
                <w:szCs w:val="24"/>
              </w:rPr>
              <w:t>—</w:t>
            </w:r>
            <w:r w:rsidRPr="00E900B4">
              <w:rPr>
                <w:rFonts w:ascii="Times New Roman" w:eastAsia="Times New Roman" w:hAnsi="Times New Roman" w:cs="Times New Roman"/>
                <w:bCs/>
                <w:sz w:val="24"/>
                <w:szCs w:val="24"/>
              </w:rPr>
              <w:t> </w:t>
            </w:r>
            <w:proofErr w:type="spellStart"/>
            <w:r w:rsidRPr="00E900B4">
              <w:rPr>
                <w:rFonts w:ascii="Times New Roman" w:eastAsia="Times New Roman" w:hAnsi="Times New Roman" w:cs="Times New Roman"/>
                <w:bCs/>
                <w:sz w:val="24"/>
                <w:szCs w:val="24"/>
              </w:rPr>
              <w:t>might</w:t>
            </w:r>
            <w:proofErr w:type="spellEnd"/>
            <w:r w:rsidRPr="00E900B4">
              <w:rPr>
                <w:rFonts w:ascii="Times New Roman" w:eastAsia="Times New Roman" w:hAnsi="Times New Roman" w:cs="Times New Roman"/>
                <w:sz w:val="24"/>
                <w:szCs w:val="24"/>
              </w:rPr>
              <w:t>, глаголы</w:t>
            </w:r>
            <w:r w:rsidRPr="00E900B4">
              <w:rPr>
                <w:rFonts w:ascii="Times New Roman" w:eastAsia="Times New Roman" w:hAnsi="Times New Roman" w:cs="Times New Roman"/>
                <w:bCs/>
                <w:sz w:val="24"/>
                <w:szCs w:val="24"/>
              </w:rPr>
              <w:t> </w:t>
            </w:r>
            <w:proofErr w:type="spellStart"/>
            <w:r w:rsidRPr="00E900B4">
              <w:rPr>
                <w:rFonts w:ascii="Times New Roman" w:eastAsia="Times New Roman" w:hAnsi="Times New Roman" w:cs="Times New Roman"/>
                <w:bCs/>
                <w:sz w:val="24"/>
                <w:szCs w:val="24"/>
              </w:rPr>
              <w:t>must</w:t>
            </w:r>
            <w:proofErr w:type="spellEnd"/>
            <w:r w:rsidRPr="00E900B4">
              <w:rPr>
                <w:rFonts w:ascii="Times New Roman" w:eastAsia="Times New Roman" w:hAnsi="Times New Roman" w:cs="Times New Roman"/>
                <w:bCs/>
                <w:sz w:val="24"/>
                <w:szCs w:val="24"/>
              </w:rPr>
              <w:t xml:space="preserve">, </w:t>
            </w:r>
            <w:proofErr w:type="spellStart"/>
            <w:r w:rsidRPr="00E900B4">
              <w:rPr>
                <w:rFonts w:ascii="Times New Roman" w:eastAsia="Times New Roman" w:hAnsi="Times New Roman" w:cs="Times New Roman"/>
                <w:bCs/>
                <w:sz w:val="24"/>
                <w:szCs w:val="24"/>
              </w:rPr>
              <w:t>ought</w:t>
            </w:r>
            <w:proofErr w:type="spellEnd"/>
            <w:r w:rsidRPr="00E900B4">
              <w:rPr>
                <w:rFonts w:ascii="Times New Roman" w:eastAsia="Times New Roman" w:hAnsi="Times New Roman" w:cs="Times New Roman"/>
                <w:bCs/>
                <w:sz w:val="24"/>
                <w:szCs w:val="24"/>
              </w:rPr>
              <w:t> </w:t>
            </w:r>
            <w:r w:rsidRPr="00E900B4">
              <w:rPr>
                <w:rFonts w:ascii="Times New Roman" w:eastAsia="Times New Roman" w:hAnsi="Times New Roman" w:cs="Times New Roman"/>
                <w:sz w:val="24"/>
                <w:szCs w:val="24"/>
              </w:rPr>
              <w:t>и</w:t>
            </w:r>
            <w:r w:rsidRPr="00E900B4">
              <w:rPr>
                <w:rFonts w:ascii="Times New Roman" w:eastAsia="Times New Roman" w:hAnsi="Times New Roman" w:cs="Times New Roman"/>
                <w:bCs/>
                <w:sz w:val="24"/>
                <w:szCs w:val="24"/>
              </w:rPr>
              <w:t> </w:t>
            </w:r>
            <w:proofErr w:type="spellStart"/>
            <w:r w:rsidRPr="00E900B4">
              <w:rPr>
                <w:rFonts w:ascii="Times New Roman" w:eastAsia="Times New Roman" w:hAnsi="Times New Roman" w:cs="Times New Roman"/>
                <w:bCs/>
                <w:sz w:val="24"/>
                <w:szCs w:val="24"/>
              </w:rPr>
              <w:t>need</w:t>
            </w:r>
            <w:proofErr w:type="spellEnd"/>
            <w:r w:rsidRPr="00E900B4">
              <w:rPr>
                <w:rFonts w:ascii="Times New Roman" w:eastAsia="Times New Roman" w:hAnsi="Times New Roman" w:cs="Times New Roman"/>
                <w:sz w:val="24"/>
                <w:szCs w:val="24"/>
              </w:rPr>
              <w:t> — только форму настоящего времени.</w:t>
            </w:r>
          </w:p>
        </w:tc>
      </w:tr>
      <w:tr w:rsidR="00B17513" w:rsidRPr="00E900B4" w:rsidTr="003349D6">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382365" w:rsidRPr="00E900B4" w:rsidRDefault="00B17513" w:rsidP="00E900B4">
            <w:pPr>
              <w:spacing w:after="0" w:line="240" w:lineRule="auto"/>
              <w:jc w:val="center"/>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lastRenderedPageBreak/>
              <w:t>К.М.06.06.07 Методика преподавания учебного предмета "Английский язык"</w:t>
            </w:r>
            <w:r w:rsidR="00382365" w:rsidRPr="00E900B4">
              <w:rPr>
                <w:rFonts w:ascii="Times New Roman" w:eastAsia="Times New Roman" w:hAnsi="Times New Roman" w:cs="Times New Roman"/>
                <w:sz w:val="24"/>
                <w:szCs w:val="24"/>
              </w:rPr>
              <w:t>.</w:t>
            </w:r>
          </w:p>
          <w:p w:rsidR="00382365" w:rsidRPr="00E900B4" w:rsidRDefault="00382365"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Методика как наука. Связь методики с другими науками.</w:t>
            </w:r>
          </w:p>
          <w:p w:rsidR="00DE4502" w:rsidRPr="00E900B4" w:rsidRDefault="00382365"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Методика обучения иностранным языкам как самостоятельная педагогическая наука в то же время связана с другими науками и использует обнаруженные ими факты и закономерности. В наиболее тесной связи с методикой находятся лингвистика, психология, психолингвистика, педагогика, социология, страноведение и они являются </w:t>
            </w:r>
            <w:r w:rsidRPr="00E900B4">
              <w:rPr>
                <w:rFonts w:ascii="Times New Roman" w:eastAsia="Times New Roman" w:hAnsi="Times New Roman" w:cs="Times New Roman"/>
                <w:bCs/>
                <w:sz w:val="24"/>
                <w:szCs w:val="24"/>
              </w:rPr>
              <w:t>базовыми</w:t>
            </w:r>
            <w:r w:rsidRPr="00E900B4">
              <w:rPr>
                <w:rFonts w:ascii="Times New Roman" w:eastAsia="Times New Roman" w:hAnsi="Times New Roman" w:cs="Times New Roman"/>
                <w:sz w:val="24"/>
                <w:szCs w:val="24"/>
              </w:rPr>
              <w:t> для методики науками. Педагогика – совокупность теоретических и прикладных наук, которые изучают процессы воспитания, обучения и развития личности. Предмет педагогики – учебно-воспитательная деятельность, которая реализуется в заведениях образования. Дидактика – отрасль педагогики, которая разрабатывает теорию обучения. Если дидактика – это теория обучения любому предмету, то частные дидактики используют положения педагогики применительно к обучению конкретному предмету, в нашем случае – иностранному языку. Таким образом, связь между педагогикой и методикой можно определить как отношения общего к частному. Из педагогики методика заимствует общие закономерности и принципы воспитания и обучения (цели обучения, общая направленность содержания обучения, организационные формы обучения и т.д.).</w:t>
            </w:r>
          </w:p>
          <w:p w:rsidR="00382365" w:rsidRPr="00E900B4" w:rsidRDefault="00382365"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Основные направления в теории и практике обучения иностранному языку в истории отечественной и зарубежной школы.</w:t>
            </w:r>
          </w:p>
          <w:p w:rsidR="00382365" w:rsidRPr="00E900B4" w:rsidRDefault="00382365"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Сначала греческий, а затем латинский языки были теми основными иностранными языками, которым обучали приватно и в школах. Однако ни один иностранный язык на протяжении всей истории развития культуры стран Европы не играл такой исключительной роли, как латинский (в течение пятнадцати столетий). Лишь с развитием национальных языков в Западной Европе латинский язык теряет свою главенствующую роль, оставаясь, однако, в общеобразовательной системе обучения на долгие годы. Знание латыни было первым признаком учености. Среди основных направлений выделяют:</w:t>
            </w:r>
            <w:r w:rsidRPr="00E900B4">
              <w:rPr>
                <w:rFonts w:ascii="Times New Roman" w:eastAsia="Times New Roman" w:hAnsi="Times New Roman" w:cs="Times New Roman"/>
                <w:sz w:val="24"/>
                <w:szCs w:val="24"/>
              </w:rPr>
              <w:br/>
              <w:t xml:space="preserve">Грамматико-переводной и текстуально-переводной методы. Прямой и натуральный методы. </w:t>
            </w:r>
            <w:proofErr w:type="spellStart"/>
            <w:r w:rsidRPr="00E900B4">
              <w:rPr>
                <w:rFonts w:ascii="Times New Roman" w:eastAsia="Times New Roman" w:hAnsi="Times New Roman" w:cs="Times New Roman"/>
                <w:sz w:val="24"/>
                <w:szCs w:val="24"/>
              </w:rPr>
              <w:t>Неопрямые</w:t>
            </w:r>
            <w:proofErr w:type="spellEnd"/>
            <w:r w:rsidRPr="00E900B4">
              <w:rPr>
                <w:rFonts w:ascii="Times New Roman" w:eastAsia="Times New Roman" w:hAnsi="Times New Roman" w:cs="Times New Roman"/>
                <w:sz w:val="24"/>
                <w:szCs w:val="24"/>
              </w:rPr>
              <w:t xml:space="preserve"> методы (метод </w:t>
            </w:r>
            <w:proofErr w:type="spellStart"/>
            <w:r w:rsidRPr="00E900B4">
              <w:rPr>
                <w:rFonts w:ascii="Times New Roman" w:eastAsia="Times New Roman" w:hAnsi="Times New Roman" w:cs="Times New Roman"/>
                <w:sz w:val="24"/>
                <w:szCs w:val="24"/>
              </w:rPr>
              <w:t>Пальмера</w:t>
            </w:r>
            <w:proofErr w:type="spellEnd"/>
            <w:r w:rsidRPr="00E900B4">
              <w:rPr>
                <w:rFonts w:ascii="Times New Roman" w:eastAsia="Times New Roman" w:hAnsi="Times New Roman" w:cs="Times New Roman"/>
                <w:sz w:val="24"/>
                <w:szCs w:val="24"/>
              </w:rPr>
              <w:t xml:space="preserve">, </w:t>
            </w:r>
            <w:proofErr w:type="spellStart"/>
            <w:r w:rsidRPr="00E900B4">
              <w:rPr>
                <w:rFonts w:ascii="Times New Roman" w:eastAsia="Times New Roman" w:hAnsi="Times New Roman" w:cs="Times New Roman"/>
                <w:sz w:val="24"/>
                <w:szCs w:val="24"/>
              </w:rPr>
              <w:t>аудиолингвальный</w:t>
            </w:r>
            <w:proofErr w:type="spellEnd"/>
            <w:r w:rsidRPr="00E900B4">
              <w:rPr>
                <w:rFonts w:ascii="Times New Roman" w:eastAsia="Times New Roman" w:hAnsi="Times New Roman" w:cs="Times New Roman"/>
                <w:sz w:val="24"/>
                <w:szCs w:val="24"/>
              </w:rPr>
              <w:t xml:space="preserve"> и аудиовизуальный методы, метод М.Уэста). Смешанные методы.</w:t>
            </w:r>
          </w:p>
          <w:p w:rsidR="00382365" w:rsidRPr="00E900B4" w:rsidRDefault="00382365"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Современные технологии и средства обучения иностранным языкам.</w:t>
            </w:r>
          </w:p>
          <w:p w:rsidR="00382365" w:rsidRPr="00E900B4" w:rsidRDefault="00382365"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Средства обучения делятся на основные и вспомогательные. </w:t>
            </w:r>
            <w:proofErr w:type="gramStart"/>
            <w:r w:rsidRPr="00E900B4">
              <w:rPr>
                <w:rFonts w:ascii="Times New Roman" w:eastAsia="Times New Roman" w:hAnsi="Times New Roman" w:cs="Times New Roman"/>
                <w:sz w:val="24"/>
                <w:szCs w:val="24"/>
              </w:rPr>
              <w:t xml:space="preserve">Само деление средств обучения на основные и вспомогательные возражений не вызывает, однако нельзя </w:t>
            </w:r>
            <w:r w:rsidRPr="00E900B4">
              <w:rPr>
                <w:rFonts w:ascii="Times New Roman" w:eastAsia="Times New Roman" w:hAnsi="Times New Roman" w:cs="Times New Roman"/>
                <w:sz w:val="24"/>
                <w:szCs w:val="24"/>
              </w:rPr>
              <w:lastRenderedPageBreak/>
              <w:t>согласится с тем, как это деление представлено в методической литературе, где к основным относят учебник и книгу для учителя, а все остальное к вспомогательным средствам.</w:t>
            </w:r>
            <w:proofErr w:type="gramEnd"/>
            <w:r w:rsidRPr="00E900B4">
              <w:rPr>
                <w:rFonts w:ascii="Times New Roman" w:eastAsia="Times New Roman" w:hAnsi="Times New Roman" w:cs="Times New Roman"/>
                <w:sz w:val="24"/>
                <w:szCs w:val="24"/>
              </w:rPr>
              <w:t xml:space="preserve"> Такое деление отражает традиционные представления о средствах обучения, о том, что есть учебник. При существовании </w:t>
            </w:r>
            <w:proofErr w:type="spellStart"/>
            <w:r w:rsidRPr="00E900B4">
              <w:rPr>
                <w:rFonts w:ascii="Times New Roman" w:eastAsia="Times New Roman" w:hAnsi="Times New Roman" w:cs="Times New Roman"/>
                <w:sz w:val="24"/>
                <w:szCs w:val="24"/>
              </w:rPr>
              <w:t>учебно</w:t>
            </w:r>
            <w:proofErr w:type="spellEnd"/>
            <w:r w:rsidRPr="00E900B4">
              <w:rPr>
                <w:rFonts w:ascii="Times New Roman" w:eastAsia="Times New Roman" w:hAnsi="Times New Roman" w:cs="Times New Roman"/>
                <w:sz w:val="24"/>
                <w:szCs w:val="24"/>
              </w:rPr>
              <w:t xml:space="preserve"> – методического комплекта отнесение к основным средствам только учебника и книги для учителя недостаточно верно ориентирует учителя. Оно как бы оправдывает использование лишь одного учебника и книги для учителя при обучении иностранному языку, а что касается других компонентов </w:t>
            </w:r>
            <w:proofErr w:type="spellStart"/>
            <w:r w:rsidRPr="00E900B4">
              <w:rPr>
                <w:rFonts w:ascii="Times New Roman" w:eastAsia="Times New Roman" w:hAnsi="Times New Roman" w:cs="Times New Roman"/>
                <w:sz w:val="24"/>
                <w:szCs w:val="24"/>
              </w:rPr>
              <w:t>учебно</w:t>
            </w:r>
            <w:proofErr w:type="spellEnd"/>
            <w:r w:rsidRPr="00E900B4">
              <w:rPr>
                <w:rFonts w:ascii="Times New Roman" w:eastAsia="Times New Roman" w:hAnsi="Times New Roman" w:cs="Times New Roman"/>
                <w:sz w:val="24"/>
                <w:szCs w:val="24"/>
              </w:rPr>
              <w:t xml:space="preserve"> – методического комплекта, то они становятся как бы факультативными.</w:t>
            </w:r>
          </w:p>
          <w:p w:rsidR="00382365" w:rsidRPr="00E900B4" w:rsidRDefault="00382365"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Цели, содержание и принципы обучения иностранному языку.</w:t>
            </w:r>
          </w:p>
          <w:p w:rsidR="00382365" w:rsidRPr="00E900B4" w:rsidRDefault="00382365"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Отталкиваясь от идеи комплексности образования и воспитания, от понимания обучения как управления развитием школьников, раскрываются практическая, образовательная, воспитательная и развивающая цели; делается попытка реалистически подойти к характеристике практической цели в заданных условиях общеобразовательной школы; акцентируются специфические возможности иностранного языка как школьного предмета в воспитании чувства интернационализма и патриотизма; под</w:t>
            </w:r>
            <w:r w:rsidRPr="00E900B4">
              <w:rPr>
                <w:rFonts w:ascii="Times New Roman" w:eastAsia="Times New Roman" w:hAnsi="Times New Roman" w:cs="Times New Roman"/>
                <w:sz w:val="24"/>
                <w:szCs w:val="24"/>
              </w:rPr>
              <w:softHyphen/>
              <w:t>черкивается важность видения учителем целей обучения в целом и их распределения во времени по этапам обучения: начальный, средний, старший — с соответствующими акцентами на определенных видах речевой деятельности по годам обучения, учеб</w:t>
            </w:r>
            <w:r w:rsidRPr="00E900B4">
              <w:rPr>
                <w:rFonts w:ascii="Times New Roman" w:eastAsia="Times New Roman" w:hAnsi="Times New Roman" w:cs="Times New Roman"/>
                <w:sz w:val="24"/>
                <w:szCs w:val="24"/>
              </w:rPr>
              <w:softHyphen/>
              <w:t>ным четвертям, темам, и, наконец, говорится о важности определения оперативных, тактических задач урока и отдельных его звеньев.</w:t>
            </w:r>
          </w:p>
          <w:p w:rsidR="00382365" w:rsidRPr="00E900B4" w:rsidRDefault="00382365"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Формирование </w:t>
            </w:r>
            <w:proofErr w:type="spellStart"/>
            <w:r w:rsidRPr="00E900B4">
              <w:rPr>
                <w:rFonts w:ascii="Times New Roman" w:eastAsia="Times New Roman" w:hAnsi="Times New Roman" w:cs="Times New Roman"/>
                <w:sz w:val="24"/>
                <w:szCs w:val="24"/>
              </w:rPr>
              <w:t>слухо-произносительных</w:t>
            </w:r>
            <w:proofErr w:type="spellEnd"/>
            <w:r w:rsidRPr="00E900B4">
              <w:rPr>
                <w:rFonts w:ascii="Times New Roman" w:eastAsia="Times New Roman" w:hAnsi="Times New Roman" w:cs="Times New Roman"/>
                <w:sz w:val="24"/>
                <w:szCs w:val="24"/>
              </w:rPr>
              <w:t xml:space="preserve"> навыков.</w:t>
            </w:r>
          </w:p>
          <w:p w:rsidR="00382365" w:rsidRPr="00E900B4" w:rsidRDefault="00382365"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Содержание обучения фонетическим навыкам (языковой материал, правила произношения и развертывания речевой цепочки, произносительные навыки). Языковой материал – фонемы. Обучение произношению в школе подчинено идее аппроксимации. Понятие «произносительные навыки» включает в себя: </w:t>
            </w:r>
            <w:proofErr w:type="spellStart"/>
            <w:r w:rsidRPr="00E900B4">
              <w:rPr>
                <w:rFonts w:ascii="Times New Roman" w:eastAsia="Times New Roman" w:hAnsi="Times New Roman" w:cs="Times New Roman"/>
                <w:sz w:val="24"/>
                <w:szCs w:val="24"/>
              </w:rPr>
              <w:t>аудитивные</w:t>
            </w:r>
            <w:proofErr w:type="spellEnd"/>
            <w:r w:rsidRPr="00E900B4">
              <w:rPr>
                <w:rFonts w:ascii="Times New Roman" w:eastAsia="Times New Roman" w:hAnsi="Times New Roman" w:cs="Times New Roman"/>
                <w:sz w:val="24"/>
                <w:szCs w:val="24"/>
              </w:rPr>
              <w:t xml:space="preserve"> навыки и умения, собственно произносительные навыки и ритмико-интонационные навыки и умения. Характеристика различных подходов к формированию фонетических навыков. Теоретические положения артикуляторного подхода, его плюсы и минусы. Акустический подход к формированию произносительных навыков. Особенности применения дифференцированного подхода к формированию произносительных навыков. Обильное </w:t>
            </w:r>
            <w:proofErr w:type="spellStart"/>
            <w:r w:rsidRPr="00E900B4">
              <w:rPr>
                <w:rFonts w:ascii="Times New Roman" w:eastAsia="Times New Roman" w:hAnsi="Times New Roman" w:cs="Times New Roman"/>
                <w:sz w:val="24"/>
                <w:szCs w:val="24"/>
              </w:rPr>
              <w:t>аудирование</w:t>
            </w:r>
            <w:proofErr w:type="spellEnd"/>
            <w:r w:rsidRPr="00E900B4">
              <w:rPr>
                <w:rFonts w:ascii="Times New Roman" w:eastAsia="Times New Roman" w:hAnsi="Times New Roman" w:cs="Times New Roman"/>
                <w:sz w:val="24"/>
                <w:szCs w:val="24"/>
              </w:rPr>
              <w:t xml:space="preserve"> иностранной речи. Проведение систематической фонетической зарядки. </w:t>
            </w:r>
          </w:p>
          <w:p w:rsidR="00382365" w:rsidRPr="00E900B4" w:rsidRDefault="00382365"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Формирование грамматических навыков.</w:t>
            </w:r>
          </w:p>
          <w:p w:rsidR="00382365" w:rsidRPr="00E900B4" w:rsidRDefault="00382365"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Лексический навык оперирует лексическими единицами и их комплексами, т. е. словами, устойчивыми словосочетаниями и готовыми фразами. Слово или лексическая единица (ЛЕ) представляет собой сложное языковое явление, имеющее свою форму (звуковой или графический комплекс) и содержание. Ступени накопления информационного запаса. Установление связей ЛЕ. Различные точки зрения на сущность грамматических навыков и умений. Грамматический навык – способность автоматизировано вызывать из долговременной памяти грамматические средства, необходимые для осуществления общения. Грамматическое умение – способность использовать грамматические навыки и знания для решения коммуникативных задач. Эксплицитный подход к формированию грамматических навыков.</w:t>
            </w:r>
          </w:p>
          <w:p w:rsidR="00382365" w:rsidRPr="00E900B4" w:rsidRDefault="00382365"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Формирование навыков чтения.</w:t>
            </w:r>
          </w:p>
          <w:p w:rsidR="00123683" w:rsidRDefault="00382365" w:rsidP="00F315E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 Виды чтения (учебное чтение, информативное чтение). Особенности процесса чтения в сравнении с процессом </w:t>
            </w:r>
            <w:proofErr w:type="spellStart"/>
            <w:r w:rsidRPr="00E900B4">
              <w:rPr>
                <w:rFonts w:ascii="Times New Roman" w:eastAsia="Times New Roman" w:hAnsi="Times New Roman" w:cs="Times New Roman"/>
                <w:sz w:val="24"/>
                <w:szCs w:val="24"/>
              </w:rPr>
              <w:t>аудирования</w:t>
            </w:r>
            <w:proofErr w:type="spellEnd"/>
            <w:r w:rsidRPr="00E900B4">
              <w:rPr>
                <w:rFonts w:ascii="Times New Roman" w:eastAsia="Times New Roman" w:hAnsi="Times New Roman" w:cs="Times New Roman"/>
                <w:sz w:val="24"/>
                <w:szCs w:val="24"/>
              </w:rPr>
              <w:t xml:space="preserve">. Две точки зрения на начальный этап обучения чтению. Различные методы обучения технике чтения. Основные трудности учебного чтения. Упражнения для обучения технике чтения, тренировка в чтении вслух. Информативное чтение (изучающее чтение, поисковое чтение). Проблема незнакомых слов при обучении информативному чтению. Требования программы к текстам для чтения (принадлежность к литературно-художественному, научно- популярному или газетно-публицистическому стилям; информативная содержательность, сюжетная линия с простым и последовательным изложением; четко организованная композиция текста, </w:t>
            </w:r>
            <w:r w:rsidRPr="00E900B4">
              <w:rPr>
                <w:rFonts w:ascii="Times New Roman" w:eastAsia="Times New Roman" w:hAnsi="Times New Roman" w:cs="Times New Roman"/>
                <w:sz w:val="24"/>
                <w:szCs w:val="24"/>
              </w:rPr>
              <w:lastRenderedPageBreak/>
              <w:t>включающая вводную часть, базовую информацию и заключение с обобщающим коммуникативным блоком). Приемы адаптации текстов для чтения. Объем текста на разных этапах обучения. Технология обучения видам информативного чтения. Две основные задачи, стоящие перед учителем: сформировать у учащихся основные умения чтения и тип правильной читательской деятельности на ИЯ. Упражнения на развитие языковой догадки и вычленение смысловой информации.</w:t>
            </w:r>
          </w:p>
          <w:p w:rsidR="00F315E4" w:rsidRDefault="00F315E4" w:rsidP="00F315E4">
            <w:pPr>
              <w:spacing w:after="0" w:line="240" w:lineRule="auto"/>
              <w:ind w:firstLine="709"/>
              <w:jc w:val="both"/>
              <w:rPr>
                <w:rFonts w:ascii="Times New Roman" w:hAnsi="Times New Roman" w:cs="Times New Roman"/>
                <w:color w:val="000000"/>
                <w:sz w:val="24"/>
                <w:szCs w:val="24"/>
              </w:rPr>
            </w:pPr>
            <w:r w:rsidRPr="003A0D7B">
              <w:rPr>
                <w:rFonts w:ascii="Times New Roman" w:hAnsi="Times New Roman" w:cs="Times New Roman"/>
                <w:color w:val="000000"/>
                <w:sz w:val="24"/>
                <w:szCs w:val="24"/>
              </w:rPr>
              <w:t>Урок иностранного языка в современной школе. Специфика взаимодействия учителя и ученика в процессе обучения.</w:t>
            </w:r>
          </w:p>
          <w:p w:rsidR="00F315E4" w:rsidRDefault="00F315E4" w:rsidP="00F315E4">
            <w:pPr>
              <w:spacing w:after="0" w:line="240" w:lineRule="auto"/>
              <w:ind w:firstLine="709"/>
              <w:jc w:val="both"/>
              <w:rPr>
                <w:rFonts w:ascii="Times New Roman" w:hAnsi="Times New Roman" w:cs="Times New Roman"/>
                <w:color w:val="000000"/>
                <w:sz w:val="24"/>
                <w:szCs w:val="24"/>
              </w:rPr>
            </w:pPr>
            <w:r w:rsidRPr="003A0D7B">
              <w:rPr>
                <w:rFonts w:ascii="Times New Roman" w:hAnsi="Times New Roman" w:cs="Times New Roman"/>
                <w:color w:val="000000"/>
                <w:sz w:val="24"/>
                <w:szCs w:val="24"/>
              </w:rPr>
              <w:t xml:space="preserve">Система упражнений при обучении иностранному языку; типология и последовательность упражнений. </w:t>
            </w:r>
            <w:r>
              <w:rPr>
                <w:rFonts w:ascii="Times New Roman" w:hAnsi="Times New Roman" w:cs="Times New Roman"/>
                <w:color w:val="000000"/>
                <w:sz w:val="24"/>
                <w:szCs w:val="24"/>
              </w:rPr>
              <w:t>Функции и формы контроля.</w:t>
            </w:r>
          </w:p>
          <w:p w:rsidR="00F315E4" w:rsidRPr="00E900B4" w:rsidRDefault="00F315E4" w:rsidP="00F315E4">
            <w:pPr>
              <w:spacing w:after="0" w:line="240" w:lineRule="auto"/>
              <w:ind w:firstLine="709"/>
              <w:jc w:val="both"/>
              <w:rPr>
                <w:rFonts w:ascii="Times New Roman" w:eastAsia="Times New Roman" w:hAnsi="Times New Roman" w:cs="Times New Roman"/>
                <w:sz w:val="24"/>
                <w:szCs w:val="24"/>
              </w:rPr>
            </w:pPr>
            <w:r w:rsidRPr="003A0D7B">
              <w:rPr>
                <w:rFonts w:ascii="Times New Roman" w:hAnsi="Times New Roman" w:cs="Times New Roman"/>
                <w:color w:val="000000"/>
                <w:sz w:val="24"/>
                <w:szCs w:val="24"/>
              </w:rPr>
              <w:t xml:space="preserve">Воспитательный потенциал предмета иностранный язык. </w:t>
            </w:r>
            <w:r>
              <w:rPr>
                <w:rFonts w:ascii="Times New Roman" w:hAnsi="Times New Roman" w:cs="Times New Roman"/>
                <w:color w:val="000000"/>
                <w:sz w:val="24"/>
                <w:szCs w:val="24"/>
              </w:rPr>
              <w:t>Внеклассные воспитательные мероприятия.</w:t>
            </w:r>
          </w:p>
        </w:tc>
      </w:tr>
      <w:tr w:rsidR="00B17513" w:rsidRPr="00E900B4" w:rsidTr="003349D6">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B17513" w:rsidRPr="00E900B4" w:rsidRDefault="00B17513" w:rsidP="00E900B4">
            <w:pPr>
              <w:spacing w:after="0" w:line="240" w:lineRule="auto"/>
              <w:jc w:val="center"/>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lastRenderedPageBreak/>
              <w:t>К.М.06.06.08 Лексика и грамматика стран изучаемого языка в историческом аспекте</w:t>
            </w:r>
          </w:p>
          <w:p w:rsidR="00657BB6" w:rsidRPr="00E900B4" w:rsidRDefault="00657BB6"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Словарный состав древнеанглийского языка</w:t>
            </w:r>
          </w:p>
          <w:p w:rsidR="00657BB6" w:rsidRPr="00E900B4" w:rsidRDefault="00657BB6"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Словарный состав любого языка, как известно, находится в состоянии непрерывного изменения. Эта подвижность и изменчивость его обусловлена тем, что язык, и в первую очередь, его словарный состав, непосредственно связан с производственной и общественной деятельностью людей. Словарный состав языка не является однородным. Ядром его является особая, относительно немногочисленная группа слов, которая называется основным словарным фондом. Основной словарный фонд состоит из слов, охватывающих основные, жизненно необходимые для человека понятия. Эти слова общенародны и общеупотребительны, нейтральны в стилистическом отношении и отличаются большой устойчивостью, создавая базу для образования в языке новых слов.  Словарный фонд отличается большой устойчивостью и дает языку базу для образования новых слов. Внутри основного словарного фонда древнеанглийского языка В.Д. </w:t>
            </w:r>
            <w:proofErr w:type="spellStart"/>
            <w:r w:rsidRPr="00E900B4">
              <w:rPr>
                <w:rFonts w:ascii="Times New Roman" w:eastAsia="Times New Roman" w:hAnsi="Times New Roman" w:cs="Times New Roman"/>
                <w:sz w:val="24"/>
                <w:szCs w:val="24"/>
              </w:rPr>
              <w:t>Аракин</w:t>
            </w:r>
            <w:proofErr w:type="spellEnd"/>
            <w:r w:rsidRPr="00E900B4">
              <w:rPr>
                <w:rFonts w:ascii="Times New Roman" w:eastAsia="Times New Roman" w:hAnsi="Times New Roman" w:cs="Times New Roman"/>
                <w:sz w:val="24"/>
                <w:szCs w:val="24"/>
              </w:rPr>
              <w:t xml:space="preserve"> выделяет так называемые исконные (т.е. не заимствованные) слова, а внутри них различает слои общеиндоевропейский, общегерманский и собственно английский.</w:t>
            </w:r>
          </w:p>
          <w:p w:rsidR="00657BB6" w:rsidRPr="00E900B4" w:rsidRDefault="00657BB6"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Развитие словаря в средне и новоанглийском периодах.</w:t>
            </w:r>
          </w:p>
          <w:p w:rsidR="00657BB6" w:rsidRPr="00E900B4" w:rsidRDefault="00657BB6"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Английская система падежей проявляла тенденцию к своему упрощению еще в древнеанглийский период. В средний период эта тенденция была усилена. Дальнейшему упрощению способствовала редукция безударных окончаний. Падежные окончания </w:t>
            </w:r>
            <w:proofErr w:type="spellStart"/>
            <w:r w:rsidRPr="00E900B4">
              <w:rPr>
                <w:rFonts w:ascii="Times New Roman" w:eastAsia="Times New Roman" w:hAnsi="Times New Roman" w:cs="Times New Roman"/>
                <w:i/>
                <w:iCs/>
                <w:sz w:val="24"/>
                <w:szCs w:val="24"/>
              </w:rPr>
              <w:t>a</w:t>
            </w:r>
            <w:proofErr w:type="spellEnd"/>
            <w:r w:rsidRPr="00E900B4">
              <w:rPr>
                <w:rFonts w:ascii="Times New Roman" w:eastAsia="Times New Roman" w:hAnsi="Times New Roman" w:cs="Times New Roman"/>
                <w:i/>
                <w:iCs/>
                <w:sz w:val="24"/>
                <w:szCs w:val="24"/>
              </w:rPr>
              <w:t xml:space="preserve">, </w:t>
            </w:r>
            <w:proofErr w:type="spellStart"/>
            <w:r w:rsidRPr="00E900B4">
              <w:rPr>
                <w:rFonts w:ascii="Times New Roman" w:eastAsia="Times New Roman" w:hAnsi="Times New Roman" w:cs="Times New Roman"/>
                <w:i/>
                <w:iCs/>
                <w:sz w:val="24"/>
                <w:szCs w:val="24"/>
              </w:rPr>
              <w:t>o</w:t>
            </w:r>
            <w:proofErr w:type="spellEnd"/>
            <w:r w:rsidRPr="00E900B4">
              <w:rPr>
                <w:rFonts w:ascii="Times New Roman" w:eastAsia="Times New Roman" w:hAnsi="Times New Roman" w:cs="Times New Roman"/>
                <w:i/>
                <w:iCs/>
                <w:sz w:val="24"/>
                <w:szCs w:val="24"/>
              </w:rPr>
              <w:t xml:space="preserve">, </w:t>
            </w:r>
            <w:proofErr w:type="spellStart"/>
            <w:r w:rsidRPr="00E900B4">
              <w:rPr>
                <w:rFonts w:ascii="Times New Roman" w:eastAsia="Times New Roman" w:hAnsi="Times New Roman" w:cs="Times New Roman"/>
                <w:i/>
                <w:iCs/>
                <w:sz w:val="24"/>
                <w:szCs w:val="24"/>
              </w:rPr>
              <w:t>u</w:t>
            </w:r>
            <w:proofErr w:type="spellEnd"/>
            <w:r w:rsidRPr="00E900B4">
              <w:rPr>
                <w:rFonts w:ascii="Times New Roman" w:eastAsia="Times New Roman" w:hAnsi="Times New Roman" w:cs="Times New Roman"/>
                <w:i/>
                <w:iCs/>
                <w:sz w:val="24"/>
                <w:szCs w:val="24"/>
              </w:rPr>
              <w:t xml:space="preserve">, </w:t>
            </w:r>
            <w:proofErr w:type="spellStart"/>
            <w:r w:rsidRPr="00E900B4">
              <w:rPr>
                <w:rFonts w:ascii="Times New Roman" w:eastAsia="Times New Roman" w:hAnsi="Times New Roman" w:cs="Times New Roman"/>
                <w:i/>
                <w:iCs/>
                <w:sz w:val="24"/>
                <w:szCs w:val="24"/>
              </w:rPr>
              <w:t>e</w:t>
            </w:r>
            <w:proofErr w:type="spellEnd"/>
            <w:r w:rsidRPr="00E900B4">
              <w:rPr>
                <w:rFonts w:ascii="Times New Roman" w:eastAsia="Times New Roman" w:hAnsi="Times New Roman" w:cs="Times New Roman"/>
                <w:i/>
                <w:iCs/>
                <w:sz w:val="24"/>
                <w:szCs w:val="24"/>
              </w:rPr>
              <w:t xml:space="preserve">, </w:t>
            </w:r>
            <w:r w:rsidRPr="00E900B4">
              <w:rPr>
                <w:rFonts w:ascii="Times New Roman" w:eastAsia="Times New Roman" w:hAnsi="Times New Roman" w:cs="Times New Roman"/>
                <w:sz w:val="24"/>
                <w:szCs w:val="24"/>
              </w:rPr>
              <w:t xml:space="preserve">а также </w:t>
            </w:r>
            <w:proofErr w:type="spellStart"/>
            <w:r w:rsidRPr="00E900B4">
              <w:rPr>
                <w:rFonts w:ascii="Times New Roman" w:eastAsia="Times New Roman" w:hAnsi="Times New Roman" w:cs="Times New Roman"/>
                <w:i/>
                <w:iCs/>
                <w:sz w:val="24"/>
                <w:szCs w:val="24"/>
              </w:rPr>
              <w:t>an</w:t>
            </w:r>
            <w:proofErr w:type="spellEnd"/>
            <w:r w:rsidRPr="00E900B4">
              <w:rPr>
                <w:rFonts w:ascii="Times New Roman" w:eastAsia="Times New Roman" w:hAnsi="Times New Roman" w:cs="Times New Roman"/>
                <w:i/>
                <w:iCs/>
                <w:sz w:val="24"/>
                <w:szCs w:val="24"/>
              </w:rPr>
              <w:t xml:space="preserve">, </w:t>
            </w:r>
            <w:proofErr w:type="spellStart"/>
            <w:r w:rsidRPr="00E900B4">
              <w:rPr>
                <w:rFonts w:ascii="Times New Roman" w:eastAsia="Times New Roman" w:hAnsi="Times New Roman" w:cs="Times New Roman"/>
                <w:i/>
                <w:iCs/>
                <w:sz w:val="24"/>
                <w:szCs w:val="24"/>
              </w:rPr>
              <w:t>um</w:t>
            </w:r>
            <w:proofErr w:type="spellEnd"/>
            <w:r w:rsidRPr="00E900B4">
              <w:rPr>
                <w:rFonts w:ascii="Times New Roman" w:eastAsia="Times New Roman" w:hAnsi="Times New Roman" w:cs="Times New Roman"/>
                <w:sz w:val="24"/>
                <w:szCs w:val="24"/>
              </w:rPr>
              <w:t xml:space="preserve"> были редуцированы, соответственно до форм </w:t>
            </w:r>
            <w:proofErr w:type="spellStart"/>
            <w:r w:rsidRPr="00E900B4">
              <w:rPr>
                <w:rFonts w:ascii="Times New Roman" w:eastAsia="Times New Roman" w:hAnsi="Times New Roman" w:cs="Times New Roman"/>
                <w:i/>
                <w:iCs/>
                <w:sz w:val="24"/>
                <w:szCs w:val="24"/>
              </w:rPr>
              <w:t>e</w:t>
            </w:r>
            <w:proofErr w:type="spellEnd"/>
            <w:r w:rsidRPr="00E900B4">
              <w:rPr>
                <w:rFonts w:ascii="Times New Roman" w:eastAsia="Times New Roman" w:hAnsi="Times New Roman" w:cs="Times New Roman"/>
                <w:i/>
                <w:iCs/>
                <w:sz w:val="24"/>
                <w:szCs w:val="24"/>
              </w:rPr>
              <w:t xml:space="preserve"> [ə]</w:t>
            </w:r>
            <w:r w:rsidRPr="00E900B4">
              <w:rPr>
                <w:rFonts w:ascii="Times New Roman" w:eastAsia="Times New Roman" w:hAnsi="Times New Roman" w:cs="Times New Roman"/>
                <w:sz w:val="24"/>
                <w:szCs w:val="24"/>
              </w:rPr>
              <w:t xml:space="preserve"> и </w:t>
            </w:r>
            <w:proofErr w:type="spellStart"/>
            <w:r w:rsidRPr="00E900B4">
              <w:rPr>
                <w:rFonts w:ascii="Times New Roman" w:eastAsia="Times New Roman" w:hAnsi="Times New Roman" w:cs="Times New Roman"/>
                <w:i/>
                <w:iCs/>
                <w:sz w:val="24"/>
                <w:szCs w:val="24"/>
              </w:rPr>
              <w:t>en</w:t>
            </w:r>
            <w:proofErr w:type="spellEnd"/>
            <w:r w:rsidRPr="00E900B4">
              <w:rPr>
                <w:rFonts w:ascii="Times New Roman" w:eastAsia="Times New Roman" w:hAnsi="Times New Roman" w:cs="Times New Roman"/>
                <w:sz w:val="24"/>
                <w:szCs w:val="24"/>
              </w:rPr>
              <w:t xml:space="preserve"> и породили новые омонимичные формы. В свою очередь омонимия падежных окончаний обеспечила развитие существительного в следующих направлениях: 1. Унификации системы склонений существительных. 2. Постепенного перехода английского существительного к </w:t>
            </w:r>
            <w:proofErr w:type="spellStart"/>
            <w:r w:rsidRPr="00E900B4">
              <w:rPr>
                <w:rFonts w:ascii="Times New Roman" w:eastAsia="Times New Roman" w:hAnsi="Times New Roman" w:cs="Times New Roman"/>
                <w:sz w:val="24"/>
                <w:szCs w:val="24"/>
              </w:rPr>
              <w:t>двупадежной</w:t>
            </w:r>
            <w:proofErr w:type="spellEnd"/>
            <w:r w:rsidRPr="00E900B4">
              <w:rPr>
                <w:rFonts w:ascii="Times New Roman" w:eastAsia="Times New Roman" w:hAnsi="Times New Roman" w:cs="Times New Roman"/>
                <w:sz w:val="24"/>
                <w:szCs w:val="24"/>
              </w:rPr>
              <w:t xml:space="preserve"> системе склонения.3. Нейтрализации грамматической категории рода. Все три явления были связаны друг с другом и происходили одновременно.</w:t>
            </w:r>
          </w:p>
          <w:p w:rsidR="00657BB6" w:rsidRPr="00E900B4" w:rsidRDefault="00657BB6"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Пополнение словаря за счет внутренних ресурсов языка  в новоанглийском периоде. Пополнение словаря за счет заимствований  в </w:t>
            </w:r>
            <w:proofErr w:type="gramStart"/>
            <w:r w:rsidRPr="00E900B4">
              <w:rPr>
                <w:rFonts w:ascii="Times New Roman" w:eastAsia="Times New Roman" w:hAnsi="Times New Roman" w:cs="Times New Roman"/>
                <w:sz w:val="24"/>
                <w:szCs w:val="24"/>
              </w:rPr>
              <w:t>новоанглийском</w:t>
            </w:r>
            <w:proofErr w:type="gramEnd"/>
            <w:r w:rsidRPr="00E900B4">
              <w:rPr>
                <w:rFonts w:ascii="Times New Roman" w:eastAsia="Times New Roman" w:hAnsi="Times New Roman" w:cs="Times New Roman"/>
                <w:sz w:val="24"/>
                <w:szCs w:val="24"/>
              </w:rPr>
              <w:t xml:space="preserve"> период. </w:t>
            </w:r>
          </w:p>
          <w:p w:rsidR="00657BB6" w:rsidRPr="00E900B4" w:rsidRDefault="00657BB6"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Заимствования этого периода весьма многочисленны, т.к. с развитием капиталистических отношений начинается образование единого мирового рынка. Наибольшее значение имели заимствования из романских языков, голландского и русского языков. Заимствования из языков Азии и Африки немногочисленны и не имеют особого значения в пополнении словарного состава английского языка нового периода.</w:t>
            </w:r>
          </w:p>
          <w:p w:rsidR="00657BB6" w:rsidRPr="00E900B4" w:rsidRDefault="00657BB6"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Заимствования из латинского языка обязаны своим появлением расцвету науки и литературы в период Возрождения в 16 в. Многочисленные переводы с латинского способствовали активному внедрению латинских слов в английский язык. Таким образом, т.наз. третий слой латинских заимствований отложился в английском языке в 16-17 вв. не путем устного общения, а путем извлечения их из книг. Следует также отметить, что в этот период заимствовались в основном глаголы и прилагательные, в то время как заимствования др.-англ. периода составляют почти исключительно существительные.</w:t>
            </w:r>
          </w:p>
          <w:p w:rsidR="00657BB6" w:rsidRPr="00E900B4" w:rsidRDefault="00657BB6"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Грамматические категории глагола в древнеанглийском языке.</w:t>
            </w:r>
          </w:p>
          <w:p w:rsidR="00657BB6" w:rsidRPr="00E900B4" w:rsidRDefault="00657BB6"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lastRenderedPageBreak/>
              <w:t xml:space="preserve">Глагольная система древнеанглийского языка была представлена личными и неличными формами глагола, различие между которыми было более существенным, чем в настоящее время, поскольку неличные формы не только спрягались, но и склонялись, подобно именным частям речи. Система спряжения древнеанглийского глагола включала категории времени, наклонения, числа и лица. Все категории пользовались только синтетическими показателями — флексиями, </w:t>
            </w:r>
            <w:proofErr w:type="spellStart"/>
            <w:r w:rsidRPr="00E900B4">
              <w:rPr>
                <w:rFonts w:ascii="Times New Roman" w:eastAsia="Times New Roman" w:hAnsi="Times New Roman" w:cs="Times New Roman"/>
                <w:sz w:val="24"/>
                <w:szCs w:val="24"/>
              </w:rPr>
              <w:t>внутрекорневыми</w:t>
            </w:r>
            <w:proofErr w:type="spellEnd"/>
            <w:r w:rsidRPr="00E900B4">
              <w:rPr>
                <w:rFonts w:ascii="Times New Roman" w:eastAsia="Times New Roman" w:hAnsi="Times New Roman" w:cs="Times New Roman"/>
                <w:sz w:val="24"/>
                <w:szCs w:val="24"/>
              </w:rPr>
              <w:t xml:space="preserve"> чередованиями, суффиксами. Все глаголы древнеанглийского языка можно подразделить на группы в зависимости от грамматических средств, используемых при образовании их основ — чередование гласных в корне и суффиксация.</w:t>
            </w:r>
          </w:p>
          <w:p w:rsidR="00657BB6" w:rsidRPr="00E900B4" w:rsidRDefault="00657BB6"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Глагольная парадигма в среднеанглийском языке.</w:t>
            </w:r>
          </w:p>
          <w:p w:rsidR="00657BB6" w:rsidRPr="00E900B4" w:rsidRDefault="00657BB6"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Древнеанглийская морфологическая классификация глаголов претерпевает значительные изменения в XII–XV вв. Изменения в формах сильных глаголов в с.а. период заключаются в следующем: – ослабление неударных гласных (безударный вокализм) до слабого -е [ə] отразилась на окончаниях инфинитива и множественного числа прошедшего времени;– префикс ʒe- в P II исчезает, он встречается лишь в изолированных формах; – в глаголах IV и V классов форма единственного прошедшего начинает проникать во множественное прошедшее, </w:t>
            </w:r>
            <w:proofErr w:type="spellStart"/>
            <w:r w:rsidRPr="00E900B4">
              <w:rPr>
                <w:rFonts w:ascii="Times New Roman" w:eastAsia="Times New Roman" w:hAnsi="Times New Roman" w:cs="Times New Roman"/>
                <w:sz w:val="24"/>
                <w:szCs w:val="24"/>
              </w:rPr>
              <w:t>подготовливая</w:t>
            </w:r>
            <w:proofErr w:type="spellEnd"/>
            <w:r w:rsidRPr="00E900B4">
              <w:rPr>
                <w:rFonts w:ascii="Times New Roman" w:eastAsia="Times New Roman" w:hAnsi="Times New Roman" w:cs="Times New Roman"/>
                <w:sz w:val="24"/>
                <w:szCs w:val="24"/>
              </w:rPr>
              <w:t xml:space="preserve"> сведение 4-х основных форм спряжения к трем характерным для новоанглийского периода; – наблюдается переход глаголов из одного класса в другой в связи с общностью гласных в инфинитиве и в формах прошедшего времени. В связи с безударным вокализмом </w:t>
            </w:r>
            <w:r w:rsidRPr="00E900B4">
              <w:rPr>
                <w:rFonts w:ascii="Times New Roman" w:eastAsia="Times New Roman" w:hAnsi="Times New Roman" w:cs="Times New Roman"/>
                <w:i/>
                <w:iCs/>
                <w:sz w:val="24"/>
                <w:szCs w:val="24"/>
              </w:rPr>
              <w:t>слабые </w:t>
            </w:r>
            <w:r w:rsidRPr="00E900B4">
              <w:rPr>
                <w:rFonts w:ascii="Times New Roman" w:eastAsia="Times New Roman" w:hAnsi="Times New Roman" w:cs="Times New Roman"/>
                <w:sz w:val="24"/>
                <w:szCs w:val="24"/>
              </w:rPr>
              <w:t>глаголы в среднеанглийский период теряют различие I и II классов.  Взамен разрушающейся парадигме окончаний в системе английского глагола возникают </w:t>
            </w:r>
            <w:r w:rsidRPr="00E900B4">
              <w:rPr>
                <w:rFonts w:ascii="Times New Roman" w:eastAsia="Times New Roman" w:hAnsi="Times New Roman" w:cs="Times New Roman"/>
                <w:i/>
                <w:iCs/>
                <w:sz w:val="24"/>
                <w:szCs w:val="24"/>
              </w:rPr>
              <w:t>аналитические формы </w:t>
            </w:r>
            <w:r w:rsidRPr="00E900B4">
              <w:rPr>
                <w:rFonts w:ascii="Times New Roman" w:eastAsia="Times New Roman" w:hAnsi="Times New Roman" w:cs="Times New Roman"/>
                <w:sz w:val="24"/>
                <w:szCs w:val="24"/>
              </w:rPr>
              <w:t xml:space="preserve">в среднеанглийский период. </w:t>
            </w:r>
          </w:p>
          <w:p w:rsidR="00657BB6" w:rsidRPr="00E900B4" w:rsidRDefault="00657BB6"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Способы выражения синтаксической связи  в древнеанглийском языке.</w:t>
            </w:r>
          </w:p>
          <w:p w:rsidR="00657BB6" w:rsidRPr="00E900B4" w:rsidRDefault="00657BB6"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Английский язык древнего периода был языком преимущественно синтетическим. Это означает, что морфологические оформители были настолько широко представлены в этот период, что давали возмож</w:t>
            </w:r>
            <w:r w:rsidRPr="00E900B4">
              <w:rPr>
                <w:rFonts w:ascii="Times New Roman" w:eastAsia="Times New Roman" w:hAnsi="Times New Roman" w:cs="Times New Roman"/>
                <w:sz w:val="24"/>
                <w:szCs w:val="24"/>
              </w:rPr>
              <w:softHyphen/>
              <w:t>ность по самой форме слова определить отношение данного слова к другим словам в предложении. Поэтому порядок слов в предложении как грамматический признак, указывающий на связи членов предло</w:t>
            </w:r>
            <w:r w:rsidRPr="00E900B4">
              <w:rPr>
                <w:rFonts w:ascii="Times New Roman" w:eastAsia="Times New Roman" w:hAnsi="Times New Roman" w:cs="Times New Roman"/>
                <w:sz w:val="24"/>
                <w:szCs w:val="24"/>
              </w:rPr>
              <w:softHyphen/>
              <w:t>жения между собой, не имел в этот период решающего значения; эта особенность была причиной относительно свободного порядка, т.е. такого порядка, когда данный член предложения, например подлежа</w:t>
            </w:r>
            <w:r w:rsidRPr="00E900B4">
              <w:rPr>
                <w:rFonts w:ascii="Times New Roman" w:eastAsia="Times New Roman" w:hAnsi="Times New Roman" w:cs="Times New Roman"/>
                <w:sz w:val="24"/>
                <w:szCs w:val="24"/>
              </w:rPr>
              <w:softHyphen/>
              <w:t xml:space="preserve">щее, может стоять на первом месте, на втором, на последнем месте, и его синтаксическая функция от этого не изменяется. Др.-англ. предложение могло быть бесподлежащным и неопределенно-личным, которое строилось с помощью местоимения </w:t>
            </w:r>
            <w:proofErr w:type="spellStart"/>
            <w:r w:rsidRPr="00E900B4">
              <w:rPr>
                <w:rFonts w:ascii="Times New Roman" w:eastAsia="Times New Roman" w:hAnsi="Times New Roman" w:cs="Times New Roman"/>
                <w:sz w:val="24"/>
                <w:szCs w:val="24"/>
              </w:rPr>
              <w:t>man</w:t>
            </w:r>
            <w:proofErr w:type="spellEnd"/>
            <w:r w:rsidRPr="00E900B4">
              <w:rPr>
                <w:rFonts w:ascii="Times New Roman" w:eastAsia="Times New Roman" w:hAnsi="Times New Roman" w:cs="Times New Roman"/>
                <w:sz w:val="24"/>
                <w:szCs w:val="24"/>
              </w:rPr>
              <w:t xml:space="preserve">. Роль предлогов в этот период сводится в основном к уточнению значений падежных отношений. Наряду со сложносочиненными предложениями, имеется довольно развитая система подчинения; встречаются подчиненные предложения различных типов. Важной характеристикой др.-англ. предложения является то, что в отрицательной форме оно обладало </w:t>
            </w:r>
            <w:proofErr w:type="spellStart"/>
            <w:r w:rsidRPr="00E900B4">
              <w:rPr>
                <w:rFonts w:ascii="Times New Roman" w:eastAsia="Times New Roman" w:hAnsi="Times New Roman" w:cs="Times New Roman"/>
                <w:sz w:val="24"/>
                <w:szCs w:val="24"/>
              </w:rPr>
              <w:t>полинегативностью</w:t>
            </w:r>
            <w:proofErr w:type="spellEnd"/>
            <w:r w:rsidRPr="00E900B4">
              <w:rPr>
                <w:rFonts w:ascii="Times New Roman" w:eastAsia="Times New Roman" w:hAnsi="Times New Roman" w:cs="Times New Roman"/>
                <w:sz w:val="24"/>
                <w:szCs w:val="24"/>
              </w:rPr>
              <w:t>, т.е. показатель отрицания мог выступать перед несколькими членами предложения.</w:t>
            </w:r>
          </w:p>
          <w:p w:rsidR="00657BB6" w:rsidRPr="00E900B4" w:rsidRDefault="00657BB6"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Способы выражения синтаксической связи  в среднеанглийском периоде.</w:t>
            </w:r>
          </w:p>
          <w:p w:rsidR="00657BB6" w:rsidRPr="00E900B4" w:rsidRDefault="00657BB6"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В среднеанглийском языке появляется тенденция к установлению более твердого порядка слов в предложении, чем в древнеанглийском языке. Эта тенденция связана с разрушением флексий и установлением омонимии падежных окончаний. Связь между словами стала передаваться с помощью аналитических средств, а именно, с помощью порядка слов и предлогов. При твердом порядке слов подлежащее, выраженное существительным в общем падеже, помещалось в начале предложения перед сказуемым, а прямое дополнение, выраженное тем же общим падежом существительного, после сказуемого, т.е. определенный порядок членов предложения становится грамматическим средством выражения подлежащего и прямого дополнения. Но все же возможна некоторая свобода расположения членов предложения. Так, сохраняется обратный порядок слов после обстоятельств времени и места. Большие изменения произошли в </w:t>
            </w:r>
            <w:r w:rsidRPr="00E900B4">
              <w:rPr>
                <w:rFonts w:ascii="Times New Roman" w:eastAsia="Times New Roman" w:hAnsi="Times New Roman" w:cs="Times New Roman"/>
                <w:sz w:val="24"/>
                <w:szCs w:val="24"/>
              </w:rPr>
              <w:lastRenderedPageBreak/>
              <w:t>отрицательных предложениях. Возможны еще случаи употребления двойного отрицания.</w:t>
            </w:r>
          </w:p>
          <w:p w:rsidR="00657BB6" w:rsidRPr="00E900B4" w:rsidRDefault="00657BB6"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Изменения в новоанглийском синтаксисе.</w:t>
            </w:r>
          </w:p>
          <w:p w:rsidR="00123683" w:rsidRPr="00E900B4" w:rsidRDefault="00657BB6"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 В области синтаксического строя в новоанглийский период произошли значительные изменения. Часть этих изменений находится в тесной связи с развитием морфологического строя. Так, почти полное исчезновение согласования связано с превращением прилагательных в неизменяемую часть речи, а также значительным сокращением числа личных окончаний в глаголе. Сфера применения управления также сузилась в новоанглийский период. Сохранилось только управление формами объектного падежа личных местоимений, вопросительного местоимения </w:t>
            </w:r>
            <w:proofErr w:type="spellStart"/>
            <w:r w:rsidRPr="00E900B4">
              <w:rPr>
                <w:rFonts w:ascii="Times New Roman" w:eastAsia="Times New Roman" w:hAnsi="Times New Roman" w:cs="Times New Roman"/>
                <w:sz w:val="24"/>
                <w:szCs w:val="24"/>
              </w:rPr>
              <w:t>who</w:t>
            </w:r>
            <w:proofErr w:type="spellEnd"/>
            <w:r w:rsidRPr="00E900B4">
              <w:rPr>
                <w:rFonts w:ascii="Times New Roman" w:eastAsia="Times New Roman" w:hAnsi="Times New Roman" w:cs="Times New Roman"/>
                <w:sz w:val="24"/>
                <w:szCs w:val="24"/>
              </w:rPr>
              <w:t xml:space="preserve"> и относительного местоимения </w:t>
            </w:r>
            <w:proofErr w:type="spellStart"/>
            <w:r w:rsidRPr="00E900B4">
              <w:rPr>
                <w:rFonts w:ascii="Times New Roman" w:eastAsia="Times New Roman" w:hAnsi="Times New Roman" w:cs="Times New Roman"/>
                <w:sz w:val="24"/>
                <w:szCs w:val="24"/>
              </w:rPr>
              <w:t>who</w:t>
            </w:r>
            <w:proofErr w:type="spellEnd"/>
            <w:r w:rsidRPr="00E900B4">
              <w:rPr>
                <w:rFonts w:ascii="Times New Roman" w:eastAsia="Times New Roman" w:hAnsi="Times New Roman" w:cs="Times New Roman"/>
                <w:sz w:val="24"/>
                <w:szCs w:val="24"/>
              </w:rPr>
              <w:t xml:space="preserve"> в функции прямого и косвенного дополнения. Роль примыкания как средства выражения синтаксических связей заметно возрастает в новоанглийский период за счет согласования. Замыкание между артиклем или предлогом и существительным стало в новоанглийском языке распространенным средством характеристики определительной функции слова. В новоанглийском окончательно устанавливаются строгие правила употребления отрицания. Кроме того, наметившаяся в среднеанглийском периоде тенденция к выработке устойчивого порядка слов в предложении получает свое дальнейшее развитие в период становления национальной нормы английского языка. </w:t>
            </w:r>
          </w:p>
        </w:tc>
      </w:tr>
      <w:tr w:rsidR="00B17513" w:rsidRPr="00E900B4" w:rsidTr="003349D6">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B17513" w:rsidRPr="00E900B4" w:rsidRDefault="00B17513" w:rsidP="00E900B4">
            <w:pPr>
              <w:spacing w:after="0" w:line="240" w:lineRule="auto"/>
              <w:jc w:val="center"/>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lastRenderedPageBreak/>
              <w:t>К.М.06.06.09 Современная литература стран изучаемого языка</w:t>
            </w:r>
          </w:p>
          <w:p w:rsidR="00657BB6" w:rsidRPr="00E900B4" w:rsidRDefault="00657BB6"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Тема № 1. </w:t>
            </w:r>
          </w:p>
          <w:p w:rsidR="00657BB6" w:rsidRPr="00E900B4" w:rsidRDefault="00657BB6"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1. Социально-исторические и </w:t>
            </w:r>
            <w:proofErr w:type="spellStart"/>
            <w:r w:rsidRPr="00E900B4">
              <w:rPr>
                <w:rFonts w:ascii="Times New Roman" w:eastAsia="Times New Roman" w:hAnsi="Times New Roman" w:cs="Times New Roman"/>
                <w:sz w:val="24"/>
                <w:szCs w:val="24"/>
              </w:rPr>
              <w:t>внутрилитературные</w:t>
            </w:r>
            <w:proofErr w:type="spellEnd"/>
            <w:r w:rsidRPr="00E900B4">
              <w:rPr>
                <w:rFonts w:ascii="Times New Roman" w:eastAsia="Times New Roman" w:hAnsi="Times New Roman" w:cs="Times New Roman"/>
                <w:sz w:val="24"/>
                <w:szCs w:val="24"/>
              </w:rPr>
              <w:t xml:space="preserve"> причины появления постмодернизма. 2. Постмодернизм как выражение духа времени в искусстве, социологии, философии, экономике, моде. Постмодернизм как поиски нового универсального художественного языка, сближающего различные литературные направления. 3. Сближение художественного творчества и теории (критики) литературы и искусства, философии. 4. Кризисный характер постмодернистского сознания. Разрыв постмодернизма с буржуазно-рационалистической традицией европейской культуры.</w:t>
            </w:r>
          </w:p>
          <w:p w:rsidR="00657BB6" w:rsidRPr="00E900B4" w:rsidRDefault="00657BB6"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Тема № 2. </w:t>
            </w:r>
          </w:p>
          <w:p w:rsidR="00657BB6" w:rsidRPr="00E900B4" w:rsidRDefault="00657BB6"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1. Глобальная ревизия традиционных стереотипов наивного читателя. 2. Реализм и постмодернизм. 3. Разрушение </w:t>
            </w:r>
            <w:proofErr w:type="spellStart"/>
            <w:r w:rsidRPr="00E900B4">
              <w:rPr>
                <w:rFonts w:ascii="Times New Roman" w:eastAsia="Times New Roman" w:hAnsi="Times New Roman" w:cs="Times New Roman"/>
                <w:sz w:val="24"/>
                <w:szCs w:val="24"/>
              </w:rPr>
              <w:t>неомифологической</w:t>
            </w:r>
            <w:proofErr w:type="spellEnd"/>
            <w:r w:rsidRPr="00E900B4">
              <w:rPr>
                <w:rFonts w:ascii="Times New Roman" w:eastAsia="Times New Roman" w:hAnsi="Times New Roman" w:cs="Times New Roman"/>
                <w:sz w:val="24"/>
                <w:szCs w:val="24"/>
              </w:rPr>
              <w:t xml:space="preserve"> модернистской оппозиции между текстом и реальностью. Понимание текста как реальности. 4. "Мир как хаос", "мир как текст", "сознание как текст", "кризис авторитетов", </w:t>
            </w:r>
            <w:proofErr w:type="spellStart"/>
            <w:r w:rsidRPr="00E900B4">
              <w:rPr>
                <w:rFonts w:ascii="Times New Roman" w:eastAsia="Times New Roman" w:hAnsi="Times New Roman" w:cs="Times New Roman"/>
                <w:sz w:val="24"/>
                <w:szCs w:val="24"/>
              </w:rPr>
              <w:t>пастиш</w:t>
            </w:r>
            <w:proofErr w:type="spellEnd"/>
            <w:r w:rsidRPr="00E900B4">
              <w:rPr>
                <w:rFonts w:ascii="Times New Roman" w:eastAsia="Times New Roman" w:hAnsi="Times New Roman" w:cs="Times New Roman"/>
                <w:sz w:val="24"/>
                <w:szCs w:val="24"/>
              </w:rPr>
              <w:t xml:space="preserve"> (вместо пародии), </w:t>
            </w:r>
            <w:proofErr w:type="spellStart"/>
            <w:r w:rsidRPr="00E900B4">
              <w:rPr>
                <w:rFonts w:ascii="Times New Roman" w:eastAsia="Times New Roman" w:hAnsi="Times New Roman" w:cs="Times New Roman"/>
                <w:sz w:val="24"/>
                <w:szCs w:val="24"/>
              </w:rPr>
              <w:t>авотрская</w:t>
            </w:r>
            <w:proofErr w:type="spellEnd"/>
            <w:r w:rsidRPr="00E900B4">
              <w:rPr>
                <w:rFonts w:ascii="Times New Roman" w:eastAsia="Times New Roman" w:hAnsi="Times New Roman" w:cs="Times New Roman"/>
                <w:sz w:val="24"/>
                <w:szCs w:val="24"/>
              </w:rPr>
              <w:t xml:space="preserve"> маска, гипертекст (вместо </w:t>
            </w:r>
            <w:proofErr w:type="spellStart"/>
            <w:r w:rsidRPr="00E900B4">
              <w:rPr>
                <w:rFonts w:ascii="Times New Roman" w:eastAsia="Times New Roman" w:hAnsi="Times New Roman" w:cs="Times New Roman"/>
                <w:sz w:val="24"/>
                <w:szCs w:val="24"/>
              </w:rPr>
              <w:t>интертекста</w:t>
            </w:r>
            <w:proofErr w:type="spellEnd"/>
            <w:r w:rsidRPr="00E900B4">
              <w:rPr>
                <w:rFonts w:ascii="Times New Roman" w:eastAsia="Times New Roman" w:hAnsi="Times New Roman" w:cs="Times New Roman"/>
                <w:sz w:val="24"/>
                <w:szCs w:val="24"/>
              </w:rPr>
              <w:t>), цитата- коллаж (вместо реминисценции). 5. Основные художественные приемы постмодернизма на формальном уровне текста.</w:t>
            </w:r>
          </w:p>
          <w:p w:rsidR="00657BB6" w:rsidRPr="00E900B4" w:rsidRDefault="00657BB6"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Тема № 3. </w:t>
            </w:r>
          </w:p>
          <w:p w:rsidR="00657BB6" w:rsidRPr="00E900B4" w:rsidRDefault="00657BB6"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1. Жанр сатирической комедии нравов и положений в романе "Академический обмен". 2. Влияние неореализма и </w:t>
            </w:r>
            <w:proofErr w:type="spellStart"/>
            <w:r w:rsidRPr="00E900B4">
              <w:rPr>
                <w:rFonts w:ascii="Times New Roman" w:eastAsia="Times New Roman" w:hAnsi="Times New Roman" w:cs="Times New Roman"/>
                <w:sz w:val="24"/>
                <w:szCs w:val="24"/>
              </w:rPr>
              <w:t>антимодернизма</w:t>
            </w:r>
            <w:proofErr w:type="spellEnd"/>
            <w:r w:rsidRPr="00E900B4">
              <w:rPr>
                <w:rFonts w:ascii="Times New Roman" w:eastAsia="Times New Roman" w:hAnsi="Times New Roman" w:cs="Times New Roman"/>
                <w:sz w:val="24"/>
                <w:szCs w:val="24"/>
              </w:rPr>
              <w:t xml:space="preserve"> 1950-х годов. 3. </w:t>
            </w:r>
            <w:proofErr w:type="spellStart"/>
            <w:r w:rsidRPr="00E900B4">
              <w:rPr>
                <w:rFonts w:ascii="Times New Roman" w:eastAsia="Times New Roman" w:hAnsi="Times New Roman" w:cs="Times New Roman"/>
                <w:sz w:val="24"/>
                <w:szCs w:val="24"/>
              </w:rPr>
              <w:t>Интертекстуальность</w:t>
            </w:r>
            <w:proofErr w:type="spellEnd"/>
            <w:r w:rsidRPr="00E900B4">
              <w:rPr>
                <w:rFonts w:ascii="Times New Roman" w:eastAsia="Times New Roman" w:hAnsi="Times New Roman" w:cs="Times New Roman"/>
                <w:sz w:val="24"/>
                <w:szCs w:val="24"/>
              </w:rPr>
              <w:t xml:space="preserve"> романа. 4. Монтаж газетных вырезок. Использование приемов киносценария в "Академическом обмене". Ирония и пародия в "Академическом обмене</w:t>
            </w:r>
          </w:p>
          <w:p w:rsidR="00657BB6" w:rsidRPr="00E900B4" w:rsidRDefault="00657BB6"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Тема № 4. </w:t>
            </w:r>
          </w:p>
          <w:p w:rsidR="00657BB6" w:rsidRPr="00E900B4" w:rsidRDefault="00657BB6"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1. "Черный принц" </w:t>
            </w:r>
            <w:proofErr w:type="spellStart"/>
            <w:r w:rsidRPr="00E900B4">
              <w:rPr>
                <w:rFonts w:ascii="Times New Roman" w:eastAsia="Times New Roman" w:hAnsi="Times New Roman" w:cs="Times New Roman"/>
                <w:sz w:val="24"/>
                <w:szCs w:val="24"/>
              </w:rPr>
              <w:t>А.Мердок</w:t>
            </w:r>
            <w:proofErr w:type="spellEnd"/>
            <w:r w:rsidRPr="00E900B4">
              <w:rPr>
                <w:rFonts w:ascii="Times New Roman" w:eastAsia="Times New Roman" w:hAnsi="Times New Roman" w:cs="Times New Roman"/>
                <w:sz w:val="24"/>
                <w:szCs w:val="24"/>
              </w:rPr>
              <w:t xml:space="preserve"> как </w:t>
            </w:r>
            <w:proofErr w:type="spellStart"/>
            <w:r w:rsidRPr="00E900B4">
              <w:rPr>
                <w:rFonts w:ascii="Times New Roman" w:eastAsia="Times New Roman" w:hAnsi="Times New Roman" w:cs="Times New Roman"/>
                <w:sz w:val="24"/>
                <w:szCs w:val="24"/>
              </w:rPr>
              <w:t>метароман</w:t>
            </w:r>
            <w:proofErr w:type="spellEnd"/>
            <w:r w:rsidRPr="00E900B4">
              <w:rPr>
                <w:rFonts w:ascii="Times New Roman" w:eastAsia="Times New Roman" w:hAnsi="Times New Roman" w:cs="Times New Roman"/>
                <w:sz w:val="24"/>
                <w:szCs w:val="24"/>
              </w:rPr>
              <w:t xml:space="preserve">. </w:t>
            </w:r>
            <w:proofErr w:type="spellStart"/>
            <w:r w:rsidRPr="00E900B4">
              <w:rPr>
                <w:rFonts w:ascii="Times New Roman" w:eastAsia="Times New Roman" w:hAnsi="Times New Roman" w:cs="Times New Roman"/>
                <w:sz w:val="24"/>
                <w:szCs w:val="24"/>
              </w:rPr>
              <w:t>Интертекстуальная</w:t>
            </w:r>
            <w:proofErr w:type="spellEnd"/>
            <w:r w:rsidRPr="00E900B4">
              <w:rPr>
                <w:rFonts w:ascii="Times New Roman" w:eastAsia="Times New Roman" w:hAnsi="Times New Roman" w:cs="Times New Roman"/>
                <w:sz w:val="24"/>
                <w:szCs w:val="24"/>
              </w:rPr>
              <w:t xml:space="preserve"> связь "</w:t>
            </w:r>
            <w:proofErr w:type="spellStart"/>
            <w:r w:rsidRPr="00E900B4">
              <w:rPr>
                <w:rFonts w:ascii="Times New Roman" w:eastAsia="Times New Roman" w:hAnsi="Times New Roman" w:cs="Times New Roman"/>
                <w:sz w:val="24"/>
                <w:szCs w:val="24"/>
              </w:rPr>
              <w:t>Черногопринца</w:t>
            </w:r>
            <w:proofErr w:type="spellEnd"/>
            <w:r w:rsidRPr="00E900B4">
              <w:rPr>
                <w:rFonts w:ascii="Times New Roman" w:eastAsia="Times New Roman" w:hAnsi="Times New Roman" w:cs="Times New Roman"/>
                <w:sz w:val="24"/>
                <w:szCs w:val="24"/>
              </w:rPr>
              <w:t xml:space="preserve">" с "Лолитой" В.Набокова, с "Гамлетом" Шекспира. 2. Образ Гамлета и его роль в раскрытии авторского замысла. 3. Концепция любви в романе. Любовь как черный эрос и как возвышающее </w:t>
            </w:r>
            <w:proofErr w:type="spellStart"/>
            <w:r w:rsidRPr="00E900B4">
              <w:rPr>
                <w:rFonts w:ascii="Times New Roman" w:eastAsia="Times New Roman" w:hAnsi="Times New Roman" w:cs="Times New Roman"/>
                <w:sz w:val="24"/>
                <w:szCs w:val="24"/>
              </w:rPr>
              <w:t>начало.Бредли</w:t>
            </w:r>
            <w:proofErr w:type="spellEnd"/>
            <w:r w:rsidRPr="00E900B4">
              <w:rPr>
                <w:rFonts w:ascii="Times New Roman" w:eastAsia="Times New Roman" w:hAnsi="Times New Roman" w:cs="Times New Roman"/>
                <w:sz w:val="24"/>
                <w:szCs w:val="24"/>
              </w:rPr>
              <w:t xml:space="preserve"> Пирсон - Джулиан Баффин (</w:t>
            </w:r>
            <w:proofErr w:type="spellStart"/>
            <w:r w:rsidRPr="00E900B4">
              <w:rPr>
                <w:rFonts w:ascii="Times New Roman" w:eastAsia="Times New Roman" w:hAnsi="Times New Roman" w:cs="Times New Roman"/>
                <w:sz w:val="24"/>
                <w:szCs w:val="24"/>
              </w:rPr>
              <w:t>Гумберт</w:t>
            </w:r>
            <w:proofErr w:type="spellEnd"/>
            <w:r w:rsidRPr="00E900B4">
              <w:rPr>
                <w:rFonts w:ascii="Times New Roman" w:eastAsia="Times New Roman" w:hAnsi="Times New Roman" w:cs="Times New Roman"/>
                <w:sz w:val="24"/>
                <w:szCs w:val="24"/>
              </w:rPr>
              <w:t xml:space="preserve"> </w:t>
            </w:r>
            <w:proofErr w:type="spellStart"/>
            <w:r w:rsidRPr="00E900B4">
              <w:rPr>
                <w:rFonts w:ascii="Times New Roman" w:eastAsia="Times New Roman" w:hAnsi="Times New Roman" w:cs="Times New Roman"/>
                <w:sz w:val="24"/>
                <w:szCs w:val="24"/>
              </w:rPr>
              <w:t>Гумберт</w:t>
            </w:r>
            <w:proofErr w:type="spellEnd"/>
            <w:r w:rsidRPr="00E900B4">
              <w:rPr>
                <w:rFonts w:ascii="Times New Roman" w:eastAsia="Times New Roman" w:hAnsi="Times New Roman" w:cs="Times New Roman"/>
                <w:sz w:val="24"/>
                <w:szCs w:val="24"/>
              </w:rPr>
              <w:t xml:space="preserve"> - Лолита). 4.</w:t>
            </w:r>
            <w:r w:rsidR="00E3208E" w:rsidRPr="00E900B4">
              <w:rPr>
                <w:rFonts w:ascii="Times New Roman" w:eastAsia="Times New Roman" w:hAnsi="Times New Roman" w:cs="Times New Roman"/>
                <w:sz w:val="24"/>
                <w:szCs w:val="24"/>
              </w:rPr>
              <w:t xml:space="preserve"> </w:t>
            </w:r>
            <w:proofErr w:type="spellStart"/>
            <w:r w:rsidR="00E3208E" w:rsidRPr="00E900B4">
              <w:rPr>
                <w:rFonts w:ascii="Times New Roman" w:eastAsia="Times New Roman" w:hAnsi="Times New Roman" w:cs="Times New Roman"/>
                <w:sz w:val="24"/>
                <w:szCs w:val="24"/>
              </w:rPr>
              <w:t>Осложненность</w:t>
            </w:r>
            <w:proofErr w:type="spellEnd"/>
            <w:r w:rsidR="00E3208E" w:rsidRPr="00E900B4">
              <w:rPr>
                <w:rFonts w:ascii="Times New Roman" w:eastAsia="Times New Roman" w:hAnsi="Times New Roman" w:cs="Times New Roman"/>
                <w:sz w:val="24"/>
                <w:szCs w:val="24"/>
              </w:rPr>
              <w:t xml:space="preserve"> жанровой природы </w:t>
            </w:r>
            <w:r w:rsidRPr="00E900B4">
              <w:rPr>
                <w:rFonts w:ascii="Times New Roman" w:eastAsia="Times New Roman" w:hAnsi="Times New Roman" w:cs="Times New Roman"/>
                <w:sz w:val="24"/>
                <w:szCs w:val="24"/>
              </w:rPr>
              <w:t xml:space="preserve">романа - соединение детективного, "готического", философского 'и психологического романа. Аллегоричность фабулы и реалистичность изображения.5. Форма "романа в романе". Сложные отношения реального автора, автора- повествователя в романе. Роль предисловия </w:t>
            </w:r>
            <w:proofErr w:type="spellStart"/>
            <w:r w:rsidRPr="00E900B4">
              <w:rPr>
                <w:rFonts w:ascii="Times New Roman" w:eastAsia="Times New Roman" w:hAnsi="Times New Roman" w:cs="Times New Roman"/>
                <w:sz w:val="24"/>
                <w:szCs w:val="24"/>
              </w:rPr>
              <w:t>Локсия</w:t>
            </w:r>
            <w:proofErr w:type="spellEnd"/>
            <w:r w:rsidRPr="00E900B4">
              <w:rPr>
                <w:rFonts w:ascii="Times New Roman" w:eastAsia="Times New Roman" w:hAnsi="Times New Roman" w:cs="Times New Roman"/>
                <w:sz w:val="24"/>
                <w:szCs w:val="24"/>
              </w:rPr>
              <w:t xml:space="preserve"> и послесловий всех действующих лиц романа. Элементы игры и </w:t>
            </w:r>
            <w:proofErr w:type="spellStart"/>
            <w:r w:rsidRPr="00E900B4">
              <w:rPr>
                <w:rFonts w:ascii="Times New Roman" w:eastAsia="Times New Roman" w:hAnsi="Times New Roman" w:cs="Times New Roman"/>
                <w:sz w:val="24"/>
                <w:szCs w:val="24"/>
              </w:rPr>
              <w:t>пастиша</w:t>
            </w:r>
            <w:proofErr w:type="spellEnd"/>
            <w:r w:rsidRPr="00E900B4">
              <w:rPr>
                <w:rFonts w:ascii="Times New Roman" w:eastAsia="Times New Roman" w:hAnsi="Times New Roman" w:cs="Times New Roman"/>
                <w:sz w:val="24"/>
                <w:szCs w:val="24"/>
              </w:rPr>
              <w:t xml:space="preserve"> в романе. 6. Культурологическая насыщенность романов </w:t>
            </w:r>
            <w:proofErr w:type="spellStart"/>
            <w:r w:rsidRPr="00E900B4">
              <w:rPr>
                <w:rFonts w:ascii="Times New Roman" w:eastAsia="Times New Roman" w:hAnsi="Times New Roman" w:cs="Times New Roman"/>
                <w:sz w:val="24"/>
                <w:szCs w:val="24"/>
              </w:rPr>
              <w:t>А.Мердок</w:t>
            </w:r>
            <w:proofErr w:type="spellEnd"/>
          </w:p>
          <w:p w:rsidR="00657BB6" w:rsidRPr="00E900B4" w:rsidRDefault="00657BB6"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Тема № 5.</w:t>
            </w:r>
          </w:p>
          <w:p w:rsidR="00657BB6" w:rsidRPr="00E900B4" w:rsidRDefault="00657BB6"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1. Постмодернистская структура романа Дж. Фаулза "Волхв". Роль Игры Иллюзий, положений, столкновений, пограничных ситуаций в романе. 2. Соединение в рамках </w:t>
            </w:r>
            <w:r w:rsidRPr="00E900B4">
              <w:rPr>
                <w:rFonts w:ascii="Times New Roman" w:eastAsia="Times New Roman" w:hAnsi="Times New Roman" w:cs="Times New Roman"/>
                <w:sz w:val="24"/>
                <w:szCs w:val="24"/>
              </w:rPr>
              <w:lastRenderedPageBreak/>
              <w:t xml:space="preserve">текста "Волхва" романа пасторального, исторического, любовного, детективного, авантюрного. Образ </w:t>
            </w:r>
            <w:proofErr w:type="spellStart"/>
            <w:r w:rsidRPr="00E900B4">
              <w:rPr>
                <w:rFonts w:ascii="Times New Roman" w:eastAsia="Times New Roman" w:hAnsi="Times New Roman" w:cs="Times New Roman"/>
                <w:sz w:val="24"/>
                <w:szCs w:val="24"/>
              </w:rPr>
              <w:t>Кончиса</w:t>
            </w:r>
            <w:proofErr w:type="spellEnd"/>
            <w:r w:rsidRPr="00E900B4">
              <w:rPr>
                <w:rFonts w:ascii="Times New Roman" w:eastAsia="Times New Roman" w:hAnsi="Times New Roman" w:cs="Times New Roman"/>
                <w:sz w:val="24"/>
                <w:szCs w:val="24"/>
              </w:rPr>
              <w:t xml:space="preserve"> и тема "игры в бога". 3. Роль мифа и символа в постмодернистском романе Дж. Фаулза. Организация смыслового содержания романа при помощи доминантных аллюзий Морис </w:t>
            </w:r>
            <w:proofErr w:type="spellStart"/>
            <w:r w:rsidRPr="00E900B4">
              <w:rPr>
                <w:rFonts w:ascii="Times New Roman" w:eastAsia="Times New Roman" w:hAnsi="Times New Roman" w:cs="Times New Roman"/>
                <w:sz w:val="24"/>
                <w:szCs w:val="24"/>
              </w:rPr>
              <w:t>Кончис</w:t>
            </w:r>
            <w:proofErr w:type="spellEnd"/>
            <w:r w:rsidRPr="00E900B4">
              <w:rPr>
                <w:rFonts w:ascii="Times New Roman" w:eastAsia="Times New Roman" w:hAnsi="Times New Roman" w:cs="Times New Roman"/>
                <w:sz w:val="24"/>
                <w:szCs w:val="24"/>
              </w:rPr>
              <w:t xml:space="preserve"> – маг, </w:t>
            </w:r>
            <w:proofErr w:type="spellStart"/>
            <w:r w:rsidRPr="00E900B4">
              <w:rPr>
                <w:rFonts w:ascii="Times New Roman" w:eastAsia="Times New Roman" w:hAnsi="Times New Roman" w:cs="Times New Roman"/>
                <w:sz w:val="24"/>
                <w:szCs w:val="24"/>
              </w:rPr>
              <w:t>Николас</w:t>
            </w:r>
            <w:proofErr w:type="spellEnd"/>
            <w:r w:rsidRPr="00E900B4">
              <w:rPr>
                <w:rFonts w:ascii="Times New Roman" w:eastAsia="Times New Roman" w:hAnsi="Times New Roman" w:cs="Times New Roman"/>
                <w:sz w:val="24"/>
                <w:szCs w:val="24"/>
              </w:rPr>
              <w:t xml:space="preserve"> </w:t>
            </w:r>
            <w:proofErr w:type="spellStart"/>
            <w:r w:rsidRPr="00E900B4">
              <w:rPr>
                <w:rFonts w:ascii="Times New Roman" w:eastAsia="Times New Roman" w:hAnsi="Times New Roman" w:cs="Times New Roman"/>
                <w:sz w:val="24"/>
                <w:szCs w:val="24"/>
              </w:rPr>
              <w:t>Эрфе</w:t>
            </w:r>
            <w:proofErr w:type="spellEnd"/>
            <w:r w:rsidRPr="00E900B4">
              <w:rPr>
                <w:rFonts w:ascii="Times New Roman" w:eastAsia="Times New Roman" w:hAnsi="Times New Roman" w:cs="Times New Roman"/>
                <w:sz w:val="24"/>
                <w:szCs w:val="24"/>
              </w:rPr>
              <w:t xml:space="preserve"> - Тезей, Лилия – Ариадна, госпожа Де </w:t>
            </w:r>
            <w:proofErr w:type="spellStart"/>
            <w:r w:rsidRPr="00E900B4">
              <w:rPr>
                <w:rFonts w:ascii="Times New Roman" w:eastAsia="Times New Roman" w:hAnsi="Times New Roman" w:cs="Times New Roman"/>
                <w:sz w:val="24"/>
                <w:szCs w:val="24"/>
              </w:rPr>
              <w:t>Сейтас</w:t>
            </w:r>
            <w:proofErr w:type="spellEnd"/>
            <w:r w:rsidRPr="00E900B4">
              <w:rPr>
                <w:rFonts w:ascii="Times New Roman" w:eastAsia="Times New Roman" w:hAnsi="Times New Roman" w:cs="Times New Roman"/>
                <w:sz w:val="24"/>
                <w:szCs w:val="24"/>
              </w:rPr>
              <w:t xml:space="preserve"> - Деметра, </w:t>
            </w:r>
            <w:proofErr w:type="spellStart"/>
            <w:r w:rsidRPr="00E900B4">
              <w:rPr>
                <w:rFonts w:ascii="Times New Roman" w:eastAsia="Times New Roman" w:hAnsi="Times New Roman" w:cs="Times New Roman"/>
                <w:sz w:val="24"/>
                <w:szCs w:val="24"/>
              </w:rPr>
              <w:t>Асатра</w:t>
            </w:r>
            <w:proofErr w:type="spellEnd"/>
            <w:r w:rsidRPr="00E900B4">
              <w:rPr>
                <w:rFonts w:ascii="Times New Roman" w:eastAsia="Times New Roman" w:hAnsi="Times New Roman" w:cs="Times New Roman"/>
                <w:sz w:val="24"/>
                <w:szCs w:val="24"/>
              </w:rPr>
              <w:t>. 4. Образ Посейдона как сквозная аллюзия – лейтмотив и идея связи времен – прошлого, настоящего и будущего.</w:t>
            </w:r>
          </w:p>
          <w:p w:rsidR="0023309E" w:rsidRPr="00E900B4" w:rsidRDefault="00657BB6"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"Социальный" роман в зарубежной литературе первой половины ХХ века. </w:t>
            </w:r>
          </w:p>
          <w:p w:rsidR="00657BB6" w:rsidRPr="00E900B4" w:rsidRDefault="00657BB6"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Жанр антиутопии в зарубежной литературе ХХ века Традиции критического реализма в зарубежной литературе первой половины ХХ века. Литература "потерянного поколения" – "простая честная проза" (Э. Хемингуэй). </w:t>
            </w:r>
          </w:p>
          <w:p w:rsidR="00657BB6" w:rsidRPr="00E900B4" w:rsidRDefault="00657BB6"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"Роман-джаз" Р. Олдингтона "Смерть героя". Ретроспективная история жизни Джорджа </w:t>
            </w:r>
            <w:proofErr w:type="spellStart"/>
            <w:r w:rsidRPr="00E900B4">
              <w:rPr>
                <w:rFonts w:ascii="Times New Roman" w:eastAsia="Times New Roman" w:hAnsi="Times New Roman" w:cs="Times New Roman"/>
                <w:sz w:val="24"/>
                <w:szCs w:val="24"/>
              </w:rPr>
              <w:t>Уинтерборна</w:t>
            </w:r>
            <w:proofErr w:type="spellEnd"/>
            <w:r w:rsidRPr="00E900B4">
              <w:rPr>
                <w:rFonts w:ascii="Times New Roman" w:eastAsia="Times New Roman" w:hAnsi="Times New Roman" w:cs="Times New Roman"/>
                <w:sz w:val="24"/>
                <w:szCs w:val="24"/>
              </w:rPr>
              <w:t xml:space="preserve">. Человек и общество в романе "Смерть героя". Тема искусства. </w:t>
            </w:r>
          </w:p>
          <w:p w:rsidR="00657BB6" w:rsidRPr="00E900B4" w:rsidRDefault="00657BB6"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Концепция героя в романах Э.М. Ремарка. "Кодекс чести" как основная мотивация поведения героев Ремарка. Образ войны в романах Ремарка. Антивоенная направленность романа Э. Хемингуэя "Прощай, оружие!". </w:t>
            </w:r>
            <w:proofErr w:type="spellStart"/>
            <w:r w:rsidRPr="00E900B4">
              <w:rPr>
                <w:rFonts w:ascii="Times New Roman" w:eastAsia="Times New Roman" w:hAnsi="Times New Roman" w:cs="Times New Roman"/>
                <w:sz w:val="24"/>
                <w:szCs w:val="24"/>
              </w:rPr>
              <w:t>Двуплановость</w:t>
            </w:r>
            <w:proofErr w:type="spellEnd"/>
            <w:r w:rsidRPr="00E900B4">
              <w:rPr>
                <w:rFonts w:ascii="Times New Roman" w:eastAsia="Times New Roman" w:hAnsi="Times New Roman" w:cs="Times New Roman"/>
                <w:sz w:val="24"/>
                <w:szCs w:val="24"/>
              </w:rPr>
              <w:t xml:space="preserve"> повествования: война и история отдельного человека – "путника на дороге истории". Лейтмотивы романа "Прощай, оружие!".  Жанр антиутопии в зарубежной литературе первой половины ХХ века. Предыстория вопроса: модели идеального государства в творчестве Платона, Т. Мора, Ф. Бэкона, Т. Кампанеллы, Ф. Рабле, С. де Бержерака, Л.С. </w:t>
            </w:r>
            <w:proofErr w:type="spellStart"/>
            <w:r w:rsidRPr="00E900B4">
              <w:rPr>
                <w:rFonts w:ascii="Times New Roman" w:eastAsia="Times New Roman" w:hAnsi="Times New Roman" w:cs="Times New Roman"/>
                <w:sz w:val="24"/>
                <w:szCs w:val="24"/>
              </w:rPr>
              <w:t>Мерсье</w:t>
            </w:r>
            <w:proofErr w:type="spellEnd"/>
            <w:r w:rsidRPr="00E900B4">
              <w:rPr>
                <w:rFonts w:ascii="Times New Roman" w:eastAsia="Times New Roman" w:hAnsi="Times New Roman" w:cs="Times New Roman"/>
                <w:sz w:val="24"/>
                <w:szCs w:val="24"/>
              </w:rPr>
              <w:t>, Вольтер.  Поиски социального идеала и их художественное воплощение. Утопия и антиутопия в художественном опыте ХХ века. Жанровое своеобразие романов О. Хаксли "О дивный новый мир" и Д. Оруэлла "1984". Композиционные особенности и основные темы романов Хаксли и Оруэлла. Человек в системе тоталитарного государства: формы протеста против существующей системы (мимикрия, тайный бунт против Системы, поражение). Художественное начало романов О. Хаксли и Д. Оруэлла. Язык в подчинении: глава "</w:t>
            </w:r>
            <w:proofErr w:type="spellStart"/>
            <w:r w:rsidRPr="00E900B4">
              <w:rPr>
                <w:rFonts w:ascii="Times New Roman" w:eastAsia="Times New Roman" w:hAnsi="Times New Roman" w:cs="Times New Roman"/>
                <w:sz w:val="24"/>
                <w:szCs w:val="24"/>
              </w:rPr>
              <w:t>Новояз</w:t>
            </w:r>
            <w:proofErr w:type="spellEnd"/>
            <w:r w:rsidRPr="00E900B4">
              <w:rPr>
                <w:rFonts w:ascii="Times New Roman" w:eastAsia="Times New Roman" w:hAnsi="Times New Roman" w:cs="Times New Roman"/>
                <w:sz w:val="24"/>
                <w:szCs w:val="24"/>
              </w:rPr>
              <w:t>" в романе Д. Оруэлла "1984". Шекспировские аллюзии и их "угасание" в финале романа О. Хаксли.</w:t>
            </w:r>
          </w:p>
          <w:p w:rsidR="00657BB6" w:rsidRPr="00E900B4" w:rsidRDefault="00657BB6"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Философские основы и художественная практика экзистенциализма</w:t>
            </w:r>
            <w:r w:rsidR="00E3208E" w:rsidRPr="00E900B4">
              <w:rPr>
                <w:rFonts w:ascii="Times New Roman" w:eastAsia="Times New Roman" w:hAnsi="Times New Roman" w:cs="Times New Roman"/>
                <w:sz w:val="24"/>
                <w:szCs w:val="24"/>
              </w:rPr>
              <w:t>.</w:t>
            </w:r>
          </w:p>
          <w:p w:rsidR="00657BB6" w:rsidRPr="00E900B4" w:rsidRDefault="00657BB6"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Основные философские категории экзистенциализма ("ангажированность", "существование", "свобода", "</w:t>
            </w:r>
            <w:proofErr w:type="spellStart"/>
            <w:r w:rsidRPr="00E900B4">
              <w:rPr>
                <w:rFonts w:ascii="Times New Roman" w:eastAsia="Times New Roman" w:hAnsi="Times New Roman" w:cs="Times New Roman"/>
                <w:sz w:val="24"/>
                <w:szCs w:val="24"/>
              </w:rPr>
              <w:t>мир-в-себе</w:t>
            </w:r>
            <w:proofErr w:type="spellEnd"/>
            <w:r w:rsidRPr="00E900B4">
              <w:rPr>
                <w:rFonts w:ascii="Times New Roman" w:eastAsia="Times New Roman" w:hAnsi="Times New Roman" w:cs="Times New Roman"/>
                <w:sz w:val="24"/>
                <w:szCs w:val="24"/>
              </w:rPr>
              <w:t>", "</w:t>
            </w:r>
            <w:proofErr w:type="spellStart"/>
            <w:r w:rsidRPr="00E900B4">
              <w:rPr>
                <w:rFonts w:ascii="Times New Roman" w:eastAsia="Times New Roman" w:hAnsi="Times New Roman" w:cs="Times New Roman"/>
                <w:sz w:val="24"/>
                <w:szCs w:val="24"/>
              </w:rPr>
              <w:t>мир-для</w:t>
            </w:r>
            <w:proofErr w:type="spellEnd"/>
            <w:r w:rsidRPr="00E900B4">
              <w:rPr>
                <w:rFonts w:ascii="Times New Roman" w:eastAsia="Times New Roman" w:hAnsi="Times New Roman" w:cs="Times New Roman"/>
                <w:sz w:val="24"/>
                <w:szCs w:val="24"/>
              </w:rPr>
              <w:t xml:space="preserve">- себя", человек абсурдный, "пограничная" ситуация, проблема выбора, проблема действия…).  Художественное воплощение идей экзистенциализма в романе Ж.П. Сартра "Тошнота". Бытие как источник истины для </w:t>
            </w:r>
            <w:proofErr w:type="spellStart"/>
            <w:r w:rsidRPr="00E900B4">
              <w:rPr>
                <w:rFonts w:ascii="Times New Roman" w:eastAsia="Times New Roman" w:hAnsi="Times New Roman" w:cs="Times New Roman"/>
                <w:sz w:val="24"/>
                <w:szCs w:val="24"/>
              </w:rPr>
              <w:t>Антуана</w:t>
            </w:r>
            <w:proofErr w:type="spellEnd"/>
            <w:r w:rsidRPr="00E900B4">
              <w:rPr>
                <w:rFonts w:ascii="Times New Roman" w:eastAsia="Times New Roman" w:hAnsi="Times New Roman" w:cs="Times New Roman"/>
                <w:sz w:val="24"/>
                <w:szCs w:val="24"/>
              </w:rPr>
              <w:t xml:space="preserve"> </w:t>
            </w:r>
            <w:proofErr w:type="spellStart"/>
            <w:r w:rsidRPr="00E900B4">
              <w:rPr>
                <w:rFonts w:ascii="Times New Roman" w:eastAsia="Times New Roman" w:hAnsi="Times New Roman" w:cs="Times New Roman"/>
                <w:sz w:val="24"/>
                <w:szCs w:val="24"/>
              </w:rPr>
              <w:t>Рокантена</w:t>
            </w:r>
            <w:proofErr w:type="spellEnd"/>
            <w:r w:rsidRPr="00E900B4">
              <w:rPr>
                <w:rFonts w:ascii="Times New Roman" w:eastAsia="Times New Roman" w:hAnsi="Times New Roman" w:cs="Times New Roman"/>
                <w:sz w:val="24"/>
                <w:szCs w:val="24"/>
              </w:rPr>
              <w:t xml:space="preserve">. Образ Самоучки как проявление авторского недоверия к книжному знанию. Образ книги в романе "Тошнота". Пародия на литературный экзистенциализм в романе Б. </w:t>
            </w:r>
            <w:proofErr w:type="spellStart"/>
            <w:r w:rsidRPr="00E900B4">
              <w:rPr>
                <w:rFonts w:ascii="Times New Roman" w:eastAsia="Times New Roman" w:hAnsi="Times New Roman" w:cs="Times New Roman"/>
                <w:sz w:val="24"/>
                <w:szCs w:val="24"/>
              </w:rPr>
              <w:t>Виана</w:t>
            </w:r>
            <w:proofErr w:type="spellEnd"/>
            <w:r w:rsidRPr="00E900B4">
              <w:rPr>
                <w:rFonts w:ascii="Times New Roman" w:eastAsia="Times New Roman" w:hAnsi="Times New Roman" w:cs="Times New Roman"/>
                <w:sz w:val="24"/>
                <w:szCs w:val="24"/>
              </w:rPr>
              <w:t xml:space="preserve"> "Пена дней". Экзистенциалистский театр. Миф и современность в пьесе Сартра "Мухи". Проблема выбора. Свобода и ответственность в трактовке героев Сартра.  Категория "Я" и "Другие" в пьесе Сартра "За закрытыми дверями" и в пьесе А. Камю "Недоразумение".  Интерпретация понятия "абсурда" в "Мифе о Сизифе" А. Камю.  Роман "Посторонний" как художественная реализация чувства "абсурда". Герой и общество. "</w:t>
            </w:r>
            <w:proofErr w:type="spellStart"/>
            <w:r w:rsidRPr="00E900B4">
              <w:rPr>
                <w:rFonts w:ascii="Times New Roman" w:eastAsia="Times New Roman" w:hAnsi="Times New Roman" w:cs="Times New Roman"/>
                <w:sz w:val="24"/>
                <w:szCs w:val="24"/>
              </w:rPr>
              <w:t>Инаковость</w:t>
            </w:r>
            <w:proofErr w:type="spellEnd"/>
            <w:r w:rsidRPr="00E900B4">
              <w:rPr>
                <w:rFonts w:ascii="Times New Roman" w:eastAsia="Times New Roman" w:hAnsi="Times New Roman" w:cs="Times New Roman"/>
                <w:sz w:val="24"/>
                <w:szCs w:val="24"/>
              </w:rPr>
              <w:t xml:space="preserve">" </w:t>
            </w:r>
            <w:proofErr w:type="spellStart"/>
            <w:r w:rsidRPr="00E900B4">
              <w:rPr>
                <w:rFonts w:ascii="Times New Roman" w:eastAsia="Times New Roman" w:hAnsi="Times New Roman" w:cs="Times New Roman"/>
                <w:sz w:val="24"/>
                <w:szCs w:val="24"/>
              </w:rPr>
              <w:t>Мерсо</w:t>
            </w:r>
            <w:proofErr w:type="spellEnd"/>
            <w:r w:rsidRPr="00E900B4">
              <w:rPr>
                <w:rFonts w:ascii="Times New Roman" w:eastAsia="Times New Roman" w:hAnsi="Times New Roman" w:cs="Times New Roman"/>
                <w:sz w:val="24"/>
                <w:szCs w:val="24"/>
              </w:rPr>
              <w:t>: неприятие нравственного кодекса окружающих (замена морального сознания влечением к приятному). Слияние с природой как "</w:t>
            </w:r>
            <w:proofErr w:type="spellStart"/>
            <w:r w:rsidRPr="00E900B4">
              <w:rPr>
                <w:rFonts w:ascii="Times New Roman" w:eastAsia="Times New Roman" w:hAnsi="Times New Roman" w:cs="Times New Roman"/>
                <w:sz w:val="24"/>
                <w:szCs w:val="24"/>
              </w:rPr>
              <w:t>разобществление</w:t>
            </w:r>
            <w:proofErr w:type="spellEnd"/>
            <w:r w:rsidRPr="00E900B4">
              <w:rPr>
                <w:rFonts w:ascii="Times New Roman" w:eastAsia="Times New Roman" w:hAnsi="Times New Roman" w:cs="Times New Roman"/>
                <w:sz w:val="24"/>
                <w:szCs w:val="24"/>
              </w:rPr>
              <w:t>" личности.  Экзистенциальное отношение к миру героев романа А. Камю "Чума".</w:t>
            </w:r>
          </w:p>
          <w:p w:rsidR="00657BB6" w:rsidRPr="00E900B4" w:rsidRDefault="00657BB6"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Жанр интеллектуального романа в зарубежной литературе первой половины ХХ века </w:t>
            </w:r>
          </w:p>
          <w:p w:rsidR="00123683" w:rsidRPr="00E900B4" w:rsidRDefault="00657BB6"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Понятие "интеллектуальный роман" ("философский роман", "роман идей"). Культурно-исторические основы жанра. Принципы построения "интеллектуального романа". Философско-символический роман Р. </w:t>
            </w:r>
            <w:proofErr w:type="spellStart"/>
            <w:r w:rsidRPr="00E900B4">
              <w:rPr>
                <w:rFonts w:ascii="Times New Roman" w:eastAsia="Times New Roman" w:hAnsi="Times New Roman" w:cs="Times New Roman"/>
                <w:sz w:val="24"/>
                <w:szCs w:val="24"/>
              </w:rPr>
              <w:t>Музиля</w:t>
            </w:r>
            <w:proofErr w:type="spellEnd"/>
            <w:r w:rsidRPr="00E900B4">
              <w:rPr>
                <w:rFonts w:ascii="Times New Roman" w:eastAsia="Times New Roman" w:hAnsi="Times New Roman" w:cs="Times New Roman"/>
                <w:sz w:val="24"/>
                <w:szCs w:val="24"/>
              </w:rPr>
              <w:t xml:space="preserve"> "Человек без свойств". Трансформация образа "мира-школы" в образ "мира- лаборатории" в романе Р. </w:t>
            </w:r>
            <w:proofErr w:type="spellStart"/>
            <w:r w:rsidRPr="00E900B4">
              <w:rPr>
                <w:rFonts w:ascii="Times New Roman" w:eastAsia="Times New Roman" w:hAnsi="Times New Roman" w:cs="Times New Roman"/>
                <w:sz w:val="24"/>
                <w:szCs w:val="24"/>
              </w:rPr>
              <w:t>Музиля</w:t>
            </w:r>
            <w:proofErr w:type="spellEnd"/>
            <w:r w:rsidRPr="00E900B4">
              <w:rPr>
                <w:rFonts w:ascii="Times New Roman" w:eastAsia="Times New Roman" w:hAnsi="Times New Roman" w:cs="Times New Roman"/>
                <w:sz w:val="24"/>
                <w:szCs w:val="24"/>
              </w:rPr>
              <w:t xml:space="preserve">. Ульрих – "человек без свойств", "человек возможного". Авторская позиция Р. </w:t>
            </w:r>
            <w:proofErr w:type="spellStart"/>
            <w:r w:rsidRPr="00E900B4">
              <w:rPr>
                <w:rFonts w:ascii="Times New Roman" w:eastAsia="Times New Roman" w:hAnsi="Times New Roman" w:cs="Times New Roman"/>
                <w:sz w:val="24"/>
                <w:szCs w:val="24"/>
              </w:rPr>
              <w:t>Музиля</w:t>
            </w:r>
            <w:proofErr w:type="spellEnd"/>
            <w:r w:rsidRPr="00E900B4">
              <w:rPr>
                <w:rFonts w:ascii="Times New Roman" w:eastAsia="Times New Roman" w:hAnsi="Times New Roman" w:cs="Times New Roman"/>
                <w:sz w:val="24"/>
                <w:szCs w:val="24"/>
              </w:rPr>
              <w:t xml:space="preserve"> – позиция наблюдателя за идеями, сознательно остающегося в стороне от них. Внутренняя жизнь человека в романах Г. Гессе. Реальность и идеальность в романе "Степной волк". "Паломничество в страну Востока" как пролог к роману "Игра в бисер". Суть "закона </w:t>
            </w:r>
            <w:r w:rsidRPr="00E900B4">
              <w:rPr>
                <w:rFonts w:ascii="Times New Roman" w:eastAsia="Times New Roman" w:hAnsi="Times New Roman" w:cs="Times New Roman"/>
                <w:sz w:val="24"/>
                <w:szCs w:val="24"/>
              </w:rPr>
              <w:lastRenderedPageBreak/>
              <w:t xml:space="preserve">служения". Художественные и философские поиски Г. Гессе и их воплощение в романе "Игра в бисер". Понятие "игра" и его функция в романе. Миф и современность в романе Т. Манна "Доктор </w:t>
            </w:r>
            <w:proofErr w:type="spellStart"/>
            <w:r w:rsidRPr="00E900B4">
              <w:rPr>
                <w:rFonts w:ascii="Times New Roman" w:eastAsia="Times New Roman" w:hAnsi="Times New Roman" w:cs="Times New Roman"/>
                <w:sz w:val="24"/>
                <w:szCs w:val="24"/>
              </w:rPr>
              <w:t>Фаустус</w:t>
            </w:r>
            <w:proofErr w:type="spellEnd"/>
            <w:r w:rsidRPr="00E900B4">
              <w:rPr>
                <w:rFonts w:ascii="Times New Roman" w:eastAsia="Times New Roman" w:hAnsi="Times New Roman" w:cs="Times New Roman"/>
                <w:sz w:val="24"/>
                <w:szCs w:val="24"/>
              </w:rPr>
              <w:t xml:space="preserve">". Верность теме: судьба художника. Образ композитора А. </w:t>
            </w:r>
            <w:proofErr w:type="spellStart"/>
            <w:r w:rsidRPr="00E900B4">
              <w:rPr>
                <w:rFonts w:ascii="Times New Roman" w:eastAsia="Times New Roman" w:hAnsi="Times New Roman" w:cs="Times New Roman"/>
                <w:sz w:val="24"/>
                <w:szCs w:val="24"/>
              </w:rPr>
              <w:t>Леверкюна</w:t>
            </w:r>
            <w:proofErr w:type="spellEnd"/>
            <w:r w:rsidRPr="00E900B4">
              <w:rPr>
                <w:rFonts w:ascii="Times New Roman" w:eastAsia="Times New Roman" w:hAnsi="Times New Roman" w:cs="Times New Roman"/>
                <w:sz w:val="24"/>
                <w:szCs w:val="24"/>
              </w:rPr>
              <w:t>: философия жизни и философия творчества</w:t>
            </w:r>
            <w:r w:rsidR="00E3208E" w:rsidRPr="00E900B4">
              <w:rPr>
                <w:rFonts w:ascii="Times New Roman" w:eastAsia="Times New Roman" w:hAnsi="Times New Roman" w:cs="Times New Roman"/>
                <w:sz w:val="24"/>
                <w:szCs w:val="24"/>
              </w:rPr>
              <w:t>.</w:t>
            </w:r>
          </w:p>
        </w:tc>
      </w:tr>
      <w:tr w:rsidR="00B17513" w:rsidRPr="00E900B4" w:rsidTr="003349D6">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B17513" w:rsidRPr="00E900B4" w:rsidRDefault="00B17513" w:rsidP="00E900B4">
            <w:pPr>
              <w:spacing w:after="0" w:line="240" w:lineRule="auto"/>
              <w:jc w:val="center"/>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lastRenderedPageBreak/>
              <w:t>К.М.06.06.10 История изучаемого языка</w:t>
            </w:r>
          </w:p>
          <w:p w:rsidR="0094501D" w:rsidRPr="00E900B4" w:rsidRDefault="0094501D"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История языка как учебная дисциплина</w:t>
            </w:r>
          </w:p>
          <w:p w:rsidR="0094501D" w:rsidRPr="00E900B4" w:rsidRDefault="0094501D"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bCs/>
                <w:sz w:val="24"/>
                <w:szCs w:val="24"/>
              </w:rPr>
              <w:t>Предметом истории англ. языка</w:t>
            </w:r>
            <w:r w:rsidRPr="00E900B4">
              <w:rPr>
                <w:rFonts w:ascii="Times New Roman" w:eastAsia="Times New Roman" w:hAnsi="Times New Roman" w:cs="Times New Roman"/>
                <w:sz w:val="24"/>
                <w:szCs w:val="24"/>
              </w:rPr>
              <w:t xml:space="preserve"> как научной дисциплины является систематическое изложение развития языка с самых ранних времен его существования до наших дней. В ходе изучения истории англ. языка устанавливается связь между общими принципами языкознания и фактами современного англ. языка. Изучение истории языка дает возможность глубже познать современный англ. язык, понять его как результат сложного взаимодействия различных факторов. История языка является существенной подсобной дисциплиной в изучении истории Англии и английской литературы и наоборот, конкретные исторические события позволяют объяснить некоторые языковые явления. Практическая ценность науки может состоять в возможности расшифровки древних текстов, что, в ряде случаев, имеет колоссальное значение для современной науки и техники.  Историко-лингвистический анализ географических названий позволяет  установить, </w:t>
            </w:r>
            <w:proofErr w:type="gramStart"/>
            <w:r w:rsidRPr="00E900B4">
              <w:rPr>
                <w:rFonts w:ascii="Times New Roman" w:eastAsia="Times New Roman" w:hAnsi="Times New Roman" w:cs="Times New Roman"/>
                <w:sz w:val="24"/>
                <w:szCs w:val="24"/>
              </w:rPr>
              <w:t>какие</w:t>
            </w:r>
            <w:proofErr w:type="gramEnd"/>
            <w:r w:rsidRPr="00E900B4">
              <w:rPr>
                <w:rFonts w:ascii="Times New Roman" w:eastAsia="Times New Roman" w:hAnsi="Times New Roman" w:cs="Times New Roman"/>
                <w:sz w:val="24"/>
                <w:szCs w:val="24"/>
              </w:rPr>
              <w:t xml:space="preserve"> племена и в </w:t>
            </w:r>
            <w:proofErr w:type="gramStart"/>
            <w:r w:rsidRPr="00E900B4">
              <w:rPr>
                <w:rFonts w:ascii="Times New Roman" w:eastAsia="Times New Roman" w:hAnsi="Times New Roman" w:cs="Times New Roman"/>
                <w:sz w:val="24"/>
                <w:szCs w:val="24"/>
              </w:rPr>
              <w:t>какой</w:t>
            </w:r>
            <w:proofErr w:type="gramEnd"/>
            <w:r w:rsidRPr="00E900B4">
              <w:rPr>
                <w:rFonts w:ascii="Times New Roman" w:eastAsia="Times New Roman" w:hAnsi="Times New Roman" w:cs="Times New Roman"/>
                <w:sz w:val="24"/>
                <w:szCs w:val="24"/>
              </w:rPr>
              <w:t xml:space="preserve"> хронологической последовательности проживали на данной территории. </w:t>
            </w:r>
            <w:r w:rsidRPr="00E900B4">
              <w:rPr>
                <w:rFonts w:ascii="Times New Roman" w:eastAsia="Times New Roman" w:hAnsi="Times New Roman" w:cs="Times New Roman"/>
                <w:bCs/>
                <w:sz w:val="24"/>
                <w:szCs w:val="24"/>
              </w:rPr>
              <w:t>Задачи курса:</w:t>
            </w:r>
            <w:r w:rsidRPr="00E900B4">
              <w:rPr>
                <w:rFonts w:ascii="Times New Roman" w:eastAsia="Times New Roman" w:hAnsi="Times New Roman" w:cs="Times New Roman"/>
                <w:sz w:val="24"/>
                <w:szCs w:val="24"/>
              </w:rPr>
              <w:t> изложение фактов развития языка, развития общества, закономерности развития языка как определенной системы, связь между историей языка и историей народа, ознакомление с фактическим материалом по истории развития фонетического строя, грамматического и словарного состава англ. языка, изучение внутренних законов развития языка, методов изучений.</w:t>
            </w:r>
          </w:p>
          <w:p w:rsidR="0094501D" w:rsidRPr="00E900B4" w:rsidRDefault="0094501D"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Древнегерманские языки и источники их изучения. </w:t>
            </w:r>
          </w:p>
          <w:p w:rsidR="0094501D" w:rsidRPr="00E900B4" w:rsidRDefault="0094501D"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Изучение древнейших стадий развития германских языков весьма затруднено отсутствием письменных памятников. Развитие письменности на древнегерманских языках относится к сравнительно позднему времени: будучи результатом Христианизации, оно связано с усвоением возникающим феодальным обществом элементов греко-римской образованности. Применение алфавитов – греческого (у готов), и латинского (у западных и северных германцев) – для связной записи на германском языке первоисточников, служащих церковным целям, было делом клириков, единственно образованных людей средневековья. За сведениями о ранней стадии развития германских языков мы вынуждены обращаться к </w:t>
            </w:r>
            <w:r w:rsidRPr="00E900B4">
              <w:rPr>
                <w:rFonts w:ascii="Times New Roman" w:eastAsia="Times New Roman" w:hAnsi="Times New Roman" w:cs="Times New Roman"/>
                <w:bCs/>
                <w:sz w:val="24"/>
                <w:szCs w:val="24"/>
              </w:rPr>
              <w:t>трудам античных писателей</w:t>
            </w:r>
            <w:r w:rsidRPr="00E900B4">
              <w:rPr>
                <w:rFonts w:ascii="Times New Roman" w:eastAsia="Times New Roman" w:hAnsi="Times New Roman" w:cs="Times New Roman"/>
                <w:sz w:val="24"/>
                <w:szCs w:val="24"/>
              </w:rPr>
              <w:t>, сохранившимся до наших дней (Тацита, Цезаря и др.). Эти книги написаны на латыни, но в некоторых местах встречаются германские имена собственные (племенные, географические, личные)</w:t>
            </w:r>
            <w:proofErr w:type="gramStart"/>
            <w:r w:rsidRPr="00E900B4">
              <w:rPr>
                <w:rFonts w:ascii="Times New Roman" w:eastAsia="Times New Roman" w:hAnsi="Times New Roman" w:cs="Times New Roman"/>
                <w:sz w:val="24"/>
                <w:szCs w:val="24"/>
              </w:rPr>
              <w:t>,у</w:t>
            </w:r>
            <w:proofErr w:type="gramEnd"/>
            <w:r w:rsidRPr="00E900B4">
              <w:rPr>
                <w:rFonts w:ascii="Times New Roman" w:eastAsia="Times New Roman" w:hAnsi="Times New Roman" w:cs="Times New Roman"/>
                <w:sz w:val="24"/>
                <w:szCs w:val="24"/>
              </w:rPr>
              <w:t>поминаются предметы сугубо германского обихода, обозначения которых в латинском языке отсутствовали. Сопоставление этих слов с аналогичными в современном германском языке позволяет сделать заключение о морфологическом составе слов, приблизительно об их фонетическом облике.</w:t>
            </w:r>
          </w:p>
          <w:p w:rsidR="0094501D" w:rsidRPr="00E900B4" w:rsidRDefault="0094501D"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Древнеанглийские диалекты и письменные памятники.</w:t>
            </w:r>
          </w:p>
          <w:p w:rsidR="0094501D" w:rsidRPr="00E900B4" w:rsidRDefault="0094501D"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На раннем этапе своего развития английский был представлен рядом разрозненных диалектов, на которых говорили в отдельных королевствах. Англы, саксы, юты, фризы – германские завоеватели. Они образовали 7 германских княжеств: </w:t>
            </w:r>
            <w:proofErr w:type="spellStart"/>
            <w:r w:rsidRPr="00E900B4">
              <w:rPr>
                <w:rFonts w:ascii="Times New Roman" w:eastAsia="Times New Roman" w:hAnsi="Times New Roman" w:cs="Times New Roman"/>
                <w:sz w:val="24"/>
                <w:szCs w:val="24"/>
              </w:rPr>
              <w:t>Northumbria</w:t>
            </w:r>
            <w:proofErr w:type="spellEnd"/>
            <w:r w:rsidRPr="00E900B4">
              <w:rPr>
                <w:rFonts w:ascii="Times New Roman" w:eastAsia="Times New Roman" w:hAnsi="Times New Roman" w:cs="Times New Roman"/>
                <w:sz w:val="24"/>
                <w:szCs w:val="24"/>
              </w:rPr>
              <w:t xml:space="preserve">, </w:t>
            </w:r>
            <w:proofErr w:type="spellStart"/>
            <w:r w:rsidRPr="00E900B4">
              <w:rPr>
                <w:rFonts w:ascii="Times New Roman" w:eastAsia="Times New Roman" w:hAnsi="Times New Roman" w:cs="Times New Roman"/>
                <w:sz w:val="24"/>
                <w:szCs w:val="24"/>
              </w:rPr>
              <w:t>Mercia</w:t>
            </w:r>
            <w:proofErr w:type="spellEnd"/>
            <w:r w:rsidRPr="00E900B4">
              <w:rPr>
                <w:rFonts w:ascii="Times New Roman" w:eastAsia="Times New Roman" w:hAnsi="Times New Roman" w:cs="Times New Roman"/>
                <w:sz w:val="24"/>
                <w:szCs w:val="24"/>
              </w:rPr>
              <w:t xml:space="preserve"> – англы; </w:t>
            </w:r>
            <w:proofErr w:type="spellStart"/>
            <w:r w:rsidRPr="00E900B4">
              <w:rPr>
                <w:rFonts w:ascii="Times New Roman" w:eastAsia="Times New Roman" w:hAnsi="Times New Roman" w:cs="Times New Roman"/>
                <w:sz w:val="24"/>
                <w:szCs w:val="24"/>
              </w:rPr>
              <w:t>East</w:t>
            </w:r>
            <w:proofErr w:type="spellEnd"/>
            <w:r w:rsidRPr="00E900B4">
              <w:rPr>
                <w:rFonts w:ascii="Times New Roman" w:eastAsia="Times New Roman" w:hAnsi="Times New Roman" w:cs="Times New Roman"/>
                <w:sz w:val="24"/>
                <w:szCs w:val="24"/>
              </w:rPr>
              <w:t xml:space="preserve"> </w:t>
            </w:r>
            <w:proofErr w:type="spellStart"/>
            <w:r w:rsidRPr="00E900B4">
              <w:rPr>
                <w:rFonts w:ascii="Times New Roman" w:eastAsia="Times New Roman" w:hAnsi="Times New Roman" w:cs="Times New Roman"/>
                <w:sz w:val="24"/>
                <w:szCs w:val="24"/>
              </w:rPr>
              <w:t>Anglia</w:t>
            </w:r>
            <w:proofErr w:type="spellEnd"/>
            <w:r w:rsidRPr="00E900B4">
              <w:rPr>
                <w:rFonts w:ascii="Times New Roman" w:eastAsia="Times New Roman" w:hAnsi="Times New Roman" w:cs="Times New Roman"/>
                <w:sz w:val="24"/>
                <w:szCs w:val="24"/>
              </w:rPr>
              <w:t xml:space="preserve">; </w:t>
            </w:r>
            <w:proofErr w:type="spellStart"/>
            <w:r w:rsidRPr="00E900B4">
              <w:rPr>
                <w:rFonts w:ascii="Times New Roman" w:eastAsia="Times New Roman" w:hAnsi="Times New Roman" w:cs="Times New Roman"/>
                <w:sz w:val="24"/>
                <w:szCs w:val="24"/>
              </w:rPr>
              <w:t>Essex</w:t>
            </w:r>
            <w:proofErr w:type="spellEnd"/>
            <w:r w:rsidRPr="00E900B4">
              <w:rPr>
                <w:rFonts w:ascii="Times New Roman" w:eastAsia="Times New Roman" w:hAnsi="Times New Roman" w:cs="Times New Roman"/>
                <w:sz w:val="24"/>
                <w:szCs w:val="24"/>
              </w:rPr>
              <w:t xml:space="preserve">, </w:t>
            </w:r>
            <w:proofErr w:type="spellStart"/>
            <w:r w:rsidRPr="00E900B4">
              <w:rPr>
                <w:rFonts w:ascii="Times New Roman" w:eastAsia="Times New Roman" w:hAnsi="Times New Roman" w:cs="Times New Roman"/>
                <w:sz w:val="24"/>
                <w:szCs w:val="24"/>
              </w:rPr>
              <w:t>Wessex</w:t>
            </w:r>
            <w:proofErr w:type="spellEnd"/>
            <w:r w:rsidRPr="00E900B4">
              <w:rPr>
                <w:rFonts w:ascii="Times New Roman" w:eastAsia="Times New Roman" w:hAnsi="Times New Roman" w:cs="Times New Roman"/>
                <w:sz w:val="24"/>
                <w:szCs w:val="24"/>
              </w:rPr>
              <w:t xml:space="preserve">, </w:t>
            </w:r>
            <w:proofErr w:type="spellStart"/>
            <w:r w:rsidRPr="00E900B4">
              <w:rPr>
                <w:rFonts w:ascii="Times New Roman" w:eastAsia="Times New Roman" w:hAnsi="Times New Roman" w:cs="Times New Roman"/>
                <w:sz w:val="24"/>
                <w:szCs w:val="24"/>
              </w:rPr>
              <w:t>Sussex</w:t>
            </w:r>
            <w:proofErr w:type="spellEnd"/>
            <w:r w:rsidRPr="00E900B4">
              <w:rPr>
                <w:rFonts w:ascii="Times New Roman" w:eastAsia="Times New Roman" w:hAnsi="Times New Roman" w:cs="Times New Roman"/>
                <w:sz w:val="24"/>
                <w:szCs w:val="24"/>
              </w:rPr>
              <w:t xml:space="preserve"> – саксонцы; </w:t>
            </w:r>
            <w:proofErr w:type="spellStart"/>
            <w:r w:rsidRPr="00E900B4">
              <w:rPr>
                <w:rFonts w:ascii="Times New Roman" w:eastAsia="Times New Roman" w:hAnsi="Times New Roman" w:cs="Times New Roman"/>
                <w:sz w:val="24"/>
                <w:szCs w:val="24"/>
              </w:rPr>
              <w:t>Kent</w:t>
            </w:r>
            <w:proofErr w:type="spellEnd"/>
            <w:r w:rsidRPr="00E900B4">
              <w:rPr>
                <w:rFonts w:ascii="Times New Roman" w:eastAsia="Times New Roman" w:hAnsi="Times New Roman" w:cs="Times New Roman"/>
                <w:sz w:val="24"/>
                <w:szCs w:val="24"/>
              </w:rPr>
              <w:t xml:space="preserve"> – юты. Для древнеанглийского периода были характерны постоянные конфликты и войны за власть. Разным королям удавалось периодически установить суверенитет над другими королевствами, однако их власть была временной. Объединение Англии </w:t>
            </w:r>
            <w:proofErr w:type="spellStart"/>
            <w:r w:rsidRPr="00E900B4">
              <w:rPr>
                <w:rFonts w:ascii="Times New Roman" w:eastAsia="Times New Roman" w:hAnsi="Times New Roman" w:cs="Times New Roman"/>
                <w:sz w:val="24"/>
                <w:szCs w:val="24"/>
              </w:rPr>
              <w:t>уэссекскими</w:t>
            </w:r>
            <w:proofErr w:type="spellEnd"/>
            <w:r w:rsidRPr="00E900B4">
              <w:rPr>
                <w:rFonts w:ascii="Times New Roman" w:eastAsia="Times New Roman" w:hAnsi="Times New Roman" w:cs="Times New Roman"/>
                <w:sz w:val="24"/>
                <w:szCs w:val="24"/>
              </w:rPr>
              <w:t xml:space="preserve"> королями привело к признанию </w:t>
            </w:r>
            <w:proofErr w:type="spellStart"/>
            <w:r w:rsidRPr="00E900B4">
              <w:rPr>
                <w:rFonts w:ascii="Times New Roman" w:eastAsia="Times New Roman" w:hAnsi="Times New Roman" w:cs="Times New Roman"/>
                <w:sz w:val="24"/>
                <w:szCs w:val="24"/>
              </w:rPr>
              <w:t>уэссекского</w:t>
            </w:r>
            <w:proofErr w:type="spellEnd"/>
            <w:r w:rsidRPr="00E900B4">
              <w:rPr>
                <w:rFonts w:ascii="Times New Roman" w:eastAsia="Times New Roman" w:hAnsi="Times New Roman" w:cs="Times New Roman"/>
                <w:sz w:val="24"/>
                <w:szCs w:val="24"/>
              </w:rPr>
              <w:t xml:space="preserve"> диалекта как литературного стандарта своей эпохи. Сохранившиеся до наших дней древнеанглийские тексты написаны на четырех основных диалектах: </w:t>
            </w:r>
            <w:proofErr w:type="spellStart"/>
            <w:r w:rsidRPr="00E900B4">
              <w:rPr>
                <w:rFonts w:ascii="Times New Roman" w:eastAsia="Times New Roman" w:hAnsi="Times New Roman" w:cs="Times New Roman"/>
                <w:sz w:val="24"/>
                <w:szCs w:val="24"/>
              </w:rPr>
              <w:t>уэссекском</w:t>
            </w:r>
            <w:proofErr w:type="spellEnd"/>
            <w:r w:rsidRPr="00E900B4">
              <w:rPr>
                <w:rFonts w:ascii="Times New Roman" w:eastAsia="Times New Roman" w:hAnsi="Times New Roman" w:cs="Times New Roman"/>
                <w:sz w:val="24"/>
                <w:szCs w:val="24"/>
              </w:rPr>
              <w:t xml:space="preserve">, кентском, мерсийском и </w:t>
            </w:r>
            <w:proofErr w:type="spellStart"/>
            <w:r w:rsidRPr="00E900B4">
              <w:rPr>
                <w:rFonts w:ascii="Times New Roman" w:eastAsia="Times New Roman" w:hAnsi="Times New Roman" w:cs="Times New Roman"/>
                <w:sz w:val="24"/>
                <w:szCs w:val="24"/>
              </w:rPr>
              <w:t>нортумбрийском</w:t>
            </w:r>
            <w:proofErr w:type="spellEnd"/>
            <w:r w:rsidRPr="00E900B4">
              <w:rPr>
                <w:rFonts w:ascii="Times New Roman" w:eastAsia="Times New Roman" w:hAnsi="Times New Roman" w:cs="Times New Roman"/>
                <w:sz w:val="24"/>
                <w:szCs w:val="24"/>
              </w:rPr>
              <w:t>.</w:t>
            </w:r>
          </w:p>
          <w:p w:rsidR="0094501D" w:rsidRPr="00E900B4" w:rsidRDefault="0094501D"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Система фонетики древнеанглийского языка.</w:t>
            </w:r>
          </w:p>
          <w:p w:rsidR="0094501D" w:rsidRPr="00E900B4" w:rsidRDefault="0094501D"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Фонетический строй древнеанглийского периода отличался фиксированным </w:t>
            </w:r>
            <w:r w:rsidRPr="00E900B4">
              <w:rPr>
                <w:rFonts w:ascii="Times New Roman" w:eastAsia="Times New Roman" w:hAnsi="Times New Roman" w:cs="Times New Roman"/>
                <w:sz w:val="24"/>
                <w:szCs w:val="24"/>
              </w:rPr>
              <w:lastRenderedPageBreak/>
              <w:t>динамическим ударением, падавшим на первый слог слова. При наличии префиксов у глаголов оно могло падать на второй корневой слог. Древнеанглийские гласные различались: 1) по месту артикуляции, т.е. принадлежности к переднему, среднему или заднему ряду; 2) по степени подъёма; 3) по долготе и краткости. Древнеанглийский вокализм включал монофтонги и дифтонги. Существовал полный параллелизм долгих и кратких звуков, как монофтонгов, так и дифтонгов. Каждому краткому монофтонгу и дифтонгу соответствовал долгий. Древнеанглийский вокализм сложился не сразу; он включает как исконно германские гласные, так и гласные, подвергшиеся комбинаторным изменениям (под влиянием окружающих фонем) уже на английской почве.</w:t>
            </w:r>
          </w:p>
          <w:p w:rsidR="0094501D" w:rsidRPr="00E900B4" w:rsidRDefault="0094501D"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Система имени существительного в диахронии</w:t>
            </w:r>
          </w:p>
          <w:p w:rsidR="0094501D" w:rsidRPr="00E900B4" w:rsidRDefault="0094501D"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В древнеанглийском языке, как и в большинстве готских слов, также не представляется возможным выделить основообразующий суффикс, он слился с окончанием. Но с исторической точки зрения именно характер слияния основообразующего суффикса с падежным окончанием определяет парадигму склонения имени. Таким образом, в древнеанглийском существительном в результате фонетических процессов, вызванных изменением ударения, переднеязычной перегласовкой и другими явлениями, элементы слова уплотнились, и структура слова стала </w:t>
            </w:r>
            <w:proofErr w:type="spellStart"/>
            <w:r w:rsidRPr="00E900B4">
              <w:rPr>
                <w:rFonts w:ascii="Times New Roman" w:eastAsia="Times New Roman" w:hAnsi="Times New Roman" w:cs="Times New Roman"/>
                <w:sz w:val="24"/>
                <w:szCs w:val="24"/>
              </w:rPr>
              <w:t>двухчастной</w:t>
            </w:r>
            <w:proofErr w:type="spellEnd"/>
            <w:r w:rsidRPr="00E900B4">
              <w:rPr>
                <w:rFonts w:ascii="Times New Roman" w:eastAsia="Times New Roman" w:hAnsi="Times New Roman" w:cs="Times New Roman"/>
                <w:sz w:val="24"/>
                <w:szCs w:val="24"/>
              </w:rPr>
              <w:t>: корень + окончание. Древнеанглийское имя существительное в падежных окончаниях отражает древнегерманскую систему склонения.</w:t>
            </w:r>
          </w:p>
          <w:p w:rsidR="0094501D" w:rsidRPr="00E900B4" w:rsidRDefault="0094501D"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Система имени прилагательного в диахронии. </w:t>
            </w:r>
          </w:p>
          <w:p w:rsidR="0094501D" w:rsidRPr="00E900B4" w:rsidRDefault="0094501D"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Имя прилагательное в германских языках обладает сложной системой склонения, не похожей на другие индоевропейские языки. Каждое имя прилагательное, как в готском, так и в древнеанглийском языке, могло склоняться по сильному и по слабому типам склонения, согласуясь с определяемым существительным в роде, числе и падеже. Если перед словосочетанием с прилагательным стояло указательное местоимение, то именно местоимение, также согласуясь с определяемым словом, указывало на словоформу имени, а прилагательное изменялось по слабому склонению, многие окончания которого были омонимичны.</w:t>
            </w:r>
          </w:p>
          <w:p w:rsidR="0094501D" w:rsidRPr="00E900B4" w:rsidRDefault="0094501D"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Система местоимений в диахронии. </w:t>
            </w:r>
          </w:p>
          <w:p w:rsidR="0094501D" w:rsidRPr="00E900B4" w:rsidRDefault="0094501D"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Во всех языках местоимение является древнейшей частью речи. Местоимения более чем другие части речи склонны переходить в формальные элементы или служебные слова, от них происходят артикли, союзы, послелоги. Значительна роль личных местоимений в формировании аффиксов словоизменения. В индоевропейских языках, как и в финно-угорских, во многих алтайских, </w:t>
            </w:r>
            <w:proofErr w:type="spellStart"/>
            <w:r w:rsidRPr="00E900B4">
              <w:rPr>
                <w:rFonts w:ascii="Times New Roman" w:eastAsia="Times New Roman" w:hAnsi="Times New Roman" w:cs="Times New Roman"/>
                <w:sz w:val="24"/>
                <w:szCs w:val="24"/>
              </w:rPr>
              <w:t>дравидийских</w:t>
            </w:r>
            <w:proofErr w:type="spellEnd"/>
            <w:r w:rsidRPr="00E900B4">
              <w:rPr>
                <w:rFonts w:ascii="Times New Roman" w:eastAsia="Times New Roman" w:hAnsi="Times New Roman" w:cs="Times New Roman"/>
                <w:sz w:val="24"/>
                <w:szCs w:val="24"/>
              </w:rPr>
              <w:t xml:space="preserve"> и австралийских языках личные окончания глаголов имеют местоименное происхождение. В древнеанглийском языке выделяют несколько разрядов местоимений.</w:t>
            </w:r>
          </w:p>
          <w:p w:rsidR="0094501D" w:rsidRPr="00E900B4" w:rsidRDefault="0094501D"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Система глагола в древнеанглийском языке. </w:t>
            </w:r>
          </w:p>
          <w:p w:rsidR="0094501D" w:rsidRPr="00E900B4" w:rsidRDefault="0094501D"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В индоевропейских языках выделялись разные типы глагольных основ, и в германских языках главной особенностью организации глагольной морфологии является четкое противопоставление сильных и слабых глаголов. В древнеанглийском, как и в других германских языках, четыре формы глагола представляли четыре глагольные основы: инфинитив – прошедшее время ед. числа – прошедшее время мн. числа – причастие прошедшего времени. В зависимости от того как глаголы образовывали эти формы, они относились к одной из четырех морфологических групп: сильные, слабые, претерито-презентные и супплетивные глаголы. Термины «сильные» и «слабые» глаголы введены </w:t>
            </w:r>
            <w:proofErr w:type="spellStart"/>
            <w:r w:rsidRPr="00E900B4">
              <w:rPr>
                <w:rFonts w:ascii="Times New Roman" w:eastAsia="Times New Roman" w:hAnsi="Times New Roman" w:cs="Times New Roman"/>
                <w:sz w:val="24"/>
                <w:szCs w:val="24"/>
              </w:rPr>
              <w:t>Якобом</w:t>
            </w:r>
            <w:proofErr w:type="spellEnd"/>
            <w:r w:rsidRPr="00E900B4">
              <w:rPr>
                <w:rFonts w:ascii="Times New Roman" w:eastAsia="Times New Roman" w:hAnsi="Times New Roman" w:cs="Times New Roman"/>
                <w:sz w:val="24"/>
                <w:szCs w:val="24"/>
              </w:rPr>
              <w:t xml:space="preserve"> Гримом. Под сильными подразумеваются глаголы, которые «имеют силу» образовывать формы внутри себя, в корне, без помощи суффиксов; слабые глаголы лишены такой способности</w:t>
            </w:r>
          </w:p>
          <w:p w:rsidR="0094501D" w:rsidRPr="00E900B4" w:rsidRDefault="0094501D"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Условия развития английского языка в средне и новоанглийском периодах.</w:t>
            </w:r>
          </w:p>
          <w:p w:rsidR="0094501D" w:rsidRPr="00E900B4" w:rsidRDefault="0094501D"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 В IX веке при короле Альфреде скандинавы, совершавшие многочисленные набеги на Англию, утвердились к северу от Темзы. В области Датского Закона особенно при короле </w:t>
            </w:r>
            <w:proofErr w:type="spellStart"/>
            <w:r w:rsidRPr="00E900B4">
              <w:rPr>
                <w:rFonts w:ascii="Times New Roman" w:eastAsia="Times New Roman" w:hAnsi="Times New Roman" w:cs="Times New Roman"/>
                <w:sz w:val="24"/>
                <w:szCs w:val="24"/>
              </w:rPr>
              <w:t>Кануте</w:t>
            </w:r>
            <w:proofErr w:type="spellEnd"/>
            <w:r w:rsidRPr="00E900B4">
              <w:rPr>
                <w:rFonts w:ascii="Times New Roman" w:eastAsia="Times New Roman" w:hAnsi="Times New Roman" w:cs="Times New Roman"/>
                <w:sz w:val="24"/>
                <w:szCs w:val="24"/>
              </w:rPr>
              <w:t xml:space="preserve">, официально ставшим политическим властителем Англии в результате </w:t>
            </w:r>
            <w:r w:rsidRPr="00E900B4">
              <w:rPr>
                <w:rFonts w:ascii="Times New Roman" w:eastAsia="Times New Roman" w:hAnsi="Times New Roman" w:cs="Times New Roman"/>
                <w:sz w:val="24"/>
                <w:szCs w:val="24"/>
              </w:rPr>
              <w:lastRenderedPageBreak/>
              <w:t>объединения Англии и Дании в одно государство (1016-1042 гг.) господствовали нравы скандинавов и их язык. Большинство скандинавских поселенцев вели схожий с англосаксами образ жизни и постепенно ассимилировались с ними. Немало этому способствовало сходство языков (скандинавские диалекты относятся к группе северогерманских языков) и отсутствие сословных границ. Иными были условия взаимодействия английского языка с французским. В результате нормандского завоевания в 1066 году вместо английской феодальной знати появился чужеземный правящий слой. Английскому языку остались низшие социальные ниши, на нем говорили крестьяне и простые люди среди городского населения. Практически, в среднеанглийский период английские диалекты изгонялись из формальных регистров речи.</w:t>
            </w:r>
          </w:p>
          <w:p w:rsidR="0094501D" w:rsidRPr="00E900B4" w:rsidRDefault="0094501D"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Изменения в системе фонетики и письменности в средне и новоанглийский периоды  </w:t>
            </w:r>
          </w:p>
          <w:p w:rsidR="0094501D" w:rsidRPr="00E900B4" w:rsidRDefault="0094501D"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Процесс образования нейтральных гласных в безударных слогах имел огромное значение не только для фонематической структуры слов, но и для морфологического строя языка. В среднеанглийский период долгота звука становится зависимой от фонетических условий. Предполагают, что причиной, вызвавшей этот процесс, было сплочение слова в более компактное единство. Наряду с отмиранием старой системы дифтонгов шел процесс возникновения новых дифтонгов в результате вокализации согласных. Среднеанглийская система гласных значительно отличается от гласных древнеанглийского языка. Исчез регулярный параллелизм долгих и кратких гласных. Количество гласного звука стало позиционно обусловлено.</w:t>
            </w:r>
          </w:p>
          <w:p w:rsidR="0094501D" w:rsidRPr="00E900B4" w:rsidRDefault="0094501D"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Система глагола в среднеанглийском и новоанглийском языках</w:t>
            </w:r>
          </w:p>
          <w:p w:rsidR="0094501D" w:rsidRPr="00E900B4" w:rsidRDefault="0094501D"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В развитии глагола, как и всей морфологии среднеанглийского периода, отчетливы тенденции к унификации различных типов и упрощению парадигмы, а также широкой вариантности в диалектах. В среднеанглийском языке сохранились все морфологические группы глаголов, существовавшие в древнеанглийский период. Тенденция к сокращению парадигмы сильных глаголов проявилась в том, что аффикс множественного числа -</w:t>
            </w:r>
            <w:proofErr w:type="spellStart"/>
            <w:r w:rsidRPr="00E900B4">
              <w:rPr>
                <w:rFonts w:ascii="Times New Roman" w:eastAsia="Times New Roman" w:hAnsi="Times New Roman" w:cs="Times New Roman"/>
                <w:sz w:val="24"/>
                <w:szCs w:val="24"/>
              </w:rPr>
              <w:t>n</w:t>
            </w:r>
            <w:proofErr w:type="spellEnd"/>
            <w:r w:rsidRPr="00E900B4">
              <w:rPr>
                <w:rFonts w:ascii="Times New Roman" w:eastAsia="Times New Roman" w:hAnsi="Times New Roman" w:cs="Times New Roman"/>
                <w:sz w:val="24"/>
                <w:szCs w:val="24"/>
              </w:rPr>
              <w:t xml:space="preserve"> отпал по аналогии со слабыми глаголами, формы прошедшего времени стали различаться только корневым гласным, начинается процесс выравнивания по одной из форм множественного числа. Таким образом, складываются условия для перехода к системе трех основ. </w:t>
            </w:r>
          </w:p>
          <w:p w:rsidR="0094501D" w:rsidRPr="00E900B4" w:rsidRDefault="0094501D"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Некоторые особенности развития синтаксиса</w:t>
            </w:r>
          </w:p>
          <w:p w:rsidR="00123683" w:rsidRPr="00E900B4" w:rsidRDefault="0094501D"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На протяжении всей истории английского языка для него характерен номинативный строй предложения, в котором структурные компоненты ориентированы на семантическое противопоставление субъекта и объекта, а сказуемое обязательно содержит глагол. Несмотря на устойчивость этих синтетических черт, они не оставались неизменными. Если в древнеанглийском языке подлежащее выражалось именительным падежом, то в новоанглийском языке субъектно-объектные отношения выражаются как грамматической формой существительного (подлежащее только в общем падеже), так и независимостью этой формы от активности или пассивности сказуемого.</w:t>
            </w:r>
          </w:p>
        </w:tc>
      </w:tr>
      <w:tr w:rsidR="00B17513" w:rsidRPr="00E900B4" w:rsidTr="008E5327">
        <w:trPr>
          <w:trHeight w:val="6652"/>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123683" w:rsidRPr="00E900B4" w:rsidRDefault="00B17513" w:rsidP="00E900B4">
            <w:pPr>
              <w:spacing w:after="0" w:line="240" w:lineRule="auto"/>
              <w:jc w:val="center"/>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lastRenderedPageBreak/>
              <w:t>К.М.06.06.11 География на иностранном языке</w:t>
            </w:r>
          </w:p>
          <w:p w:rsidR="0074709C" w:rsidRPr="00E900B4" w:rsidRDefault="0074709C"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Соединенное Королевство Великобритании и Северной Ирландии. </w:t>
            </w:r>
          </w:p>
          <w:p w:rsidR="0074709C" w:rsidRPr="00E900B4" w:rsidRDefault="0074709C"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Общие представления. Краткая история. Географическое положение. Главные города Очертания береговой линии, её физико-географическая </w:t>
            </w:r>
            <w:proofErr w:type="spellStart"/>
            <w:r w:rsidRPr="00E900B4">
              <w:rPr>
                <w:rFonts w:ascii="Times New Roman" w:eastAsia="Times New Roman" w:hAnsi="Times New Roman" w:cs="Times New Roman"/>
                <w:sz w:val="24"/>
                <w:szCs w:val="24"/>
              </w:rPr>
              <w:t>уникальность.Влияние</w:t>
            </w:r>
            <w:proofErr w:type="spellEnd"/>
            <w:r w:rsidRPr="00E900B4">
              <w:rPr>
                <w:rFonts w:ascii="Times New Roman" w:eastAsia="Times New Roman" w:hAnsi="Times New Roman" w:cs="Times New Roman"/>
                <w:sz w:val="24"/>
                <w:szCs w:val="24"/>
              </w:rPr>
              <w:t xml:space="preserve"> «морского» фактора. Море его влияние на социально-экономическое и политическое развитие страны, формирование национального </w:t>
            </w:r>
            <w:proofErr w:type="spellStart"/>
            <w:r w:rsidRPr="00E900B4">
              <w:rPr>
                <w:rFonts w:ascii="Times New Roman" w:eastAsia="Times New Roman" w:hAnsi="Times New Roman" w:cs="Times New Roman"/>
                <w:sz w:val="24"/>
                <w:szCs w:val="24"/>
              </w:rPr>
              <w:t>характера.Своеобразие</w:t>
            </w:r>
            <w:proofErr w:type="spellEnd"/>
            <w:r w:rsidRPr="00E900B4">
              <w:rPr>
                <w:rFonts w:ascii="Times New Roman" w:eastAsia="Times New Roman" w:hAnsi="Times New Roman" w:cs="Times New Roman"/>
                <w:sz w:val="24"/>
                <w:szCs w:val="24"/>
              </w:rPr>
              <w:t xml:space="preserve"> климата и особенности социально-экономического </w:t>
            </w:r>
            <w:proofErr w:type="spellStart"/>
            <w:r w:rsidRPr="00E900B4">
              <w:rPr>
                <w:rFonts w:ascii="Times New Roman" w:eastAsia="Times New Roman" w:hAnsi="Times New Roman" w:cs="Times New Roman"/>
                <w:sz w:val="24"/>
                <w:szCs w:val="24"/>
              </w:rPr>
              <w:t>развития.Климатические</w:t>
            </w:r>
            <w:proofErr w:type="spellEnd"/>
            <w:r w:rsidRPr="00E900B4">
              <w:rPr>
                <w:rFonts w:ascii="Times New Roman" w:eastAsia="Times New Roman" w:hAnsi="Times New Roman" w:cs="Times New Roman"/>
                <w:sz w:val="24"/>
                <w:szCs w:val="24"/>
              </w:rPr>
              <w:t xml:space="preserve"> колебания. Влияние изменений климата на движение народов. А</w:t>
            </w:r>
            <w:r w:rsidR="00B41737" w:rsidRPr="00E900B4">
              <w:rPr>
                <w:rFonts w:ascii="Times New Roman" w:eastAsia="Times New Roman" w:hAnsi="Times New Roman" w:cs="Times New Roman"/>
                <w:sz w:val="24"/>
                <w:szCs w:val="24"/>
              </w:rPr>
              <w:t>нтропогенный фактор и природа.</w:t>
            </w:r>
            <w:r w:rsidRPr="00E900B4">
              <w:rPr>
                <w:rFonts w:ascii="Times New Roman" w:eastAsia="Times New Roman" w:hAnsi="Times New Roman" w:cs="Times New Roman"/>
                <w:sz w:val="24"/>
                <w:szCs w:val="24"/>
              </w:rPr>
              <w:t xml:space="preserve"> Внутренняя колонизация и её естественно-географические последствия  Места возникновения городских центров: природно-географическая </w:t>
            </w:r>
            <w:proofErr w:type="spellStart"/>
            <w:r w:rsidRPr="00E900B4">
              <w:rPr>
                <w:rFonts w:ascii="Times New Roman" w:eastAsia="Times New Roman" w:hAnsi="Times New Roman" w:cs="Times New Roman"/>
                <w:sz w:val="24"/>
                <w:szCs w:val="24"/>
              </w:rPr>
              <w:t>характеристика.Пространственно-географические</w:t>
            </w:r>
            <w:proofErr w:type="spellEnd"/>
            <w:r w:rsidRPr="00E900B4">
              <w:rPr>
                <w:rFonts w:ascii="Times New Roman" w:eastAsia="Times New Roman" w:hAnsi="Times New Roman" w:cs="Times New Roman"/>
                <w:sz w:val="24"/>
                <w:szCs w:val="24"/>
              </w:rPr>
              <w:t xml:space="preserve"> особенности </w:t>
            </w:r>
            <w:proofErr w:type="spellStart"/>
            <w:r w:rsidRPr="00E900B4">
              <w:rPr>
                <w:rFonts w:ascii="Times New Roman" w:eastAsia="Times New Roman" w:hAnsi="Times New Roman" w:cs="Times New Roman"/>
                <w:sz w:val="24"/>
                <w:szCs w:val="24"/>
              </w:rPr>
              <w:t>градообразовательного</w:t>
            </w:r>
            <w:proofErr w:type="spellEnd"/>
            <w:r w:rsidRPr="00E900B4">
              <w:rPr>
                <w:rFonts w:ascii="Times New Roman" w:eastAsia="Times New Roman" w:hAnsi="Times New Roman" w:cs="Times New Roman"/>
                <w:sz w:val="24"/>
                <w:szCs w:val="24"/>
              </w:rPr>
              <w:t xml:space="preserve"> процесса </w:t>
            </w:r>
          </w:p>
          <w:p w:rsidR="0074709C" w:rsidRPr="00E900B4" w:rsidRDefault="0074709C"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Соединенные Штаты Америки</w:t>
            </w:r>
          </w:p>
          <w:p w:rsidR="0074709C" w:rsidRPr="00E900B4" w:rsidRDefault="0074709C"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Общие представления. Краткая история. Географическое положение. Главные города Очертания береговой линии, её физико-географическая </w:t>
            </w:r>
            <w:proofErr w:type="spellStart"/>
            <w:r w:rsidRPr="00E900B4">
              <w:rPr>
                <w:rFonts w:ascii="Times New Roman" w:eastAsia="Times New Roman" w:hAnsi="Times New Roman" w:cs="Times New Roman"/>
                <w:sz w:val="24"/>
                <w:szCs w:val="24"/>
              </w:rPr>
              <w:t>уникальность</w:t>
            </w:r>
            <w:proofErr w:type="gramStart"/>
            <w:r w:rsidRPr="00E900B4">
              <w:rPr>
                <w:rFonts w:ascii="Times New Roman" w:eastAsia="Times New Roman" w:hAnsi="Times New Roman" w:cs="Times New Roman"/>
                <w:sz w:val="24"/>
                <w:szCs w:val="24"/>
              </w:rPr>
              <w:t>.В</w:t>
            </w:r>
            <w:proofErr w:type="gramEnd"/>
            <w:r w:rsidRPr="00E900B4">
              <w:rPr>
                <w:rFonts w:ascii="Times New Roman" w:eastAsia="Times New Roman" w:hAnsi="Times New Roman" w:cs="Times New Roman"/>
                <w:sz w:val="24"/>
                <w:szCs w:val="24"/>
              </w:rPr>
              <w:t>лияние</w:t>
            </w:r>
            <w:proofErr w:type="spellEnd"/>
            <w:r w:rsidRPr="00E900B4">
              <w:rPr>
                <w:rFonts w:ascii="Times New Roman" w:eastAsia="Times New Roman" w:hAnsi="Times New Roman" w:cs="Times New Roman"/>
                <w:sz w:val="24"/>
                <w:szCs w:val="24"/>
              </w:rPr>
              <w:t xml:space="preserve"> «морского» фактора. Море его влияние на социально-экономическое и политическое развитие страны, формирование национального </w:t>
            </w:r>
            <w:proofErr w:type="spellStart"/>
            <w:r w:rsidRPr="00E900B4">
              <w:rPr>
                <w:rFonts w:ascii="Times New Roman" w:eastAsia="Times New Roman" w:hAnsi="Times New Roman" w:cs="Times New Roman"/>
                <w:sz w:val="24"/>
                <w:szCs w:val="24"/>
              </w:rPr>
              <w:t>характера.Своеобразие</w:t>
            </w:r>
            <w:proofErr w:type="spellEnd"/>
            <w:r w:rsidRPr="00E900B4">
              <w:rPr>
                <w:rFonts w:ascii="Times New Roman" w:eastAsia="Times New Roman" w:hAnsi="Times New Roman" w:cs="Times New Roman"/>
                <w:sz w:val="24"/>
                <w:szCs w:val="24"/>
              </w:rPr>
              <w:t xml:space="preserve"> климата и особенности социально-экономического </w:t>
            </w:r>
            <w:proofErr w:type="spellStart"/>
            <w:r w:rsidRPr="00E900B4">
              <w:rPr>
                <w:rFonts w:ascii="Times New Roman" w:eastAsia="Times New Roman" w:hAnsi="Times New Roman" w:cs="Times New Roman"/>
                <w:sz w:val="24"/>
                <w:szCs w:val="24"/>
              </w:rPr>
              <w:t>развития.Климатические</w:t>
            </w:r>
            <w:proofErr w:type="spellEnd"/>
            <w:r w:rsidRPr="00E900B4">
              <w:rPr>
                <w:rFonts w:ascii="Times New Roman" w:eastAsia="Times New Roman" w:hAnsi="Times New Roman" w:cs="Times New Roman"/>
                <w:sz w:val="24"/>
                <w:szCs w:val="24"/>
              </w:rPr>
              <w:t xml:space="preserve"> колебания. Влияние изменений климата на движение народов. Ан</w:t>
            </w:r>
            <w:r w:rsidR="00B41737" w:rsidRPr="00E900B4">
              <w:rPr>
                <w:rFonts w:ascii="Times New Roman" w:eastAsia="Times New Roman" w:hAnsi="Times New Roman" w:cs="Times New Roman"/>
                <w:sz w:val="24"/>
                <w:szCs w:val="24"/>
              </w:rPr>
              <w:t xml:space="preserve">тропогенный фактор и природа. </w:t>
            </w:r>
            <w:r w:rsidRPr="00E900B4">
              <w:rPr>
                <w:rFonts w:ascii="Times New Roman" w:eastAsia="Times New Roman" w:hAnsi="Times New Roman" w:cs="Times New Roman"/>
                <w:sz w:val="24"/>
                <w:szCs w:val="24"/>
              </w:rPr>
              <w:t>Внутренняя колонизация и её естестве</w:t>
            </w:r>
            <w:r w:rsidR="00B41737" w:rsidRPr="00E900B4">
              <w:rPr>
                <w:rFonts w:ascii="Times New Roman" w:eastAsia="Times New Roman" w:hAnsi="Times New Roman" w:cs="Times New Roman"/>
                <w:sz w:val="24"/>
                <w:szCs w:val="24"/>
              </w:rPr>
              <w:t xml:space="preserve">нно-географические последствия </w:t>
            </w:r>
            <w:r w:rsidRPr="00E900B4">
              <w:rPr>
                <w:rFonts w:ascii="Times New Roman" w:eastAsia="Times New Roman" w:hAnsi="Times New Roman" w:cs="Times New Roman"/>
                <w:sz w:val="24"/>
                <w:szCs w:val="24"/>
              </w:rPr>
              <w:t xml:space="preserve">Места возникновения городских центров: природно-географическая </w:t>
            </w:r>
            <w:proofErr w:type="spellStart"/>
            <w:r w:rsidRPr="00E900B4">
              <w:rPr>
                <w:rFonts w:ascii="Times New Roman" w:eastAsia="Times New Roman" w:hAnsi="Times New Roman" w:cs="Times New Roman"/>
                <w:sz w:val="24"/>
                <w:szCs w:val="24"/>
              </w:rPr>
              <w:t>характеристика.Пространственно-географические</w:t>
            </w:r>
            <w:proofErr w:type="spellEnd"/>
            <w:r w:rsidRPr="00E900B4">
              <w:rPr>
                <w:rFonts w:ascii="Times New Roman" w:eastAsia="Times New Roman" w:hAnsi="Times New Roman" w:cs="Times New Roman"/>
                <w:sz w:val="24"/>
                <w:szCs w:val="24"/>
              </w:rPr>
              <w:t xml:space="preserve"> особенности </w:t>
            </w:r>
            <w:proofErr w:type="spellStart"/>
            <w:r w:rsidRPr="00E900B4">
              <w:rPr>
                <w:rFonts w:ascii="Times New Roman" w:eastAsia="Times New Roman" w:hAnsi="Times New Roman" w:cs="Times New Roman"/>
                <w:sz w:val="24"/>
                <w:szCs w:val="24"/>
              </w:rPr>
              <w:t>градообразовательного</w:t>
            </w:r>
            <w:proofErr w:type="spellEnd"/>
            <w:r w:rsidRPr="00E900B4">
              <w:rPr>
                <w:rFonts w:ascii="Times New Roman" w:eastAsia="Times New Roman" w:hAnsi="Times New Roman" w:cs="Times New Roman"/>
                <w:sz w:val="24"/>
                <w:szCs w:val="24"/>
              </w:rPr>
              <w:t xml:space="preserve"> процесса </w:t>
            </w:r>
          </w:p>
          <w:p w:rsidR="0074709C" w:rsidRPr="00E900B4" w:rsidRDefault="0074709C"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Канада </w:t>
            </w:r>
          </w:p>
          <w:p w:rsidR="0074709C" w:rsidRPr="00E900B4" w:rsidRDefault="0074709C"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Общие представления. Краткая история. Географическое положение. Главные города Очертания береговой линии, её физико-географическая </w:t>
            </w:r>
            <w:proofErr w:type="spellStart"/>
            <w:r w:rsidRPr="00E900B4">
              <w:rPr>
                <w:rFonts w:ascii="Times New Roman" w:eastAsia="Times New Roman" w:hAnsi="Times New Roman" w:cs="Times New Roman"/>
                <w:sz w:val="24"/>
                <w:szCs w:val="24"/>
              </w:rPr>
              <w:t>уникальность</w:t>
            </w:r>
            <w:proofErr w:type="gramStart"/>
            <w:r w:rsidRPr="00E900B4">
              <w:rPr>
                <w:rFonts w:ascii="Times New Roman" w:eastAsia="Times New Roman" w:hAnsi="Times New Roman" w:cs="Times New Roman"/>
                <w:sz w:val="24"/>
                <w:szCs w:val="24"/>
              </w:rPr>
              <w:t>.В</w:t>
            </w:r>
            <w:proofErr w:type="gramEnd"/>
            <w:r w:rsidRPr="00E900B4">
              <w:rPr>
                <w:rFonts w:ascii="Times New Roman" w:eastAsia="Times New Roman" w:hAnsi="Times New Roman" w:cs="Times New Roman"/>
                <w:sz w:val="24"/>
                <w:szCs w:val="24"/>
              </w:rPr>
              <w:t>лияние</w:t>
            </w:r>
            <w:proofErr w:type="spellEnd"/>
            <w:r w:rsidRPr="00E900B4">
              <w:rPr>
                <w:rFonts w:ascii="Times New Roman" w:eastAsia="Times New Roman" w:hAnsi="Times New Roman" w:cs="Times New Roman"/>
                <w:sz w:val="24"/>
                <w:szCs w:val="24"/>
              </w:rPr>
              <w:t xml:space="preserve"> «морского» фактора. Море его влияние на социально-экономическое и политическое развитие страны, формирование национального </w:t>
            </w:r>
            <w:proofErr w:type="spellStart"/>
            <w:r w:rsidRPr="00E900B4">
              <w:rPr>
                <w:rFonts w:ascii="Times New Roman" w:eastAsia="Times New Roman" w:hAnsi="Times New Roman" w:cs="Times New Roman"/>
                <w:sz w:val="24"/>
                <w:szCs w:val="24"/>
              </w:rPr>
              <w:t>характера.Своеобразие</w:t>
            </w:r>
            <w:proofErr w:type="spellEnd"/>
            <w:r w:rsidRPr="00E900B4">
              <w:rPr>
                <w:rFonts w:ascii="Times New Roman" w:eastAsia="Times New Roman" w:hAnsi="Times New Roman" w:cs="Times New Roman"/>
                <w:sz w:val="24"/>
                <w:szCs w:val="24"/>
              </w:rPr>
              <w:t xml:space="preserve"> климата и особенности социально-экономического </w:t>
            </w:r>
            <w:proofErr w:type="spellStart"/>
            <w:r w:rsidRPr="00E900B4">
              <w:rPr>
                <w:rFonts w:ascii="Times New Roman" w:eastAsia="Times New Roman" w:hAnsi="Times New Roman" w:cs="Times New Roman"/>
                <w:sz w:val="24"/>
                <w:szCs w:val="24"/>
              </w:rPr>
              <w:t>развития.Климатические</w:t>
            </w:r>
            <w:proofErr w:type="spellEnd"/>
            <w:r w:rsidRPr="00E900B4">
              <w:rPr>
                <w:rFonts w:ascii="Times New Roman" w:eastAsia="Times New Roman" w:hAnsi="Times New Roman" w:cs="Times New Roman"/>
                <w:sz w:val="24"/>
                <w:szCs w:val="24"/>
              </w:rPr>
              <w:t xml:space="preserve"> колебания. Влияние изменений климата на движение народов. Ан</w:t>
            </w:r>
            <w:r w:rsidR="008D7F76" w:rsidRPr="00E900B4">
              <w:rPr>
                <w:rFonts w:ascii="Times New Roman" w:eastAsia="Times New Roman" w:hAnsi="Times New Roman" w:cs="Times New Roman"/>
                <w:sz w:val="24"/>
                <w:szCs w:val="24"/>
              </w:rPr>
              <w:t xml:space="preserve">тропогенный фактор и природа. </w:t>
            </w:r>
            <w:r w:rsidRPr="00E900B4">
              <w:rPr>
                <w:rFonts w:ascii="Times New Roman" w:eastAsia="Times New Roman" w:hAnsi="Times New Roman" w:cs="Times New Roman"/>
                <w:sz w:val="24"/>
                <w:szCs w:val="24"/>
              </w:rPr>
              <w:t xml:space="preserve">Внутренняя колонизация и её естественно-географические последствия Места возникновения городских центров: природно-географическая </w:t>
            </w:r>
            <w:proofErr w:type="spellStart"/>
            <w:r w:rsidRPr="00E900B4">
              <w:rPr>
                <w:rFonts w:ascii="Times New Roman" w:eastAsia="Times New Roman" w:hAnsi="Times New Roman" w:cs="Times New Roman"/>
                <w:sz w:val="24"/>
                <w:szCs w:val="24"/>
              </w:rPr>
              <w:t>характеристика.Пространственно-географические</w:t>
            </w:r>
            <w:proofErr w:type="spellEnd"/>
            <w:r w:rsidRPr="00E900B4">
              <w:rPr>
                <w:rFonts w:ascii="Times New Roman" w:eastAsia="Times New Roman" w:hAnsi="Times New Roman" w:cs="Times New Roman"/>
                <w:sz w:val="24"/>
                <w:szCs w:val="24"/>
              </w:rPr>
              <w:t xml:space="preserve"> особенности </w:t>
            </w:r>
            <w:proofErr w:type="spellStart"/>
            <w:r w:rsidRPr="00E900B4">
              <w:rPr>
                <w:rFonts w:ascii="Times New Roman" w:eastAsia="Times New Roman" w:hAnsi="Times New Roman" w:cs="Times New Roman"/>
                <w:sz w:val="24"/>
                <w:szCs w:val="24"/>
              </w:rPr>
              <w:t>градообразовательного</w:t>
            </w:r>
            <w:proofErr w:type="spellEnd"/>
            <w:r w:rsidRPr="00E900B4">
              <w:rPr>
                <w:rFonts w:ascii="Times New Roman" w:eastAsia="Times New Roman" w:hAnsi="Times New Roman" w:cs="Times New Roman"/>
                <w:sz w:val="24"/>
                <w:szCs w:val="24"/>
              </w:rPr>
              <w:t xml:space="preserve"> процесса </w:t>
            </w:r>
          </w:p>
          <w:p w:rsidR="0074709C" w:rsidRPr="00E900B4" w:rsidRDefault="0074709C"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Австралия</w:t>
            </w:r>
          </w:p>
          <w:p w:rsidR="0074709C" w:rsidRPr="00E900B4" w:rsidRDefault="0074709C"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Общие представления. Краткая история. Географическое положение. Главные города Очертания береговой линии, её физико-географическая </w:t>
            </w:r>
            <w:proofErr w:type="spellStart"/>
            <w:r w:rsidRPr="00E900B4">
              <w:rPr>
                <w:rFonts w:ascii="Times New Roman" w:eastAsia="Times New Roman" w:hAnsi="Times New Roman" w:cs="Times New Roman"/>
                <w:sz w:val="24"/>
                <w:szCs w:val="24"/>
              </w:rPr>
              <w:t>уникальность</w:t>
            </w:r>
            <w:proofErr w:type="gramStart"/>
            <w:r w:rsidRPr="00E900B4">
              <w:rPr>
                <w:rFonts w:ascii="Times New Roman" w:eastAsia="Times New Roman" w:hAnsi="Times New Roman" w:cs="Times New Roman"/>
                <w:sz w:val="24"/>
                <w:szCs w:val="24"/>
              </w:rPr>
              <w:t>.В</w:t>
            </w:r>
            <w:proofErr w:type="gramEnd"/>
            <w:r w:rsidRPr="00E900B4">
              <w:rPr>
                <w:rFonts w:ascii="Times New Roman" w:eastAsia="Times New Roman" w:hAnsi="Times New Roman" w:cs="Times New Roman"/>
                <w:sz w:val="24"/>
                <w:szCs w:val="24"/>
              </w:rPr>
              <w:t>лияние</w:t>
            </w:r>
            <w:proofErr w:type="spellEnd"/>
            <w:r w:rsidRPr="00E900B4">
              <w:rPr>
                <w:rFonts w:ascii="Times New Roman" w:eastAsia="Times New Roman" w:hAnsi="Times New Roman" w:cs="Times New Roman"/>
                <w:sz w:val="24"/>
                <w:szCs w:val="24"/>
              </w:rPr>
              <w:t xml:space="preserve"> «морского» фактора. Море его влияние на социально-экономическое и политическое развитие страны, формирование национального </w:t>
            </w:r>
            <w:proofErr w:type="spellStart"/>
            <w:r w:rsidRPr="00E900B4">
              <w:rPr>
                <w:rFonts w:ascii="Times New Roman" w:eastAsia="Times New Roman" w:hAnsi="Times New Roman" w:cs="Times New Roman"/>
                <w:sz w:val="24"/>
                <w:szCs w:val="24"/>
              </w:rPr>
              <w:t>характера.Своеобразие</w:t>
            </w:r>
            <w:proofErr w:type="spellEnd"/>
            <w:r w:rsidRPr="00E900B4">
              <w:rPr>
                <w:rFonts w:ascii="Times New Roman" w:eastAsia="Times New Roman" w:hAnsi="Times New Roman" w:cs="Times New Roman"/>
                <w:sz w:val="24"/>
                <w:szCs w:val="24"/>
              </w:rPr>
              <w:t xml:space="preserve"> климата и особенности социально-экономического </w:t>
            </w:r>
            <w:proofErr w:type="spellStart"/>
            <w:r w:rsidRPr="00E900B4">
              <w:rPr>
                <w:rFonts w:ascii="Times New Roman" w:eastAsia="Times New Roman" w:hAnsi="Times New Roman" w:cs="Times New Roman"/>
                <w:sz w:val="24"/>
                <w:szCs w:val="24"/>
              </w:rPr>
              <w:t>развития.Климатические</w:t>
            </w:r>
            <w:proofErr w:type="spellEnd"/>
            <w:r w:rsidRPr="00E900B4">
              <w:rPr>
                <w:rFonts w:ascii="Times New Roman" w:eastAsia="Times New Roman" w:hAnsi="Times New Roman" w:cs="Times New Roman"/>
                <w:sz w:val="24"/>
                <w:szCs w:val="24"/>
              </w:rPr>
              <w:t xml:space="preserve"> колебания. Влияние изменений климата на движение народов. Антропогенный фактор и природа.   Внутренняя колонизация и её естестве</w:t>
            </w:r>
            <w:r w:rsidR="008D7F76" w:rsidRPr="00E900B4">
              <w:rPr>
                <w:rFonts w:ascii="Times New Roman" w:eastAsia="Times New Roman" w:hAnsi="Times New Roman" w:cs="Times New Roman"/>
                <w:sz w:val="24"/>
                <w:szCs w:val="24"/>
              </w:rPr>
              <w:t xml:space="preserve">нно-географические последствия </w:t>
            </w:r>
            <w:r w:rsidRPr="00E900B4">
              <w:rPr>
                <w:rFonts w:ascii="Times New Roman" w:eastAsia="Times New Roman" w:hAnsi="Times New Roman" w:cs="Times New Roman"/>
                <w:sz w:val="24"/>
                <w:szCs w:val="24"/>
              </w:rPr>
              <w:t xml:space="preserve">Места возникновения городских центров: природно-географическая </w:t>
            </w:r>
            <w:proofErr w:type="spellStart"/>
            <w:r w:rsidRPr="00E900B4">
              <w:rPr>
                <w:rFonts w:ascii="Times New Roman" w:eastAsia="Times New Roman" w:hAnsi="Times New Roman" w:cs="Times New Roman"/>
                <w:sz w:val="24"/>
                <w:szCs w:val="24"/>
              </w:rPr>
              <w:t>характеристика.Пространственно-географические</w:t>
            </w:r>
            <w:proofErr w:type="spellEnd"/>
            <w:r w:rsidRPr="00E900B4">
              <w:rPr>
                <w:rFonts w:ascii="Times New Roman" w:eastAsia="Times New Roman" w:hAnsi="Times New Roman" w:cs="Times New Roman"/>
                <w:sz w:val="24"/>
                <w:szCs w:val="24"/>
              </w:rPr>
              <w:t xml:space="preserve"> особенности </w:t>
            </w:r>
            <w:proofErr w:type="spellStart"/>
            <w:r w:rsidRPr="00E900B4">
              <w:rPr>
                <w:rFonts w:ascii="Times New Roman" w:eastAsia="Times New Roman" w:hAnsi="Times New Roman" w:cs="Times New Roman"/>
                <w:sz w:val="24"/>
                <w:szCs w:val="24"/>
              </w:rPr>
              <w:t>градообразовательного</w:t>
            </w:r>
            <w:proofErr w:type="spellEnd"/>
            <w:r w:rsidRPr="00E900B4">
              <w:rPr>
                <w:rFonts w:ascii="Times New Roman" w:eastAsia="Times New Roman" w:hAnsi="Times New Roman" w:cs="Times New Roman"/>
                <w:sz w:val="24"/>
                <w:szCs w:val="24"/>
              </w:rPr>
              <w:t xml:space="preserve"> процесса </w:t>
            </w:r>
          </w:p>
          <w:p w:rsidR="0074709C" w:rsidRPr="00E900B4" w:rsidRDefault="0074709C"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Новая Зеландия</w:t>
            </w:r>
          </w:p>
          <w:p w:rsidR="0074709C" w:rsidRPr="00E900B4" w:rsidRDefault="0074709C"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Общие представления. Краткая история. Географическое положение. Главные города Очертания береговой линии, её физико-географическая </w:t>
            </w:r>
            <w:proofErr w:type="spellStart"/>
            <w:r w:rsidRPr="00E900B4">
              <w:rPr>
                <w:rFonts w:ascii="Times New Roman" w:eastAsia="Times New Roman" w:hAnsi="Times New Roman" w:cs="Times New Roman"/>
                <w:sz w:val="24"/>
                <w:szCs w:val="24"/>
              </w:rPr>
              <w:t>уникальность.Влияние</w:t>
            </w:r>
            <w:proofErr w:type="spellEnd"/>
            <w:r w:rsidRPr="00E900B4">
              <w:rPr>
                <w:rFonts w:ascii="Times New Roman" w:eastAsia="Times New Roman" w:hAnsi="Times New Roman" w:cs="Times New Roman"/>
                <w:sz w:val="24"/>
                <w:szCs w:val="24"/>
              </w:rPr>
              <w:t xml:space="preserve"> «морского» фактора. Море его влияние на социально-экономическое и политическое развитие страны, формирование национального </w:t>
            </w:r>
            <w:proofErr w:type="spellStart"/>
            <w:r w:rsidRPr="00E900B4">
              <w:rPr>
                <w:rFonts w:ascii="Times New Roman" w:eastAsia="Times New Roman" w:hAnsi="Times New Roman" w:cs="Times New Roman"/>
                <w:sz w:val="24"/>
                <w:szCs w:val="24"/>
              </w:rPr>
              <w:t>характера.Своеобразие</w:t>
            </w:r>
            <w:proofErr w:type="spellEnd"/>
            <w:r w:rsidRPr="00E900B4">
              <w:rPr>
                <w:rFonts w:ascii="Times New Roman" w:eastAsia="Times New Roman" w:hAnsi="Times New Roman" w:cs="Times New Roman"/>
                <w:sz w:val="24"/>
                <w:szCs w:val="24"/>
              </w:rPr>
              <w:t xml:space="preserve"> климата и особенности социально-экономического </w:t>
            </w:r>
            <w:proofErr w:type="spellStart"/>
            <w:r w:rsidRPr="00E900B4">
              <w:rPr>
                <w:rFonts w:ascii="Times New Roman" w:eastAsia="Times New Roman" w:hAnsi="Times New Roman" w:cs="Times New Roman"/>
                <w:sz w:val="24"/>
                <w:szCs w:val="24"/>
              </w:rPr>
              <w:t>развития.Климатические</w:t>
            </w:r>
            <w:proofErr w:type="spellEnd"/>
            <w:r w:rsidRPr="00E900B4">
              <w:rPr>
                <w:rFonts w:ascii="Times New Roman" w:eastAsia="Times New Roman" w:hAnsi="Times New Roman" w:cs="Times New Roman"/>
                <w:sz w:val="24"/>
                <w:szCs w:val="24"/>
              </w:rPr>
              <w:t xml:space="preserve"> колебания. Влияние изменений климата на движение народов. Антропогенный фактор и пр</w:t>
            </w:r>
            <w:r w:rsidR="008D7F76" w:rsidRPr="00E900B4">
              <w:rPr>
                <w:rFonts w:ascii="Times New Roman" w:eastAsia="Times New Roman" w:hAnsi="Times New Roman" w:cs="Times New Roman"/>
                <w:sz w:val="24"/>
                <w:szCs w:val="24"/>
              </w:rPr>
              <w:t xml:space="preserve">ирода. </w:t>
            </w:r>
            <w:r w:rsidRPr="00E900B4">
              <w:rPr>
                <w:rFonts w:ascii="Times New Roman" w:eastAsia="Times New Roman" w:hAnsi="Times New Roman" w:cs="Times New Roman"/>
                <w:sz w:val="24"/>
                <w:szCs w:val="24"/>
              </w:rPr>
              <w:t>Внутренняя колонизация и её естестве</w:t>
            </w:r>
            <w:r w:rsidR="008D7F76" w:rsidRPr="00E900B4">
              <w:rPr>
                <w:rFonts w:ascii="Times New Roman" w:eastAsia="Times New Roman" w:hAnsi="Times New Roman" w:cs="Times New Roman"/>
                <w:sz w:val="24"/>
                <w:szCs w:val="24"/>
              </w:rPr>
              <w:t xml:space="preserve">нно-географические последствия </w:t>
            </w:r>
            <w:r w:rsidRPr="00E900B4">
              <w:rPr>
                <w:rFonts w:ascii="Times New Roman" w:eastAsia="Times New Roman" w:hAnsi="Times New Roman" w:cs="Times New Roman"/>
                <w:sz w:val="24"/>
                <w:szCs w:val="24"/>
              </w:rPr>
              <w:t xml:space="preserve">Места возникновения городских центров: природно-географическая </w:t>
            </w:r>
            <w:proofErr w:type="spellStart"/>
            <w:r w:rsidRPr="00E900B4">
              <w:rPr>
                <w:rFonts w:ascii="Times New Roman" w:eastAsia="Times New Roman" w:hAnsi="Times New Roman" w:cs="Times New Roman"/>
                <w:sz w:val="24"/>
                <w:szCs w:val="24"/>
              </w:rPr>
              <w:t>характеристика.Пространственно-географические</w:t>
            </w:r>
            <w:proofErr w:type="spellEnd"/>
            <w:r w:rsidRPr="00E900B4">
              <w:rPr>
                <w:rFonts w:ascii="Times New Roman" w:eastAsia="Times New Roman" w:hAnsi="Times New Roman" w:cs="Times New Roman"/>
                <w:sz w:val="24"/>
                <w:szCs w:val="24"/>
              </w:rPr>
              <w:t xml:space="preserve"> особенности </w:t>
            </w:r>
            <w:proofErr w:type="spellStart"/>
            <w:r w:rsidRPr="00E900B4">
              <w:rPr>
                <w:rFonts w:ascii="Times New Roman" w:eastAsia="Times New Roman" w:hAnsi="Times New Roman" w:cs="Times New Roman"/>
                <w:sz w:val="24"/>
                <w:szCs w:val="24"/>
              </w:rPr>
              <w:t>градообразовательного</w:t>
            </w:r>
            <w:proofErr w:type="spellEnd"/>
            <w:r w:rsidRPr="00E900B4">
              <w:rPr>
                <w:rFonts w:ascii="Times New Roman" w:eastAsia="Times New Roman" w:hAnsi="Times New Roman" w:cs="Times New Roman"/>
                <w:sz w:val="24"/>
                <w:szCs w:val="24"/>
              </w:rPr>
              <w:t xml:space="preserve"> процесса </w:t>
            </w:r>
          </w:p>
          <w:p w:rsidR="0074709C" w:rsidRPr="00E900B4" w:rsidRDefault="0074709C"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lastRenderedPageBreak/>
              <w:t>Южная Африка</w:t>
            </w:r>
          </w:p>
          <w:p w:rsidR="00123683" w:rsidRPr="00E900B4" w:rsidRDefault="0074709C"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Общие представления. Краткая история. Географическое положение. Главные города Очертания береговой линии, её физико-географическая </w:t>
            </w:r>
            <w:proofErr w:type="spellStart"/>
            <w:r w:rsidRPr="00E900B4">
              <w:rPr>
                <w:rFonts w:ascii="Times New Roman" w:eastAsia="Times New Roman" w:hAnsi="Times New Roman" w:cs="Times New Roman"/>
                <w:sz w:val="24"/>
                <w:szCs w:val="24"/>
              </w:rPr>
              <w:t>уникальность</w:t>
            </w:r>
            <w:proofErr w:type="gramStart"/>
            <w:r w:rsidRPr="00E900B4">
              <w:rPr>
                <w:rFonts w:ascii="Times New Roman" w:eastAsia="Times New Roman" w:hAnsi="Times New Roman" w:cs="Times New Roman"/>
                <w:sz w:val="24"/>
                <w:szCs w:val="24"/>
              </w:rPr>
              <w:t>.В</w:t>
            </w:r>
            <w:proofErr w:type="gramEnd"/>
            <w:r w:rsidRPr="00E900B4">
              <w:rPr>
                <w:rFonts w:ascii="Times New Roman" w:eastAsia="Times New Roman" w:hAnsi="Times New Roman" w:cs="Times New Roman"/>
                <w:sz w:val="24"/>
                <w:szCs w:val="24"/>
              </w:rPr>
              <w:t>лияние</w:t>
            </w:r>
            <w:proofErr w:type="spellEnd"/>
            <w:r w:rsidRPr="00E900B4">
              <w:rPr>
                <w:rFonts w:ascii="Times New Roman" w:eastAsia="Times New Roman" w:hAnsi="Times New Roman" w:cs="Times New Roman"/>
                <w:sz w:val="24"/>
                <w:szCs w:val="24"/>
              </w:rPr>
              <w:t xml:space="preserve"> «морского» фактора. Море его влияние на социально-экономическое и политическое развитие страны, формирование национального </w:t>
            </w:r>
            <w:proofErr w:type="spellStart"/>
            <w:r w:rsidRPr="00E900B4">
              <w:rPr>
                <w:rFonts w:ascii="Times New Roman" w:eastAsia="Times New Roman" w:hAnsi="Times New Roman" w:cs="Times New Roman"/>
                <w:sz w:val="24"/>
                <w:szCs w:val="24"/>
              </w:rPr>
              <w:t>характера.Своеобразие</w:t>
            </w:r>
            <w:proofErr w:type="spellEnd"/>
            <w:r w:rsidRPr="00E900B4">
              <w:rPr>
                <w:rFonts w:ascii="Times New Roman" w:eastAsia="Times New Roman" w:hAnsi="Times New Roman" w:cs="Times New Roman"/>
                <w:sz w:val="24"/>
                <w:szCs w:val="24"/>
              </w:rPr>
              <w:t xml:space="preserve"> климата и особенности социально-экономического </w:t>
            </w:r>
            <w:proofErr w:type="spellStart"/>
            <w:r w:rsidRPr="00E900B4">
              <w:rPr>
                <w:rFonts w:ascii="Times New Roman" w:eastAsia="Times New Roman" w:hAnsi="Times New Roman" w:cs="Times New Roman"/>
                <w:sz w:val="24"/>
                <w:szCs w:val="24"/>
              </w:rPr>
              <w:t>развития.Климатические</w:t>
            </w:r>
            <w:proofErr w:type="spellEnd"/>
            <w:r w:rsidRPr="00E900B4">
              <w:rPr>
                <w:rFonts w:ascii="Times New Roman" w:eastAsia="Times New Roman" w:hAnsi="Times New Roman" w:cs="Times New Roman"/>
                <w:sz w:val="24"/>
                <w:szCs w:val="24"/>
              </w:rPr>
              <w:t xml:space="preserve"> колебания. Влияние изменений климата на движение народов. Антропогенный фактор и природа. Внутренняя колонизация и её естественно-географические последствия Места возникновения городских центров: природно-географическая </w:t>
            </w:r>
            <w:proofErr w:type="spellStart"/>
            <w:r w:rsidRPr="00E900B4">
              <w:rPr>
                <w:rFonts w:ascii="Times New Roman" w:eastAsia="Times New Roman" w:hAnsi="Times New Roman" w:cs="Times New Roman"/>
                <w:sz w:val="24"/>
                <w:szCs w:val="24"/>
              </w:rPr>
              <w:t>характеристика.Пространственно-географические</w:t>
            </w:r>
            <w:proofErr w:type="spellEnd"/>
            <w:r w:rsidRPr="00E900B4">
              <w:rPr>
                <w:rFonts w:ascii="Times New Roman" w:eastAsia="Times New Roman" w:hAnsi="Times New Roman" w:cs="Times New Roman"/>
                <w:sz w:val="24"/>
                <w:szCs w:val="24"/>
              </w:rPr>
              <w:t xml:space="preserve"> особенности </w:t>
            </w:r>
            <w:proofErr w:type="spellStart"/>
            <w:r w:rsidRPr="00E900B4">
              <w:rPr>
                <w:rFonts w:ascii="Times New Roman" w:eastAsia="Times New Roman" w:hAnsi="Times New Roman" w:cs="Times New Roman"/>
                <w:sz w:val="24"/>
                <w:szCs w:val="24"/>
              </w:rPr>
              <w:t>градообразовательного</w:t>
            </w:r>
            <w:proofErr w:type="spellEnd"/>
            <w:r w:rsidRPr="00E900B4">
              <w:rPr>
                <w:rFonts w:ascii="Times New Roman" w:eastAsia="Times New Roman" w:hAnsi="Times New Roman" w:cs="Times New Roman"/>
                <w:sz w:val="24"/>
                <w:szCs w:val="24"/>
              </w:rPr>
              <w:t xml:space="preserve"> процесса </w:t>
            </w:r>
          </w:p>
        </w:tc>
      </w:tr>
      <w:tr w:rsidR="00B17513" w:rsidRPr="00E900B4" w:rsidTr="003349D6">
        <w:trPr>
          <w:trHeight w:val="255"/>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B17513" w:rsidRPr="00E900B4" w:rsidRDefault="00B17513" w:rsidP="00E900B4">
            <w:pPr>
              <w:spacing w:after="0" w:line="240" w:lineRule="auto"/>
              <w:jc w:val="center"/>
              <w:rPr>
                <w:rFonts w:ascii="Times New Roman" w:eastAsia="Times New Roman" w:hAnsi="Times New Roman" w:cs="Times New Roman"/>
                <w:bCs/>
                <w:sz w:val="24"/>
                <w:szCs w:val="24"/>
              </w:rPr>
            </w:pPr>
            <w:r w:rsidRPr="00E900B4">
              <w:rPr>
                <w:rFonts w:ascii="Times New Roman" w:eastAsia="Times New Roman" w:hAnsi="Times New Roman" w:cs="Times New Roman"/>
                <w:sz w:val="24"/>
                <w:szCs w:val="24"/>
              </w:rPr>
              <w:lastRenderedPageBreak/>
              <w:t xml:space="preserve">К.М.06.06.ДВ.01 </w:t>
            </w:r>
            <w:r w:rsidRPr="00E900B4">
              <w:rPr>
                <w:rFonts w:ascii="Times New Roman" w:eastAsia="Times New Roman" w:hAnsi="Times New Roman" w:cs="Times New Roman"/>
                <w:bCs/>
                <w:sz w:val="24"/>
                <w:szCs w:val="24"/>
              </w:rPr>
              <w:t>Элективные дисциплины (модули)</w:t>
            </w:r>
          </w:p>
        </w:tc>
      </w:tr>
      <w:tr w:rsidR="00B17513" w:rsidRPr="00E900B4" w:rsidTr="003349D6">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B17513" w:rsidRPr="00E900B4" w:rsidRDefault="00B17513" w:rsidP="00E900B4">
            <w:pPr>
              <w:spacing w:after="0" w:line="240" w:lineRule="auto"/>
              <w:jc w:val="center"/>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К.М.06.06.ДВ.01.01 Исторические и культурные связи со странами изучаемого языка</w:t>
            </w:r>
          </w:p>
          <w:p w:rsidR="00B8637B" w:rsidRPr="00E900B4" w:rsidRDefault="00B8637B"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Связи России с Британией до XVI </w:t>
            </w:r>
            <w:proofErr w:type="spellStart"/>
            <w:r w:rsidRPr="00E900B4">
              <w:rPr>
                <w:rFonts w:ascii="Times New Roman" w:eastAsia="Times New Roman" w:hAnsi="Times New Roman" w:cs="Times New Roman"/>
                <w:sz w:val="24"/>
                <w:szCs w:val="24"/>
              </w:rPr>
              <w:t>века.Первые</w:t>
            </w:r>
            <w:proofErr w:type="spellEnd"/>
            <w:r w:rsidRPr="00E900B4">
              <w:rPr>
                <w:rFonts w:ascii="Times New Roman" w:eastAsia="Times New Roman" w:hAnsi="Times New Roman" w:cs="Times New Roman"/>
                <w:sz w:val="24"/>
                <w:szCs w:val="24"/>
              </w:rPr>
              <w:t xml:space="preserve"> контакты. </w:t>
            </w:r>
            <w:proofErr w:type="spellStart"/>
            <w:r w:rsidRPr="00E900B4">
              <w:rPr>
                <w:rFonts w:ascii="Times New Roman" w:eastAsia="Times New Roman" w:hAnsi="Times New Roman" w:cs="Times New Roman"/>
                <w:sz w:val="24"/>
                <w:szCs w:val="24"/>
              </w:rPr>
              <w:t>Династийные</w:t>
            </w:r>
            <w:proofErr w:type="spellEnd"/>
            <w:r w:rsidRPr="00E900B4">
              <w:rPr>
                <w:rFonts w:ascii="Times New Roman" w:eastAsia="Times New Roman" w:hAnsi="Times New Roman" w:cs="Times New Roman"/>
                <w:sz w:val="24"/>
                <w:szCs w:val="24"/>
              </w:rPr>
              <w:t xml:space="preserve"> связи. Торговля</w:t>
            </w:r>
          </w:p>
          <w:p w:rsidR="00F56103" w:rsidRPr="00E900B4" w:rsidRDefault="00B8637B"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Начало официальных дипломатических отношений России с Британией в XVI веке.</w:t>
            </w:r>
          </w:p>
          <w:p w:rsidR="00B8637B" w:rsidRPr="00E900B4" w:rsidRDefault="00B8637B"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Культурный </w:t>
            </w:r>
            <w:proofErr w:type="spellStart"/>
            <w:r w:rsidRPr="00E900B4">
              <w:rPr>
                <w:rFonts w:ascii="Times New Roman" w:eastAsia="Times New Roman" w:hAnsi="Times New Roman" w:cs="Times New Roman"/>
                <w:sz w:val="24"/>
                <w:szCs w:val="24"/>
              </w:rPr>
              <w:t>обмен.Ричард</w:t>
            </w:r>
            <w:proofErr w:type="spellEnd"/>
            <w:r w:rsidRPr="00E900B4">
              <w:rPr>
                <w:rFonts w:ascii="Times New Roman" w:eastAsia="Times New Roman" w:hAnsi="Times New Roman" w:cs="Times New Roman"/>
                <w:sz w:val="24"/>
                <w:szCs w:val="24"/>
              </w:rPr>
              <w:t xml:space="preserve"> </w:t>
            </w:r>
            <w:proofErr w:type="spellStart"/>
            <w:r w:rsidRPr="00E900B4">
              <w:rPr>
                <w:rFonts w:ascii="Times New Roman" w:eastAsia="Times New Roman" w:hAnsi="Times New Roman" w:cs="Times New Roman"/>
                <w:sz w:val="24"/>
                <w:szCs w:val="24"/>
              </w:rPr>
              <w:t>Ченслер</w:t>
            </w:r>
            <w:proofErr w:type="spellEnd"/>
            <w:r w:rsidRPr="00E900B4">
              <w:rPr>
                <w:rFonts w:ascii="Times New Roman" w:eastAsia="Times New Roman" w:hAnsi="Times New Roman" w:cs="Times New Roman"/>
                <w:sz w:val="24"/>
                <w:szCs w:val="24"/>
              </w:rPr>
              <w:t xml:space="preserve"> и Иван Грозный. Привилегии для Британской торговли. Прибытие специалистов.</w:t>
            </w:r>
          </w:p>
          <w:p w:rsidR="00F56103" w:rsidRPr="00E900B4" w:rsidRDefault="00B8637B"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Ухудшение отношений России и Британии в XVII веке.</w:t>
            </w:r>
          </w:p>
          <w:p w:rsidR="00B8637B" w:rsidRPr="00E900B4" w:rsidRDefault="00B8637B"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За знаниями в Англию: первые студенты из России в Англию. Часы в столице от английского часовых дел мастера. Разрыв отношений в 1649 году, причины, последствия</w:t>
            </w:r>
          </w:p>
          <w:p w:rsidR="00F56103" w:rsidRPr="00E900B4" w:rsidRDefault="00B8637B"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Российско-британские культурные связи при Петре I. Роль Петра </w:t>
            </w:r>
            <w:r w:rsidRPr="00E900B4">
              <w:rPr>
                <w:rFonts w:ascii="Times New Roman" w:eastAsia="Times New Roman" w:hAnsi="Times New Roman" w:cs="Times New Roman"/>
                <w:sz w:val="24"/>
                <w:szCs w:val="24"/>
                <w:lang w:val="en-US"/>
              </w:rPr>
              <w:t>I</w:t>
            </w:r>
            <w:r w:rsidRPr="00E900B4">
              <w:rPr>
                <w:rFonts w:ascii="Times New Roman" w:eastAsia="Times New Roman" w:hAnsi="Times New Roman" w:cs="Times New Roman"/>
                <w:sz w:val="24"/>
                <w:szCs w:val="24"/>
              </w:rPr>
              <w:t xml:space="preserve"> в развитии </w:t>
            </w:r>
            <w:r w:rsidR="00F56103" w:rsidRPr="00E900B4">
              <w:rPr>
                <w:rFonts w:ascii="Times New Roman" w:eastAsia="Times New Roman" w:hAnsi="Times New Roman" w:cs="Times New Roman"/>
                <w:sz w:val="24"/>
                <w:szCs w:val="24"/>
              </w:rPr>
              <w:t>российско-британских отношений.</w:t>
            </w:r>
          </w:p>
          <w:p w:rsidR="00B8637B" w:rsidRPr="00E900B4" w:rsidRDefault="00B8637B"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Научные и политический связи. </w:t>
            </w:r>
          </w:p>
          <w:p w:rsidR="00F56103" w:rsidRPr="00E900B4" w:rsidRDefault="00B8637B"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Российско-британские культурные связи при Екатерине II.</w:t>
            </w:r>
          </w:p>
          <w:p w:rsidR="00B8637B" w:rsidRPr="00E900B4" w:rsidRDefault="00B8637B"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Переписка просвещенной императрицы. Влияние британцев на архитектуру в России. Английская литература в России, ее влияние на мировоззрение дворянской молодежи</w:t>
            </w:r>
          </w:p>
          <w:p w:rsidR="00B8637B" w:rsidRPr="00E900B4" w:rsidRDefault="00B8637B"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Динамика русско-британских отношений в XIX веке.</w:t>
            </w:r>
          </w:p>
          <w:p w:rsidR="00B8637B" w:rsidRPr="00E900B4" w:rsidRDefault="00B8637B"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Союзная конвенция 1805 г. и ее роль для отношений стран. Россияне и британцы в Китае. Конфликт интересов, последствия. Крымская война: причины и последствия. Субсидии Британии России.</w:t>
            </w:r>
          </w:p>
          <w:p w:rsidR="00B8637B" w:rsidRPr="00E900B4" w:rsidRDefault="00B8637B"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Россия и Британия в годы от Первой до Второй мировой войн</w:t>
            </w:r>
          </w:p>
          <w:p w:rsidR="00B8637B" w:rsidRPr="00E900B4" w:rsidRDefault="00B8637B"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Торговые отношения с Советской Россией. </w:t>
            </w:r>
            <w:proofErr w:type="spellStart"/>
            <w:r w:rsidRPr="00E900B4">
              <w:rPr>
                <w:rFonts w:ascii="Times New Roman" w:eastAsia="Times New Roman" w:hAnsi="Times New Roman" w:cs="Times New Roman"/>
                <w:sz w:val="24"/>
                <w:szCs w:val="24"/>
              </w:rPr>
              <w:t>Династийные</w:t>
            </w:r>
            <w:proofErr w:type="spellEnd"/>
            <w:r w:rsidRPr="00E900B4">
              <w:rPr>
                <w:rFonts w:ascii="Times New Roman" w:eastAsia="Times New Roman" w:hAnsi="Times New Roman" w:cs="Times New Roman"/>
                <w:sz w:val="24"/>
                <w:szCs w:val="24"/>
              </w:rPr>
              <w:t xml:space="preserve"> связи и проблемы начала века. Эмиграция в Великобританию</w:t>
            </w:r>
          </w:p>
          <w:p w:rsidR="00F56103" w:rsidRPr="00E900B4" w:rsidRDefault="00B8637B"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Россия и Британия в эпоху Холодной войны.</w:t>
            </w:r>
          </w:p>
          <w:p w:rsidR="00B8637B" w:rsidRPr="00E900B4" w:rsidRDefault="00B8637B"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Политические проблемы. Торгово-экономические связи. Научно-технические связи. Культурные связи</w:t>
            </w:r>
          </w:p>
          <w:p w:rsidR="00B8637B" w:rsidRPr="00E900B4" w:rsidRDefault="00B8637B"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Российско-британские отношения в конце XX - начале XXI вв.</w:t>
            </w:r>
          </w:p>
          <w:p w:rsidR="00B8637B" w:rsidRPr="00E900B4" w:rsidRDefault="00B8637B"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М. Тэтчер и М. Горбачев: политика сближения стран, причины, интересы, </w:t>
            </w:r>
            <w:r w:rsidRPr="00E900B4">
              <w:rPr>
                <w:rFonts w:ascii="Times New Roman" w:eastAsia="Times New Roman" w:hAnsi="Times New Roman" w:cs="Times New Roman"/>
                <w:sz w:val="24"/>
                <w:szCs w:val="24"/>
              </w:rPr>
              <w:lastRenderedPageBreak/>
              <w:t>последствия. Влияние политического аспекта на отношения стран. Миграционные процессы. Санкции</w:t>
            </w:r>
          </w:p>
          <w:p w:rsidR="00F56103" w:rsidRPr="00E900B4" w:rsidRDefault="00B8637B"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Начало российско-американских отношений в XVIII в.Колонизация русскими Сев</w:t>
            </w:r>
            <w:r w:rsidR="00F56103" w:rsidRPr="00E900B4">
              <w:rPr>
                <w:rFonts w:ascii="Times New Roman" w:eastAsia="Times New Roman" w:hAnsi="Times New Roman" w:cs="Times New Roman"/>
                <w:sz w:val="24"/>
                <w:szCs w:val="24"/>
              </w:rPr>
              <w:t>ерной Америки.</w:t>
            </w:r>
          </w:p>
          <w:p w:rsidR="00B8637B" w:rsidRPr="00E900B4" w:rsidRDefault="00B8637B"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Позиция России в отношении колоний и их борьбы за независимость, специфика отношений.</w:t>
            </w:r>
          </w:p>
          <w:p w:rsidR="00B8637B" w:rsidRPr="00E900B4" w:rsidRDefault="00B8637B"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Российско-американская компания. Русская Америка.</w:t>
            </w:r>
          </w:p>
          <w:p w:rsidR="00B8637B" w:rsidRPr="00E900B4" w:rsidRDefault="00B8637B"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Экспедиция Г. Шелихова. Роль русских купцов в «освоении Америки»</w:t>
            </w:r>
            <w:proofErr w:type="gramStart"/>
            <w:r w:rsidRPr="00E900B4">
              <w:rPr>
                <w:rFonts w:ascii="Times New Roman" w:eastAsia="Times New Roman" w:hAnsi="Times New Roman" w:cs="Times New Roman"/>
                <w:sz w:val="24"/>
                <w:szCs w:val="24"/>
              </w:rPr>
              <w:t xml:space="preserve"> .</w:t>
            </w:r>
            <w:proofErr w:type="gramEnd"/>
            <w:r w:rsidRPr="00E900B4">
              <w:rPr>
                <w:rFonts w:ascii="Times New Roman" w:eastAsia="Times New Roman" w:hAnsi="Times New Roman" w:cs="Times New Roman"/>
                <w:sz w:val="24"/>
                <w:szCs w:val="24"/>
              </w:rPr>
              <w:t xml:space="preserve"> Российско-американская компания как симбиоз интересов предпринимателей и царских чиновников. Причины свертывания деятельности компании</w:t>
            </w:r>
          </w:p>
          <w:p w:rsidR="00F56103" w:rsidRPr="00E900B4" w:rsidRDefault="00B8637B"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Установление дипломатических отношений между Россией и Америкой в начале XIX в.</w:t>
            </w:r>
          </w:p>
          <w:p w:rsidR="00B8637B" w:rsidRPr="00E900B4" w:rsidRDefault="00B8637B"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Дипломатические отношения, конвенция. Торговля. Научные связи. Сходство менталитетов, литературные переводы.</w:t>
            </w:r>
          </w:p>
          <w:p w:rsidR="00B8637B" w:rsidRPr="00E900B4" w:rsidRDefault="00B8637B"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Россия и США в начале ХХ века. «Красная угроза».</w:t>
            </w:r>
          </w:p>
          <w:p w:rsidR="00B8637B" w:rsidRPr="00E900B4" w:rsidRDefault="00B8637B"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Русская эмиграция в Америку после Октябрьских событий в России. «Красная угроза» и признание: две позиции.  «Великая депрессия» как фактор нецелесообразности связей с Россией. Установление дипломатических отношений в 1933 году.</w:t>
            </w:r>
          </w:p>
          <w:p w:rsidR="00B8637B" w:rsidRPr="00E900B4" w:rsidRDefault="00B8637B"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Россия и США во Второй мировой войне.</w:t>
            </w:r>
          </w:p>
          <w:p w:rsidR="00B8637B" w:rsidRPr="00E900B4" w:rsidRDefault="00B8637B"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Союз против нацистской Германии: причины, содержание. Встречи лидеров, значение для исхода военных действий. Открытие второго фронта: проблемы и последствия.</w:t>
            </w:r>
          </w:p>
          <w:p w:rsidR="00B8637B" w:rsidRPr="00E900B4" w:rsidRDefault="00B8637B"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Россия и США в эпоху Холодной войны.</w:t>
            </w:r>
          </w:p>
          <w:p w:rsidR="00B8637B" w:rsidRPr="00E900B4" w:rsidRDefault="00B8637B"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Передел мира, преследование инакомыслящих. Шпионские разоблачения. </w:t>
            </w:r>
            <w:proofErr w:type="spellStart"/>
            <w:r w:rsidRPr="00E900B4">
              <w:rPr>
                <w:rFonts w:ascii="Times New Roman" w:eastAsia="Times New Roman" w:hAnsi="Times New Roman" w:cs="Times New Roman"/>
                <w:sz w:val="24"/>
                <w:szCs w:val="24"/>
              </w:rPr>
              <w:t>Карибский</w:t>
            </w:r>
            <w:proofErr w:type="spellEnd"/>
            <w:r w:rsidRPr="00E900B4">
              <w:rPr>
                <w:rFonts w:ascii="Times New Roman" w:eastAsia="Times New Roman" w:hAnsi="Times New Roman" w:cs="Times New Roman"/>
                <w:sz w:val="24"/>
                <w:szCs w:val="24"/>
              </w:rPr>
              <w:t xml:space="preserve"> кризис</w:t>
            </w:r>
            <w:r w:rsidR="00150E8F" w:rsidRPr="00E900B4">
              <w:rPr>
                <w:rFonts w:ascii="Times New Roman" w:eastAsia="Times New Roman" w:hAnsi="Times New Roman" w:cs="Times New Roman"/>
                <w:sz w:val="24"/>
                <w:szCs w:val="24"/>
              </w:rPr>
              <w:t xml:space="preserve">. </w:t>
            </w:r>
            <w:r w:rsidRPr="00E900B4">
              <w:rPr>
                <w:rFonts w:ascii="Times New Roman" w:eastAsia="Times New Roman" w:hAnsi="Times New Roman" w:cs="Times New Roman"/>
                <w:sz w:val="24"/>
                <w:szCs w:val="24"/>
              </w:rPr>
              <w:t>Противостояние: два полюса – два мира.</w:t>
            </w:r>
          </w:p>
          <w:p w:rsidR="00B8637B" w:rsidRPr="00E900B4" w:rsidRDefault="00B8637B"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Российско-американские культурные связи в конце ХХ - начале ХХI вв.</w:t>
            </w:r>
          </w:p>
          <w:p w:rsidR="00123683" w:rsidRPr="00E900B4" w:rsidRDefault="00B8637B"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Официальные встречи глав государств и их влияние на отношения. </w:t>
            </w:r>
            <w:proofErr w:type="spellStart"/>
            <w:r w:rsidRPr="00E900B4">
              <w:rPr>
                <w:rFonts w:ascii="Times New Roman" w:eastAsia="Times New Roman" w:hAnsi="Times New Roman" w:cs="Times New Roman"/>
                <w:sz w:val="24"/>
                <w:szCs w:val="24"/>
              </w:rPr>
              <w:t>Вестернизация</w:t>
            </w:r>
            <w:proofErr w:type="spellEnd"/>
            <w:r w:rsidRPr="00E900B4">
              <w:rPr>
                <w:rFonts w:ascii="Times New Roman" w:eastAsia="Times New Roman" w:hAnsi="Times New Roman" w:cs="Times New Roman"/>
                <w:sz w:val="24"/>
                <w:szCs w:val="24"/>
              </w:rPr>
              <w:t xml:space="preserve"> российского пространства. Коммерциализация культурных обменов.</w:t>
            </w:r>
          </w:p>
        </w:tc>
      </w:tr>
      <w:tr w:rsidR="00B17513" w:rsidRPr="00E900B4" w:rsidTr="003349D6">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B17513" w:rsidRPr="00E900B4" w:rsidRDefault="00B17513" w:rsidP="00E900B4">
            <w:pPr>
              <w:spacing w:after="0" w:line="240" w:lineRule="auto"/>
              <w:jc w:val="center"/>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lastRenderedPageBreak/>
              <w:t>К.М.06.06.ДВ.01.02 История стран изучаемого языка</w:t>
            </w:r>
          </w:p>
          <w:p w:rsidR="00180763" w:rsidRPr="00E900B4" w:rsidRDefault="00180763"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История и культура средневековой Англии</w:t>
            </w:r>
          </w:p>
          <w:p w:rsidR="00180763" w:rsidRPr="00E900B4" w:rsidRDefault="00180763"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Кельтские племена. Римское владычество. Англосаксонское завоевание. Эпическая поэма «</w:t>
            </w:r>
            <w:proofErr w:type="spellStart"/>
            <w:r w:rsidRPr="00E900B4">
              <w:rPr>
                <w:rFonts w:ascii="Times New Roman" w:eastAsia="Times New Roman" w:hAnsi="Times New Roman" w:cs="Times New Roman"/>
                <w:sz w:val="24"/>
                <w:szCs w:val="24"/>
              </w:rPr>
              <w:t>Беовульф</w:t>
            </w:r>
            <w:proofErr w:type="spellEnd"/>
            <w:r w:rsidRPr="00E900B4">
              <w:rPr>
                <w:rFonts w:ascii="Times New Roman" w:eastAsia="Times New Roman" w:hAnsi="Times New Roman" w:cs="Times New Roman"/>
                <w:sz w:val="24"/>
                <w:szCs w:val="24"/>
              </w:rPr>
              <w:t xml:space="preserve">». Нормандское завоевание. Зарождение Британского парламента. Реформация и зарождение Англиканской церкви. Британский </w:t>
            </w:r>
            <w:proofErr w:type="spellStart"/>
            <w:r w:rsidRPr="00E900B4">
              <w:rPr>
                <w:rFonts w:ascii="Times New Roman" w:eastAsia="Times New Roman" w:hAnsi="Times New Roman" w:cs="Times New Roman"/>
                <w:sz w:val="24"/>
                <w:szCs w:val="24"/>
              </w:rPr>
              <w:t>джентельмен</w:t>
            </w:r>
            <w:proofErr w:type="spellEnd"/>
            <w:r w:rsidRPr="00E900B4">
              <w:rPr>
                <w:rFonts w:ascii="Times New Roman" w:eastAsia="Times New Roman" w:hAnsi="Times New Roman" w:cs="Times New Roman"/>
                <w:sz w:val="24"/>
                <w:szCs w:val="24"/>
              </w:rPr>
              <w:t>. Наука и культура в средние века.</w:t>
            </w:r>
          </w:p>
          <w:p w:rsidR="00180763" w:rsidRPr="00E900B4" w:rsidRDefault="00180763"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Промышленная цивилизация в Англии</w:t>
            </w:r>
          </w:p>
          <w:p w:rsidR="00180763" w:rsidRPr="00E900B4" w:rsidRDefault="00180763"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Буржуазная революция середины  </w:t>
            </w:r>
            <w:r w:rsidRPr="00E900B4">
              <w:rPr>
                <w:rFonts w:ascii="Times New Roman" w:eastAsia="Times New Roman" w:hAnsi="Times New Roman" w:cs="Times New Roman"/>
                <w:sz w:val="24"/>
                <w:szCs w:val="24"/>
                <w:lang w:val="en-US"/>
              </w:rPr>
              <w:t>XVII</w:t>
            </w:r>
            <w:r w:rsidRPr="00E900B4">
              <w:rPr>
                <w:rFonts w:ascii="Times New Roman" w:eastAsia="Times New Roman" w:hAnsi="Times New Roman" w:cs="Times New Roman"/>
                <w:sz w:val="24"/>
                <w:szCs w:val="24"/>
              </w:rPr>
              <w:t xml:space="preserve"> вв. Оливер Кромвель. «Славная революция» 1688 г. Эпоха Просвещения. Промышленный переворот.</w:t>
            </w:r>
          </w:p>
          <w:p w:rsidR="00180763" w:rsidRPr="00E900B4" w:rsidRDefault="00180763"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Викторианская Англия</w:t>
            </w:r>
          </w:p>
          <w:p w:rsidR="00180763" w:rsidRPr="00E900B4" w:rsidRDefault="00180763"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Чартистское движение и его последствия. Политическая деятельность </w:t>
            </w:r>
            <w:proofErr w:type="spellStart"/>
            <w:r w:rsidRPr="00E900B4">
              <w:rPr>
                <w:rFonts w:ascii="Times New Roman" w:eastAsia="Times New Roman" w:hAnsi="Times New Roman" w:cs="Times New Roman"/>
                <w:sz w:val="24"/>
                <w:szCs w:val="24"/>
              </w:rPr>
              <w:t>Гладстона</w:t>
            </w:r>
            <w:proofErr w:type="spellEnd"/>
            <w:r w:rsidRPr="00E900B4">
              <w:rPr>
                <w:rFonts w:ascii="Times New Roman" w:eastAsia="Times New Roman" w:hAnsi="Times New Roman" w:cs="Times New Roman"/>
                <w:sz w:val="24"/>
                <w:szCs w:val="24"/>
              </w:rPr>
              <w:t xml:space="preserve"> и Дизраэли. Королева Виктория.</w:t>
            </w:r>
          </w:p>
          <w:p w:rsidR="00180763" w:rsidRPr="00E900B4" w:rsidRDefault="00180763"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Великобритания в годы кризиса</w:t>
            </w:r>
          </w:p>
          <w:p w:rsidR="00180763" w:rsidRPr="00E900B4" w:rsidRDefault="00180763"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Первая мировая война и ее последствия. Вторая мировая война. Война на море. Второй фронт. Союзничество и  послевоенные годы.</w:t>
            </w:r>
          </w:p>
          <w:p w:rsidR="00180763" w:rsidRPr="00E900B4" w:rsidRDefault="00180763"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Великобритания в условиях глобализации и перехода к постиндустриальному обществу</w:t>
            </w:r>
          </w:p>
          <w:p w:rsidR="00180763" w:rsidRPr="00E900B4" w:rsidRDefault="00180763"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w:t>
            </w:r>
            <w:proofErr w:type="spellStart"/>
            <w:r w:rsidRPr="00E900B4">
              <w:rPr>
                <w:rFonts w:ascii="Times New Roman" w:eastAsia="Times New Roman" w:hAnsi="Times New Roman" w:cs="Times New Roman"/>
                <w:sz w:val="24"/>
                <w:szCs w:val="24"/>
              </w:rPr>
              <w:t>Неоконсервативная</w:t>
            </w:r>
            <w:proofErr w:type="spellEnd"/>
            <w:r w:rsidRPr="00E900B4">
              <w:rPr>
                <w:rFonts w:ascii="Times New Roman" w:eastAsia="Times New Roman" w:hAnsi="Times New Roman" w:cs="Times New Roman"/>
                <w:sz w:val="24"/>
                <w:szCs w:val="24"/>
              </w:rPr>
              <w:t xml:space="preserve"> революция» М. Тэтчер.  «Новый лейборизм» Т. Блэра. Британская монархия в современном мире.</w:t>
            </w:r>
          </w:p>
          <w:p w:rsidR="00180763" w:rsidRPr="00E900B4" w:rsidRDefault="00180763"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Становление и развитие промышленной цивилизации в Северной Америке</w:t>
            </w:r>
          </w:p>
          <w:p w:rsidR="00180763" w:rsidRPr="00E900B4" w:rsidRDefault="00180763"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Колонизация Северной Америки. Американское Просвещение. Война за независимость и образование США. Гражданская война и реконструкция Юга, последствия для нового государства.</w:t>
            </w:r>
          </w:p>
          <w:p w:rsidR="00180763" w:rsidRPr="00E900B4" w:rsidRDefault="00180763"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США в годы расцвета и кризиса промышленной цивилизации</w:t>
            </w:r>
            <w:r w:rsidR="00657BB6" w:rsidRPr="00E900B4">
              <w:rPr>
                <w:rFonts w:ascii="Times New Roman" w:eastAsia="Times New Roman" w:hAnsi="Times New Roman" w:cs="Times New Roman"/>
                <w:sz w:val="24"/>
                <w:szCs w:val="24"/>
              </w:rPr>
              <w:t>.</w:t>
            </w:r>
          </w:p>
          <w:p w:rsidR="00180763" w:rsidRPr="00E900B4" w:rsidRDefault="00180763"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Территориальная и экономическая экспансия США. Прогрессивная эра Т. Рузвельта и В. Вильсона. «Эра процветания» и ее крах. США в годы Второй мировой </w:t>
            </w:r>
            <w:r w:rsidRPr="00E900B4">
              <w:rPr>
                <w:rFonts w:ascii="Times New Roman" w:eastAsia="Times New Roman" w:hAnsi="Times New Roman" w:cs="Times New Roman"/>
                <w:sz w:val="24"/>
                <w:szCs w:val="24"/>
              </w:rPr>
              <w:lastRenderedPageBreak/>
              <w:t>войны.</w:t>
            </w:r>
          </w:p>
          <w:p w:rsidR="00180763" w:rsidRPr="00E900B4" w:rsidRDefault="00180763"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Кризис промышленной цивилизации в США   и переход к постиндустриальному обществу</w:t>
            </w:r>
          </w:p>
          <w:p w:rsidR="00123683" w:rsidRPr="00E900B4" w:rsidRDefault="00180763"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Справедливое общество Г.Трумэна и президентство Д. Эйзенхауэра. «Новые рубежи» Дж. Кеннеди и «Великое общество» Л. Джонсона. Структурный кризис 70-х гг. XX в. «</w:t>
            </w:r>
            <w:proofErr w:type="spellStart"/>
            <w:r w:rsidRPr="00E900B4">
              <w:rPr>
                <w:rFonts w:ascii="Times New Roman" w:eastAsia="Times New Roman" w:hAnsi="Times New Roman" w:cs="Times New Roman"/>
                <w:sz w:val="24"/>
                <w:szCs w:val="24"/>
              </w:rPr>
              <w:t>Неоконсервативная</w:t>
            </w:r>
            <w:proofErr w:type="spellEnd"/>
            <w:r w:rsidRPr="00E900B4">
              <w:rPr>
                <w:rFonts w:ascii="Times New Roman" w:eastAsia="Times New Roman" w:hAnsi="Times New Roman" w:cs="Times New Roman"/>
                <w:sz w:val="24"/>
                <w:szCs w:val="24"/>
              </w:rPr>
              <w:t xml:space="preserve"> революция» Р. Рейгана. «Новая экономика» Б.Клинтона. «Сострадательный консерватизм» администрации Президента Дж. Буша-младшего.</w:t>
            </w:r>
          </w:p>
        </w:tc>
      </w:tr>
      <w:tr w:rsidR="00B17513" w:rsidRPr="00E900B4" w:rsidTr="003349D6">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B17513" w:rsidRPr="00E900B4" w:rsidRDefault="00B17513" w:rsidP="00E900B4">
            <w:pPr>
              <w:spacing w:after="0" w:line="240" w:lineRule="auto"/>
              <w:jc w:val="center"/>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lastRenderedPageBreak/>
              <w:t>К.М.06.07(У) Учебная (технологическая) практика</w:t>
            </w:r>
          </w:p>
          <w:p w:rsidR="00EF364D" w:rsidRPr="00E900B4" w:rsidRDefault="00EF364D" w:rsidP="00E900B4">
            <w:pPr>
              <w:spacing w:after="0" w:line="240" w:lineRule="auto"/>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Указание вида практики, способа и формы ее проведения</w:t>
            </w:r>
          </w:p>
          <w:p w:rsidR="00EF364D" w:rsidRPr="00E900B4" w:rsidRDefault="00EF364D" w:rsidP="00E900B4">
            <w:pPr>
              <w:spacing w:after="0" w:line="240" w:lineRule="auto"/>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Вид практики:  Учебная  практика.</w:t>
            </w:r>
          </w:p>
          <w:p w:rsidR="00EF364D" w:rsidRPr="00E900B4" w:rsidRDefault="00EF364D" w:rsidP="00E900B4">
            <w:pPr>
              <w:spacing w:after="0" w:line="240" w:lineRule="auto"/>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Тип практики: Технологическая.</w:t>
            </w:r>
          </w:p>
          <w:p w:rsidR="00EF364D" w:rsidRPr="00E900B4" w:rsidRDefault="00EF364D"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Форма проведения практики: дискретно. </w:t>
            </w:r>
          </w:p>
          <w:p w:rsidR="00A11397" w:rsidRPr="00E900B4" w:rsidRDefault="00A11397"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Учебная практика (технологическая) предусматривает овладение умениями решать задачи профессиональной деятельности следующего типа: педагогический. Основными направлениями деятельности </w:t>
            </w:r>
            <w:proofErr w:type="spellStart"/>
            <w:r w:rsidRPr="00E900B4">
              <w:rPr>
                <w:rFonts w:ascii="Times New Roman" w:eastAsia="Times New Roman" w:hAnsi="Times New Roman" w:cs="Times New Roman"/>
                <w:sz w:val="24"/>
                <w:szCs w:val="24"/>
              </w:rPr>
              <w:t>практикантовявляются</w:t>
            </w:r>
            <w:proofErr w:type="spellEnd"/>
            <w:r w:rsidRPr="00E900B4">
              <w:rPr>
                <w:rFonts w:ascii="Times New Roman" w:eastAsia="Times New Roman" w:hAnsi="Times New Roman" w:cs="Times New Roman"/>
                <w:sz w:val="24"/>
                <w:szCs w:val="24"/>
              </w:rPr>
              <w:t>: изучение, анализ, оценивание традиционных и современных технологий о образования детей.</w:t>
            </w:r>
          </w:p>
          <w:p w:rsidR="00EF364D" w:rsidRPr="00E900B4" w:rsidRDefault="00EF364D" w:rsidP="00E900B4">
            <w:pPr>
              <w:spacing w:after="0" w:line="240" w:lineRule="auto"/>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Учебная практика (технологическая) в соответствии с учебным планом проводится:</w:t>
            </w:r>
          </w:p>
          <w:p w:rsidR="00EF364D" w:rsidRPr="00E900B4" w:rsidRDefault="00A11397" w:rsidP="00E900B4">
            <w:pPr>
              <w:spacing w:after="0" w:line="240" w:lineRule="auto"/>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Очная форма обучения - 5 курс 9, </w:t>
            </w:r>
            <w:proofErr w:type="spellStart"/>
            <w:r w:rsidRPr="00E900B4">
              <w:rPr>
                <w:rFonts w:ascii="Times New Roman" w:eastAsia="Times New Roman" w:hAnsi="Times New Roman" w:cs="Times New Roman"/>
                <w:sz w:val="24"/>
                <w:szCs w:val="24"/>
              </w:rPr>
              <w:t>А</w:t>
            </w:r>
            <w:r w:rsidR="00EF364D" w:rsidRPr="00E900B4">
              <w:rPr>
                <w:rFonts w:ascii="Times New Roman" w:eastAsia="Times New Roman" w:hAnsi="Times New Roman" w:cs="Times New Roman"/>
                <w:sz w:val="24"/>
                <w:szCs w:val="24"/>
              </w:rPr>
              <w:t>семестр</w:t>
            </w:r>
            <w:proofErr w:type="spellEnd"/>
          </w:p>
          <w:p w:rsidR="00EF364D" w:rsidRPr="00E900B4" w:rsidRDefault="00EF364D" w:rsidP="00E900B4">
            <w:pPr>
              <w:spacing w:after="0" w:line="240" w:lineRule="auto"/>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Заочная форма обучения - 5 курс 9,10 семестр</w:t>
            </w:r>
          </w:p>
        </w:tc>
      </w:tr>
      <w:tr w:rsidR="00B17513" w:rsidRPr="00E900B4" w:rsidTr="003349D6">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B17513" w:rsidRPr="00E900B4" w:rsidRDefault="00B17513" w:rsidP="00E900B4">
            <w:pPr>
              <w:spacing w:after="0" w:line="240" w:lineRule="auto"/>
              <w:jc w:val="center"/>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К.М.06.08(П) Производственная (педагогическая) практика (преподавательская)</w:t>
            </w:r>
          </w:p>
          <w:p w:rsidR="001D5C6F" w:rsidRPr="00E900B4" w:rsidRDefault="00406922" w:rsidP="00E900B4">
            <w:pPr>
              <w:spacing w:after="0" w:line="240" w:lineRule="auto"/>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Вид практики: </w:t>
            </w:r>
            <w:r w:rsidR="001D5C6F" w:rsidRPr="00E900B4">
              <w:rPr>
                <w:rFonts w:ascii="Times New Roman" w:eastAsia="Times New Roman" w:hAnsi="Times New Roman" w:cs="Times New Roman"/>
                <w:sz w:val="24"/>
                <w:szCs w:val="24"/>
              </w:rPr>
              <w:t>Производственная  практика.</w:t>
            </w:r>
          </w:p>
          <w:p w:rsidR="001D5C6F" w:rsidRPr="00E900B4" w:rsidRDefault="001D5C6F" w:rsidP="00E900B4">
            <w:pPr>
              <w:spacing w:after="0" w:line="240" w:lineRule="auto"/>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Тип практики: Педагогическая</w:t>
            </w:r>
            <w:r w:rsidR="00406922" w:rsidRPr="00E900B4">
              <w:rPr>
                <w:rFonts w:ascii="Times New Roman" w:eastAsia="Times New Roman" w:hAnsi="Times New Roman" w:cs="Times New Roman"/>
                <w:sz w:val="24"/>
                <w:szCs w:val="24"/>
              </w:rPr>
              <w:t xml:space="preserve"> (преподавательская)</w:t>
            </w:r>
          </w:p>
          <w:p w:rsidR="001D5C6F" w:rsidRPr="00E900B4" w:rsidRDefault="001D5C6F" w:rsidP="00E900B4">
            <w:pPr>
              <w:spacing w:after="0" w:line="240" w:lineRule="auto"/>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Форма проведения практики: дискретно. </w:t>
            </w:r>
          </w:p>
          <w:p w:rsidR="00406922" w:rsidRPr="00E900B4" w:rsidRDefault="00E332D5" w:rsidP="00E900B4">
            <w:pPr>
              <w:spacing w:after="0" w:line="240" w:lineRule="auto"/>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Производственная (педагогическая) практика (преподавательская) позволяет заложить основы формирования у обучающихся навыков осуществления профессиональной деятельности в соответствии со знаниями закономерностей развития личности, современных теорий обучения и воспитания, восприятия межкультурного разнообразия общества.</w:t>
            </w:r>
          </w:p>
          <w:p w:rsidR="001D5C6F" w:rsidRPr="00E900B4" w:rsidRDefault="001D5C6F" w:rsidP="00E900B4">
            <w:pPr>
              <w:spacing w:after="0" w:line="240" w:lineRule="auto"/>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Производственная (педагогическая)  практика (преподавательская) в соответствии с учебным планом проводится:</w:t>
            </w:r>
          </w:p>
          <w:p w:rsidR="001D5C6F" w:rsidRPr="00E900B4" w:rsidRDefault="001D5C6F" w:rsidP="00E900B4">
            <w:pPr>
              <w:spacing w:after="0" w:line="240" w:lineRule="auto"/>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Очная форма обучения –5 курс 9</w:t>
            </w:r>
            <w:r w:rsidR="00E332D5" w:rsidRPr="00E900B4">
              <w:rPr>
                <w:rFonts w:ascii="Times New Roman" w:eastAsia="Times New Roman" w:hAnsi="Times New Roman" w:cs="Times New Roman"/>
                <w:sz w:val="24"/>
                <w:szCs w:val="24"/>
              </w:rPr>
              <w:t>, А</w:t>
            </w:r>
            <w:r w:rsidRPr="00E900B4">
              <w:rPr>
                <w:rFonts w:ascii="Times New Roman" w:eastAsia="Times New Roman" w:hAnsi="Times New Roman" w:cs="Times New Roman"/>
                <w:sz w:val="24"/>
                <w:szCs w:val="24"/>
              </w:rPr>
              <w:t xml:space="preserve"> семестр</w:t>
            </w:r>
          </w:p>
          <w:p w:rsidR="00EF364D" w:rsidRPr="00E900B4" w:rsidRDefault="001D5C6F" w:rsidP="00E900B4">
            <w:pPr>
              <w:spacing w:after="0" w:line="240" w:lineRule="auto"/>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Заочная форма обучения -  5 курс 10 семестр, 6 курс 11 семестр</w:t>
            </w:r>
          </w:p>
        </w:tc>
      </w:tr>
      <w:tr w:rsidR="00B17513" w:rsidRPr="00E900B4" w:rsidTr="003349D6">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B17513" w:rsidRPr="00E900B4" w:rsidRDefault="00B17513" w:rsidP="00E900B4">
            <w:pPr>
              <w:spacing w:after="0" w:line="240" w:lineRule="auto"/>
              <w:jc w:val="center"/>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К.М.06.09(Н) Научно-исследовательская работа</w:t>
            </w:r>
          </w:p>
          <w:p w:rsidR="001D5C6F" w:rsidRPr="00E900B4" w:rsidRDefault="001D5C6F" w:rsidP="00E900B4">
            <w:pPr>
              <w:spacing w:after="0" w:line="240" w:lineRule="auto"/>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Указание вида практики, способа и формы ее проведения</w:t>
            </w:r>
          </w:p>
          <w:p w:rsidR="001D5C6F" w:rsidRPr="00E900B4" w:rsidRDefault="001D5C6F" w:rsidP="00E900B4">
            <w:pPr>
              <w:spacing w:after="0" w:line="240" w:lineRule="auto"/>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Вид практики:  </w:t>
            </w:r>
            <w:r w:rsidR="00E332D5" w:rsidRPr="00E900B4">
              <w:rPr>
                <w:rFonts w:ascii="Times New Roman" w:eastAsia="Times New Roman" w:hAnsi="Times New Roman" w:cs="Times New Roman"/>
                <w:sz w:val="24"/>
                <w:szCs w:val="24"/>
              </w:rPr>
              <w:t>Производственная практика</w:t>
            </w:r>
            <w:r w:rsidRPr="00E900B4">
              <w:rPr>
                <w:rFonts w:ascii="Times New Roman" w:eastAsia="Times New Roman" w:hAnsi="Times New Roman" w:cs="Times New Roman"/>
                <w:sz w:val="24"/>
                <w:szCs w:val="24"/>
              </w:rPr>
              <w:t>.</w:t>
            </w:r>
          </w:p>
          <w:p w:rsidR="001D5C6F" w:rsidRPr="00E900B4" w:rsidRDefault="001D5C6F" w:rsidP="00E900B4">
            <w:pPr>
              <w:spacing w:after="0" w:line="240" w:lineRule="auto"/>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Тип практики: Научно-исследовательская работа</w:t>
            </w:r>
          </w:p>
          <w:p w:rsidR="00E332D5" w:rsidRPr="00E900B4" w:rsidRDefault="001D5C6F" w:rsidP="00E900B4">
            <w:pPr>
              <w:spacing w:after="0" w:line="240" w:lineRule="auto"/>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Форма проведения практики: дискретно.</w:t>
            </w:r>
          </w:p>
          <w:p w:rsidR="001D5C6F" w:rsidRPr="00E900B4" w:rsidRDefault="00991A79" w:rsidP="00E900B4">
            <w:pPr>
              <w:spacing w:after="0" w:line="240" w:lineRule="auto"/>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Производственная практика (научно-исследовательская работа) направлена на углубление и закрепление знаний и профессиональных навыков, полученных в процессе обучения на основе изучения практических ситуаций, сбора и анализа материала, необходимого для предпринятого выпускного квалификационного исследования.</w:t>
            </w:r>
          </w:p>
          <w:p w:rsidR="001D5C6F" w:rsidRPr="00E900B4" w:rsidRDefault="001D5C6F" w:rsidP="00E900B4">
            <w:pPr>
              <w:spacing w:after="0" w:line="240" w:lineRule="auto"/>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Научно-исследовательская работа в соответствии с учебным планом проводится:</w:t>
            </w:r>
          </w:p>
          <w:p w:rsidR="001D5C6F" w:rsidRPr="00E900B4" w:rsidRDefault="001D5C6F" w:rsidP="00E900B4">
            <w:pPr>
              <w:spacing w:after="0" w:line="240" w:lineRule="auto"/>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Очная форма обучения –3 курс,  5,6 семестр, 4 курс 7 семестр, 5 курс 9</w:t>
            </w:r>
            <w:r w:rsidR="00991A79" w:rsidRPr="00E900B4">
              <w:rPr>
                <w:rFonts w:ascii="Times New Roman" w:eastAsia="Times New Roman" w:hAnsi="Times New Roman" w:cs="Times New Roman"/>
                <w:sz w:val="24"/>
                <w:szCs w:val="24"/>
              </w:rPr>
              <w:t>, А</w:t>
            </w:r>
            <w:r w:rsidRPr="00E900B4">
              <w:rPr>
                <w:rFonts w:ascii="Times New Roman" w:eastAsia="Times New Roman" w:hAnsi="Times New Roman" w:cs="Times New Roman"/>
                <w:sz w:val="24"/>
                <w:szCs w:val="24"/>
              </w:rPr>
              <w:t xml:space="preserve"> семестр</w:t>
            </w:r>
          </w:p>
          <w:p w:rsidR="001D5C6F" w:rsidRPr="00E900B4" w:rsidRDefault="001D5C6F" w:rsidP="00E900B4">
            <w:pPr>
              <w:spacing w:after="0" w:line="240" w:lineRule="auto"/>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Заочная форма обучения -  3 курс,  5,6 семестр, 4 курс 7 семестр, 5 курс 10 семестр, 6 курс 11 семестр</w:t>
            </w:r>
          </w:p>
        </w:tc>
      </w:tr>
    </w:tbl>
    <w:p w:rsidR="00E31D7C" w:rsidRPr="00E900B4" w:rsidRDefault="00E31D7C" w:rsidP="00E900B4">
      <w:pPr>
        <w:spacing w:after="0" w:line="240" w:lineRule="auto"/>
        <w:jc w:val="center"/>
        <w:rPr>
          <w:rFonts w:ascii="Times New Roman" w:eastAsia="Times New Roman" w:hAnsi="Times New Roman" w:cs="Times New Roman"/>
          <w:bCs/>
          <w:sz w:val="24"/>
          <w:szCs w:val="24"/>
        </w:rPr>
      </w:pPr>
    </w:p>
    <w:p w:rsidR="003349D6" w:rsidRPr="00E900B4" w:rsidRDefault="003349D6" w:rsidP="00E900B4">
      <w:pPr>
        <w:spacing w:after="0" w:line="240" w:lineRule="auto"/>
        <w:jc w:val="center"/>
        <w:rPr>
          <w:rFonts w:ascii="Times New Roman" w:eastAsia="Times New Roman" w:hAnsi="Times New Roman" w:cs="Times New Roman"/>
          <w:bCs/>
          <w:sz w:val="24"/>
          <w:szCs w:val="24"/>
        </w:rPr>
      </w:pPr>
      <w:r w:rsidRPr="00E900B4">
        <w:rPr>
          <w:rFonts w:ascii="Times New Roman" w:eastAsia="Times New Roman" w:hAnsi="Times New Roman" w:cs="Times New Roman"/>
          <w:bCs/>
          <w:sz w:val="24"/>
          <w:szCs w:val="24"/>
        </w:rPr>
        <w:t>Блок 1.Дисциплины (модули)</w:t>
      </w:r>
    </w:p>
    <w:tbl>
      <w:tblPr>
        <w:tblW w:w="9513" w:type="dxa"/>
        <w:tblInd w:w="93" w:type="dxa"/>
        <w:tblLook w:val="04A0"/>
      </w:tblPr>
      <w:tblGrid>
        <w:gridCol w:w="9513"/>
      </w:tblGrid>
      <w:tr w:rsidR="003349D6" w:rsidRPr="00E900B4" w:rsidTr="003349D6">
        <w:trPr>
          <w:trHeight w:val="330"/>
        </w:trPr>
        <w:tc>
          <w:tcPr>
            <w:tcW w:w="9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9D6" w:rsidRPr="00E900B4" w:rsidRDefault="003349D6" w:rsidP="00E900B4">
            <w:pPr>
              <w:spacing w:after="0" w:line="240" w:lineRule="auto"/>
              <w:jc w:val="center"/>
              <w:rPr>
                <w:rFonts w:ascii="Times New Roman" w:eastAsia="Times New Roman" w:hAnsi="Times New Roman" w:cs="Times New Roman"/>
                <w:bCs/>
                <w:sz w:val="24"/>
                <w:szCs w:val="24"/>
              </w:rPr>
            </w:pPr>
            <w:r w:rsidRPr="00E900B4">
              <w:rPr>
                <w:rFonts w:ascii="Times New Roman" w:eastAsia="Times New Roman" w:hAnsi="Times New Roman" w:cs="Times New Roman"/>
                <w:sz w:val="24"/>
                <w:szCs w:val="24"/>
              </w:rPr>
              <w:t>Б</w:t>
            </w:r>
            <w:proofErr w:type="gramStart"/>
            <w:r w:rsidRPr="00E900B4">
              <w:rPr>
                <w:rFonts w:ascii="Times New Roman" w:eastAsia="Times New Roman" w:hAnsi="Times New Roman" w:cs="Times New Roman"/>
                <w:sz w:val="24"/>
                <w:szCs w:val="24"/>
              </w:rPr>
              <w:t>1</w:t>
            </w:r>
            <w:proofErr w:type="gramEnd"/>
            <w:r w:rsidRPr="00E900B4">
              <w:rPr>
                <w:rFonts w:ascii="Times New Roman" w:eastAsia="Times New Roman" w:hAnsi="Times New Roman" w:cs="Times New Roman"/>
                <w:sz w:val="24"/>
                <w:szCs w:val="24"/>
              </w:rPr>
              <w:t xml:space="preserve">.В.01 </w:t>
            </w:r>
            <w:r w:rsidRPr="00E900B4">
              <w:rPr>
                <w:rFonts w:ascii="Times New Roman" w:eastAsia="Times New Roman" w:hAnsi="Times New Roman" w:cs="Times New Roman"/>
                <w:bCs/>
                <w:sz w:val="24"/>
                <w:szCs w:val="24"/>
              </w:rPr>
              <w:t>Модуль "Методы организации учебной деятельности обучающихся"</w:t>
            </w:r>
          </w:p>
        </w:tc>
      </w:tr>
      <w:tr w:rsidR="003349D6" w:rsidRPr="00E900B4" w:rsidTr="003349D6">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3349D6" w:rsidRPr="00E900B4" w:rsidRDefault="003349D6" w:rsidP="00E900B4">
            <w:pPr>
              <w:spacing w:after="0" w:line="240" w:lineRule="auto"/>
              <w:jc w:val="center"/>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Б</w:t>
            </w:r>
            <w:proofErr w:type="gramStart"/>
            <w:r w:rsidRPr="00E900B4">
              <w:rPr>
                <w:rFonts w:ascii="Times New Roman" w:eastAsia="Times New Roman" w:hAnsi="Times New Roman" w:cs="Times New Roman"/>
                <w:sz w:val="24"/>
                <w:szCs w:val="24"/>
              </w:rPr>
              <w:t>1</w:t>
            </w:r>
            <w:proofErr w:type="gramEnd"/>
            <w:r w:rsidRPr="00E900B4">
              <w:rPr>
                <w:rFonts w:ascii="Times New Roman" w:eastAsia="Times New Roman" w:hAnsi="Times New Roman" w:cs="Times New Roman"/>
                <w:sz w:val="24"/>
                <w:szCs w:val="24"/>
              </w:rPr>
              <w:t>.В.01.01 Педагогика и психология начального образования</w:t>
            </w:r>
          </w:p>
          <w:p w:rsidR="004F12A5" w:rsidRPr="00E900B4" w:rsidRDefault="00BE1FEF"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Педагогика начального образования как наука о воспитании, образовании </w:t>
            </w:r>
            <w:r w:rsidR="004F12A5" w:rsidRPr="00E900B4">
              <w:rPr>
                <w:rFonts w:ascii="Times New Roman" w:eastAsia="Times New Roman" w:hAnsi="Times New Roman" w:cs="Times New Roman"/>
                <w:sz w:val="24"/>
                <w:szCs w:val="24"/>
              </w:rPr>
              <w:t>и развитии младших школьников.</w:t>
            </w:r>
          </w:p>
          <w:p w:rsidR="00BE1FEF" w:rsidRPr="00E900B4" w:rsidRDefault="00BE1FEF"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Сущность и структура образовательного процесса начальной школы в </w:t>
            </w:r>
            <w:r w:rsidRPr="00E900B4">
              <w:rPr>
                <w:rFonts w:ascii="Times New Roman" w:eastAsia="Times New Roman" w:hAnsi="Times New Roman" w:cs="Times New Roman"/>
                <w:sz w:val="24"/>
                <w:szCs w:val="24"/>
              </w:rPr>
              <w:lastRenderedPageBreak/>
              <w:t>современных условиях.</w:t>
            </w:r>
          </w:p>
          <w:p w:rsidR="00BE1FEF" w:rsidRPr="00E900B4" w:rsidRDefault="00BE1FEF"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Понятия процесс, образовательный процесс, педагогический процесс. Сущность и структурные элементы педагогического процесса: педагог как субъект, воспитанник как субъект, взаимодействие субъектов (совместная деятельность и общение), цель взаимодействия, содержание образования, средства образования. Функции педагогического процесса в начальных классах (образовательная, развивающая и воспитательная функции обучения) и связь между ними. Компоненты и структура образовательного процесса: целевой; </w:t>
            </w:r>
            <w:proofErr w:type="spellStart"/>
            <w:r w:rsidRPr="00E900B4">
              <w:rPr>
                <w:rFonts w:ascii="Times New Roman" w:eastAsia="Times New Roman" w:hAnsi="Times New Roman" w:cs="Times New Roman"/>
                <w:sz w:val="24"/>
                <w:szCs w:val="24"/>
              </w:rPr>
              <w:t>стимулирующе-мотивационный</w:t>
            </w:r>
            <w:proofErr w:type="spellEnd"/>
            <w:r w:rsidRPr="00E900B4">
              <w:rPr>
                <w:rFonts w:ascii="Times New Roman" w:eastAsia="Times New Roman" w:hAnsi="Times New Roman" w:cs="Times New Roman"/>
                <w:sz w:val="24"/>
                <w:szCs w:val="24"/>
              </w:rPr>
              <w:t xml:space="preserve">; содержательный; </w:t>
            </w:r>
            <w:proofErr w:type="spellStart"/>
            <w:r w:rsidRPr="00E900B4">
              <w:rPr>
                <w:rFonts w:ascii="Times New Roman" w:eastAsia="Times New Roman" w:hAnsi="Times New Roman" w:cs="Times New Roman"/>
                <w:sz w:val="24"/>
                <w:szCs w:val="24"/>
              </w:rPr>
              <w:t>операционно-деятельностный</w:t>
            </w:r>
            <w:proofErr w:type="spellEnd"/>
            <w:r w:rsidRPr="00E900B4">
              <w:rPr>
                <w:rFonts w:ascii="Times New Roman" w:eastAsia="Times New Roman" w:hAnsi="Times New Roman" w:cs="Times New Roman"/>
                <w:sz w:val="24"/>
                <w:szCs w:val="24"/>
              </w:rPr>
              <w:t>; контрольно-регулировочный; рефлексивный. Уровни образовательного процесса (В.В.Краевский): 1) теоретический, 2) уровень проекта учебного плана и программ по предметам, 3) создание проекта конкретного образовательного процесса в форме его плана на год, учебную тему, 4) уровень реального образовательного процесса, уровень конкретного учебного занятия. Проблема целостности образовательного процесса.</w:t>
            </w:r>
          </w:p>
          <w:p w:rsidR="00BE1FEF" w:rsidRPr="00E900B4" w:rsidRDefault="00BE1FEF"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Двустороннее единство обучения - учения в образовательном процессе. Обучение и развитие. Субъекты образовательного процесса</w:t>
            </w:r>
          </w:p>
          <w:p w:rsidR="00BE1FEF" w:rsidRPr="00E900B4" w:rsidRDefault="00BE1FEF"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Соотношение обучения и развития. Движущие силы психического развития. Социальная ситуация развития. Основные линии психического развития. Развитие интеллекта. Структура интеллекта по Б.Г. Ананьеву. Уровни умственного развития по </w:t>
            </w:r>
            <w:proofErr w:type="spellStart"/>
            <w:r w:rsidRPr="00E900B4">
              <w:rPr>
                <w:rFonts w:ascii="Times New Roman" w:eastAsia="Times New Roman" w:hAnsi="Times New Roman" w:cs="Times New Roman"/>
                <w:sz w:val="24"/>
                <w:szCs w:val="24"/>
              </w:rPr>
              <w:t>Л.С.Выготскому</w:t>
            </w:r>
            <w:proofErr w:type="spellEnd"/>
            <w:r w:rsidRPr="00E900B4">
              <w:rPr>
                <w:rFonts w:ascii="Times New Roman" w:eastAsia="Times New Roman" w:hAnsi="Times New Roman" w:cs="Times New Roman"/>
                <w:sz w:val="24"/>
                <w:szCs w:val="24"/>
              </w:rPr>
              <w:t xml:space="preserve">. Возрастные периоды развития личности по Л.В. </w:t>
            </w:r>
            <w:proofErr w:type="spellStart"/>
            <w:r w:rsidRPr="00E900B4">
              <w:rPr>
                <w:rFonts w:ascii="Times New Roman" w:eastAsia="Times New Roman" w:hAnsi="Times New Roman" w:cs="Times New Roman"/>
                <w:sz w:val="24"/>
                <w:szCs w:val="24"/>
              </w:rPr>
              <w:t>Божович</w:t>
            </w:r>
            <w:proofErr w:type="spellEnd"/>
            <w:r w:rsidRPr="00E900B4">
              <w:rPr>
                <w:rFonts w:ascii="Times New Roman" w:eastAsia="Times New Roman" w:hAnsi="Times New Roman" w:cs="Times New Roman"/>
                <w:sz w:val="24"/>
                <w:szCs w:val="24"/>
              </w:rPr>
              <w:t>. Развитие человека как субъекта деятельности. Учитель и ученик – субъекты образовательного процесса. Субъектный опыт ученика.</w:t>
            </w:r>
          </w:p>
          <w:p w:rsidR="00BE1FEF" w:rsidRPr="00E900B4" w:rsidRDefault="00BE1FEF"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Педагог как субъект педагогической деятельности. Профессиональные знания и умения учителя начальной школы</w:t>
            </w:r>
          </w:p>
          <w:p w:rsidR="00BE1FEF" w:rsidRPr="00E900B4" w:rsidRDefault="00BE1FEF"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Категория субъекта. Субъектные свойства педагога по П.Ф, </w:t>
            </w:r>
            <w:proofErr w:type="spellStart"/>
            <w:r w:rsidRPr="00E900B4">
              <w:rPr>
                <w:rFonts w:ascii="Times New Roman" w:eastAsia="Times New Roman" w:hAnsi="Times New Roman" w:cs="Times New Roman"/>
                <w:sz w:val="24"/>
                <w:szCs w:val="24"/>
              </w:rPr>
              <w:t>Каптереву</w:t>
            </w:r>
            <w:proofErr w:type="spellEnd"/>
            <w:r w:rsidRPr="00E900B4">
              <w:rPr>
                <w:rFonts w:ascii="Times New Roman" w:eastAsia="Times New Roman" w:hAnsi="Times New Roman" w:cs="Times New Roman"/>
                <w:sz w:val="24"/>
                <w:szCs w:val="24"/>
              </w:rPr>
              <w:t xml:space="preserve">, А.К. Марковой, Н.В. Кузьминой. Синдром эмоционального сгорания.  Способности в структуре педагогической деятельности. Структура педагогических способностей по Н.Д. </w:t>
            </w:r>
            <w:proofErr w:type="spellStart"/>
            <w:r w:rsidRPr="00E900B4">
              <w:rPr>
                <w:rFonts w:ascii="Times New Roman" w:eastAsia="Times New Roman" w:hAnsi="Times New Roman" w:cs="Times New Roman"/>
                <w:sz w:val="24"/>
                <w:szCs w:val="24"/>
              </w:rPr>
              <w:t>Левитову</w:t>
            </w:r>
            <w:proofErr w:type="spellEnd"/>
            <w:r w:rsidRPr="00E900B4">
              <w:rPr>
                <w:rFonts w:ascii="Times New Roman" w:eastAsia="Times New Roman" w:hAnsi="Times New Roman" w:cs="Times New Roman"/>
                <w:sz w:val="24"/>
                <w:szCs w:val="24"/>
              </w:rPr>
              <w:t xml:space="preserve">, Ф.Н. </w:t>
            </w:r>
            <w:proofErr w:type="spellStart"/>
            <w:r w:rsidRPr="00E900B4">
              <w:rPr>
                <w:rFonts w:ascii="Times New Roman" w:eastAsia="Times New Roman" w:hAnsi="Times New Roman" w:cs="Times New Roman"/>
                <w:sz w:val="24"/>
                <w:szCs w:val="24"/>
              </w:rPr>
              <w:t>Гоноболину</w:t>
            </w:r>
            <w:proofErr w:type="spellEnd"/>
            <w:r w:rsidRPr="00E900B4">
              <w:rPr>
                <w:rFonts w:ascii="Times New Roman" w:eastAsia="Times New Roman" w:hAnsi="Times New Roman" w:cs="Times New Roman"/>
                <w:sz w:val="24"/>
                <w:szCs w:val="24"/>
              </w:rPr>
              <w:t xml:space="preserve">, В.А. </w:t>
            </w:r>
            <w:proofErr w:type="spellStart"/>
            <w:r w:rsidRPr="00E900B4">
              <w:rPr>
                <w:rFonts w:ascii="Times New Roman" w:eastAsia="Times New Roman" w:hAnsi="Times New Roman" w:cs="Times New Roman"/>
                <w:sz w:val="24"/>
                <w:szCs w:val="24"/>
              </w:rPr>
              <w:t>Крутецкому</w:t>
            </w:r>
            <w:proofErr w:type="spellEnd"/>
            <w:r w:rsidRPr="00E900B4">
              <w:rPr>
                <w:rFonts w:ascii="Times New Roman" w:eastAsia="Times New Roman" w:hAnsi="Times New Roman" w:cs="Times New Roman"/>
                <w:sz w:val="24"/>
                <w:szCs w:val="24"/>
              </w:rPr>
              <w:t>. Теория педагогических способностей Н.В. Кузьминой.  Профессионально-педагогические качества личности. Личностная направленность и профессиональное сознание в структуре субъекта педагогической деятельности. Особенности личности учителя начальных классов. Ролевой репертуар учителя (по В.Леви). Педагогические умения.</w:t>
            </w:r>
          </w:p>
          <w:p w:rsidR="00BE1FEF" w:rsidRPr="00E900B4" w:rsidRDefault="004F12A5"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Обучающийся - </w:t>
            </w:r>
            <w:r w:rsidR="00BE1FEF" w:rsidRPr="00E900B4">
              <w:rPr>
                <w:rFonts w:ascii="Times New Roman" w:eastAsia="Times New Roman" w:hAnsi="Times New Roman" w:cs="Times New Roman"/>
                <w:sz w:val="24"/>
                <w:szCs w:val="24"/>
              </w:rPr>
              <w:t>субъект учебной деятельности. Возрастная характеристика личности младшего школьника.</w:t>
            </w:r>
          </w:p>
          <w:p w:rsidR="00BE1FEF" w:rsidRPr="00E900B4" w:rsidRDefault="00BE1FEF"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Возрастная периодизация по Л.С. </w:t>
            </w:r>
            <w:proofErr w:type="spellStart"/>
            <w:r w:rsidRPr="00E900B4">
              <w:rPr>
                <w:rFonts w:ascii="Times New Roman" w:eastAsia="Times New Roman" w:hAnsi="Times New Roman" w:cs="Times New Roman"/>
                <w:sz w:val="24"/>
                <w:szCs w:val="24"/>
              </w:rPr>
              <w:t>Выготскому</w:t>
            </w:r>
            <w:proofErr w:type="spellEnd"/>
            <w:r w:rsidRPr="00E900B4">
              <w:rPr>
                <w:rFonts w:ascii="Times New Roman" w:eastAsia="Times New Roman" w:hAnsi="Times New Roman" w:cs="Times New Roman"/>
                <w:sz w:val="24"/>
                <w:szCs w:val="24"/>
              </w:rPr>
              <w:t xml:space="preserve">. Обучающийся как представитель возрастного периода. Возрастные особенности личности младшего школьника. Младший школьник как субъект учетной деятельности. Учебная деятельность. </w:t>
            </w:r>
            <w:proofErr w:type="spellStart"/>
            <w:r w:rsidRPr="00E900B4">
              <w:rPr>
                <w:rFonts w:ascii="Times New Roman" w:eastAsia="Times New Roman" w:hAnsi="Times New Roman" w:cs="Times New Roman"/>
                <w:sz w:val="24"/>
                <w:szCs w:val="24"/>
              </w:rPr>
              <w:t>Обучаемость</w:t>
            </w:r>
            <w:proofErr w:type="spellEnd"/>
            <w:r w:rsidRPr="00E900B4">
              <w:rPr>
                <w:rFonts w:ascii="Times New Roman" w:eastAsia="Times New Roman" w:hAnsi="Times New Roman" w:cs="Times New Roman"/>
                <w:sz w:val="24"/>
                <w:szCs w:val="24"/>
              </w:rPr>
              <w:t xml:space="preserve"> как важнейшая характеристика субъектов учебной деятельности. Показатели </w:t>
            </w:r>
            <w:proofErr w:type="spellStart"/>
            <w:r w:rsidRPr="00E900B4">
              <w:rPr>
                <w:rFonts w:ascii="Times New Roman" w:eastAsia="Times New Roman" w:hAnsi="Times New Roman" w:cs="Times New Roman"/>
                <w:sz w:val="24"/>
                <w:szCs w:val="24"/>
              </w:rPr>
              <w:t>обучаемости</w:t>
            </w:r>
            <w:proofErr w:type="spellEnd"/>
            <w:r w:rsidRPr="00E900B4">
              <w:rPr>
                <w:rFonts w:ascii="Times New Roman" w:eastAsia="Times New Roman" w:hAnsi="Times New Roman" w:cs="Times New Roman"/>
                <w:sz w:val="24"/>
                <w:szCs w:val="24"/>
              </w:rPr>
              <w:t>.</w:t>
            </w:r>
          </w:p>
          <w:p w:rsidR="00BE1FEF" w:rsidRPr="00E900B4" w:rsidRDefault="00BE1FEF"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Учебная деятельность – ведущий вид деятельности младшего школьного возраста. Общая характеристика учебной деятельности</w:t>
            </w:r>
          </w:p>
          <w:p w:rsidR="00BE1FEF" w:rsidRPr="00E900B4" w:rsidRDefault="00BE1FEF"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Теория учебной деятельности в общей теории учения. Определение учебной деятельности. Основные характеристики учебной деятельности. Средства и способы учебной деятельности. Компонентный состав внешней структуры учебной деятельности. Учебная задача в структуре учебной деятельности. Особенности учебной задачи. Способы решения учебных задач. Психологические требования к учебным задачам. Проблемная ситуация. Этапы решения проблемной ситуации. Действия в структуре учебной деятельности. Различные виды учебных действий. Контроль и оценка в структуре учебной деятельности.</w:t>
            </w:r>
          </w:p>
          <w:p w:rsidR="00BE1FEF" w:rsidRPr="00E900B4" w:rsidRDefault="00BE1FEF"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Учебная мотивация. Усвоение - центральное звено учебной деятельности обучающегося. Самостоятельная работа - высшая форма учебной деятельности</w:t>
            </w:r>
          </w:p>
          <w:p w:rsidR="00BE1FEF" w:rsidRPr="00E900B4" w:rsidRDefault="00BE1FEF"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Общая характеристика мотивации. Интерес.  Мотивационные ориентации и успешность деятельности. Внешние и внутренние мотивы. Мотивация на процесс и </w:t>
            </w:r>
            <w:r w:rsidRPr="00E900B4">
              <w:rPr>
                <w:rFonts w:ascii="Times New Roman" w:eastAsia="Times New Roman" w:hAnsi="Times New Roman" w:cs="Times New Roman"/>
                <w:sz w:val="24"/>
                <w:szCs w:val="24"/>
              </w:rPr>
              <w:lastRenderedPageBreak/>
              <w:t xml:space="preserve">результат. Пирамида  потребностей А. </w:t>
            </w:r>
            <w:proofErr w:type="spellStart"/>
            <w:r w:rsidRPr="00E900B4">
              <w:rPr>
                <w:rFonts w:ascii="Times New Roman" w:eastAsia="Times New Roman" w:hAnsi="Times New Roman" w:cs="Times New Roman"/>
                <w:sz w:val="24"/>
                <w:szCs w:val="24"/>
              </w:rPr>
              <w:t>Маслоу</w:t>
            </w:r>
            <w:proofErr w:type="spellEnd"/>
            <w:r w:rsidRPr="00E900B4">
              <w:rPr>
                <w:rFonts w:ascii="Times New Roman" w:eastAsia="Times New Roman" w:hAnsi="Times New Roman" w:cs="Times New Roman"/>
                <w:sz w:val="24"/>
                <w:szCs w:val="24"/>
              </w:rPr>
              <w:t xml:space="preserve">. Отношение к учению в мотивационной сфере. Связь умственного развития и мотивации. Мотивация и </w:t>
            </w:r>
            <w:proofErr w:type="spellStart"/>
            <w:r w:rsidRPr="00E900B4">
              <w:rPr>
                <w:rFonts w:ascii="Times New Roman" w:eastAsia="Times New Roman" w:hAnsi="Times New Roman" w:cs="Times New Roman"/>
                <w:sz w:val="24"/>
                <w:szCs w:val="24"/>
              </w:rPr>
              <w:t>целеполагание.Устойчивость</w:t>
            </w:r>
            <w:proofErr w:type="spellEnd"/>
            <w:r w:rsidRPr="00E900B4">
              <w:rPr>
                <w:rFonts w:ascii="Times New Roman" w:eastAsia="Times New Roman" w:hAnsi="Times New Roman" w:cs="Times New Roman"/>
                <w:sz w:val="24"/>
                <w:szCs w:val="24"/>
              </w:rPr>
              <w:t xml:space="preserve"> учебной мотивации. Проблемные ситуации и мотивация.</w:t>
            </w:r>
          </w:p>
          <w:p w:rsidR="00BE1FEF" w:rsidRPr="00E900B4" w:rsidRDefault="00BE1FEF"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Общая характеристика усвоения. Подходы к определению усвоения. Структурная организация усвоения. Этапы усвоения по С.Л. Рубинштейну. Основные характеристики усвоения. Навык в процессе усвоения. Развитие навыка по Л.Б. </w:t>
            </w:r>
            <w:proofErr w:type="spellStart"/>
            <w:r w:rsidRPr="00E900B4">
              <w:rPr>
                <w:rFonts w:ascii="Times New Roman" w:eastAsia="Times New Roman" w:hAnsi="Times New Roman" w:cs="Times New Roman"/>
                <w:sz w:val="24"/>
                <w:szCs w:val="24"/>
              </w:rPr>
              <w:t>Ительсону</w:t>
            </w:r>
            <w:proofErr w:type="spellEnd"/>
            <w:r w:rsidRPr="00E900B4">
              <w:rPr>
                <w:rFonts w:ascii="Times New Roman" w:eastAsia="Times New Roman" w:hAnsi="Times New Roman" w:cs="Times New Roman"/>
                <w:sz w:val="24"/>
                <w:szCs w:val="24"/>
              </w:rPr>
              <w:t>. Факторы, влияющие на формирование навыка. Закономерности формирования навыка. Критерии сформированности навыков.</w:t>
            </w:r>
          </w:p>
          <w:p w:rsidR="00BE1FEF" w:rsidRPr="00E900B4" w:rsidRDefault="00BE1FEF"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Подходы к трактовке самостоятельной работы. Основные требования к самостоятельной работе. Индивидуально-психологические детерминанты самостоятельной работы. Организация и самоорганизация работы. Обучение самостоятельной работе.</w:t>
            </w:r>
          </w:p>
          <w:p w:rsidR="00BE1FEF" w:rsidRPr="00E900B4" w:rsidRDefault="00BE1FEF"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Психологический анализ урока (занятия) как единство проективно- рефлексивных умений педагога</w:t>
            </w:r>
          </w:p>
          <w:p w:rsidR="00BE1FEF" w:rsidRPr="00E900B4" w:rsidRDefault="00BE1FEF"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Общая характеристика психологического анализа урока. Форма психологического анализа урока. Объекты психологического анализа урока. Этапы психологического анализа урока. Схема анализа. Самоанализ урока.</w:t>
            </w:r>
          </w:p>
          <w:p w:rsidR="00BE1FEF" w:rsidRPr="00E900B4" w:rsidRDefault="00BE1FEF"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Личность младшего школьника как объект и субъект педагогических воздействий. Структура </w:t>
            </w:r>
            <w:proofErr w:type="spellStart"/>
            <w:r w:rsidRPr="00E900B4">
              <w:rPr>
                <w:rFonts w:ascii="Times New Roman" w:eastAsia="Times New Roman" w:hAnsi="Times New Roman" w:cs="Times New Roman"/>
                <w:sz w:val="24"/>
                <w:szCs w:val="24"/>
              </w:rPr>
              <w:t>личности.Индивидуальное</w:t>
            </w:r>
            <w:proofErr w:type="spellEnd"/>
            <w:r w:rsidRPr="00E900B4">
              <w:rPr>
                <w:rFonts w:ascii="Times New Roman" w:eastAsia="Times New Roman" w:hAnsi="Times New Roman" w:cs="Times New Roman"/>
                <w:sz w:val="24"/>
                <w:szCs w:val="24"/>
              </w:rPr>
              <w:t xml:space="preserve"> развитие младшего школьника. Познавательные процессы и мышление</w:t>
            </w:r>
          </w:p>
          <w:p w:rsidR="00BE1FEF" w:rsidRPr="00E900B4" w:rsidRDefault="00BE1FEF"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Индивидуальность и личность. Структура личности. Характеристики личности. Направленность личности. Жизненный план. </w:t>
            </w:r>
            <w:proofErr w:type="spellStart"/>
            <w:r w:rsidRPr="00E900B4">
              <w:rPr>
                <w:rFonts w:ascii="Times New Roman" w:eastAsia="Times New Roman" w:hAnsi="Times New Roman" w:cs="Times New Roman"/>
                <w:sz w:val="24"/>
                <w:szCs w:val="24"/>
              </w:rPr>
              <w:t>Самоактуализация</w:t>
            </w:r>
            <w:proofErr w:type="spellEnd"/>
            <w:r w:rsidRPr="00E900B4">
              <w:rPr>
                <w:rFonts w:ascii="Times New Roman" w:eastAsia="Times New Roman" w:hAnsi="Times New Roman" w:cs="Times New Roman"/>
                <w:sz w:val="24"/>
                <w:szCs w:val="24"/>
              </w:rPr>
              <w:t>. Атрибуция успеха и неудачи. Сознание. Компоненты самосознания. Психологическая защита и невроз</w:t>
            </w:r>
            <w:proofErr w:type="gramStart"/>
            <w:r w:rsidRPr="00E900B4">
              <w:rPr>
                <w:rFonts w:ascii="Times New Roman" w:eastAsia="Times New Roman" w:hAnsi="Times New Roman" w:cs="Times New Roman"/>
                <w:sz w:val="24"/>
                <w:szCs w:val="24"/>
              </w:rPr>
              <w:t xml:space="preserve">.. </w:t>
            </w:r>
            <w:proofErr w:type="gramEnd"/>
            <w:r w:rsidRPr="00E900B4">
              <w:rPr>
                <w:rFonts w:ascii="Times New Roman" w:eastAsia="Times New Roman" w:hAnsi="Times New Roman" w:cs="Times New Roman"/>
                <w:sz w:val="24"/>
                <w:szCs w:val="24"/>
              </w:rPr>
              <w:t xml:space="preserve">Внутренний конфликт и защитные механизмы у детей. </w:t>
            </w:r>
            <w:proofErr w:type="spellStart"/>
            <w:r w:rsidRPr="00E900B4">
              <w:rPr>
                <w:rFonts w:ascii="Times New Roman" w:eastAsia="Times New Roman" w:hAnsi="Times New Roman" w:cs="Times New Roman"/>
                <w:sz w:val="24"/>
                <w:szCs w:val="24"/>
              </w:rPr>
              <w:t>Дезадаптация</w:t>
            </w:r>
            <w:proofErr w:type="spellEnd"/>
            <w:r w:rsidRPr="00E900B4">
              <w:rPr>
                <w:rFonts w:ascii="Times New Roman" w:eastAsia="Times New Roman" w:hAnsi="Times New Roman" w:cs="Times New Roman"/>
                <w:sz w:val="24"/>
                <w:szCs w:val="24"/>
              </w:rPr>
              <w:t xml:space="preserve">. Психологическая устойчивость. Особенности самооценки младшего школьника. Нравственная </w:t>
            </w:r>
            <w:proofErr w:type="spellStart"/>
            <w:r w:rsidRPr="00E900B4">
              <w:rPr>
                <w:rFonts w:ascii="Times New Roman" w:eastAsia="Times New Roman" w:hAnsi="Times New Roman" w:cs="Times New Roman"/>
                <w:sz w:val="24"/>
                <w:szCs w:val="24"/>
              </w:rPr>
              <w:t>саморегуляция</w:t>
            </w:r>
            <w:proofErr w:type="spellEnd"/>
            <w:r w:rsidRPr="00E900B4">
              <w:rPr>
                <w:rFonts w:ascii="Times New Roman" w:eastAsia="Times New Roman" w:hAnsi="Times New Roman" w:cs="Times New Roman"/>
                <w:sz w:val="24"/>
                <w:szCs w:val="24"/>
              </w:rPr>
              <w:t xml:space="preserve">. Отношение к труду и нравственное развитие детей. Темперамент. </w:t>
            </w:r>
            <w:proofErr w:type="spellStart"/>
            <w:r w:rsidRPr="00E900B4">
              <w:rPr>
                <w:rFonts w:ascii="Times New Roman" w:eastAsia="Times New Roman" w:hAnsi="Times New Roman" w:cs="Times New Roman"/>
                <w:sz w:val="24"/>
                <w:szCs w:val="24"/>
              </w:rPr>
              <w:t>Характер.Сензитивные</w:t>
            </w:r>
            <w:proofErr w:type="spellEnd"/>
            <w:r w:rsidRPr="00E900B4">
              <w:rPr>
                <w:rFonts w:ascii="Times New Roman" w:eastAsia="Times New Roman" w:hAnsi="Times New Roman" w:cs="Times New Roman"/>
                <w:sz w:val="24"/>
                <w:szCs w:val="24"/>
              </w:rPr>
              <w:t xml:space="preserve"> периоды развития. Общая характеристика познавательных процессов. Факторы развития познавательных процессов. Внимание как главное условие осуществление познавательного процесса. Внимание и успеваемость. Память. Запоминание и повторение. Заучивание, способы заучивания. Целенаправленное развитие памяти в обучении. Мышление. Продуктивное и репродуктивное мышление. Мышление и действие. Мышление и решение задач. Показатели умственного развития. Этапы внутреннего плана действий. Теория поэтапного формирования умственных действий П.Я.Гальперина и Н.Ф. Талызиной. Способности. Развитие способностей. Общие и специальные способности. Школьники с задержкой психического развития</w:t>
            </w:r>
          </w:p>
          <w:p w:rsidR="00BE1FEF" w:rsidRPr="00E900B4" w:rsidRDefault="00BE1FEF"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Образовательный процесс начальной школы в современных условиях. Особенности воспитания и обучения в условиях ФГОС НОО. Характеристика </w:t>
            </w:r>
            <w:proofErr w:type="spellStart"/>
            <w:r w:rsidRPr="00E900B4">
              <w:rPr>
                <w:rFonts w:ascii="Times New Roman" w:eastAsia="Times New Roman" w:hAnsi="Times New Roman" w:cs="Times New Roman"/>
                <w:sz w:val="24"/>
                <w:szCs w:val="24"/>
              </w:rPr>
              <w:t>системно-деятельностного</w:t>
            </w:r>
            <w:proofErr w:type="spellEnd"/>
            <w:r w:rsidRPr="00E900B4">
              <w:rPr>
                <w:rFonts w:ascii="Times New Roman" w:eastAsia="Times New Roman" w:hAnsi="Times New Roman" w:cs="Times New Roman"/>
                <w:sz w:val="24"/>
                <w:szCs w:val="24"/>
              </w:rPr>
              <w:t xml:space="preserve"> подхода как основы современного образования.</w:t>
            </w:r>
          </w:p>
          <w:p w:rsidR="00BE1FEF" w:rsidRPr="00E900B4" w:rsidRDefault="00BE1FEF"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Начальная школа в современных условиях. Тенденции развития начальной школы в современных условиях. Основная цель и задачи начального общего образования в России. Федеральный государственный образовательный стандарт начального общего образования как система требований к образовательному процессу начальной школы. Функции и особенности ФГОС НОО, специфика реализации в отдельной образовательной организации. Модель выпускника начальной школы. Основная образовательная программа начального общего образования, ее назначение, основные характеристики и структура. Современные образовательные технологии в начальной школе. Образовательные технологии: сущность понятия. Классификация образовательных технологий. Многообразие образовательных технологий в начальной школе.</w:t>
            </w:r>
          </w:p>
          <w:p w:rsidR="00BE1FEF" w:rsidRPr="00E900B4" w:rsidRDefault="00BE1FEF"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Учебно-методическое, содержательное и организационное обеспечение образовательного процесса. Общая характеристика и структура образовательной программы.</w:t>
            </w:r>
          </w:p>
          <w:p w:rsidR="00BE1FEF" w:rsidRPr="00E900B4" w:rsidRDefault="00BE1FEF"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Федеральный государственный образовательный стандарт начального общего </w:t>
            </w:r>
            <w:r w:rsidRPr="00E900B4">
              <w:rPr>
                <w:rFonts w:ascii="Times New Roman" w:eastAsia="Times New Roman" w:hAnsi="Times New Roman" w:cs="Times New Roman"/>
                <w:sz w:val="24"/>
                <w:szCs w:val="24"/>
              </w:rPr>
              <w:lastRenderedPageBreak/>
              <w:t>образования, учебные планы, программы, учебный график, средства обучения, учебники и учебные пособия. Учебная образовательная программа, их виды в начальной школе. Типы образовательных программ. Существующие образовательные программы начальной школы. Связь образовательной программы начальной школы и учебно-методического комплекта. Концептуальные положения учебно-методического комплекта. Особенности учебно-методического комплекта, отличающие его от других комплектов. Учебные программы по предметам, их структура. Учебный план, его вариативность. Функции учебного плана. Федеральный (инвариантный) компонент учебного плана и часть, формируемая участниками образовательного процесса. Средства обучения в начальной школе, классификация средств обучения, дидактические функции. Учебник, его структура, содержание и дидактические функции. Требования к учебникам. Электронные образовательные ресурсы.</w:t>
            </w:r>
          </w:p>
          <w:p w:rsidR="00BE1FEF" w:rsidRPr="00E900B4" w:rsidRDefault="00BE1FEF"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Требования к формам организации обучения в образовательном процессе начальной школы. Требования к организации системы оценивания в образовательном процессе начальной школы. Понятие о результатах освоения ООП.</w:t>
            </w:r>
          </w:p>
          <w:p w:rsidR="00BE1FEF" w:rsidRPr="00E900B4" w:rsidRDefault="00BE1FEF"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Формы организации обучения: понятие и характеристика. Индивидуальная, индивидуально-групповая и групповые формы обучения. Виды современных организационных форм обучения. Экскурсии, предметные кружки, факультативы, олимпиады и конкурсы. Коллективная классно-урочная система обучения. Урок – основная форма организации обучения. Современный урок в начальной школе. Требования к организации образовательного процесса на уроке. Рациональная организация урока. Требования к организации урока в начальной школе (личностно – ориентированный урок, использование </w:t>
            </w:r>
            <w:proofErr w:type="spellStart"/>
            <w:r w:rsidRPr="00E900B4">
              <w:rPr>
                <w:rFonts w:ascii="Times New Roman" w:eastAsia="Times New Roman" w:hAnsi="Times New Roman" w:cs="Times New Roman"/>
                <w:sz w:val="24"/>
                <w:szCs w:val="24"/>
              </w:rPr>
              <w:t>здоровьесберегающих</w:t>
            </w:r>
            <w:proofErr w:type="spellEnd"/>
            <w:r w:rsidRPr="00E900B4">
              <w:rPr>
                <w:rFonts w:ascii="Times New Roman" w:eastAsia="Times New Roman" w:hAnsi="Times New Roman" w:cs="Times New Roman"/>
                <w:sz w:val="24"/>
                <w:szCs w:val="24"/>
              </w:rPr>
              <w:t xml:space="preserve"> технологий на уроке как главные требования при организации образовательного процесса в начальной школе).</w:t>
            </w:r>
          </w:p>
          <w:p w:rsidR="00BE1FEF" w:rsidRPr="00E900B4" w:rsidRDefault="00BE1FEF"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Показатели результативности образовательного процесса в начальной школе.</w:t>
            </w:r>
          </w:p>
          <w:p w:rsidR="00BE1FEF" w:rsidRPr="00E900B4" w:rsidRDefault="00BE1FEF"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Системы оценивания образовательных результатов в начальной школе. Сущность контроля, проверки и оценки. Основные требования, предъявляемые к контролированию. Проверка, ее виды. Оценивание. Логическая последовательность в контроле, проверке и оценивании</w:t>
            </w:r>
          </w:p>
          <w:p w:rsidR="00BE1FEF" w:rsidRPr="00E900B4" w:rsidRDefault="00BE1FEF"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Понятие и сущность технологий воспитания. Классификация технологий воспитания. Характеристика перспективных воспитательных технологий.</w:t>
            </w:r>
          </w:p>
          <w:p w:rsidR="00BE1FEF" w:rsidRPr="00E900B4" w:rsidRDefault="00BE1FEF"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Сущность воспитания и его место в системе факторов развития личности. Личность ребенка как объект и субъект воспитания. Самовоспитание личности.  Различные подходы в организации воспитания (личностный индивидуальный, </w:t>
            </w:r>
            <w:proofErr w:type="spellStart"/>
            <w:r w:rsidRPr="00E900B4">
              <w:rPr>
                <w:rFonts w:ascii="Times New Roman" w:eastAsia="Times New Roman" w:hAnsi="Times New Roman" w:cs="Times New Roman"/>
                <w:sz w:val="24"/>
                <w:szCs w:val="24"/>
              </w:rPr>
              <w:t>деятельностный</w:t>
            </w:r>
            <w:proofErr w:type="spellEnd"/>
            <w:r w:rsidRPr="00E900B4">
              <w:rPr>
                <w:rFonts w:ascii="Times New Roman" w:eastAsia="Times New Roman" w:hAnsi="Times New Roman" w:cs="Times New Roman"/>
                <w:sz w:val="24"/>
                <w:szCs w:val="24"/>
              </w:rPr>
              <w:t>, системный средовой и др.). Технологии воспитания. Классификация технологий, характеристика воспитательных технологий.</w:t>
            </w:r>
          </w:p>
          <w:p w:rsidR="00BE1FEF" w:rsidRPr="00E900B4" w:rsidRDefault="00BE1FEF"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Технология обучения. Технология традиционного обучения. Развивающее обучение в отечественной образовательной системе</w:t>
            </w:r>
          </w:p>
          <w:p w:rsidR="00BE1FEF" w:rsidRPr="00E900B4" w:rsidRDefault="00BE1FEF"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Понятие, цель, предмет, существенные признаки технологии обучения.  Структура педагогической системы как </w:t>
            </w:r>
            <w:proofErr w:type="spellStart"/>
            <w:r w:rsidRPr="00E900B4">
              <w:rPr>
                <w:rFonts w:ascii="Times New Roman" w:eastAsia="Times New Roman" w:hAnsi="Times New Roman" w:cs="Times New Roman"/>
                <w:sz w:val="24"/>
                <w:szCs w:val="24"/>
              </w:rPr>
              <w:t>системообразующий</w:t>
            </w:r>
            <w:proofErr w:type="spellEnd"/>
            <w:r w:rsidRPr="00E900B4">
              <w:rPr>
                <w:rFonts w:ascii="Times New Roman" w:eastAsia="Times New Roman" w:hAnsi="Times New Roman" w:cs="Times New Roman"/>
                <w:sz w:val="24"/>
                <w:szCs w:val="24"/>
              </w:rPr>
              <w:t xml:space="preserve"> фактор технологии обучения. Слагаемые технологии обучения. Историческая обусловленность идеи развивающего обучения. Поиски путей развивающего обучения в России. Развивающее обучение как дидактическая категория в педагогике (основные понятия; соотношение обучения и развития; содержание понятия “развитие”). Характеристика сущностных признаков развивающего обучения. Состояние проблемы развития начальной школы в системе общего образования.  Основные положения в функционировании развивающего обучения в начальной школе</w:t>
            </w:r>
          </w:p>
        </w:tc>
      </w:tr>
      <w:tr w:rsidR="0063342E" w:rsidRPr="00E900B4" w:rsidTr="003349D6">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63342E" w:rsidRPr="00E900B4" w:rsidRDefault="0063342E" w:rsidP="00E900B4">
            <w:pPr>
              <w:spacing w:after="0" w:line="240" w:lineRule="auto"/>
              <w:contextualSpacing/>
              <w:jc w:val="center"/>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lastRenderedPageBreak/>
              <w:t>Б</w:t>
            </w:r>
            <w:proofErr w:type="gramStart"/>
            <w:r w:rsidRPr="00E900B4">
              <w:rPr>
                <w:rFonts w:ascii="Times New Roman" w:eastAsia="Times New Roman" w:hAnsi="Times New Roman" w:cs="Times New Roman"/>
                <w:sz w:val="24"/>
                <w:szCs w:val="24"/>
              </w:rPr>
              <w:t>1</w:t>
            </w:r>
            <w:proofErr w:type="gramEnd"/>
            <w:r w:rsidRPr="00E900B4">
              <w:rPr>
                <w:rFonts w:ascii="Times New Roman" w:eastAsia="Times New Roman" w:hAnsi="Times New Roman" w:cs="Times New Roman"/>
                <w:sz w:val="24"/>
                <w:szCs w:val="24"/>
              </w:rPr>
              <w:t>.В.01.02 Педагогическое мастерство и педагогическая техника учителя начальных классов</w:t>
            </w:r>
          </w:p>
          <w:p w:rsidR="0063342E" w:rsidRPr="00E900B4" w:rsidRDefault="0063342E" w:rsidP="00E900B4">
            <w:pPr>
              <w:spacing w:after="0" w:line="240" w:lineRule="auto"/>
              <w:contextualSpacing/>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Специфика педагогической деятельности</w:t>
            </w:r>
          </w:p>
          <w:p w:rsidR="0063342E" w:rsidRPr="00E900B4" w:rsidRDefault="0063342E" w:rsidP="00E900B4">
            <w:pPr>
              <w:spacing w:after="0" w:line="240" w:lineRule="auto"/>
              <w:ind w:firstLine="709"/>
              <w:contextualSpacing/>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Основные  специфические  особенности  составных  элементов  педагогической  деятельности.  Социальный характер педагогической цели и роль педагога в ее </w:t>
            </w:r>
            <w:r w:rsidRPr="00E900B4">
              <w:rPr>
                <w:rFonts w:ascii="Times New Roman" w:eastAsia="Times New Roman" w:hAnsi="Times New Roman" w:cs="Times New Roman"/>
                <w:sz w:val="24"/>
                <w:szCs w:val="24"/>
              </w:rPr>
              <w:lastRenderedPageBreak/>
              <w:t>достижении.  Значение  субъектно-субъектных  отношений  в  современной  школе.  Специфика средств педагогической деятельности. Психологическая структура деятельности педагога, включающая в себя 5 основных компонентов: конструктивный, организаторский, коммуникативный, гностический, проектировочный.</w:t>
            </w:r>
          </w:p>
          <w:p w:rsidR="0063342E" w:rsidRPr="00E900B4" w:rsidRDefault="0063342E" w:rsidP="00E900B4">
            <w:pPr>
              <w:spacing w:after="0" w:line="240" w:lineRule="auto"/>
              <w:contextualSpacing/>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Педагогическое мастерство как система</w:t>
            </w:r>
          </w:p>
          <w:p w:rsidR="0063342E" w:rsidRPr="00E900B4" w:rsidRDefault="0063342E" w:rsidP="00E900B4">
            <w:pPr>
              <w:spacing w:after="0" w:line="240" w:lineRule="auto"/>
              <w:ind w:firstLine="709"/>
              <w:contextualSpacing/>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Понятие системы педагогического мастерства с учетом всех ее связей и компонентов. </w:t>
            </w:r>
            <w:proofErr w:type="spellStart"/>
            <w:r w:rsidRPr="00E900B4">
              <w:rPr>
                <w:rFonts w:ascii="Times New Roman" w:eastAsia="Times New Roman" w:hAnsi="Times New Roman" w:cs="Times New Roman"/>
                <w:sz w:val="24"/>
                <w:szCs w:val="24"/>
              </w:rPr>
              <w:t>Системообразующий</w:t>
            </w:r>
            <w:proofErr w:type="spellEnd"/>
            <w:r w:rsidRPr="00E900B4">
              <w:rPr>
                <w:rFonts w:ascii="Times New Roman" w:eastAsia="Times New Roman" w:hAnsi="Times New Roman" w:cs="Times New Roman"/>
                <w:sz w:val="24"/>
                <w:szCs w:val="24"/>
              </w:rPr>
              <w:t xml:space="preserve"> фактор педагогического мастерства. Гуманистическая  и авторитарная направленность педагогического воздействия. Влияние ведущих способностей личности на успешность педагогической деятельности. Критерии педагогического мастерства.</w:t>
            </w:r>
          </w:p>
          <w:p w:rsidR="0063342E" w:rsidRPr="00E900B4" w:rsidRDefault="0063342E" w:rsidP="00E900B4">
            <w:pPr>
              <w:spacing w:after="0" w:line="240" w:lineRule="auto"/>
              <w:contextualSpacing/>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Педагогические способности и педагогическая техника</w:t>
            </w:r>
          </w:p>
          <w:p w:rsidR="0063342E" w:rsidRPr="00E900B4" w:rsidRDefault="0063342E" w:rsidP="00E900B4">
            <w:pPr>
              <w:spacing w:after="0" w:line="240" w:lineRule="auto"/>
              <w:ind w:firstLine="709"/>
              <w:contextualSpacing/>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Способности к педагогической деятельности, указывающие на особенности протекания психических процессов, содействующих успешности педагогической деятельности. Шесть ведущих способностей личности к педагогической деятельности. Форма организации поведения педагога.  Две группы умений – умения управлять собой и умения взаимодействовать в процессе решения педагогических задач.</w:t>
            </w:r>
          </w:p>
          <w:p w:rsidR="0063342E" w:rsidRPr="00E900B4" w:rsidRDefault="0063342E" w:rsidP="00E900B4">
            <w:pPr>
              <w:spacing w:after="0" w:line="240" w:lineRule="auto"/>
              <w:contextualSpacing/>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Изучение профессиональных качеств личности педагога</w:t>
            </w:r>
          </w:p>
          <w:p w:rsidR="0063342E" w:rsidRPr="00E900B4" w:rsidRDefault="0063342E" w:rsidP="00E900B4">
            <w:pPr>
              <w:spacing w:after="0" w:line="240" w:lineRule="auto"/>
              <w:ind w:firstLine="709"/>
              <w:contextualSpacing/>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Подходы к изучению профессионализма педагога. Профессионально-значимые качества личности педагога. Уровни владения педагогическим мастерством. Формирование профессионально значимых качеств педагога. Потребности в самопознании и самосовершенствовании. Основные требования к современному педагогу. Общие требования к педагогу через образы конкретных учителей и преподавателей. Профессиональное становление личности педагога. </w:t>
            </w:r>
          </w:p>
          <w:p w:rsidR="0063342E" w:rsidRPr="00E900B4" w:rsidRDefault="0063342E" w:rsidP="00E900B4">
            <w:pPr>
              <w:spacing w:after="0" w:line="240" w:lineRule="auto"/>
              <w:contextualSpacing/>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Педагогическое общение</w:t>
            </w:r>
          </w:p>
          <w:p w:rsidR="0063342E" w:rsidRPr="00E900B4" w:rsidRDefault="0063342E" w:rsidP="00E900B4">
            <w:pPr>
              <w:spacing w:after="0" w:line="240" w:lineRule="auto"/>
              <w:ind w:firstLine="709"/>
              <w:contextualSpacing/>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Специфика  понятия «педагогическое общение» как частного случая профессионального общения. Сравнительный анализ функций педагогического общения с точки зрения значимости для процессов общения и воспитания. Значимость всех структурных элементов педагогического общения. Определение  установившихся стилей отношений педагога к учащимся и умение держать их под контролем. Выбор наиболее оптимальных стилей общения и руководства, исходя из конкретных условий. Функции педагогического общения. Структура процесса профессионально-педагогического общения. Барьеры педагогического общения. </w:t>
            </w:r>
          </w:p>
          <w:p w:rsidR="0063342E" w:rsidRPr="00E900B4" w:rsidRDefault="0063342E" w:rsidP="00E900B4">
            <w:pPr>
              <w:spacing w:after="0" w:line="240" w:lineRule="auto"/>
              <w:ind w:firstLine="709"/>
              <w:contextualSpacing/>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Три основных стиля отношения учителя к классному коллективу. Черты социально-психологического портрета различных типов руководителей. Негативные модели педагогического общения. </w:t>
            </w:r>
          </w:p>
          <w:p w:rsidR="0063342E" w:rsidRPr="00E900B4" w:rsidRDefault="0063342E" w:rsidP="00E900B4">
            <w:pPr>
              <w:spacing w:after="0" w:line="240" w:lineRule="auto"/>
              <w:contextualSpacing/>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Педагогическая культура – элемент педагогического мастерства. Компоненты педагогической культуры.</w:t>
            </w:r>
          </w:p>
          <w:p w:rsidR="0063342E" w:rsidRPr="00E900B4" w:rsidRDefault="0063342E" w:rsidP="00E900B4">
            <w:pPr>
              <w:spacing w:after="0" w:line="240" w:lineRule="auto"/>
              <w:ind w:firstLine="709"/>
              <w:contextualSpacing/>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Педагогическая культура. Компонент педагогической культуры. </w:t>
            </w:r>
          </w:p>
          <w:p w:rsidR="0063342E" w:rsidRPr="00E900B4" w:rsidRDefault="0063342E" w:rsidP="00E900B4">
            <w:pPr>
              <w:spacing w:after="0" w:line="240" w:lineRule="auto"/>
              <w:contextualSpacing/>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Культура внешнего вида учителя. </w:t>
            </w:r>
            <w:proofErr w:type="spellStart"/>
            <w:r w:rsidRPr="00E900B4">
              <w:rPr>
                <w:rFonts w:ascii="Times New Roman" w:eastAsia="Times New Roman" w:hAnsi="Times New Roman" w:cs="Times New Roman"/>
                <w:sz w:val="24"/>
                <w:szCs w:val="24"/>
              </w:rPr>
              <w:t>Профессиограмма</w:t>
            </w:r>
            <w:proofErr w:type="spellEnd"/>
            <w:r w:rsidRPr="00E900B4">
              <w:rPr>
                <w:rFonts w:ascii="Times New Roman" w:eastAsia="Times New Roman" w:hAnsi="Times New Roman" w:cs="Times New Roman"/>
                <w:sz w:val="24"/>
                <w:szCs w:val="24"/>
              </w:rPr>
              <w:t xml:space="preserve"> как модель личности учителя.</w:t>
            </w:r>
          </w:p>
          <w:p w:rsidR="0063342E" w:rsidRPr="00E900B4" w:rsidRDefault="0063342E" w:rsidP="00E900B4">
            <w:pPr>
              <w:spacing w:after="0" w:line="240" w:lineRule="auto"/>
              <w:ind w:firstLine="709"/>
              <w:contextualSpacing/>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Основные  приёмы  </w:t>
            </w:r>
            <w:proofErr w:type="spellStart"/>
            <w:r w:rsidRPr="00E900B4">
              <w:rPr>
                <w:rFonts w:ascii="Times New Roman" w:eastAsia="Times New Roman" w:hAnsi="Times New Roman" w:cs="Times New Roman"/>
                <w:sz w:val="24"/>
                <w:szCs w:val="24"/>
              </w:rPr>
              <w:t>саморегуляции</w:t>
            </w:r>
            <w:proofErr w:type="spellEnd"/>
            <w:r w:rsidRPr="00E900B4">
              <w:rPr>
                <w:rFonts w:ascii="Times New Roman" w:eastAsia="Times New Roman" w:hAnsi="Times New Roman" w:cs="Times New Roman"/>
                <w:sz w:val="24"/>
                <w:szCs w:val="24"/>
              </w:rPr>
              <w:t xml:space="preserve"> и управления своим эмоциональным состоянием. Умение  выявлять собственные недостатки внешнего вида и своевременно их устранять. Конкретные требования к внешнему виду педагога.</w:t>
            </w:r>
          </w:p>
          <w:p w:rsidR="0063342E" w:rsidRPr="00E900B4" w:rsidRDefault="0063342E" w:rsidP="00E900B4">
            <w:pPr>
              <w:spacing w:after="0" w:line="240" w:lineRule="auto"/>
              <w:contextualSpacing/>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Педагогический такт</w:t>
            </w:r>
          </w:p>
          <w:p w:rsidR="0063342E" w:rsidRPr="00E900B4" w:rsidRDefault="0063342E" w:rsidP="00E900B4">
            <w:pPr>
              <w:spacing w:after="0" w:line="240" w:lineRule="auto"/>
              <w:ind w:firstLine="709"/>
              <w:contextualSpacing/>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Представление о педагогическом такте как о профессиональном качестве учителя. Значение педагогического такта в воспитательном процессе. Выбор наиболее целесообразной ролевой позиции, исходя из конкретных условий (ситуаций). Правила поведения в конкретных ситуациях и умение их применять для установления правильных отношений с учащимися. Личностные качества педагога, являющиеся предпосылкой овладения педагогическим тактом.</w:t>
            </w:r>
          </w:p>
          <w:p w:rsidR="0063342E" w:rsidRPr="00E900B4" w:rsidRDefault="0063342E" w:rsidP="00E900B4">
            <w:pPr>
              <w:spacing w:after="0" w:line="240" w:lineRule="auto"/>
              <w:contextualSpacing/>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Правила поведения в конфликтных ситуациях</w:t>
            </w:r>
          </w:p>
          <w:p w:rsidR="0063342E" w:rsidRPr="00E900B4" w:rsidRDefault="0063342E" w:rsidP="00E900B4">
            <w:pPr>
              <w:spacing w:after="0" w:line="240" w:lineRule="auto"/>
              <w:ind w:firstLine="709"/>
              <w:contextualSpacing/>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Конфликты как несоответствие позиций учителя и ученика. Правила поведения в конфликтных ситуациях, которые могут помочь в перестройке создавшихся сложных </w:t>
            </w:r>
            <w:r w:rsidRPr="00E900B4">
              <w:rPr>
                <w:rFonts w:ascii="Times New Roman" w:eastAsia="Times New Roman" w:hAnsi="Times New Roman" w:cs="Times New Roman"/>
                <w:sz w:val="24"/>
                <w:szCs w:val="24"/>
              </w:rPr>
              <w:lastRenderedPageBreak/>
              <w:t>условий целесообразно педагогическим замыслам. основные принципы построения беседы с учащимися</w:t>
            </w:r>
          </w:p>
          <w:p w:rsidR="0063342E" w:rsidRPr="00E900B4" w:rsidRDefault="0063342E" w:rsidP="00E900B4">
            <w:pPr>
              <w:spacing w:after="0" w:line="240" w:lineRule="auto"/>
              <w:contextualSpacing/>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Педагогические ситуации и задачи</w:t>
            </w:r>
          </w:p>
          <w:p w:rsidR="0063342E" w:rsidRPr="00E900B4" w:rsidRDefault="0063342E" w:rsidP="00E900B4">
            <w:pPr>
              <w:spacing w:after="0" w:line="240" w:lineRule="auto"/>
              <w:ind w:firstLine="709"/>
              <w:contextualSpacing/>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Специфика  понятий «педагогическая ситуация» и «педагогическая задача». Значение перевода ситуации в задачу учебно-воспитательного процесса. Умение  правильно оценить ситуацию и выбрать адекватную систему методов для ее разрешения. Зависимость эффективности решения педагогической задачи от уровня педагогического мастерства.</w:t>
            </w:r>
          </w:p>
          <w:p w:rsidR="0063342E" w:rsidRPr="00E900B4" w:rsidRDefault="0063342E" w:rsidP="00E900B4">
            <w:pPr>
              <w:spacing w:after="0" w:line="240" w:lineRule="auto"/>
              <w:contextualSpacing/>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Профессиональная компетентность педагога.</w:t>
            </w:r>
          </w:p>
          <w:p w:rsidR="0063342E" w:rsidRPr="00E900B4" w:rsidRDefault="0063342E" w:rsidP="00E900B4">
            <w:pPr>
              <w:spacing w:after="0" w:line="240" w:lineRule="auto"/>
              <w:ind w:firstLine="709"/>
              <w:contextualSpacing/>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Слагаемые профессиональной компетентности. Организация правильного поведения в конкретной ситуации. Правильное использование приемов общения. Признаки и критерии качества деятельности педагога. Технология проектирования диалогической формы учебного занятия. Коммуникативные технологии в учебно-воспитательной деятельности. </w:t>
            </w:r>
          </w:p>
          <w:p w:rsidR="00537BDC" w:rsidRPr="00E900B4" w:rsidRDefault="0063342E" w:rsidP="00E900B4">
            <w:pPr>
              <w:spacing w:after="0" w:line="240" w:lineRule="auto"/>
              <w:contextualSpacing/>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Профессиональные </w:t>
            </w:r>
            <w:r w:rsidR="00537BDC" w:rsidRPr="00E900B4">
              <w:rPr>
                <w:rFonts w:ascii="Times New Roman" w:eastAsia="Times New Roman" w:hAnsi="Times New Roman" w:cs="Times New Roman"/>
                <w:sz w:val="24"/>
                <w:szCs w:val="24"/>
              </w:rPr>
              <w:t>ошибки в деятельности педагога.</w:t>
            </w:r>
          </w:p>
          <w:p w:rsidR="0063342E" w:rsidRPr="00E900B4" w:rsidRDefault="0063342E" w:rsidP="00E900B4">
            <w:pPr>
              <w:spacing w:after="0" w:line="240" w:lineRule="auto"/>
              <w:ind w:firstLine="709"/>
              <w:contextualSpacing/>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Составление циклограммы учителя начальной школы.</w:t>
            </w:r>
          </w:p>
          <w:p w:rsidR="0063342E" w:rsidRPr="00E900B4" w:rsidRDefault="0063342E" w:rsidP="00E900B4">
            <w:pPr>
              <w:spacing w:after="0" w:line="240" w:lineRule="auto"/>
              <w:contextualSpacing/>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Современные технологии и их роль в формировании мастерства учителя.</w:t>
            </w:r>
          </w:p>
          <w:p w:rsidR="0063342E" w:rsidRPr="00E900B4" w:rsidRDefault="0063342E" w:rsidP="00E900B4">
            <w:pPr>
              <w:spacing w:after="0" w:line="240" w:lineRule="auto"/>
              <w:ind w:firstLine="709"/>
              <w:contextualSpacing/>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Современные педагогические технологии. Шаги, необходимые для построения педагогической технологии. Соблюдение стратегически выбранных принципов деятельности учителя. Технология сопровождения исследовательской деятельности учащихся. </w:t>
            </w:r>
          </w:p>
          <w:p w:rsidR="0063342E" w:rsidRPr="00E900B4" w:rsidRDefault="0063342E" w:rsidP="00E900B4">
            <w:pPr>
              <w:spacing w:after="0" w:line="240" w:lineRule="auto"/>
              <w:contextualSpacing/>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Мастерство педагога в управлении собой. Основы техники </w:t>
            </w:r>
            <w:proofErr w:type="spellStart"/>
            <w:r w:rsidRPr="00E900B4">
              <w:rPr>
                <w:rFonts w:ascii="Times New Roman" w:eastAsia="Times New Roman" w:hAnsi="Times New Roman" w:cs="Times New Roman"/>
                <w:sz w:val="24"/>
                <w:szCs w:val="24"/>
              </w:rPr>
              <w:t>саморегуляции</w:t>
            </w:r>
            <w:proofErr w:type="spellEnd"/>
            <w:r w:rsidRPr="00E900B4">
              <w:rPr>
                <w:rFonts w:ascii="Times New Roman" w:eastAsia="Times New Roman" w:hAnsi="Times New Roman" w:cs="Times New Roman"/>
                <w:sz w:val="24"/>
                <w:szCs w:val="24"/>
              </w:rPr>
              <w:t>.</w:t>
            </w:r>
          </w:p>
          <w:p w:rsidR="0063342E" w:rsidRPr="00E900B4" w:rsidRDefault="0063342E" w:rsidP="00E900B4">
            <w:pPr>
              <w:spacing w:after="0" w:line="240" w:lineRule="auto"/>
              <w:ind w:firstLine="709"/>
              <w:contextualSpacing/>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Представления о способах создания рабочего самочувствия, ознакомиться с элементами аутогенной тренировки. Осознать особенности своего невербального поведения, экспрессии психического состояния личности. Воспитание  потребности заниматься психофизической </w:t>
            </w:r>
            <w:proofErr w:type="spellStart"/>
            <w:r w:rsidRPr="00E900B4">
              <w:rPr>
                <w:rFonts w:ascii="Times New Roman" w:eastAsia="Times New Roman" w:hAnsi="Times New Roman" w:cs="Times New Roman"/>
                <w:sz w:val="24"/>
                <w:szCs w:val="24"/>
              </w:rPr>
              <w:t>саморегуляцией</w:t>
            </w:r>
            <w:proofErr w:type="spellEnd"/>
            <w:r w:rsidRPr="00E900B4">
              <w:rPr>
                <w:rFonts w:ascii="Times New Roman" w:eastAsia="Times New Roman" w:hAnsi="Times New Roman" w:cs="Times New Roman"/>
                <w:sz w:val="24"/>
                <w:szCs w:val="24"/>
              </w:rPr>
              <w:t>.</w:t>
            </w:r>
          </w:p>
          <w:p w:rsidR="0063342E" w:rsidRPr="00E900B4" w:rsidRDefault="0063342E" w:rsidP="00E900B4">
            <w:pPr>
              <w:spacing w:after="0" w:line="240" w:lineRule="auto"/>
              <w:ind w:firstLine="709"/>
              <w:contextualSpacing/>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Элементарные приемы  релаксации: физического и психического расслабления.</w:t>
            </w:r>
          </w:p>
          <w:p w:rsidR="0063342E" w:rsidRPr="00E900B4" w:rsidRDefault="0063342E" w:rsidP="00E900B4">
            <w:pPr>
              <w:spacing w:after="0" w:line="240" w:lineRule="auto"/>
              <w:contextualSpacing/>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Метод убеждения в педагогическом процессе. </w:t>
            </w:r>
          </w:p>
          <w:p w:rsidR="0063342E" w:rsidRPr="00E900B4" w:rsidRDefault="0063342E" w:rsidP="00E900B4">
            <w:pPr>
              <w:spacing w:after="0" w:line="240" w:lineRule="auto"/>
              <w:ind w:firstLine="709"/>
              <w:contextualSpacing/>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Убеждения  истинные  и ложные и способы  их формирования. Место метода убеждений в системе педагогической техники. Использование  условий, повышающих эффективность убеждающего воздействия и создавать специальные педагогические ситуации, благоприятные для работы с данным методом. Навыки убеждающего воздействия при помощи основных формально-логических законов. Требования к убеждению.  Доказательства как основа убеждения. Прямые и косвенные доказательства. Опровержение – логический прием, при помощи которого устанавливается ложность или недоказуемость выдвинутого положения.</w:t>
            </w:r>
          </w:p>
          <w:p w:rsidR="0063342E" w:rsidRPr="00E900B4" w:rsidRDefault="0063342E" w:rsidP="00E900B4">
            <w:pPr>
              <w:spacing w:after="0" w:line="240" w:lineRule="auto"/>
              <w:ind w:firstLine="709"/>
              <w:contextualSpacing/>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Основы логики. Понятие, суждение, умозаключение. Законы логики. Применение метода убеждений в деловых выступлениях. </w:t>
            </w:r>
          </w:p>
          <w:p w:rsidR="0063342E" w:rsidRPr="00E900B4" w:rsidRDefault="0063342E" w:rsidP="00E900B4">
            <w:pPr>
              <w:spacing w:after="0" w:line="240" w:lineRule="auto"/>
              <w:contextualSpacing/>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Использование внушения в педагогическом процессе</w:t>
            </w:r>
          </w:p>
          <w:p w:rsidR="0063342E" w:rsidRPr="00E900B4" w:rsidRDefault="0063342E" w:rsidP="00E900B4">
            <w:pPr>
              <w:spacing w:after="0" w:line="240" w:lineRule="auto"/>
              <w:ind w:firstLine="709"/>
              <w:contextualSpacing/>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Роль внушения в педагогическом процессе. Виды  внушающего воздействия,  внимание на самовнушении. Внушающее воздействие команд и приказов.  Причины внушаемости.</w:t>
            </w:r>
          </w:p>
          <w:p w:rsidR="0063342E" w:rsidRPr="00E900B4" w:rsidRDefault="0063342E" w:rsidP="00E900B4">
            <w:pPr>
              <w:spacing w:after="0" w:line="240" w:lineRule="auto"/>
              <w:ind w:firstLine="709"/>
              <w:contextualSpacing/>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Сравнение  внушения и убеждения, выбор  наиболее эффективного способа воздействия. Необходимость осторожно применять непроизвольное внушение в учебно-воспитательном процессе.</w:t>
            </w:r>
          </w:p>
          <w:p w:rsidR="0063342E" w:rsidRPr="00E900B4" w:rsidRDefault="0063342E" w:rsidP="00E900B4">
            <w:pPr>
              <w:spacing w:after="0" w:line="240" w:lineRule="auto"/>
              <w:ind w:firstLine="709"/>
              <w:contextualSpacing/>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Самовнушение. Внушаемость и ее причины.</w:t>
            </w:r>
          </w:p>
          <w:p w:rsidR="0063342E" w:rsidRPr="00E900B4" w:rsidRDefault="0063342E" w:rsidP="00E900B4">
            <w:pPr>
              <w:spacing w:after="0" w:line="240" w:lineRule="auto"/>
              <w:contextualSpacing/>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Совершенствование речи педагога</w:t>
            </w:r>
          </w:p>
          <w:p w:rsidR="0063342E" w:rsidRPr="00E900B4" w:rsidRDefault="0063342E" w:rsidP="00E900B4">
            <w:pPr>
              <w:spacing w:after="0" w:line="240" w:lineRule="auto"/>
              <w:ind w:firstLine="709"/>
              <w:contextualSpacing/>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Понятия «техника речи» и «культура речи», основные  характеристики  речи. Представление о формах педагогической речи и правильное  их применение  в конкретных условиях. Функции и коммуникативные качества педагогической речи. Формы педагогической речи. Элементарные  приемы  совершенствования техники речи. Значимость выразительной речи педагога для эффективного словесного воздействия на </w:t>
            </w:r>
            <w:r w:rsidRPr="00E900B4">
              <w:rPr>
                <w:rFonts w:ascii="Times New Roman" w:eastAsia="Times New Roman" w:hAnsi="Times New Roman" w:cs="Times New Roman"/>
                <w:sz w:val="24"/>
                <w:szCs w:val="24"/>
              </w:rPr>
              <w:lastRenderedPageBreak/>
              <w:t>учащихся. Умения выразительного повествования и педагогически целесообразного поведения при изложении.</w:t>
            </w:r>
          </w:p>
          <w:p w:rsidR="0063342E" w:rsidRPr="00E900B4" w:rsidRDefault="0063342E" w:rsidP="00E900B4">
            <w:pPr>
              <w:spacing w:after="0" w:line="240" w:lineRule="auto"/>
              <w:ind w:firstLine="709"/>
              <w:contextualSpacing/>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Педагогические «подтексты» речи и поведения. </w:t>
            </w:r>
          </w:p>
          <w:p w:rsidR="0063342E" w:rsidRPr="00E900B4" w:rsidRDefault="0063342E" w:rsidP="00E900B4">
            <w:pPr>
              <w:spacing w:after="0" w:line="240" w:lineRule="auto"/>
              <w:contextualSpacing/>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Жесты, мимика и пантомимика</w:t>
            </w:r>
          </w:p>
          <w:p w:rsidR="0063342E" w:rsidRPr="00E900B4" w:rsidRDefault="0063342E" w:rsidP="00E900B4">
            <w:pPr>
              <w:spacing w:after="0" w:line="240" w:lineRule="auto"/>
              <w:ind w:firstLine="709"/>
              <w:contextualSpacing/>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Требования к мимике, пантомимике педагога. Умения педагогически целесообразно выражать своё отношение с помощью невербальных средств общения. Потребность в повышении уровня культуры внешнего вида. Типичные ошибки молодого педагога. </w:t>
            </w:r>
          </w:p>
          <w:p w:rsidR="0063342E" w:rsidRPr="00E900B4" w:rsidRDefault="0063342E" w:rsidP="00E900B4">
            <w:pPr>
              <w:spacing w:after="0" w:line="240" w:lineRule="auto"/>
              <w:ind w:firstLine="709"/>
              <w:contextualSpacing/>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Личная территория человека. Психологическое значение жестов. </w:t>
            </w:r>
          </w:p>
          <w:p w:rsidR="0063342E" w:rsidRPr="00E900B4" w:rsidRDefault="0063342E" w:rsidP="00E900B4">
            <w:pPr>
              <w:spacing w:after="0" w:line="240" w:lineRule="auto"/>
              <w:contextualSpacing/>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Основы театральной педагогики и система К.С. Станиславского в педагогической деятельности</w:t>
            </w:r>
          </w:p>
          <w:p w:rsidR="0063342E" w:rsidRPr="00E900B4" w:rsidRDefault="0063342E" w:rsidP="00E900B4">
            <w:pPr>
              <w:spacing w:after="0" w:line="240" w:lineRule="auto"/>
              <w:ind w:firstLine="709"/>
              <w:contextualSpacing/>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Опираясь на принципы системы К.С. Станиславского, </w:t>
            </w:r>
            <w:proofErr w:type="spellStart"/>
            <w:r w:rsidRPr="00E900B4">
              <w:rPr>
                <w:rFonts w:ascii="Times New Roman" w:eastAsia="Times New Roman" w:hAnsi="Times New Roman" w:cs="Times New Roman"/>
                <w:sz w:val="24"/>
                <w:szCs w:val="24"/>
              </w:rPr>
              <w:t>нализ</w:t>
            </w:r>
            <w:proofErr w:type="spellEnd"/>
            <w:r w:rsidRPr="00E900B4">
              <w:rPr>
                <w:rFonts w:ascii="Times New Roman" w:eastAsia="Times New Roman" w:hAnsi="Times New Roman" w:cs="Times New Roman"/>
                <w:sz w:val="24"/>
                <w:szCs w:val="24"/>
              </w:rPr>
              <w:t xml:space="preserve">  педагогического действия в учебно-воспитательном процессе, использование  способов  отбора и систематизации учебного материала на основе выделения сверхзадачи, сквозного действия, композиции.</w:t>
            </w:r>
          </w:p>
          <w:p w:rsidR="0063342E" w:rsidRPr="00E900B4" w:rsidRDefault="0063342E" w:rsidP="00E900B4">
            <w:pPr>
              <w:spacing w:after="0" w:line="240" w:lineRule="auto"/>
              <w:ind w:firstLine="709"/>
              <w:contextualSpacing/>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 Создание условий для воспитания режиссерских способностей, развития педагогических умений эмоционального воздействия на учащихся, мобилизации их внимания.</w:t>
            </w:r>
          </w:p>
          <w:p w:rsidR="0063342E" w:rsidRPr="00E900B4" w:rsidRDefault="0063342E" w:rsidP="00E900B4">
            <w:pPr>
              <w:spacing w:after="0" w:line="240" w:lineRule="auto"/>
              <w:contextualSpacing/>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Педагог в современном образовании. Самообразование и самовоспитание в  профессиональной деятельности педагога.</w:t>
            </w:r>
          </w:p>
          <w:p w:rsidR="0063342E" w:rsidRPr="00E900B4" w:rsidRDefault="0063342E" w:rsidP="00E900B4">
            <w:pPr>
              <w:spacing w:after="0" w:line="240" w:lineRule="auto"/>
              <w:ind w:firstLine="709"/>
              <w:contextualSpacing/>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Аутогенная тренировка. Саморазвитие. Технология </w:t>
            </w:r>
            <w:proofErr w:type="spellStart"/>
            <w:r w:rsidRPr="00E900B4">
              <w:rPr>
                <w:rFonts w:ascii="Times New Roman" w:eastAsia="Times New Roman" w:hAnsi="Times New Roman" w:cs="Times New Roman"/>
                <w:sz w:val="24"/>
                <w:szCs w:val="24"/>
              </w:rPr>
              <w:t>самопрезентации</w:t>
            </w:r>
            <w:proofErr w:type="spellEnd"/>
            <w:r w:rsidRPr="00E900B4">
              <w:rPr>
                <w:rFonts w:ascii="Times New Roman" w:eastAsia="Times New Roman" w:hAnsi="Times New Roman" w:cs="Times New Roman"/>
                <w:sz w:val="24"/>
                <w:szCs w:val="24"/>
              </w:rPr>
              <w:t>.</w:t>
            </w:r>
          </w:p>
        </w:tc>
      </w:tr>
      <w:tr w:rsidR="0063342E" w:rsidRPr="00E900B4" w:rsidTr="003349D6">
        <w:trPr>
          <w:trHeight w:val="495"/>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63342E" w:rsidRPr="00E900B4" w:rsidRDefault="0063342E" w:rsidP="00E900B4">
            <w:pPr>
              <w:spacing w:after="0" w:line="240" w:lineRule="auto"/>
              <w:contextualSpacing/>
              <w:jc w:val="center"/>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lastRenderedPageBreak/>
              <w:t>Б</w:t>
            </w:r>
            <w:proofErr w:type="gramStart"/>
            <w:r w:rsidRPr="00E900B4">
              <w:rPr>
                <w:rFonts w:ascii="Times New Roman" w:eastAsia="Times New Roman" w:hAnsi="Times New Roman" w:cs="Times New Roman"/>
                <w:sz w:val="24"/>
                <w:szCs w:val="24"/>
              </w:rPr>
              <w:t>1</w:t>
            </w:r>
            <w:proofErr w:type="gramEnd"/>
            <w:r w:rsidRPr="00E900B4">
              <w:rPr>
                <w:rFonts w:ascii="Times New Roman" w:eastAsia="Times New Roman" w:hAnsi="Times New Roman" w:cs="Times New Roman"/>
                <w:sz w:val="24"/>
                <w:szCs w:val="24"/>
              </w:rPr>
              <w:t>.В.01.03 Система работы учителя по предупреждению неуспеваемости, выявлению и развитию одаренности младших школьников</w:t>
            </w:r>
          </w:p>
          <w:p w:rsidR="0063342E" w:rsidRPr="00E900B4" w:rsidRDefault="0063342E" w:rsidP="00E900B4">
            <w:pPr>
              <w:spacing w:after="0" w:line="240" w:lineRule="auto"/>
              <w:contextualSpacing/>
              <w:jc w:val="center"/>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Раздел 1. Деятельность  учителя по профилактике и преодолению неуспеваемости младших школьников</w:t>
            </w:r>
          </w:p>
          <w:p w:rsidR="0004569F" w:rsidRPr="00E900B4" w:rsidRDefault="0063342E" w:rsidP="00E900B4">
            <w:pPr>
              <w:spacing w:after="0" w:line="240" w:lineRule="auto"/>
              <w:contextualSpacing/>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Теоретическая и практическая значимость изучения проблем неуспеваемости детей. </w:t>
            </w:r>
          </w:p>
          <w:p w:rsidR="0063342E" w:rsidRPr="00E900B4" w:rsidRDefault="0063342E" w:rsidP="00E900B4">
            <w:pPr>
              <w:spacing w:after="0" w:line="240" w:lineRule="auto"/>
              <w:ind w:firstLine="709"/>
              <w:contextualSpacing/>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Методологические принципы изучения проблем развития ребенка. Основные исследовательские методы психологии: наблюдение, эксперимент, беседа, опрос, тестирование, анализ продуктов деятельности, метод экспертных оценок. Особенности диагностики проблем развития ребенка. Стратегии исследования детского развития. Подходы к изучению неуспеваемости в педагогике. Подходы к изучению неуспеваемости в психологии. </w:t>
            </w:r>
          </w:p>
          <w:p w:rsidR="0063342E" w:rsidRPr="00E900B4" w:rsidRDefault="0063342E" w:rsidP="00E900B4">
            <w:pPr>
              <w:spacing w:after="0" w:line="240" w:lineRule="auto"/>
              <w:ind w:firstLine="709"/>
              <w:contextualSpacing/>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 Общая характеристика школьного возраста. Структура школьного возраста. Социальная ситуация развития в школьном возрасте. Проблема адаптации к школьной жизни. Значение разных видов деятельности для психического развития школьника. Учебная деятельность как ведущий вид деятельности в школьном возрасте, ее особенности и динамика.   </w:t>
            </w:r>
          </w:p>
          <w:p w:rsidR="0063342E" w:rsidRPr="00E900B4" w:rsidRDefault="0063342E" w:rsidP="00E900B4">
            <w:pPr>
              <w:spacing w:after="0" w:line="240" w:lineRule="auto"/>
              <w:contextualSpacing/>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Психологическая готовность к школьному обучению и варианты ее </w:t>
            </w:r>
            <w:proofErr w:type="spellStart"/>
            <w:r w:rsidRPr="00E900B4">
              <w:rPr>
                <w:rFonts w:ascii="Times New Roman" w:eastAsia="Times New Roman" w:hAnsi="Times New Roman" w:cs="Times New Roman"/>
                <w:sz w:val="24"/>
                <w:szCs w:val="24"/>
              </w:rPr>
              <w:t>несформированности</w:t>
            </w:r>
            <w:proofErr w:type="spellEnd"/>
            <w:r w:rsidRPr="00E900B4">
              <w:rPr>
                <w:rFonts w:ascii="Times New Roman" w:eastAsia="Times New Roman" w:hAnsi="Times New Roman" w:cs="Times New Roman"/>
                <w:sz w:val="24"/>
                <w:szCs w:val="24"/>
              </w:rPr>
              <w:t xml:space="preserve"> как причины неуспеваемости в школе. </w:t>
            </w:r>
          </w:p>
          <w:p w:rsidR="0063342E" w:rsidRPr="00E900B4" w:rsidRDefault="0063342E" w:rsidP="00E900B4">
            <w:pPr>
              <w:spacing w:after="0" w:line="240" w:lineRule="auto"/>
              <w:ind w:firstLine="709"/>
              <w:contextualSpacing/>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Понятие о психологической готовности к обучению в школе. Школьная зрелость. Компоненты психологической готовности к школьному обучению: личностная (мотивационная</w:t>
            </w:r>
            <w:proofErr w:type="gramStart"/>
            <w:r w:rsidRPr="00E900B4">
              <w:rPr>
                <w:rFonts w:ascii="Times New Roman" w:eastAsia="Times New Roman" w:hAnsi="Times New Roman" w:cs="Times New Roman"/>
                <w:sz w:val="24"/>
                <w:szCs w:val="24"/>
              </w:rPr>
              <w:t xml:space="preserve"> )</w:t>
            </w:r>
            <w:proofErr w:type="gramEnd"/>
            <w:r w:rsidRPr="00E900B4">
              <w:rPr>
                <w:rFonts w:ascii="Times New Roman" w:eastAsia="Times New Roman" w:hAnsi="Times New Roman" w:cs="Times New Roman"/>
                <w:sz w:val="24"/>
                <w:szCs w:val="24"/>
              </w:rPr>
              <w:t xml:space="preserve"> готовность;  коммуникативная готовность;  развитие произвольности поведения;  интеллектуальная готовность. Проблемы обучения детей в раннем возрасте. Проблемы учения неуспевающего школьника. </w:t>
            </w:r>
          </w:p>
          <w:p w:rsidR="0063342E" w:rsidRPr="00E900B4" w:rsidRDefault="0063342E" w:rsidP="00E900B4">
            <w:pPr>
              <w:spacing w:after="0" w:line="240" w:lineRule="auto"/>
              <w:contextualSpacing/>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Структура учебной деятельности у неуспевающих учеников. </w:t>
            </w:r>
          </w:p>
          <w:p w:rsidR="0063342E" w:rsidRPr="00E900B4" w:rsidRDefault="0063342E" w:rsidP="00E900B4">
            <w:pPr>
              <w:spacing w:after="0" w:line="240" w:lineRule="auto"/>
              <w:ind w:firstLine="709"/>
              <w:contextualSpacing/>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Становление элементов учебной деятельности. Начало формирования системы универсальных учебных действий. Школьник как субъект учебной деятельности.  Изменения в </w:t>
            </w:r>
            <w:proofErr w:type="spellStart"/>
            <w:r w:rsidRPr="00E900B4">
              <w:rPr>
                <w:rFonts w:ascii="Times New Roman" w:eastAsia="Times New Roman" w:hAnsi="Times New Roman" w:cs="Times New Roman"/>
                <w:sz w:val="24"/>
                <w:szCs w:val="24"/>
              </w:rPr>
              <w:t>мотивационно-потребностной</w:t>
            </w:r>
            <w:proofErr w:type="spellEnd"/>
            <w:r w:rsidRPr="00E900B4">
              <w:rPr>
                <w:rFonts w:ascii="Times New Roman" w:eastAsia="Times New Roman" w:hAnsi="Times New Roman" w:cs="Times New Roman"/>
                <w:sz w:val="24"/>
                <w:szCs w:val="24"/>
              </w:rPr>
              <w:t xml:space="preserve"> сфере. Развитие мотивов учения у неуспевающих. Становление универсальных учебных действий у неуспевающего школьника. </w:t>
            </w:r>
          </w:p>
          <w:p w:rsidR="0063342E" w:rsidRPr="00E900B4" w:rsidRDefault="0063342E" w:rsidP="00E900B4">
            <w:pPr>
              <w:spacing w:after="0" w:line="240" w:lineRule="auto"/>
              <w:ind w:firstLine="709"/>
              <w:contextualSpacing/>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 Психологические особенности личности и познавательной сферы неуспевающих учеников. Развитие эмоционально-волевой сферы в школьном возрасте. Развитие </w:t>
            </w:r>
            <w:r w:rsidRPr="00E900B4">
              <w:rPr>
                <w:rFonts w:ascii="Times New Roman" w:eastAsia="Times New Roman" w:hAnsi="Times New Roman" w:cs="Times New Roman"/>
                <w:sz w:val="24"/>
                <w:szCs w:val="24"/>
              </w:rPr>
              <w:lastRenderedPageBreak/>
              <w:t xml:space="preserve">познавательных процессов у школьника с проблемами в обучении.  Особенности общения со взрослыми и сверстниками в школьном возрасте. Психологический портрет неуспевающего ученика. </w:t>
            </w:r>
          </w:p>
          <w:p w:rsidR="00A811D0" w:rsidRPr="00E900B4" w:rsidRDefault="0063342E" w:rsidP="00E900B4">
            <w:pPr>
              <w:spacing w:after="0" w:line="240" w:lineRule="auto"/>
              <w:contextualSpacing/>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Психолого-педагогическая диагностика причин неуспеваемости школьников. </w:t>
            </w:r>
          </w:p>
          <w:p w:rsidR="0063342E" w:rsidRPr="00E900B4" w:rsidRDefault="0063342E" w:rsidP="00E900B4">
            <w:pPr>
              <w:spacing w:after="0" w:line="240" w:lineRule="auto"/>
              <w:ind w:firstLine="709"/>
              <w:contextualSpacing/>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Методы психологического изучения школьника с трудностями в обучении. Установление контакта с детьми, имеющими затруднения в обучении.  Взаимодействие психолога и педагога в работе с </w:t>
            </w:r>
            <w:proofErr w:type="spellStart"/>
            <w:r w:rsidRPr="00E900B4">
              <w:rPr>
                <w:rFonts w:ascii="Times New Roman" w:eastAsia="Times New Roman" w:hAnsi="Times New Roman" w:cs="Times New Roman"/>
                <w:sz w:val="24"/>
                <w:szCs w:val="24"/>
              </w:rPr>
              <w:t>дезадаптированными</w:t>
            </w:r>
            <w:proofErr w:type="spellEnd"/>
            <w:r w:rsidRPr="00E900B4">
              <w:rPr>
                <w:rFonts w:ascii="Times New Roman" w:eastAsia="Times New Roman" w:hAnsi="Times New Roman" w:cs="Times New Roman"/>
                <w:sz w:val="24"/>
                <w:szCs w:val="24"/>
              </w:rPr>
              <w:t xml:space="preserve"> детьми. </w:t>
            </w:r>
          </w:p>
          <w:p w:rsidR="0063342E" w:rsidRPr="00E900B4" w:rsidRDefault="0063342E" w:rsidP="00E900B4">
            <w:pPr>
              <w:spacing w:after="0" w:line="240" w:lineRule="auto"/>
              <w:ind w:firstLine="709"/>
              <w:contextualSpacing/>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 Опыт работы с неуспевающими школьниками в отечественной и зарубежной психологии, и педагогике.  Практический опыт работы с неуспевающими школьниками в России. Методы изучения неуспевающих школьников, и работа с ними в зарубежных странах. Взаимодействие психолога с родителями неуспевающих детей. </w:t>
            </w:r>
          </w:p>
          <w:p w:rsidR="0063342E" w:rsidRPr="00E900B4" w:rsidRDefault="0063342E" w:rsidP="00E900B4">
            <w:pPr>
              <w:spacing w:after="0" w:line="240" w:lineRule="auto"/>
              <w:ind w:firstLine="709"/>
              <w:contextualSpacing/>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Раздел 2. Работа с одаренными деть ми в начальной школе</w:t>
            </w:r>
          </w:p>
          <w:p w:rsidR="0063342E" w:rsidRPr="00E900B4" w:rsidRDefault="0063342E" w:rsidP="00E900B4">
            <w:pPr>
              <w:spacing w:after="0" w:line="240" w:lineRule="auto"/>
              <w:contextualSpacing/>
              <w:jc w:val="both"/>
              <w:rPr>
                <w:rFonts w:ascii="Times New Roman" w:hAnsi="Times New Roman" w:cs="Times New Roman"/>
                <w:color w:val="000000"/>
                <w:sz w:val="24"/>
                <w:szCs w:val="24"/>
              </w:rPr>
            </w:pPr>
            <w:r w:rsidRPr="00E900B4">
              <w:rPr>
                <w:rFonts w:ascii="Times New Roman" w:hAnsi="Times New Roman" w:cs="Times New Roman"/>
                <w:color w:val="000000"/>
                <w:sz w:val="24"/>
                <w:szCs w:val="24"/>
              </w:rPr>
              <w:t>Теоретические основы проблемы развития детской одаренности.</w:t>
            </w:r>
          </w:p>
          <w:p w:rsidR="0063342E" w:rsidRPr="00E900B4" w:rsidRDefault="0063342E" w:rsidP="00E900B4">
            <w:pPr>
              <w:spacing w:after="0" w:line="240" w:lineRule="auto"/>
              <w:ind w:firstLine="709"/>
              <w:contextualSpacing/>
              <w:jc w:val="both"/>
              <w:rPr>
                <w:rFonts w:ascii="Times New Roman" w:hAnsi="Times New Roman" w:cs="Times New Roman"/>
                <w:sz w:val="24"/>
                <w:szCs w:val="24"/>
              </w:rPr>
            </w:pPr>
            <w:r w:rsidRPr="00E900B4">
              <w:rPr>
                <w:rFonts w:ascii="Times New Roman" w:hAnsi="Times New Roman" w:cs="Times New Roman"/>
                <w:color w:val="000000"/>
                <w:sz w:val="24"/>
                <w:szCs w:val="24"/>
              </w:rPr>
              <w:t xml:space="preserve">Понятия «способности», «талант», «одаренность», «гений».  Проблема одаренности в философии и психологии. Исторические аспекты исследования одаренности. Современные концепции одаренности.  Проблема одаренности в работах зарубежных ученых (А.Н. </w:t>
            </w:r>
            <w:proofErr w:type="spellStart"/>
            <w:r w:rsidRPr="00E900B4">
              <w:rPr>
                <w:rFonts w:ascii="Times New Roman" w:hAnsi="Times New Roman" w:cs="Times New Roman"/>
                <w:color w:val="000000"/>
                <w:sz w:val="24"/>
                <w:szCs w:val="24"/>
              </w:rPr>
              <w:t>Роджерс</w:t>
            </w:r>
            <w:proofErr w:type="spellEnd"/>
            <w:r w:rsidRPr="00E900B4">
              <w:rPr>
                <w:rFonts w:ascii="Times New Roman" w:hAnsi="Times New Roman" w:cs="Times New Roman"/>
                <w:color w:val="000000"/>
                <w:sz w:val="24"/>
                <w:szCs w:val="24"/>
              </w:rPr>
              <w:t xml:space="preserve">, П. </w:t>
            </w:r>
            <w:proofErr w:type="spellStart"/>
            <w:r w:rsidRPr="00E900B4">
              <w:rPr>
                <w:rFonts w:ascii="Times New Roman" w:hAnsi="Times New Roman" w:cs="Times New Roman"/>
                <w:color w:val="000000"/>
                <w:sz w:val="24"/>
                <w:szCs w:val="24"/>
              </w:rPr>
              <w:t>Торрэнс</w:t>
            </w:r>
            <w:proofErr w:type="spellEnd"/>
            <w:r w:rsidRPr="00E900B4">
              <w:rPr>
                <w:rFonts w:ascii="Times New Roman" w:hAnsi="Times New Roman" w:cs="Times New Roman"/>
                <w:color w:val="000000"/>
                <w:sz w:val="24"/>
                <w:szCs w:val="24"/>
              </w:rPr>
              <w:t xml:space="preserve">, Р. </w:t>
            </w:r>
            <w:proofErr w:type="spellStart"/>
            <w:r w:rsidRPr="00E900B4">
              <w:rPr>
                <w:rFonts w:ascii="Times New Roman" w:hAnsi="Times New Roman" w:cs="Times New Roman"/>
                <w:color w:val="000000"/>
                <w:sz w:val="24"/>
                <w:szCs w:val="24"/>
              </w:rPr>
              <w:t>Хартман</w:t>
            </w:r>
            <w:proofErr w:type="spellEnd"/>
            <w:r w:rsidRPr="00E900B4">
              <w:rPr>
                <w:rFonts w:ascii="Times New Roman" w:hAnsi="Times New Roman" w:cs="Times New Roman"/>
                <w:color w:val="000000"/>
                <w:sz w:val="24"/>
                <w:szCs w:val="24"/>
              </w:rPr>
              <w:t xml:space="preserve">). </w:t>
            </w:r>
            <w:r w:rsidRPr="00E900B4">
              <w:rPr>
                <w:rFonts w:ascii="Times New Roman" w:hAnsi="Times New Roman" w:cs="Times New Roman"/>
                <w:sz w:val="24"/>
                <w:szCs w:val="24"/>
              </w:rPr>
              <w:t xml:space="preserve">Модели одаренности Д. </w:t>
            </w:r>
            <w:proofErr w:type="spellStart"/>
            <w:r w:rsidRPr="00E900B4">
              <w:rPr>
                <w:rFonts w:ascii="Times New Roman" w:hAnsi="Times New Roman" w:cs="Times New Roman"/>
                <w:sz w:val="24"/>
                <w:szCs w:val="24"/>
              </w:rPr>
              <w:t>Фуллера</w:t>
            </w:r>
            <w:proofErr w:type="spellEnd"/>
            <w:r w:rsidRPr="00E900B4">
              <w:rPr>
                <w:rFonts w:ascii="Times New Roman" w:hAnsi="Times New Roman" w:cs="Times New Roman"/>
                <w:sz w:val="24"/>
                <w:szCs w:val="24"/>
              </w:rPr>
              <w:t xml:space="preserve">, У. Томпсона, Р. </w:t>
            </w:r>
            <w:proofErr w:type="spellStart"/>
            <w:r w:rsidRPr="00E900B4">
              <w:rPr>
                <w:rFonts w:ascii="Times New Roman" w:hAnsi="Times New Roman" w:cs="Times New Roman"/>
                <w:sz w:val="24"/>
                <w:szCs w:val="24"/>
              </w:rPr>
              <w:t>Пломина</w:t>
            </w:r>
            <w:proofErr w:type="spellEnd"/>
            <w:r w:rsidRPr="00E900B4">
              <w:rPr>
                <w:rFonts w:ascii="Times New Roman" w:hAnsi="Times New Roman" w:cs="Times New Roman"/>
                <w:sz w:val="24"/>
                <w:szCs w:val="24"/>
              </w:rPr>
              <w:t xml:space="preserve"> и др. Теоретическая модель одаренности Ф. </w:t>
            </w:r>
            <w:proofErr w:type="spellStart"/>
            <w:r w:rsidRPr="00E900B4">
              <w:rPr>
                <w:rFonts w:ascii="Times New Roman" w:hAnsi="Times New Roman" w:cs="Times New Roman"/>
                <w:sz w:val="24"/>
                <w:szCs w:val="24"/>
              </w:rPr>
              <w:t>Монкса</w:t>
            </w:r>
            <w:proofErr w:type="spellEnd"/>
            <w:r w:rsidRPr="00E900B4">
              <w:rPr>
                <w:rFonts w:ascii="Times New Roman" w:hAnsi="Times New Roman" w:cs="Times New Roman"/>
                <w:sz w:val="24"/>
                <w:szCs w:val="24"/>
              </w:rPr>
              <w:t xml:space="preserve"> – «</w:t>
            </w:r>
            <w:proofErr w:type="spellStart"/>
            <w:r w:rsidRPr="00E900B4">
              <w:rPr>
                <w:rFonts w:ascii="Times New Roman" w:hAnsi="Times New Roman" w:cs="Times New Roman"/>
                <w:sz w:val="24"/>
                <w:szCs w:val="24"/>
              </w:rPr>
              <w:t>мультифакторная</w:t>
            </w:r>
            <w:proofErr w:type="spellEnd"/>
            <w:r w:rsidRPr="00E900B4">
              <w:rPr>
                <w:rFonts w:ascii="Times New Roman" w:hAnsi="Times New Roman" w:cs="Times New Roman"/>
                <w:sz w:val="24"/>
                <w:szCs w:val="24"/>
              </w:rPr>
              <w:t xml:space="preserve"> модель одаренности». Модель одаренности Дж. </w:t>
            </w:r>
            <w:proofErr w:type="spellStart"/>
            <w:r w:rsidRPr="00E900B4">
              <w:rPr>
                <w:rFonts w:ascii="Times New Roman" w:hAnsi="Times New Roman" w:cs="Times New Roman"/>
                <w:sz w:val="24"/>
                <w:szCs w:val="24"/>
              </w:rPr>
              <w:t>Рензулли</w:t>
            </w:r>
            <w:proofErr w:type="spellEnd"/>
            <w:r w:rsidRPr="00E900B4">
              <w:rPr>
                <w:rFonts w:ascii="Times New Roman" w:hAnsi="Times New Roman" w:cs="Times New Roman"/>
                <w:sz w:val="24"/>
                <w:szCs w:val="24"/>
              </w:rPr>
              <w:t xml:space="preserve">. Основные факторы модели по Дж. </w:t>
            </w:r>
            <w:proofErr w:type="spellStart"/>
            <w:r w:rsidRPr="00E900B4">
              <w:rPr>
                <w:rFonts w:ascii="Times New Roman" w:hAnsi="Times New Roman" w:cs="Times New Roman"/>
                <w:sz w:val="24"/>
                <w:szCs w:val="24"/>
              </w:rPr>
              <w:t>Рензулли</w:t>
            </w:r>
            <w:proofErr w:type="spellEnd"/>
            <w:r w:rsidRPr="00E900B4">
              <w:rPr>
                <w:rFonts w:ascii="Times New Roman" w:hAnsi="Times New Roman" w:cs="Times New Roman"/>
                <w:sz w:val="24"/>
                <w:szCs w:val="24"/>
              </w:rPr>
              <w:t xml:space="preserve">: «семья», «школа», «сверстники». Использование опыта зарубежных школ при изучении одаренности в нашей стране. </w:t>
            </w:r>
            <w:r w:rsidRPr="00E900B4">
              <w:rPr>
                <w:rFonts w:ascii="Times New Roman" w:hAnsi="Times New Roman" w:cs="Times New Roman"/>
                <w:color w:val="000000"/>
                <w:sz w:val="24"/>
                <w:szCs w:val="24"/>
              </w:rPr>
              <w:t xml:space="preserve">Возрастные характеристики способностей и одаренности детей. Показатели одаренности. </w:t>
            </w:r>
            <w:r w:rsidRPr="00E900B4">
              <w:rPr>
                <w:rFonts w:ascii="Times New Roman" w:hAnsi="Times New Roman" w:cs="Times New Roman"/>
                <w:sz w:val="24"/>
                <w:szCs w:val="24"/>
              </w:rPr>
              <w:t xml:space="preserve">Признаки одаренности. </w:t>
            </w:r>
            <w:r w:rsidRPr="00E900B4">
              <w:rPr>
                <w:rFonts w:ascii="Times New Roman" w:hAnsi="Times New Roman" w:cs="Times New Roman"/>
                <w:color w:val="000000"/>
                <w:sz w:val="24"/>
                <w:szCs w:val="24"/>
              </w:rPr>
              <w:t xml:space="preserve">Природа одаренности. </w:t>
            </w:r>
            <w:r w:rsidRPr="00E900B4">
              <w:rPr>
                <w:rFonts w:ascii="Times New Roman" w:hAnsi="Times New Roman" w:cs="Times New Roman"/>
                <w:sz w:val="24"/>
                <w:szCs w:val="24"/>
              </w:rPr>
              <w:t>Значение одаренности.</w:t>
            </w:r>
          </w:p>
          <w:p w:rsidR="0063342E" w:rsidRPr="00E900B4" w:rsidRDefault="0063342E" w:rsidP="00E900B4">
            <w:pPr>
              <w:spacing w:after="0" w:line="240" w:lineRule="auto"/>
              <w:ind w:firstLine="709"/>
              <w:contextualSpacing/>
              <w:jc w:val="both"/>
              <w:rPr>
                <w:rFonts w:ascii="Times New Roman" w:hAnsi="Times New Roman" w:cs="Times New Roman"/>
                <w:color w:val="000000"/>
                <w:sz w:val="24"/>
                <w:szCs w:val="24"/>
              </w:rPr>
            </w:pPr>
            <w:r w:rsidRPr="00E900B4">
              <w:rPr>
                <w:rFonts w:ascii="Times New Roman" w:hAnsi="Times New Roman" w:cs="Times New Roman"/>
                <w:color w:val="000000"/>
                <w:sz w:val="24"/>
                <w:szCs w:val="24"/>
              </w:rPr>
              <w:t xml:space="preserve">Понятие общей одаренности. Общая характеристика составляющих. Потребность в структуре общей одаренности. Интеллект и </w:t>
            </w:r>
            <w:proofErr w:type="spellStart"/>
            <w:r w:rsidRPr="00E900B4">
              <w:rPr>
                <w:rFonts w:ascii="Times New Roman" w:hAnsi="Times New Roman" w:cs="Times New Roman"/>
                <w:color w:val="000000"/>
                <w:sz w:val="24"/>
                <w:szCs w:val="24"/>
              </w:rPr>
              <w:t>креативность</w:t>
            </w:r>
            <w:proofErr w:type="spellEnd"/>
            <w:r w:rsidRPr="00E900B4">
              <w:rPr>
                <w:rFonts w:ascii="Times New Roman" w:hAnsi="Times New Roman" w:cs="Times New Roman"/>
                <w:color w:val="000000"/>
                <w:sz w:val="24"/>
                <w:szCs w:val="24"/>
              </w:rPr>
              <w:t xml:space="preserve"> в структуре общей одаренности. </w:t>
            </w:r>
            <w:proofErr w:type="spellStart"/>
            <w:r w:rsidRPr="00E900B4">
              <w:rPr>
                <w:rFonts w:ascii="Times New Roman" w:hAnsi="Times New Roman" w:cs="Times New Roman"/>
                <w:color w:val="000000"/>
                <w:sz w:val="24"/>
                <w:szCs w:val="24"/>
              </w:rPr>
              <w:t>Обучаемость</w:t>
            </w:r>
            <w:proofErr w:type="spellEnd"/>
            <w:r w:rsidRPr="00E900B4">
              <w:rPr>
                <w:rFonts w:ascii="Times New Roman" w:hAnsi="Times New Roman" w:cs="Times New Roman"/>
                <w:color w:val="000000"/>
                <w:sz w:val="24"/>
                <w:szCs w:val="24"/>
              </w:rPr>
              <w:t xml:space="preserve"> в структуре общей одаренности. Соотношение общих и специальных способностей. </w:t>
            </w:r>
          </w:p>
          <w:p w:rsidR="0063342E" w:rsidRPr="00E900B4" w:rsidRDefault="0063342E" w:rsidP="00E900B4">
            <w:pPr>
              <w:spacing w:after="0" w:line="240" w:lineRule="auto"/>
              <w:ind w:firstLine="709"/>
              <w:contextualSpacing/>
              <w:jc w:val="both"/>
              <w:rPr>
                <w:rFonts w:ascii="Times New Roman" w:hAnsi="Times New Roman" w:cs="Times New Roman"/>
                <w:color w:val="000000"/>
                <w:sz w:val="24"/>
                <w:szCs w:val="24"/>
              </w:rPr>
            </w:pPr>
            <w:r w:rsidRPr="00E900B4">
              <w:rPr>
                <w:rFonts w:ascii="Times New Roman" w:hAnsi="Times New Roman" w:cs="Times New Roman"/>
                <w:color w:val="000000"/>
                <w:sz w:val="24"/>
                <w:szCs w:val="24"/>
              </w:rPr>
              <w:t>Показатели и виды одаренности. Академическая, математическая, литературная, творческая, интеллектуальная, лидерская одаренность. Психологические особенности интеллектуально одаренных детей. Психологические особенности художественно одаренных детей. Дети с творческой одаренностью. Дети с моторной одаренностью. Дети с социальной одаренностью.</w:t>
            </w:r>
          </w:p>
          <w:p w:rsidR="0063342E" w:rsidRPr="00E900B4" w:rsidRDefault="0063342E" w:rsidP="00E900B4">
            <w:pPr>
              <w:spacing w:after="0" w:line="240" w:lineRule="auto"/>
              <w:contextualSpacing/>
              <w:jc w:val="both"/>
              <w:rPr>
                <w:rFonts w:ascii="Times New Roman" w:hAnsi="Times New Roman" w:cs="Times New Roman"/>
                <w:color w:val="000000"/>
                <w:sz w:val="24"/>
                <w:szCs w:val="24"/>
              </w:rPr>
            </w:pPr>
            <w:r w:rsidRPr="00E900B4">
              <w:rPr>
                <w:rFonts w:ascii="Times New Roman" w:hAnsi="Times New Roman" w:cs="Times New Roman"/>
                <w:color w:val="000000"/>
                <w:sz w:val="24"/>
                <w:szCs w:val="24"/>
              </w:rPr>
              <w:t>Проблема работы с одаренными детьми в образовательной системе России.</w:t>
            </w:r>
          </w:p>
          <w:p w:rsidR="0063342E" w:rsidRPr="00E900B4" w:rsidRDefault="0063342E" w:rsidP="00E900B4">
            <w:pPr>
              <w:spacing w:after="0" w:line="240" w:lineRule="auto"/>
              <w:ind w:firstLine="709"/>
              <w:contextualSpacing/>
              <w:jc w:val="both"/>
              <w:rPr>
                <w:rFonts w:ascii="Times New Roman" w:hAnsi="Times New Roman" w:cs="Times New Roman"/>
                <w:color w:val="000000"/>
                <w:sz w:val="24"/>
                <w:szCs w:val="24"/>
              </w:rPr>
            </w:pPr>
            <w:r w:rsidRPr="00E900B4">
              <w:rPr>
                <w:rFonts w:ascii="Times New Roman" w:hAnsi="Times New Roman" w:cs="Times New Roman"/>
                <w:sz w:val="24"/>
                <w:szCs w:val="24"/>
              </w:rPr>
              <w:t xml:space="preserve">Оригинальные отечественные методики по изучению одаренности, внесшие определенный вклад в мировую науку. Первые отечественные научные исследования </w:t>
            </w:r>
            <w:proofErr w:type="spellStart"/>
            <w:proofErr w:type="gramStart"/>
            <w:r w:rsidRPr="00E900B4">
              <w:rPr>
                <w:rFonts w:ascii="Times New Roman" w:hAnsi="Times New Roman" w:cs="Times New Roman"/>
                <w:sz w:val="24"/>
                <w:szCs w:val="24"/>
              </w:rPr>
              <w:t>ум-ственного</w:t>
            </w:r>
            <w:proofErr w:type="spellEnd"/>
            <w:proofErr w:type="gramEnd"/>
            <w:r w:rsidRPr="00E900B4">
              <w:rPr>
                <w:rFonts w:ascii="Times New Roman" w:hAnsi="Times New Roman" w:cs="Times New Roman"/>
                <w:sz w:val="24"/>
                <w:szCs w:val="24"/>
              </w:rPr>
              <w:t xml:space="preserve"> развития (А.П. Болтунов, А.А. </w:t>
            </w:r>
            <w:proofErr w:type="spellStart"/>
            <w:r w:rsidRPr="00E900B4">
              <w:rPr>
                <w:rFonts w:ascii="Times New Roman" w:hAnsi="Times New Roman" w:cs="Times New Roman"/>
                <w:sz w:val="24"/>
                <w:szCs w:val="24"/>
              </w:rPr>
              <w:t>Люблинский</w:t>
            </w:r>
            <w:proofErr w:type="spellEnd"/>
            <w:r w:rsidRPr="00E900B4">
              <w:rPr>
                <w:rFonts w:ascii="Times New Roman" w:hAnsi="Times New Roman" w:cs="Times New Roman"/>
                <w:sz w:val="24"/>
                <w:szCs w:val="24"/>
              </w:rPr>
              <w:t xml:space="preserve">, А.И. Макарова и др.). Проблема одаренности в работах отечественных ученых (Б.М. Теплов, А.В. Запорожец, С.Л. Рубинштейн, Л.А. </w:t>
            </w:r>
            <w:proofErr w:type="spellStart"/>
            <w:r w:rsidRPr="00E900B4">
              <w:rPr>
                <w:rFonts w:ascii="Times New Roman" w:hAnsi="Times New Roman" w:cs="Times New Roman"/>
                <w:sz w:val="24"/>
                <w:szCs w:val="24"/>
              </w:rPr>
              <w:t>Венгер</w:t>
            </w:r>
            <w:proofErr w:type="spellEnd"/>
            <w:r w:rsidRPr="00E900B4">
              <w:rPr>
                <w:rFonts w:ascii="Times New Roman" w:hAnsi="Times New Roman" w:cs="Times New Roman"/>
                <w:sz w:val="24"/>
                <w:szCs w:val="24"/>
              </w:rPr>
              <w:t xml:space="preserve">, Н.С. </w:t>
            </w:r>
            <w:proofErr w:type="spellStart"/>
            <w:r w:rsidRPr="00E900B4">
              <w:rPr>
                <w:rFonts w:ascii="Times New Roman" w:hAnsi="Times New Roman" w:cs="Times New Roman"/>
                <w:sz w:val="24"/>
                <w:szCs w:val="24"/>
              </w:rPr>
              <w:t>Лейтес</w:t>
            </w:r>
            <w:proofErr w:type="spellEnd"/>
            <w:r w:rsidRPr="00E900B4">
              <w:rPr>
                <w:rFonts w:ascii="Times New Roman" w:hAnsi="Times New Roman" w:cs="Times New Roman"/>
                <w:sz w:val="24"/>
                <w:szCs w:val="24"/>
              </w:rPr>
              <w:t>, Н.М. Матюшкин, В.С. Юркевич, Е.С. Белов). Исторический анализ проблемы одаренности, произведѐнный  Д.Б.Богоявленской. Типы соотношения личности и среды в зависимости от уровня нервно-психической энергии по А.Ф.Лазурскому.</w:t>
            </w:r>
          </w:p>
          <w:p w:rsidR="0063342E" w:rsidRPr="00E900B4" w:rsidRDefault="0063342E" w:rsidP="00E900B4">
            <w:pPr>
              <w:spacing w:after="0" w:line="240" w:lineRule="auto"/>
              <w:ind w:firstLine="709"/>
              <w:contextualSpacing/>
              <w:jc w:val="both"/>
              <w:rPr>
                <w:rFonts w:ascii="Times New Roman" w:hAnsi="Times New Roman" w:cs="Times New Roman"/>
                <w:sz w:val="24"/>
                <w:szCs w:val="24"/>
              </w:rPr>
            </w:pPr>
            <w:r w:rsidRPr="00E900B4">
              <w:rPr>
                <w:rFonts w:ascii="Times New Roman" w:hAnsi="Times New Roman" w:cs="Times New Roman"/>
                <w:sz w:val="24"/>
                <w:szCs w:val="24"/>
              </w:rPr>
              <w:t xml:space="preserve">Одаренные дети в системе всеобщего образования. Российская ассоциация одаренных. Федеральная программа «Одаренная нация». </w:t>
            </w:r>
          </w:p>
          <w:p w:rsidR="0063342E" w:rsidRPr="00E900B4" w:rsidRDefault="0063342E" w:rsidP="00E900B4">
            <w:pPr>
              <w:tabs>
                <w:tab w:val="left" w:pos="900"/>
              </w:tabs>
              <w:spacing w:after="0" w:line="240" w:lineRule="auto"/>
              <w:contextualSpacing/>
              <w:jc w:val="both"/>
              <w:rPr>
                <w:rFonts w:ascii="Times New Roman" w:hAnsi="Times New Roman" w:cs="Times New Roman"/>
                <w:color w:val="000000"/>
                <w:sz w:val="24"/>
                <w:szCs w:val="24"/>
              </w:rPr>
            </w:pPr>
            <w:r w:rsidRPr="00E900B4">
              <w:rPr>
                <w:rFonts w:ascii="Times New Roman" w:hAnsi="Times New Roman" w:cs="Times New Roman"/>
                <w:color w:val="000000"/>
                <w:sz w:val="24"/>
                <w:szCs w:val="24"/>
              </w:rPr>
              <w:t>Психологические проявления одаренных детей и сенситивные периоды.</w:t>
            </w:r>
          </w:p>
          <w:p w:rsidR="0063342E" w:rsidRPr="00E900B4" w:rsidRDefault="0063342E" w:rsidP="00E900B4">
            <w:pPr>
              <w:spacing w:after="0" w:line="240" w:lineRule="auto"/>
              <w:ind w:firstLine="709"/>
              <w:contextualSpacing/>
              <w:jc w:val="both"/>
              <w:rPr>
                <w:rFonts w:ascii="Times New Roman" w:hAnsi="Times New Roman" w:cs="Times New Roman"/>
                <w:color w:val="000000"/>
                <w:sz w:val="24"/>
                <w:szCs w:val="24"/>
              </w:rPr>
            </w:pPr>
            <w:r w:rsidRPr="00E900B4">
              <w:rPr>
                <w:rFonts w:ascii="Times New Roman" w:hAnsi="Times New Roman" w:cs="Times New Roman"/>
                <w:color w:val="000000"/>
                <w:sz w:val="24"/>
                <w:szCs w:val="24"/>
              </w:rPr>
              <w:t xml:space="preserve">Характерные (типичные) качества, присущие одаренному ребенку, выделенные А.И.Савенковым. Понятие сенситивных периодов, их связь с ярким проявлением способностей к определенному виду деятельности. </w:t>
            </w:r>
          </w:p>
          <w:p w:rsidR="0063342E" w:rsidRPr="00E900B4" w:rsidRDefault="0063342E" w:rsidP="00E900B4">
            <w:pPr>
              <w:spacing w:after="0" w:line="240" w:lineRule="auto"/>
              <w:ind w:firstLine="709"/>
              <w:contextualSpacing/>
              <w:jc w:val="both"/>
              <w:rPr>
                <w:rFonts w:ascii="Times New Roman" w:hAnsi="Times New Roman" w:cs="Times New Roman"/>
                <w:color w:val="000000"/>
                <w:sz w:val="24"/>
                <w:szCs w:val="24"/>
              </w:rPr>
            </w:pPr>
            <w:r w:rsidRPr="00E900B4">
              <w:rPr>
                <w:rFonts w:ascii="Times New Roman" w:hAnsi="Times New Roman" w:cs="Times New Roman"/>
                <w:sz w:val="24"/>
                <w:szCs w:val="24"/>
              </w:rPr>
              <w:t xml:space="preserve">Роль биологических и социальных факторов в развитии одаренности. Психологические особенности одаренной личности. Одаренность и </w:t>
            </w:r>
            <w:proofErr w:type="spellStart"/>
            <w:r w:rsidRPr="00E900B4">
              <w:rPr>
                <w:rFonts w:ascii="Times New Roman" w:hAnsi="Times New Roman" w:cs="Times New Roman"/>
                <w:sz w:val="24"/>
                <w:szCs w:val="24"/>
              </w:rPr>
              <w:t>гендерные</w:t>
            </w:r>
            <w:proofErr w:type="spellEnd"/>
            <w:r w:rsidRPr="00E900B4">
              <w:rPr>
                <w:rFonts w:ascii="Times New Roman" w:hAnsi="Times New Roman" w:cs="Times New Roman"/>
                <w:sz w:val="24"/>
                <w:szCs w:val="24"/>
              </w:rPr>
              <w:t xml:space="preserve"> различия. Неравномерность психического развития. Индивидуальные различия одаренных детей. Скрытая одаренность. Взаимосвязь интеллекта, </w:t>
            </w:r>
            <w:proofErr w:type="spellStart"/>
            <w:r w:rsidRPr="00E900B4">
              <w:rPr>
                <w:rFonts w:ascii="Times New Roman" w:hAnsi="Times New Roman" w:cs="Times New Roman"/>
                <w:sz w:val="24"/>
                <w:szCs w:val="24"/>
              </w:rPr>
              <w:t>креативности</w:t>
            </w:r>
            <w:proofErr w:type="spellEnd"/>
            <w:r w:rsidRPr="00E900B4">
              <w:rPr>
                <w:rFonts w:ascii="Times New Roman" w:hAnsi="Times New Roman" w:cs="Times New Roman"/>
                <w:sz w:val="24"/>
                <w:szCs w:val="24"/>
              </w:rPr>
              <w:t xml:space="preserve">, духовности в структуре одаренности. Одаренность как проблема средовой и генотипической детерминации </w:t>
            </w:r>
            <w:r w:rsidRPr="00E900B4">
              <w:rPr>
                <w:rFonts w:ascii="Times New Roman" w:hAnsi="Times New Roman" w:cs="Times New Roman"/>
                <w:sz w:val="24"/>
                <w:szCs w:val="24"/>
              </w:rPr>
              <w:lastRenderedPageBreak/>
              <w:t xml:space="preserve">развития. Структура одаренности: когнитивные, </w:t>
            </w:r>
            <w:proofErr w:type="spellStart"/>
            <w:r w:rsidRPr="00E900B4">
              <w:rPr>
                <w:rFonts w:ascii="Times New Roman" w:hAnsi="Times New Roman" w:cs="Times New Roman"/>
                <w:sz w:val="24"/>
                <w:szCs w:val="24"/>
              </w:rPr>
              <w:t>некогнитивные</w:t>
            </w:r>
            <w:proofErr w:type="spellEnd"/>
            <w:r w:rsidRPr="00E900B4">
              <w:rPr>
                <w:rFonts w:ascii="Times New Roman" w:hAnsi="Times New Roman" w:cs="Times New Roman"/>
                <w:sz w:val="24"/>
                <w:szCs w:val="24"/>
              </w:rPr>
              <w:t xml:space="preserve"> личностные, социальные факторы. Одаренность на ранних возрастных этапах (старший дошкольный и младший школьный возраст).</w:t>
            </w:r>
          </w:p>
          <w:p w:rsidR="0063342E" w:rsidRPr="00E900B4" w:rsidRDefault="0063342E" w:rsidP="00E900B4">
            <w:pPr>
              <w:pStyle w:val="2"/>
              <w:spacing w:before="0" w:after="0"/>
              <w:contextualSpacing/>
              <w:jc w:val="both"/>
              <w:rPr>
                <w:rFonts w:ascii="Times New Roman" w:hAnsi="Times New Roman"/>
                <w:b w:val="0"/>
                <w:i w:val="0"/>
                <w:sz w:val="24"/>
                <w:szCs w:val="24"/>
              </w:rPr>
            </w:pPr>
            <w:r w:rsidRPr="00E900B4">
              <w:rPr>
                <w:rFonts w:ascii="Times New Roman" w:hAnsi="Times New Roman"/>
                <w:b w:val="0"/>
                <w:i w:val="0"/>
                <w:color w:val="000000"/>
                <w:sz w:val="24"/>
                <w:szCs w:val="24"/>
              </w:rPr>
              <w:t>Обучение одаренных детей как психолого-педагогическая проблема</w:t>
            </w:r>
          </w:p>
          <w:p w:rsidR="0063342E" w:rsidRPr="00E900B4" w:rsidRDefault="0063342E" w:rsidP="00E900B4">
            <w:pPr>
              <w:tabs>
                <w:tab w:val="left" w:pos="900"/>
              </w:tabs>
              <w:spacing w:after="0" w:line="240" w:lineRule="auto"/>
              <w:ind w:firstLine="709"/>
              <w:contextualSpacing/>
              <w:jc w:val="both"/>
              <w:rPr>
                <w:rFonts w:ascii="Times New Roman" w:hAnsi="Times New Roman" w:cs="Times New Roman"/>
                <w:sz w:val="24"/>
                <w:szCs w:val="24"/>
              </w:rPr>
            </w:pPr>
            <w:r w:rsidRPr="00E900B4">
              <w:rPr>
                <w:rFonts w:ascii="Times New Roman" w:hAnsi="Times New Roman" w:cs="Times New Roman"/>
                <w:sz w:val="24"/>
                <w:szCs w:val="24"/>
              </w:rPr>
              <w:t>Виды обучения одаренных детей: творческое, ускоренное, обогащенное. Условия и способы эффективного обучения одаренных детей. Воспитание одаренных детей Принципы и правила работы с одаренными детьми. Направления работы с одаренными детьми в сфере образования. Программы для одаренных детей. Учитель для одаренных: система взглядов и убеждений, личностные особенности. Понимание одаренности как целостного, многогранного и развивающегося качества личности.</w:t>
            </w:r>
          </w:p>
          <w:p w:rsidR="0063342E" w:rsidRPr="00E900B4" w:rsidRDefault="0063342E" w:rsidP="00E900B4">
            <w:pPr>
              <w:tabs>
                <w:tab w:val="left" w:pos="900"/>
              </w:tabs>
              <w:spacing w:after="0" w:line="240" w:lineRule="auto"/>
              <w:contextualSpacing/>
              <w:jc w:val="both"/>
              <w:rPr>
                <w:rFonts w:ascii="Times New Roman" w:hAnsi="Times New Roman" w:cs="Times New Roman"/>
                <w:sz w:val="24"/>
                <w:szCs w:val="24"/>
              </w:rPr>
            </w:pPr>
            <w:r w:rsidRPr="00E900B4">
              <w:rPr>
                <w:rFonts w:ascii="Times New Roman" w:hAnsi="Times New Roman" w:cs="Times New Roman"/>
                <w:color w:val="000000"/>
                <w:sz w:val="24"/>
                <w:szCs w:val="24"/>
              </w:rPr>
              <w:t>Психологические особенности интеллектуально одаренных детей</w:t>
            </w:r>
          </w:p>
          <w:p w:rsidR="0063342E" w:rsidRPr="00E900B4" w:rsidRDefault="0063342E" w:rsidP="00E900B4">
            <w:pPr>
              <w:tabs>
                <w:tab w:val="left" w:pos="900"/>
              </w:tabs>
              <w:spacing w:after="0" w:line="240" w:lineRule="auto"/>
              <w:ind w:firstLine="709"/>
              <w:contextualSpacing/>
              <w:jc w:val="both"/>
              <w:rPr>
                <w:rFonts w:ascii="Times New Roman" w:hAnsi="Times New Roman" w:cs="Times New Roman"/>
                <w:sz w:val="24"/>
                <w:szCs w:val="24"/>
              </w:rPr>
            </w:pPr>
            <w:r w:rsidRPr="00E900B4">
              <w:rPr>
                <w:rFonts w:ascii="Times New Roman" w:hAnsi="Times New Roman" w:cs="Times New Roman"/>
                <w:sz w:val="24"/>
                <w:szCs w:val="24"/>
              </w:rPr>
              <w:t xml:space="preserve">Одаренность как умственный потенциал, или интеллект. Интеллект как основная </w:t>
            </w:r>
          </w:p>
          <w:p w:rsidR="0063342E" w:rsidRPr="00E900B4" w:rsidRDefault="0063342E" w:rsidP="00E900B4">
            <w:pPr>
              <w:tabs>
                <w:tab w:val="left" w:pos="900"/>
              </w:tabs>
              <w:spacing w:after="0" w:line="240" w:lineRule="auto"/>
              <w:ind w:firstLine="709"/>
              <w:contextualSpacing/>
              <w:jc w:val="both"/>
              <w:rPr>
                <w:rFonts w:ascii="Times New Roman" w:hAnsi="Times New Roman" w:cs="Times New Roman"/>
                <w:sz w:val="24"/>
                <w:szCs w:val="24"/>
              </w:rPr>
            </w:pPr>
            <w:r w:rsidRPr="00E900B4">
              <w:rPr>
                <w:rFonts w:ascii="Times New Roman" w:hAnsi="Times New Roman" w:cs="Times New Roman"/>
                <w:sz w:val="24"/>
                <w:szCs w:val="24"/>
              </w:rPr>
              <w:t xml:space="preserve">составляющая общей одаренности. Познавательный портрет интеллекта, модели интеллекта. Основные подходы к пониманию структуры интеллекта. Интеллектуальная одаренность (по М.А. Холодной). Виды интеллекта (по Х. </w:t>
            </w:r>
            <w:proofErr w:type="spellStart"/>
            <w:r w:rsidRPr="00E900B4">
              <w:rPr>
                <w:rFonts w:ascii="Times New Roman" w:hAnsi="Times New Roman" w:cs="Times New Roman"/>
                <w:sz w:val="24"/>
                <w:szCs w:val="24"/>
              </w:rPr>
              <w:t>Гарднеру</w:t>
            </w:r>
            <w:proofErr w:type="spellEnd"/>
            <w:r w:rsidRPr="00E900B4">
              <w:rPr>
                <w:rFonts w:ascii="Times New Roman" w:hAnsi="Times New Roman" w:cs="Times New Roman"/>
                <w:sz w:val="24"/>
                <w:szCs w:val="24"/>
              </w:rPr>
              <w:t xml:space="preserve">). Лингвистический интеллект; музыкальный интеллект; логико-математический интеллект; пространственный интеллект; </w:t>
            </w:r>
            <w:proofErr w:type="spellStart"/>
            <w:r w:rsidRPr="00E900B4">
              <w:rPr>
                <w:rFonts w:ascii="Times New Roman" w:hAnsi="Times New Roman" w:cs="Times New Roman"/>
                <w:sz w:val="24"/>
                <w:szCs w:val="24"/>
              </w:rPr>
              <w:t>телесно-кинестезический</w:t>
            </w:r>
            <w:proofErr w:type="spellEnd"/>
            <w:r w:rsidRPr="00E900B4">
              <w:rPr>
                <w:rFonts w:ascii="Times New Roman" w:hAnsi="Times New Roman" w:cs="Times New Roman"/>
                <w:sz w:val="24"/>
                <w:szCs w:val="24"/>
              </w:rPr>
              <w:t xml:space="preserve"> интеллект; личностный интеллект; </w:t>
            </w:r>
            <w:proofErr w:type="spellStart"/>
            <w:r w:rsidRPr="00E900B4">
              <w:rPr>
                <w:rFonts w:ascii="Times New Roman" w:hAnsi="Times New Roman" w:cs="Times New Roman"/>
                <w:sz w:val="24"/>
                <w:szCs w:val="24"/>
              </w:rPr>
              <w:t>интраличностный</w:t>
            </w:r>
            <w:proofErr w:type="spellEnd"/>
            <w:r w:rsidRPr="00E900B4">
              <w:rPr>
                <w:rFonts w:ascii="Times New Roman" w:hAnsi="Times New Roman" w:cs="Times New Roman"/>
                <w:sz w:val="24"/>
                <w:szCs w:val="24"/>
              </w:rPr>
              <w:t xml:space="preserve"> интеллект; </w:t>
            </w:r>
            <w:proofErr w:type="spellStart"/>
            <w:r w:rsidRPr="00E900B4">
              <w:rPr>
                <w:rFonts w:ascii="Times New Roman" w:hAnsi="Times New Roman" w:cs="Times New Roman"/>
                <w:sz w:val="24"/>
                <w:szCs w:val="24"/>
              </w:rPr>
              <w:t>интерличностный</w:t>
            </w:r>
            <w:proofErr w:type="spellEnd"/>
            <w:r w:rsidRPr="00E900B4">
              <w:rPr>
                <w:rFonts w:ascii="Times New Roman" w:hAnsi="Times New Roman" w:cs="Times New Roman"/>
                <w:sz w:val="24"/>
                <w:szCs w:val="24"/>
              </w:rPr>
              <w:t xml:space="preserve"> интеллект. Творческие проявления к учению как основные показатели одаренности ребенка (по Е.С. Беловой). Детская одаренность как </w:t>
            </w:r>
            <w:proofErr w:type="spellStart"/>
            <w:proofErr w:type="gramStart"/>
            <w:r w:rsidRPr="00E900B4">
              <w:rPr>
                <w:rFonts w:ascii="Times New Roman" w:hAnsi="Times New Roman" w:cs="Times New Roman"/>
                <w:sz w:val="24"/>
                <w:szCs w:val="24"/>
              </w:rPr>
              <w:t>интеллекту-альный</w:t>
            </w:r>
            <w:proofErr w:type="spellEnd"/>
            <w:proofErr w:type="gramEnd"/>
            <w:r w:rsidRPr="00E900B4">
              <w:rPr>
                <w:rFonts w:ascii="Times New Roman" w:hAnsi="Times New Roman" w:cs="Times New Roman"/>
                <w:sz w:val="24"/>
                <w:szCs w:val="24"/>
              </w:rPr>
              <w:t xml:space="preserve"> творческий потенциал (по С.А. </w:t>
            </w:r>
            <w:proofErr w:type="spellStart"/>
            <w:r w:rsidRPr="00E900B4">
              <w:rPr>
                <w:rFonts w:ascii="Times New Roman" w:hAnsi="Times New Roman" w:cs="Times New Roman"/>
                <w:sz w:val="24"/>
                <w:szCs w:val="24"/>
              </w:rPr>
              <w:t>Ледневой</w:t>
            </w:r>
            <w:proofErr w:type="spellEnd"/>
            <w:r w:rsidRPr="00E900B4">
              <w:rPr>
                <w:rFonts w:ascii="Times New Roman" w:hAnsi="Times New Roman" w:cs="Times New Roman"/>
                <w:sz w:val="24"/>
                <w:szCs w:val="24"/>
              </w:rPr>
              <w:t>).</w:t>
            </w:r>
          </w:p>
          <w:p w:rsidR="0063342E" w:rsidRPr="00E900B4" w:rsidRDefault="0063342E" w:rsidP="00E900B4">
            <w:pPr>
              <w:spacing w:after="0" w:line="240" w:lineRule="auto"/>
              <w:ind w:firstLine="709"/>
              <w:contextualSpacing/>
              <w:jc w:val="both"/>
              <w:rPr>
                <w:rFonts w:ascii="Times New Roman" w:hAnsi="Times New Roman" w:cs="Times New Roman"/>
                <w:sz w:val="24"/>
                <w:szCs w:val="24"/>
              </w:rPr>
            </w:pPr>
            <w:r w:rsidRPr="00E900B4">
              <w:rPr>
                <w:rFonts w:ascii="Times New Roman" w:hAnsi="Times New Roman" w:cs="Times New Roman"/>
                <w:sz w:val="24"/>
                <w:szCs w:val="24"/>
              </w:rPr>
              <w:t xml:space="preserve">Психопатология гениев. Особенности личности одаренного ребенка: гармоничный и дисгармоничный типы развития. Основные проблемы, с которыми сталкиваются одаренные дети. Задержка развития одаренных детей. Взаимоотношения одаренных детей со сверстниками и педагогами. Виды обучения одаренных детей: творческое, ускоренное, обогащенное. Условия и способы обучения одаренных детей. Программы обучения одаренных детей. </w:t>
            </w:r>
          </w:p>
          <w:p w:rsidR="0063342E" w:rsidRPr="00E900B4" w:rsidRDefault="0063342E" w:rsidP="00E900B4">
            <w:pPr>
              <w:tabs>
                <w:tab w:val="left" w:pos="900"/>
              </w:tabs>
              <w:spacing w:after="0" w:line="240" w:lineRule="auto"/>
              <w:contextualSpacing/>
              <w:jc w:val="both"/>
              <w:rPr>
                <w:rFonts w:ascii="Times New Roman" w:hAnsi="Times New Roman" w:cs="Times New Roman"/>
                <w:color w:val="000000"/>
                <w:sz w:val="24"/>
                <w:szCs w:val="24"/>
              </w:rPr>
            </w:pPr>
            <w:r w:rsidRPr="00E900B4">
              <w:rPr>
                <w:rFonts w:ascii="Times New Roman" w:hAnsi="Times New Roman" w:cs="Times New Roman"/>
                <w:color w:val="000000"/>
                <w:sz w:val="24"/>
                <w:szCs w:val="24"/>
              </w:rPr>
              <w:t>Творчество и одаренность</w:t>
            </w:r>
          </w:p>
          <w:p w:rsidR="0063342E" w:rsidRPr="00E900B4" w:rsidRDefault="0063342E" w:rsidP="00E900B4">
            <w:pPr>
              <w:spacing w:after="0" w:line="240" w:lineRule="auto"/>
              <w:ind w:firstLine="709"/>
              <w:contextualSpacing/>
              <w:jc w:val="both"/>
              <w:rPr>
                <w:rFonts w:ascii="Times New Roman" w:hAnsi="Times New Roman" w:cs="Times New Roman"/>
                <w:sz w:val="24"/>
                <w:szCs w:val="24"/>
              </w:rPr>
            </w:pPr>
            <w:r w:rsidRPr="00E900B4">
              <w:rPr>
                <w:rFonts w:ascii="Times New Roman" w:hAnsi="Times New Roman" w:cs="Times New Roman"/>
                <w:sz w:val="24"/>
                <w:szCs w:val="24"/>
              </w:rPr>
              <w:t xml:space="preserve">Основные подходы к пониманию </w:t>
            </w:r>
            <w:proofErr w:type="spellStart"/>
            <w:r w:rsidRPr="00E900B4">
              <w:rPr>
                <w:rFonts w:ascii="Times New Roman" w:hAnsi="Times New Roman" w:cs="Times New Roman"/>
                <w:sz w:val="24"/>
                <w:szCs w:val="24"/>
              </w:rPr>
              <w:t>креативности</w:t>
            </w:r>
            <w:proofErr w:type="spellEnd"/>
            <w:r w:rsidRPr="00E900B4">
              <w:rPr>
                <w:rFonts w:ascii="Times New Roman" w:hAnsi="Times New Roman" w:cs="Times New Roman"/>
                <w:sz w:val="24"/>
                <w:szCs w:val="24"/>
              </w:rPr>
              <w:t xml:space="preserve">. Психология личности творца и художника. Психологические способности художественно одаренных детей. Развитие творческой личности. Литературные способности и одаренность в литературном творчестве. Проявление творческой одаренности в нестандартном видении мира и нешаблонном мышлении. Творческий потенциал как основа одаренности (по А.М. Матюшкину). Поведенческие характеристики детей с творческой направленностью (по Н.А. </w:t>
            </w:r>
            <w:proofErr w:type="spellStart"/>
            <w:r w:rsidRPr="00E900B4">
              <w:rPr>
                <w:rFonts w:ascii="Times New Roman" w:hAnsi="Times New Roman" w:cs="Times New Roman"/>
                <w:sz w:val="24"/>
                <w:szCs w:val="24"/>
              </w:rPr>
              <w:t>Бурдыко</w:t>
            </w:r>
            <w:proofErr w:type="spellEnd"/>
            <w:r w:rsidRPr="00E900B4">
              <w:rPr>
                <w:rFonts w:ascii="Times New Roman" w:hAnsi="Times New Roman" w:cs="Times New Roman"/>
                <w:sz w:val="24"/>
                <w:szCs w:val="24"/>
              </w:rPr>
              <w:t xml:space="preserve">, В.М. </w:t>
            </w:r>
            <w:proofErr w:type="spellStart"/>
            <w:r w:rsidRPr="00E900B4">
              <w:rPr>
                <w:rFonts w:ascii="Times New Roman" w:hAnsi="Times New Roman" w:cs="Times New Roman"/>
                <w:sz w:val="24"/>
                <w:szCs w:val="24"/>
              </w:rPr>
              <w:t>Малашенко</w:t>
            </w:r>
            <w:proofErr w:type="spellEnd"/>
            <w:r w:rsidRPr="00E900B4">
              <w:rPr>
                <w:rFonts w:ascii="Times New Roman" w:hAnsi="Times New Roman" w:cs="Times New Roman"/>
                <w:sz w:val="24"/>
                <w:szCs w:val="24"/>
              </w:rPr>
              <w:t>).</w:t>
            </w:r>
          </w:p>
          <w:p w:rsidR="0063342E" w:rsidRPr="00E900B4" w:rsidRDefault="0063342E" w:rsidP="00E900B4">
            <w:pPr>
              <w:spacing w:after="0" w:line="240" w:lineRule="auto"/>
              <w:contextualSpacing/>
              <w:jc w:val="both"/>
              <w:rPr>
                <w:rFonts w:ascii="Times New Roman" w:hAnsi="Times New Roman" w:cs="Times New Roman"/>
                <w:sz w:val="24"/>
                <w:szCs w:val="24"/>
              </w:rPr>
            </w:pPr>
            <w:r w:rsidRPr="00E900B4">
              <w:rPr>
                <w:rFonts w:ascii="Times New Roman" w:hAnsi="Times New Roman" w:cs="Times New Roman"/>
                <w:sz w:val="24"/>
                <w:szCs w:val="24"/>
              </w:rPr>
              <w:t xml:space="preserve">Система учебно-образовательной деятельности по развитию детских способностей </w:t>
            </w:r>
          </w:p>
          <w:p w:rsidR="0063342E" w:rsidRPr="00E900B4" w:rsidRDefault="0063342E" w:rsidP="00E900B4">
            <w:pPr>
              <w:tabs>
                <w:tab w:val="left" w:pos="900"/>
              </w:tabs>
              <w:spacing w:after="0" w:line="240" w:lineRule="auto"/>
              <w:ind w:firstLine="709"/>
              <w:contextualSpacing/>
              <w:jc w:val="both"/>
              <w:rPr>
                <w:rFonts w:ascii="Times New Roman" w:hAnsi="Times New Roman" w:cs="Times New Roman"/>
                <w:sz w:val="24"/>
                <w:szCs w:val="24"/>
              </w:rPr>
            </w:pPr>
            <w:r w:rsidRPr="00E900B4">
              <w:rPr>
                <w:rFonts w:ascii="Times New Roman" w:hAnsi="Times New Roman" w:cs="Times New Roman"/>
                <w:sz w:val="24"/>
                <w:szCs w:val="24"/>
              </w:rPr>
              <w:t xml:space="preserve">Одаренность в структуре способностей. Уровни развития способностей. Одаренность как наличие у человека хорошо выраженных задатков к развитию многих способностей с детства. Модели классификации, диагностики, развития интеллекта и способностей Ж.Пиаже, А. </w:t>
            </w:r>
            <w:proofErr w:type="spellStart"/>
            <w:r w:rsidRPr="00E900B4">
              <w:rPr>
                <w:rFonts w:ascii="Times New Roman" w:hAnsi="Times New Roman" w:cs="Times New Roman"/>
                <w:sz w:val="24"/>
                <w:szCs w:val="24"/>
              </w:rPr>
              <w:t>Бине</w:t>
            </w:r>
            <w:proofErr w:type="spellEnd"/>
            <w:r w:rsidRPr="00E900B4">
              <w:rPr>
                <w:rFonts w:ascii="Times New Roman" w:hAnsi="Times New Roman" w:cs="Times New Roman"/>
                <w:sz w:val="24"/>
                <w:szCs w:val="24"/>
              </w:rPr>
              <w:t xml:space="preserve">, Ч. </w:t>
            </w:r>
            <w:proofErr w:type="spellStart"/>
            <w:r w:rsidRPr="00E900B4">
              <w:rPr>
                <w:rFonts w:ascii="Times New Roman" w:hAnsi="Times New Roman" w:cs="Times New Roman"/>
                <w:sz w:val="24"/>
                <w:szCs w:val="24"/>
              </w:rPr>
              <w:t>Спирмена</w:t>
            </w:r>
            <w:proofErr w:type="spellEnd"/>
            <w:r w:rsidRPr="00E900B4">
              <w:rPr>
                <w:rFonts w:ascii="Times New Roman" w:hAnsi="Times New Roman" w:cs="Times New Roman"/>
                <w:sz w:val="24"/>
                <w:szCs w:val="24"/>
              </w:rPr>
              <w:t xml:space="preserve">, Л. </w:t>
            </w:r>
            <w:proofErr w:type="spellStart"/>
            <w:r w:rsidRPr="00E900B4">
              <w:rPr>
                <w:rFonts w:ascii="Times New Roman" w:hAnsi="Times New Roman" w:cs="Times New Roman"/>
                <w:sz w:val="24"/>
                <w:szCs w:val="24"/>
              </w:rPr>
              <w:t>Терстоуна</w:t>
            </w:r>
            <w:proofErr w:type="spellEnd"/>
            <w:r w:rsidRPr="00E900B4">
              <w:rPr>
                <w:rFonts w:ascii="Times New Roman" w:hAnsi="Times New Roman" w:cs="Times New Roman"/>
                <w:sz w:val="24"/>
                <w:szCs w:val="24"/>
              </w:rPr>
              <w:t xml:space="preserve">, Р.Б. </w:t>
            </w:r>
            <w:proofErr w:type="spellStart"/>
            <w:r w:rsidRPr="00E900B4">
              <w:rPr>
                <w:rFonts w:ascii="Times New Roman" w:hAnsi="Times New Roman" w:cs="Times New Roman"/>
                <w:sz w:val="24"/>
                <w:szCs w:val="24"/>
              </w:rPr>
              <w:t>Кэттелла</w:t>
            </w:r>
            <w:proofErr w:type="spellEnd"/>
            <w:r w:rsidRPr="00E900B4">
              <w:rPr>
                <w:rFonts w:ascii="Times New Roman" w:hAnsi="Times New Roman" w:cs="Times New Roman"/>
                <w:sz w:val="24"/>
                <w:szCs w:val="24"/>
              </w:rPr>
              <w:t xml:space="preserve"> и др. Общая одаренность как высокий уровень развития общих способностей. Способности как отдельные психические свойства, обусловливающие возможности ребенка в той или иной деятельности. Одаренность как своеобразное сочетание способностей у человека.</w:t>
            </w:r>
          </w:p>
          <w:p w:rsidR="0063342E" w:rsidRPr="00E900B4" w:rsidRDefault="0063342E" w:rsidP="00E900B4">
            <w:pPr>
              <w:tabs>
                <w:tab w:val="left" w:pos="900"/>
              </w:tabs>
              <w:spacing w:after="0" w:line="240" w:lineRule="auto"/>
              <w:ind w:firstLine="709"/>
              <w:contextualSpacing/>
              <w:jc w:val="both"/>
              <w:rPr>
                <w:rFonts w:ascii="Times New Roman" w:hAnsi="Times New Roman" w:cs="Times New Roman"/>
                <w:sz w:val="24"/>
                <w:szCs w:val="24"/>
              </w:rPr>
            </w:pPr>
            <w:r w:rsidRPr="00E900B4">
              <w:rPr>
                <w:rFonts w:ascii="Times New Roman" w:hAnsi="Times New Roman" w:cs="Times New Roman"/>
                <w:sz w:val="24"/>
                <w:szCs w:val="24"/>
              </w:rPr>
              <w:t>Влияние уровня интеллектуальных и творческих способностей педагога, а также величины его педагогического стажа на адекватность оценки компонентов интеллектуальных и творческих способностей детей. Познавательные способности и навыки. Творческие способности.</w:t>
            </w:r>
          </w:p>
          <w:p w:rsidR="0063342E" w:rsidRPr="00E900B4" w:rsidRDefault="0063342E" w:rsidP="00E900B4">
            <w:pPr>
              <w:spacing w:after="0" w:line="240" w:lineRule="auto"/>
              <w:contextualSpacing/>
              <w:jc w:val="both"/>
              <w:rPr>
                <w:rFonts w:ascii="Times New Roman" w:hAnsi="Times New Roman" w:cs="Times New Roman"/>
                <w:color w:val="000000"/>
                <w:sz w:val="24"/>
                <w:szCs w:val="24"/>
              </w:rPr>
            </w:pPr>
            <w:r w:rsidRPr="00E900B4">
              <w:rPr>
                <w:rFonts w:ascii="Times New Roman" w:hAnsi="Times New Roman" w:cs="Times New Roman"/>
                <w:sz w:val="24"/>
                <w:szCs w:val="24"/>
              </w:rPr>
              <w:t>Работа с родителями одаренных детей.</w:t>
            </w:r>
          </w:p>
          <w:p w:rsidR="0063342E" w:rsidRPr="00E900B4" w:rsidRDefault="0063342E" w:rsidP="00E900B4">
            <w:pPr>
              <w:pStyle w:val="Default"/>
              <w:ind w:firstLine="709"/>
              <w:contextualSpacing/>
              <w:jc w:val="both"/>
              <w:rPr>
                <w:rFonts w:ascii="Times New Roman" w:hAnsi="Times New Roman" w:cs="Times New Roman"/>
                <w:lang w:eastAsia="ru-RU"/>
              </w:rPr>
            </w:pPr>
            <w:r w:rsidRPr="00E900B4">
              <w:rPr>
                <w:rFonts w:ascii="Times New Roman" w:hAnsi="Times New Roman" w:cs="Times New Roman"/>
                <w:spacing w:val="-8"/>
              </w:rPr>
              <w:t>Воспитание одаренного ребенка в семье.</w:t>
            </w:r>
            <w:r w:rsidRPr="00E900B4">
              <w:rPr>
                <w:rFonts w:ascii="Times New Roman" w:hAnsi="Times New Roman" w:cs="Times New Roman"/>
              </w:rPr>
              <w:t xml:space="preserve"> Проблемы в воспитании и обучении талантливых детей в семье. Причины трудновоспитуемости одаренных детей. Проявления одаренных детей в познавательной деятельности; в поведении; в его общении со сверстниками, с родителями, братьями, сестрами и другими взрослыми в семье, образовательных учреждениях и др. </w:t>
            </w:r>
            <w:r w:rsidRPr="00E900B4">
              <w:rPr>
                <w:rFonts w:ascii="Times New Roman" w:hAnsi="Times New Roman" w:cs="Times New Roman"/>
                <w:lang w:eastAsia="ru-RU"/>
              </w:rPr>
              <w:t xml:space="preserve">Значение семейной среды для развития творческих </w:t>
            </w:r>
            <w:r w:rsidRPr="00E900B4">
              <w:rPr>
                <w:rFonts w:ascii="Times New Roman" w:hAnsi="Times New Roman" w:cs="Times New Roman"/>
                <w:lang w:eastAsia="ru-RU"/>
              </w:rPr>
              <w:lastRenderedPageBreak/>
              <w:t xml:space="preserve">способностей развивающейся личности. </w:t>
            </w:r>
            <w:r w:rsidRPr="00E900B4">
              <w:rPr>
                <w:rFonts w:ascii="Times New Roman" w:hAnsi="Times New Roman" w:cs="Times New Roman"/>
              </w:rPr>
              <w:t xml:space="preserve">Ориентация родителей на максимальное расширение круга интересов талантливого ребенка. </w:t>
            </w:r>
            <w:r w:rsidRPr="00E900B4">
              <w:rPr>
                <w:rFonts w:ascii="Times New Roman" w:hAnsi="Times New Roman" w:cs="Times New Roman"/>
                <w:lang w:eastAsia="ru-RU"/>
              </w:rPr>
              <w:t>Трудолюбие как наиболее необходимое качество развития способностей. Воспитание у детей трудолюбия, настойчивости, твердой воли и харак</w:t>
            </w:r>
            <w:r w:rsidRPr="00E900B4">
              <w:rPr>
                <w:rFonts w:ascii="Times New Roman" w:hAnsi="Times New Roman" w:cs="Times New Roman"/>
              </w:rPr>
              <w:t>тера как важное условие развития способностей, одаренности, талантов.</w:t>
            </w:r>
          </w:p>
          <w:p w:rsidR="0063342E" w:rsidRPr="00E900B4" w:rsidRDefault="0063342E" w:rsidP="00E900B4">
            <w:pPr>
              <w:spacing w:after="0" w:line="240" w:lineRule="auto"/>
              <w:contextualSpacing/>
              <w:jc w:val="both"/>
              <w:rPr>
                <w:rFonts w:ascii="Times New Roman" w:hAnsi="Times New Roman" w:cs="Times New Roman"/>
                <w:sz w:val="24"/>
                <w:szCs w:val="24"/>
              </w:rPr>
            </w:pPr>
            <w:r w:rsidRPr="00E900B4">
              <w:rPr>
                <w:rFonts w:ascii="Times New Roman" w:hAnsi="Times New Roman" w:cs="Times New Roman"/>
                <w:color w:val="000000"/>
                <w:sz w:val="24"/>
                <w:szCs w:val="24"/>
              </w:rPr>
              <w:t>Диагностика детской одаренности</w:t>
            </w:r>
          </w:p>
          <w:p w:rsidR="0063342E" w:rsidRPr="00E900B4" w:rsidRDefault="0063342E" w:rsidP="00E900B4">
            <w:pPr>
              <w:spacing w:after="0" w:line="240" w:lineRule="auto"/>
              <w:ind w:firstLine="709"/>
              <w:contextualSpacing/>
              <w:jc w:val="both"/>
              <w:rPr>
                <w:rFonts w:ascii="Times New Roman" w:hAnsi="Times New Roman" w:cs="Times New Roman"/>
                <w:sz w:val="24"/>
                <w:szCs w:val="24"/>
              </w:rPr>
            </w:pPr>
            <w:r w:rsidRPr="00E900B4">
              <w:rPr>
                <w:rFonts w:ascii="Times New Roman" w:hAnsi="Times New Roman" w:cs="Times New Roman"/>
                <w:sz w:val="24"/>
                <w:szCs w:val="24"/>
              </w:rPr>
              <w:t xml:space="preserve">Мотивация одаренности по основным признакам. Признаки мотивации (по Д.Б. Богоявленской и В.Д. </w:t>
            </w:r>
            <w:proofErr w:type="spellStart"/>
            <w:r w:rsidRPr="00E900B4">
              <w:rPr>
                <w:rFonts w:ascii="Times New Roman" w:hAnsi="Times New Roman" w:cs="Times New Roman"/>
                <w:sz w:val="24"/>
                <w:szCs w:val="24"/>
              </w:rPr>
              <w:t>Шадрикову</w:t>
            </w:r>
            <w:proofErr w:type="spellEnd"/>
            <w:r w:rsidRPr="00E900B4">
              <w:rPr>
                <w:rFonts w:ascii="Times New Roman" w:hAnsi="Times New Roman" w:cs="Times New Roman"/>
                <w:sz w:val="24"/>
                <w:szCs w:val="24"/>
              </w:rPr>
              <w:t xml:space="preserve">). Критерии для определения видов одаренности. Структура одаренности (по Д.Б. Богоявленской, В.Д. </w:t>
            </w:r>
            <w:proofErr w:type="spellStart"/>
            <w:r w:rsidRPr="00E900B4">
              <w:rPr>
                <w:rFonts w:ascii="Times New Roman" w:hAnsi="Times New Roman" w:cs="Times New Roman"/>
                <w:sz w:val="24"/>
                <w:szCs w:val="24"/>
              </w:rPr>
              <w:t>Шадрикову</w:t>
            </w:r>
            <w:proofErr w:type="spellEnd"/>
            <w:r w:rsidRPr="00E900B4">
              <w:rPr>
                <w:rFonts w:ascii="Times New Roman" w:hAnsi="Times New Roman" w:cs="Times New Roman"/>
                <w:sz w:val="24"/>
                <w:szCs w:val="24"/>
              </w:rPr>
              <w:t xml:space="preserve">, Дж. </w:t>
            </w:r>
            <w:proofErr w:type="spellStart"/>
            <w:r w:rsidRPr="00E900B4">
              <w:rPr>
                <w:rFonts w:ascii="Times New Roman" w:hAnsi="Times New Roman" w:cs="Times New Roman"/>
                <w:sz w:val="24"/>
                <w:szCs w:val="24"/>
              </w:rPr>
              <w:t>Фримену</w:t>
            </w:r>
            <w:proofErr w:type="spellEnd"/>
            <w:r w:rsidRPr="00E900B4">
              <w:rPr>
                <w:rFonts w:ascii="Times New Roman" w:hAnsi="Times New Roman" w:cs="Times New Roman"/>
                <w:sz w:val="24"/>
                <w:szCs w:val="24"/>
              </w:rPr>
              <w:t xml:space="preserve">). Основная функция одаренности. Слагаемые одаренности: мотивация; направленность как одна из основных характеристик личности; </w:t>
            </w:r>
            <w:proofErr w:type="spellStart"/>
            <w:r w:rsidRPr="00E900B4">
              <w:rPr>
                <w:rFonts w:ascii="Times New Roman" w:hAnsi="Times New Roman" w:cs="Times New Roman"/>
                <w:sz w:val="24"/>
                <w:szCs w:val="24"/>
              </w:rPr>
              <w:t>креативность</w:t>
            </w:r>
            <w:proofErr w:type="spellEnd"/>
            <w:r w:rsidRPr="00E900B4">
              <w:rPr>
                <w:rFonts w:ascii="Times New Roman" w:hAnsi="Times New Roman" w:cs="Times New Roman"/>
                <w:sz w:val="24"/>
                <w:szCs w:val="24"/>
              </w:rPr>
              <w:t xml:space="preserve"> (или </w:t>
            </w:r>
            <w:proofErr w:type="spellStart"/>
            <w:r w:rsidRPr="00E900B4">
              <w:rPr>
                <w:rFonts w:ascii="Times New Roman" w:hAnsi="Times New Roman" w:cs="Times New Roman"/>
                <w:sz w:val="24"/>
                <w:szCs w:val="24"/>
              </w:rPr>
              <w:t>творческость</w:t>
            </w:r>
            <w:proofErr w:type="spellEnd"/>
            <w:r w:rsidRPr="00E900B4">
              <w:rPr>
                <w:rFonts w:ascii="Times New Roman" w:hAnsi="Times New Roman" w:cs="Times New Roman"/>
                <w:sz w:val="24"/>
                <w:szCs w:val="24"/>
              </w:rPr>
              <w:t xml:space="preserve">). Параметры, характеризующие </w:t>
            </w:r>
            <w:proofErr w:type="spellStart"/>
            <w:r w:rsidRPr="00E900B4">
              <w:rPr>
                <w:rFonts w:ascii="Times New Roman" w:hAnsi="Times New Roman" w:cs="Times New Roman"/>
                <w:sz w:val="24"/>
                <w:szCs w:val="24"/>
              </w:rPr>
              <w:t>креативность</w:t>
            </w:r>
            <w:proofErr w:type="spellEnd"/>
            <w:r w:rsidRPr="00E900B4">
              <w:rPr>
                <w:rFonts w:ascii="Times New Roman" w:hAnsi="Times New Roman" w:cs="Times New Roman"/>
                <w:sz w:val="24"/>
                <w:szCs w:val="24"/>
              </w:rPr>
              <w:t xml:space="preserve"> (по П. </w:t>
            </w:r>
            <w:proofErr w:type="spellStart"/>
            <w:r w:rsidRPr="00E900B4">
              <w:rPr>
                <w:rFonts w:ascii="Times New Roman" w:hAnsi="Times New Roman" w:cs="Times New Roman"/>
                <w:sz w:val="24"/>
                <w:szCs w:val="24"/>
              </w:rPr>
              <w:t>Торренсу</w:t>
            </w:r>
            <w:proofErr w:type="spellEnd"/>
            <w:r w:rsidRPr="00E900B4">
              <w:rPr>
                <w:rFonts w:ascii="Times New Roman" w:hAnsi="Times New Roman" w:cs="Times New Roman"/>
                <w:sz w:val="24"/>
                <w:szCs w:val="24"/>
              </w:rPr>
              <w:t xml:space="preserve">). Беглость как способность к продуцированию максимально большого числа идей. Гибкость как способность легко переходить от явлений одного класса к явлениям другого. Оригинальность </w:t>
            </w:r>
            <w:r w:rsidRPr="00E900B4">
              <w:rPr>
                <w:rFonts w:ascii="Times New Roman" w:hAnsi="Times New Roman" w:cs="Times New Roman"/>
                <w:i/>
                <w:iCs/>
                <w:sz w:val="24"/>
                <w:szCs w:val="24"/>
              </w:rPr>
              <w:t xml:space="preserve">– </w:t>
            </w:r>
            <w:r w:rsidRPr="00E900B4">
              <w:rPr>
                <w:rFonts w:ascii="Times New Roman" w:hAnsi="Times New Roman" w:cs="Times New Roman"/>
                <w:sz w:val="24"/>
                <w:szCs w:val="24"/>
              </w:rPr>
              <w:t xml:space="preserve">один из основных показателей </w:t>
            </w:r>
            <w:proofErr w:type="spellStart"/>
            <w:r w:rsidRPr="00E900B4">
              <w:rPr>
                <w:rFonts w:ascii="Times New Roman" w:hAnsi="Times New Roman" w:cs="Times New Roman"/>
                <w:sz w:val="24"/>
                <w:szCs w:val="24"/>
              </w:rPr>
              <w:t>креативности</w:t>
            </w:r>
            <w:proofErr w:type="spellEnd"/>
            <w:r w:rsidRPr="00E900B4">
              <w:rPr>
                <w:rFonts w:ascii="Times New Roman" w:hAnsi="Times New Roman" w:cs="Times New Roman"/>
                <w:sz w:val="24"/>
                <w:szCs w:val="24"/>
              </w:rPr>
              <w:t>. Диагностика одаренности. Оценка одаренности и ее степень. Степень опережения ребенком своих ровесников как основа тестов умственной одаренности и коэффициента интеллектуальности. Раннее обнаружение художественной одаренности детей.</w:t>
            </w:r>
          </w:p>
          <w:p w:rsidR="0063342E" w:rsidRPr="00E900B4" w:rsidRDefault="0063342E" w:rsidP="00E900B4">
            <w:pPr>
              <w:spacing w:after="0" w:line="240" w:lineRule="auto"/>
              <w:contextualSpacing/>
              <w:jc w:val="both"/>
              <w:rPr>
                <w:rFonts w:ascii="Times New Roman" w:hAnsi="Times New Roman" w:cs="Times New Roman"/>
                <w:color w:val="000000"/>
                <w:sz w:val="24"/>
                <w:szCs w:val="24"/>
              </w:rPr>
            </w:pPr>
            <w:r w:rsidRPr="00E900B4">
              <w:rPr>
                <w:rFonts w:ascii="Times New Roman" w:hAnsi="Times New Roman" w:cs="Times New Roman"/>
                <w:bCs/>
                <w:sz w:val="24"/>
                <w:szCs w:val="24"/>
              </w:rPr>
              <w:t>Работа с одаренными детьми в системе дополнительного образования</w:t>
            </w:r>
          </w:p>
          <w:p w:rsidR="0063342E" w:rsidRPr="00E900B4" w:rsidRDefault="0063342E" w:rsidP="00E900B4">
            <w:pPr>
              <w:spacing w:after="0" w:line="240" w:lineRule="auto"/>
              <w:ind w:firstLine="709"/>
              <w:contextualSpacing/>
              <w:jc w:val="both"/>
              <w:rPr>
                <w:rFonts w:ascii="Times New Roman" w:hAnsi="Times New Roman" w:cs="Times New Roman"/>
                <w:sz w:val="24"/>
                <w:szCs w:val="24"/>
              </w:rPr>
            </w:pPr>
            <w:r w:rsidRPr="00E900B4">
              <w:rPr>
                <w:rFonts w:ascii="Times New Roman" w:hAnsi="Times New Roman" w:cs="Times New Roman"/>
                <w:sz w:val="24"/>
                <w:szCs w:val="24"/>
              </w:rPr>
              <w:t>Организация работы с одаренными детьми в дополнительном образовании. Концептуальные основы сопровождения одаренных детей в дополнительном образовании. Формы работы с одаренными детьми в системе дополнительного образования</w:t>
            </w:r>
            <w:proofErr w:type="gramStart"/>
            <w:r w:rsidRPr="00E900B4">
              <w:rPr>
                <w:rFonts w:ascii="Times New Roman" w:hAnsi="Times New Roman" w:cs="Times New Roman"/>
                <w:sz w:val="24"/>
                <w:szCs w:val="24"/>
              </w:rPr>
              <w:t xml:space="preserve"> .</w:t>
            </w:r>
            <w:proofErr w:type="gramEnd"/>
          </w:p>
          <w:p w:rsidR="0063342E" w:rsidRPr="00E900B4" w:rsidRDefault="0063342E" w:rsidP="00E900B4">
            <w:pPr>
              <w:spacing w:after="0" w:line="240" w:lineRule="auto"/>
              <w:contextualSpacing/>
              <w:jc w:val="both"/>
              <w:rPr>
                <w:rFonts w:ascii="Times New Roman" w:hAnsi="Times New Roman" w:cs="Times New Roman"/>
                <w:color w:val="000000"/>
                <w:sz w:val="24"/>
                <w:szCs w:val="24"/>
              </w:rPr>
            </w:pPr>
            <w:proofErr w:type="spellStart"/>
            <w:r w:rsidRPr="00E900B4">
              <w:rPr>
                <w:rFonts w:ascii="Times New Roman" w:hAnsi="Times New Roman" w:cs="Times New Roman"/>
                <w:color w:val="000000"/>
                <w:sz w:val="24"/>
                <w:szCs w:val="24"/>
              </w:rPr>
              <w:t>Здоровьесберегающие</w:t>
            </w:r>
            <w:proofErr w:type="spellEnd"/>
            <w:r w:rsidRPr="00E900B4">
              <w:rPr>
                <w:rFonts w:ascii="Times New Roman" w:hAnsi="Times New Roman" w:cs="Times New Roman"/>
                <w:color w:val="000000"/>
                <w:sz w:val="24"/>
                <w:szCs w:val="24"/>
              </w:rPr>
              <w:t xml:space="preserve"> технологии работы с одаренными детьми.</w:t>
            </w:r>
          </w:p>
          <w:p w:rsidR="0063342E" w:rsidRPr="00E900B4" w:rsidRDefault="0063342E" w:rsidP="00E900B4">
            <w:pPr>
              <w:spacing w:after="0" w:line="240" w:lineRule="auto"/>
              <w:ind w:firstLine="709"/>
              <w:contextualSpacing/>
              <w:jc w:val="both"/>
              <w:rPr>
                <w:rFonts w:ascii="Times New Roman" w:hAnsi="Times New Roman" w:cs="Times New Roman"/>
                <w:sz w:val="24"/>
                <w:szCs w:val="24"/>
              </w:rPr>
            </w:pPr>
            <w:r w:rsidRPr="00E900B4">
              <w:rPr>
                <w:rFonts w:ascii="Times New Roman" w:hAnsi="Times New Roman" w:cs="Times New Roman"/>
                <w:sz w:val="24"/>
                <w:szCs w:val="24"/>
              </w:rPr>
              <w:t xml:space="preserve">Учебная нагрузка, формы обучения и воспитания одаренных детей. Забота об одаренных детях. Целостный подход к одаренному ребенку, как к личности. Объективная необходимость в индивидуализации и дифференциации обучения одаренных детей, их сущность. </w:t>
            </w:r>
            <w:proofErr w:type="spellStart"/>
            <w:r w:rsidRPr="00E900B4">
              <w:rPr>
                <w:rFonts w:ascii="Times New Roman" w:hAnsi="Times New Roman" w:cs="Times New Roman"/>
                <w:sz w:val="24"/>
                <w:szCs w:val="24"/>
              </w:rPr>
              <w:t>Тьюторское</w:t>
            </w:r>
            <w:proofErr w:type="spellEnd"/>
            <w:r w:rsidRPr="00E900B4">
              <w:rPr>
                <w:rFonts w:ascii="Times New Roman" w:hAnsi="Times New Roman" w:cs="Times New Roman"/>
                <w:sz w:val="24"/>
                <w:szCs w:val="24"/>
              </w:rPr>
              <w:t xml:space="preserve"> сопровождение одаренного ребенка. </w:t>
            </w:r>
          </w:p>
        </w:tc>
      </w:tr>
      <w:tr w:rsidR="0063342E" w:rsidRPr="00E900B4" w:rsidTr="003349D6">
        <w:trPr>
          <w:trHeight w:val="495"/>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63342E" w:rsidRPr="00E900B4" w:rsidRDefault="0063342E" w:rsidP="00E900B4">
            <w:pPr>
              <w:spacing w:after="0" w:line="240" w:lineRule="auto"/>
              <w:contextualSpacing/>
              <w:jc w:val="center"/>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lastRenderedPageBreak/>
              <w:t>Б</w:t>
            </w:r>
            <w:proofErr w:type="gramStart"/>
            <w:r w:rsidRPr="00E900B4">
              <w:rPr>
                <w:rFonts w:ascii="Times New Roman" w:eastAsia="Times New Roman" w:hAnsi="Times New Roman" w:cs="Times New Roman"/>
                <w:sz w:val="24"/>
                <w:szCs w:val="24"/>
              </w:rPr>
              <w:t>1</w:t>
            </w:r>
            <w:proofErr w:type="gramEnd"/>
            <w:r w:rsidRPr="00E900B4">
              <w:rPr>
                <w:rFonts w:ascii="Times New Roman" w:eastAsia="Times New Roman" w:hAnsi="Times New Roman" w:cs="Times New Roman"/>
                <w:sz w:val="24"/>
                <w:szCs w:val="24"/>
              </w:rPr>
              <w:t>.В.01.04 Формирование универсальных учебных действий и оценка достижения образовательных результатов младших школьников</w:t>
            </w:r>
          </w:p>
          <w:p w:rsidR="00F315E4" w:rsidRPr="00364BFA" w:rsidRDefault="00F315E4" w:rsidP="00F315E4">
            <w:pPr>
              <w:spacing w:after="0" w:line="240" w:lineRule="auto"/>
              <w:jc w:val="both"/>
              <w:rPr>
                <w:rFonts w:ascii="Times New Roman" w:eastAsia="Times New Roman" w:hAnsi="Times New Roman" w:cs="Times New Roman"/>
                <w:b/>
                <w:sz w:val="24"/>
                <w:szCs w:val="24"/>
              </w:rPr>
            </w:pPr>
            <w:r w:rsidRPr="00364BFA">
              <w:rPr>
                <w:rFonts w:ascii="Times New Roman" w:eastAsia="Times New Roman" w:hAnsi="Times New Roman" w:cs="Times New Roman"/>
                <w:b/>
                <w:sz w:val="24"/>
                <w:szCs w:val="24"/>
              </w:rPr>
              <w:t>Формирование универсальных учебных действий</w:t>
            </w:r>
            <w:r w:rsidRPr="00364BFA">
              <w:rPr>
                <w:rFonts w:ascii="Times New Roman" w:eastAsia="Times New Roman" w:hAnsi="Times New Roman" w:cs="Times New Roman"/>
                <w:b/>
                <w:sz w:val="24"/>
                <w:szCs w:val="24"/>
              </w:rPr>
              <w:tab/>
              <w:t xml:space="preserve"> младших школьников.</w:t>
            </w:r>
          </w:p>
          <w:p w:rsidR="00F315E4" w:rsidRPr="001017FB" w:rsidRDefault="00F315E4" w:rsidP="00F315E4">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Нормативно-правовое и учебно-методическое обеспечение Современный ФГОС ООО: особенности, основные понятия</w:t>
            </w:r>
          </w:p>
          <w:p w:rsidR="00F315E4" w:rsidRDefault="00F315E4" w:rsidP="00F315E4">
            <w:pPr>
              <w:spacing w:after="0" w:line="240" w:lineRule="auto"/>
              <w:jc w:val="both"/>
              <w:rPr>
                <w:rFonts w:ascii="Times New Roman" w:hAnsi="Times New Roman" w:cs="Times New Roman"/>
                <w:color w:val="000000"/>
                <w:sz w:val="24"/>
                <w:szCs w:val="24"/>
              </w:rPr>
            </w:pPr>
            <w:r w:rsidRPr="00A332B6">
              <w:rPr>
                <w:rFonts w:ascii="Times New Roman" w:hAnsi="Times New Roman" w:cs="Times New Roman"/>
                <w:color w:val="000000"/>
                <w:sz w:val="24"/>
                <w:szCs w:val="24"/>
              </w:rPr>
              <w:t>Концептуальные основы формирования универсальных учебных действий</w:t>
            </w:r>
            <w:r>
              <w:rPr>
                <w:rFonts w:ascii="Times New Roman" w:hAnsi="Times New Roman" w:cs="Times New Roman"/>
                <w:color w:val="000000"/>
                <w:sz w:val="24"/>
                <w:szCs w:val="24"/>
              </w:rPr>
              <w:t>.</w:t>
            </w:r>
          </w:p>
          <w:p w:rsidR="00F315E4" w:rsidRDefault="00F315E4" w:rsidP="00F315E4">
            <w:pPr>
              <w:spacing w:after="0" w:line="240" w:lineRule="auto"/>
              <w:jc w:val="both"/>
              <w:rPr>
                <w:rFonts w:ascii="Times New Roman" w:hAnsi="Times New Roman" w:cs="Times New Roman"/>
                <w:color w:val="000000"/>
                <w:sz w:val="24"/>
                <w:szCs w:val="24"/>
              </w:rPr>
            </w:pPr>
            <w:r w:rsidRPr="00A332B6">
              <w:rPr>
                <w:rFonts w:ascii="Times New Roman" w:hAnsi="Times New Roman" w:cs="Times New Roman"/>
                <w:color w:val="000000"/>
                <w:sz w:val="24"/>
                <w:szCs w:val="24"/>
              </w:rPr>
              <w:t>Технологии формирования и развития УУД.</w:t>
            </w:r>
          </w:p>
          <w:p w:rsidR="00F315E4" w:rsidRDefault="00F315E4" w:rsidP="00F315E4">
            <w:pPr>
              <w:spacing w:after="0" w:line="240" w:lineRule="auto"/>
              <w:jc w:val="both"/>
              <w:rPr>
                <w:rFonts w:ascii="Times New Roman" w:hAnsi="Times New Roman" w:cs="Times New Roman"/>
                <w:b/>
                <w:color w:val="000000"/>
                <w:sz w:val="24"/>
                <w:szCs w:val="24"/>
              </w:rPr>
            </w:pPr>
            <w:r w:rsidRPr="00A332B6">
              <w:rPr>
                <w:rFonts w:ascii="Times New Roman" w:hAnsi="Times New Roman" w:cs="Times New Roman"/>
                <w:b/>
                <w:color w:val="000000"/>
                <w:sz w:val="24"/>
                <w:szCs w:val="24"/>
              </w:rPr>
              <w:t>Оценка достижения младшими школьниками образовательных результатов основной образовательной программы начального образования</w:t>
            </w:r>
            <w:r>
              <w:rPr>
                <w:rFonts w:ascii="Times New Roman" w:hAnsi="Times New Roman" w:cs="Times New Roman"/>
                <w:b/>
                <w:color w:val="000000"/>
                <w:sz w:val="24"/>
                <w:szCs w:val="24"/>
              </w:rPr>
              <w:t>.</w:t>
            </w:r>
          </w:p>
          <w:p w:rsidR="00F315E4" w:rsidRDefault="00F315E4" w:rsidP="00F315E4">
            <w:pPr>
              <w:spacing w:after="0" w:line="240" w:lineRule="auto"/>
              <w:jc w:val="both"/>
              <w:rPr>
                <w:rFonts w:ascii="Times New Roman" w:hAnsi="Times New Roman" w:cs="Times New Roman"/>
                <w:color w:val="000000"/>
                <w:sz w:val="24"/>
                <w:szCs w:val="24"/>
              </w:rPr>
            </w:pPr>
            <w:r w:rsidRPr="00A332B6">
              <w:rPr>
                <w:rFonts w:ascii="Times New Roman" w:hAnsi="Times New Roman" w:cs="Times New Roman"/>
                <w:color w:val="000000"/>
                <w:sz w:val="24"/>
                <w:szCs w:val="24"/>
              </w:rPr>
              <w:t>Концептуальные основы построения современной системы контроля и оценки образовательных достижений младших школьников</w:t>
            </w:r>
            <w:r>
              <w:rPr>
                <w:rFonts w:ascii="Times New Roman" w:hAnsi="Times New Roman" w:cs="Times New Roman"/>
                <w:color w:val="000000"/>
                <w:sz w:val="24"/>
                <w:szCs w:val="24"/>
              </w:rPr>
              <w:t>.</w:t>
            </w:r>
          </w:p>
          <w:p w:rsidR="00F315E4" w:rsidRDefault="00F315E4" w:rsidP="00F315E4">
            <w:pPr>
              <w:spacing w:after="0" w:line="240" w:lineRule="auto"/>
              <w:jc w:val="both"/>
              <w:rPr>
                <w:rFonts w:ascii="Times New Roman" w:hAnsi="Times New Roman" w:cs="Times New Roman"/>
                <w:color w:val="000000"/>
                <w:sz w:val="24"/>
                <w:szCs w:val="24"/>
              </w:rPr>
            </w:pPr>
            <w:r w:rsidRPr="00A332B6">
              <w:rPr>
                <w:rFonts w:ascii="Times New Roman" w:hAnsi="Times New Roman" w:cs="Times New Roman"/>
                <w:color w:val="000000"/>
                <w:sz w:val="24"/>
                <w:szCs w:val="24"/>
              </w:rPr>
              <w:t>Особенности и средства системы оценивания результатов в соответствии с требованиями ФГОС НОО.</w:t>
            </w:r>
          </w:p>
          <w:p w:rsidR="00F315E4" w:rsidRDefault="00F315E4" w:rsidP="00F315E4">
            <w:pPr>
              <w:spacing w:after="0" w:line="240" w:lineRule="auto"/>
              <w:jc w:val="both"/>
              <w:rPr>
                <w:rFonts w:ascii="Times New Roman" w:hAnsi="Times New Roman" w:cs="Times New Roman"/>
                <w:color w:val="000000"/>
                <w:sz w:val="24"/>
                <w:szCs w:val="24"/>
              </w:rPr>
            </w:pPr>
            <w:r w:rsidRPr="00A332B6">
              <w:rPr>
                <w:rFonts w:ascii="Times New Roman" w:hAnsi="Times New Roman" w:cs="Times New Roman"/>
                <w:color w:val="000000"/>
                <w:sz w:val="24"/>
                <w:szCs w:val="24"/>
              </w:rPr>
              <w:t>Внутренний контроль и оценка образовательных достижений младшего школьника</w:t>
            </w:r>
            <w:r>
              <w:rPr>
                <w:rFonts w:ascii="Times New Roman" w:hAnsi="Times New Roman" w:cs="Times New Roman"/>
                <w:color w:val="000000"/>
                <w:sz w:val="24"/>
                <w:szCs w:val="24"/>
              </w:rPr>
              <w:t>.</w:t>
            </w:r>
          </w:p>
          <w:p w:rsidR="00F315E4" w:rsidRDefault="00F315E4" w:rsidP="00F315E4">
            <w:pPr>
              <w:spacing w:after="0" w:line="240" w:lineRule="auto"/>
              <w:jc w:val="both"/>
              <w:rPr>
                <w:rFonts w:ascii="Times New Roman" w:hAnsi="Times New Roman" w:cs="Times New Roman"/>
                <w:color w:val="000000"/>
                <w:sz w:val="24"/>
                <w:szCs w:val="24"/>
              </w:rPr>
            </w:pPr>
            <w:r w:rsidRPr="00A332B6">
              <w:rPr>
                <w:rFonts w:ascii="Times New Roman" w:hAnsi="Times New Roman" w:cs="Times New Roman"/>
                <w:color w:val="000000"/>
                <w:sz w:val="24"/>
                <w:szCs w:val="24"/>
              </w:rPr>
              <w:t>Внешний контроль и оценка образовательных достижений младших школьников</w:t>
            </w:r>
            <w:r>
              <w:rPr>
                <w:rFonts w:ascii="Times New Roman" w:hAnsi="Times New Roman" w:cs="Times New Roman"/>
                <w:color w:val="000000"/>
                <w:sz w:val="24"/>
                <w:szCs w:val="24"/>
              </w:rPr>
              <w:t>.</w:t>
            </w:r>
          </w:p>
          <w:p w:rsidR="0063342E" w:rsidRPr="00E900B4" w:rsidRDefault="00F315E4" w:rsidP="00F315E4">
            <w:pPr>
              <w:spacing w:after="0" w:line="240" w:lineRule="auto"/>
              <w:contextualSpacing/>
              <w:jc w:val="both"/>
              <w:rPr>
                <w:rFonts w:ascii="Times New Roman" w:eastAsia="Times New Roman" w:hAnsi="Times New Roman" w:cs="Times New Roman"/>
                <w:sz w:val="24"/>
                <w:szCs w:val="24"/>
              </w:rPr>
            </w:pPr>
            <w:r w:rsidRPr="00A332B6">
              <w:rPr>
                <w:rFonts w:ascii="Times New Roman" w:hAnsi="Times New Roman" w:cs="Times New Roman"/>
                <w:color w:val="000000"/>
                <w:sz w:val="24"/>
                <w:szCs w:val="24"/>
              </w:rPr>
              <w:t xml:space="preserve">Педагогическая диагностика </w:t>
            </w:r>
            <w:proofErr w:type="spellStart"/>
            <w:r w:rsidRPr="00A332B6">
              <w:rPr>
                <w:rFonts w:ascii="Times New Roman" w:hAnsi="Times New Roman" w:cs="Times New Roman"/>
                <w:color w:val="000000"/>
                <w:sz w:val="24"/>
                <w:szCs w:val="24"/>
              </w:rPr>
              <w:t>метапредметных</w:t>
            </w:r>
            <w:proofErr w:type="spellEnd"/>
            <w:r w:rsidRPr="00A332B6">
              <w:rPr>
                <w:rFonts w:ascii="Times New Roman" w:hAnsi="Times New Roman" w:cs="Times New Roman"/>
                <w:color w:val="000000"/>
                <w:sz w:val="24"/>
                <w:szCs w:val="24"/>
              </w:rPr>
              <w:t xml:space="preserve"> и личностных образовательных результатов</w:t>
            </w:r>
            <w:r>
              <w:rPr>
                <w:rFonts w:ascii="Times New Roman" w:hAnsi="Times New Roman" w:cs="Times New Roman"/>
                <w:color w:val="000000"/>
                <w:sz w:val="24"/>
                <w:szCs w:val="24"/>
              </w:rPr>
              <w:t>.</w:t>
            </w:r>
          </w:p>
        </w:tc>
      </w:tr>
      <w:tr w:rsidR="0063342E" w:rsidRPr="00E900B4" w:rsidTr="003349D6">
        <w:trPr>
          <w:trHeight w:val="255"/>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63342E" w:rsidRPr="00E900B4" w:rsidRDefault="0063342E" w:rsidP="00E900B4">
            <w:pPr>
              <w:spacing w:after="0" w:line="240" w:lineRule="auto"/>
              <w:jc w:val="center"/>
              <w:rPr>
                <w:rFonts w:ascii="Times New Roman" w:eastAsia="Times New Roman" w:hAnsi="Times New Roman" w:cs="Times New Roman"/>
                <w:bCs/>
                <w:sz w:val="24"/>
                <w:szCs w:val="24"/>
              </w:rPr>
            </w:pPr>
            <w:r w:rsidRPr="00E900B4">
              <w:rPr>
                <w:rFonts w:ascii="Times New Roman" w:eastAsia="Times New Roman" w:hAnsi="Times New Roman" w:cs="Times New Roman"/>
                <w:sz w:val="24"/>
                <w:szCs w:val="24"/>
              </w:rPr>
              <w:t>Б</w:t>
            </w:r>
            <w:proofErr w:type="gramStart"/>
            <w:r w:rsidRPr="00E900B4">
              <w:rPr>
                <w:rFonts w:ascii="Times New Roman" w:eastAsia="Times New Roman" w:hAnsi="Times New Roman" w:cs="Times New Roman"/>
                <w:sz w:val="24"/>
                <w:szCs w:val="24"/>
              </w:rPr>
              <w:t>1</w:t>
            </w:r>
            <w:proofErr w:type="gramEnd"/>
            <w:r w:rsidRPr="00E900B4">
              <w:rPr>
                <w:rFonts w:ascii="Times New Roman" w:eastAsia="Times New Roman" w:hAnsi="Times New Roman" w:cs="Times New Roman"/>
                <w:sz w:val="24"/>
                <w:szCs w:val="24"/>
              </w:rPr>
              <w:t xml:space="preserve">.В.01.ДВ.01 </w:t>
            </w:r>
            <w:r w:rsidRPr="00E900B4">
              <w:rPr>
                <w:rFonts w:ascii="Times New Roman" w:eastAsia="Times New Roman" w:hAnsi="Times New Roman" w:cs="Times New Roman"/>
                <w:bCs/>
                <w:sz w:val="24"/>
                <w:szCs w:val="24"/>
              </w:rPr>
              <w:t>Элективные дисциплины (модули)</w:t>
            </w:r>
          </w:p>
        </w:tc>
      </w:tr>
      <w:tr w:rsidR="0063342E" w:rsidRPr="00E900B4" w:rsidTr="003349D6">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63342E" w:rsidRPr="00E900B4" w:rsidRDefault="0063342E" w:rsidP="00E900B4">
            <w:pPr>
              <w:spacing w:after="0" w:line="240" w:lineRule="auto"/>
              <w:contextualSpacing/>
              <w:jc w:val="center"/>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Б</w:t>
            </w:r>
            <w:proofErr w:type="gramStart"/>
            <w:r w:rsidRPr="00E900B4">
              <w:rPr>
                <w:rFonts w:ascii="Times New Roman" w:eastAsia="Times New Roman" w:hAnsi="Times New Roman" w:cs="Times New Roman"/>
                <w:sz w:val="24"/>
                <w:szCs w:val="24"/>
              </w:rPr>
              <w:t>1</w:t>
            </w:r>
            <w:proofErr w:type="gramEnd"/>
            <w:r w:rsidRPr="00E900B4">
              <w:rPr>
                <w:rFonts w:ascii="Times New Roman" w:eastAsia="Times New Roman" w:hAnsi="Times New Roman" w:cs="Times New Roman"/>
                <w:sz w:val="24"/>
                <w:szCs w:val="24"/>
              </w:rPr>
              <w:t>.В.01.ДВ.01.01 Применение активных методов обучения на уроках в начальной школе</w:t>
            </w:r>
          </w:p>
          <w:p w:rsidR="0063342E" w:rsidRPr="00E900B4" w:rsidRDefault="0063342E" w:rsidP="00E900B4">
            <w:pPr>
              <w:spacing w:after="0" w:line="240" w:lineRule="auto"/>
              <w:contextualSpacing/>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Предпосылки и история возникновения активного обучения в педагогике. </w:t>
            </w:r>
          </w:p>
          <w:p w:rsidR="0063342E" w:rsidRPr="00E900B4" w:rsidRDefault="0063342E" w:rsidP="00E900B4">
            <w:pPr>
              <w:spacing w:after="0" w:line="240" w:lineRule="auto"/>
              <w:ind w:firstLine="709"/>
              <w:contextualSpacing/>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История возникновения активного обучения (Я.А.Коменский, Ж.-Ж. Руссо, И.Г. Песталоцци и др.) Дидактические предпосылки возникновения активного обучения (программированное обучение, контекстное обучение, игровое обучение, проблемное обучение)  </w:t>
            </w:r>
          </w:p>
          <w:p w:rsidR="0063342E" w:rsidRPr="00E900B4" w:rsidRDefault="0063342E" w:rsidP="00E900B4">
            <w:pPr>
              <w:spacing w:after="0" w:line="240" w:lineRule="auto"/>
              <w:contextualSpacing/>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lastRenderedPageBreak/>
              <w:t xml:space="preserve">Общая характеристика активных методов обучения. </w:t>
            </w:r>
          </w:p>
          <w:p w:rsidR="0063342E" w:rsidRPr="00E900B4" w:rsidRDefault="0063342E" w:rsidP="00E900B4">
            <w:pPr>
              <w:spacing w:after="0" w:line="240" w:lineRule="auto"/>
              <w:ind w:firstLine="709"/>
              <w:contextualSpacing/>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Понятие активных методов обучения. Классификация активных методов обучения. Характеристика основных активных методов обучения (деловая игра, КВН, викторина, круглый стол и т.д.). Традиционное и активное обучение: что эффективнее? Сравнительная характеристика традиционного и активного обучения.</w:t>
            </w:r>
          </w:p>
          <w:p w:rsidR="00A005CB" w:rsidRPr="00E900B4" w:rsidRDefault="0063342E" w:rsidP="00E900B4">
            <w:pPr>
              <w:spacing w:after="0" w:line="240" w:lineRule="auto"/>
              <w:contextualSpacing/>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Технологии личностно-ориентированного обучения.</w:t>
            </w:r>
          </w:p>
          <w:p w:rsidR="0063342E" w:rsidRPr="00E900B4" w:rsidRDefault="0063342E" w:rsidP="00E900B4">
            <w:pPr>
              <w:spacing w:after="0" w:line="240" w:lineRule="auto"/>
              <w:ind w:firstLine="709"/>
              <w:contextualSpacing/>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Технологии критического мышления </w:t>
            </w:r>
          </w:p>
          <w:p w:rsidR="0063342E" w:rsidRPr="00E900B4" w:rsidRDefault="0063342E" w:rsidP="00E900B4">
            <w:pPr>
              <w:spacing w:after="0" w:line="240" w:lineRule="auto"/>
              <w:ind w:firstLine="709"/>
              <w:contextualSpacing/>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Технологии личностно-ориентированного обучения. Метод проектов. Дальтон- технологии, </w:t>
            </w:r>
            <w:proofErr w:type="spellStart"/>
            <w:r w:rsidRPr="00E900B4">
              <w:rPr>
                <w:rFonts w:ascii="Times New Roman" w:eastAsia="Times New Roman" w:hAnsi="Times New Roman" w:cs="Times New Roman"/>
                <w:sz w:val="24"/>
                <w:szCs w:val="24"/>
              </w:rPr>
              <w:t>разноуровневое</w:t>
            </w:r>
            <w:proofErr w:type="spellEnd"/>
            <w:r w:rsidRPr="00E900B4">
              <w:rPr>
                <w:rFonts w:ascii="Times New Roman" w:eastAsia="Times New Roman" w:hAnsi="Times New Roman" w:cs="Times New Roman"/>
                <w:sz w:val="24"/>
                <w:szCs w:val="24"/>
              </w:rPr>
              <w:t xml:space="preserve"> обучение. Технологии критического мышления. Фазы технологии критического мышления: вызов, осмысление, рефлексия. Основные методические приемы развития критического мышления («Перекрёстная дискуссия», «Перепутанные логические цепочки», интеллектуальная разминка, учебно-мозговой штурм и </w:t>
            </w:r>
            <w:proofErr w:type="spellStart"/>
            <w:r w:rsidRPr="00E900B4">
              <w:rPr>
                <w:rFonts w:ascii="Times New Roman" w:eastAsia="Times New Roman" w:hAnsi="Times New Roman" w:cs="Times New Roman"/>
                <w:sz w:val="24"/>
                <w:szCs w:val="24"/>
              </w:rPr>
              <w:t>др</w:t>
            </w:r>
            <w:proofErr w:type="spellEnd"/>
            <w:r w:rsidRPr="00E900B4">
              <w:rPr>
                <w:rFonts w:ascii="Times New Roman" w:eastAsia="Times New Roman" w:hAnsi="Times New Roman" w:cs="Times New Roman"/>
                <w:sz w:val="24"/>
                <w:szCs w:val="24"/>
              </w:rPr>
              <w:t>).</w:t>
            </w:r>
          </w:p>
          <w:p w:rsidR="0063342E" w:rsidRPr="00E900B4" w:rsidRDefault="0063342E" w:rsidP="00E900B4">
            <w:pPr>
              <w:spacing w:after="0" w:line="240" w:lineRule="auto"/>
              <w:contextualSpacing/>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Игровые технологии. практическое занятие</w:t>
            </w:r>
          </w:p>
          <w:p w:rsidR="0063342E" w:rsidRPr="00E900B4" w:rsidRDefault="0063342E" w:rsidP="00E900B4">
            <w:pPr>
              <w:spacing w:after="0" w:line="240" w:lineRule="auto"/>
              <w:ind w:firstLine="709"/>
              <w:contextualSpacing/>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Игровые технологии. Цели и задачи применения технологии. Классификация педагогических игр по области применения, по характеру педагогического процесса, по игровой технологии, по предметной области. </w:t>
            </w:r>
          </w:p>
          <w:p w:rsidR="0063342E" w:rsidRPr="00E900B4" w:rsidRDefault="0063342E" w:rsidP="00E900B4">
            <w:pPr>
              <w:spacing w:after="0" w:line="240" w:lineRule="auto"/>
              <w:contextualSpacing/>
              <w:jc w:val="both"/>
              <w:rPr>
                <w:rFonts w:ascii="Times New Roman" w:eastAsia="Times New Roman" w:hAnsi="Times New Roman" w:cs="Times New Roman"/>
                <w:sz w:val="24"/>
                <w:szCs w:val="24"/>
              </w:rPr>
            </w:pPr>
            <w:proofErr w:type="spellStart"/>
            <w:r w:rsidRPr="00E900B4">
              <w:rPr>
                <w:rFonts w:ascii="Times New Roman" w:eastAsia="Times New Roman" w:hAnsi="Times New Roman" w:cs="Times New Roman"/>
                <w:sz w:val="24"/>
                <w:szCs w:val="24"/>
              </w:rPr>
              <w:t>Кейс-технологии</w:t>
            </w:r>
            <w:proofErr w:type="spellEnd"/>
            <w:r w:rsidRPr="00E900B4">
              <w:rPr>
                <w:rFonts w:ascii="Times New Roman" w:eastAsia="Times New Roman" w:hAnsi="Times New Roman" w:cs="Times New Roman"/>
                <w:sz w:val="24"/>
                <w:szCs w:val="24"/>
              </w:rPr>
              <w:t xml:space="preserve">. Технологии творческих мастерских </w:t>
            </w:r>
          </w:p>
          <w:p w:rsidR="0063342E" w:rsidRPr="00E900B4" w:rsidRDefault="0063342E" w:rsidP="00E900B4">
            <w:pPr>
              <w:spacing w:after="0" w:line="240" w:lineRule="auto"/>
              <w:ind w:firstLine="709"/>
              <w:contextualSpacing/>
              <w:jc w:val="both"/>
              <w:rPr>
                <w:rFonts w:ascii="Times New Roman" w:eastAsia="Times New Roman" w:hAnsi="Times New Roman" w:cs="Times New Roman"/>
                <w:sz w:val="24"/>
                <w:szCs w:val="24"/>
              </w:rPr>
            </w:pPr>
            <w:proofErr w:type="spellStart"/>
            <w:r w:rsidRPr="00E900B4">
              <w:rPr>
                <w:rFonts w:ascii="Times New Roman" w:eastAsia="Times New Roman" w:hAnsi="Times New Roman" w:cs="Times New Roman"/>
                <w:sz w:val="24"/>
                <w:szCs w:val="24"/>
              </w:rPr>
              <w:t>Кейс-технологии</w:t>
            </w:r>
            <w:proofErr w:type="spellEnd"/>
            <w:r w:rsidRPr="00E900B4">
              <w:rPr>
                <w:rFonts w:ascii="Times New Roman" w:eastAsia="Times New Roman" w:hAnsi="Times New Roman" w:cs="Times New Roman"/>
                <w:sz w:val="24"/>
                <w:szCs w:val="24"/>
              </w:rPr>
              <w:t>: метод ситуационного анализа (Метод анализа конкретных ситуаций</w:t>
            </w:r>
            <w:proofErr w:type="gramStart"/>
            <w:r w:rsidRPr="00E900B4">
              <w:rPr>
                <w:rFonts w:ascii="Times New Roman" w:eastAsia="Times New Roman" w:hAnsi="Times New Roman" w:cs="Times New Roman"/>
                <w:sz w:val="24"/>
                <w:szCs w:val="24"/>
              </w:rPr>
              <w:t xml:space="preserve"> ,</w:t>
            </w:r>
            <w:proofErr w:type="gramEnd"/>
            <w:r w:rsidRPr="00E900B4">
              <w:rPr>
                <w:rFonts w:ascii="Times New Roman" w:eastAsia="Times New Roman" w:hAnsi="Times New Roman" w:cs="Times New Roman"/>
                <w:sz w:val="24"/>
                <w:szCs w:val="24"/>
              </w:rPr>
              <w:t xml:space="preserve"> ситуационные задачи и упражнения; </w:t>
            </w:r>
            <w:proofErr w:type="spellStart"/>
            <w:r w:rsidRPr="00E900B4">
              <w:rPr>
                <w:rFonts w:ascii="Times New Roman" w:eastAsia="Times New Roman" w:hAnsi="Times New Roman" w:cs="Times New Roman"/>
                <w:sz w:val="24"/>
                <w:szCs w:val="24"/>
              </w:rPr>
              <w:t>кейс-стадии</w:t>
            </w:r>
            <w:proofErr w:type="spellEnd"/>
            <w:r w:rsidRPr="00E900B4">
              <w:rPr>
                <w:rFonts w:ascii="Times New Roman" w:eastAsia="Times New Roman" w:hAnsi="Times New Roman" w:cs="Times New Roman"/>
                <w:sz w:val="24"/>
                <w:szCs w:val="24"/>
              </w:rPr>
              <w:t xml:space="preserve">) , метод инцидента , метод ситуационно-ролевых игр; метод разбора деловой корреспонденции; игровое проектирование; метод дискуссии. Творческая мастерская. Основные этапы мастерской: индукция, </w:t>
            </w:r>
            <w:proofErr w:type="spellStart"/>
            <w:r w:rsidRPr="00E900B4">
              <w:rPr>
                <w:rFonts w:ascii="Times New Roman" w:eastAsia="Times New Roman" w:hAnsi="Times New Roman" w:cs="Times New Roman"/>
                <w:sz w:val="24"/>
                <w:szCs w:val="24"/>
              </w:rPr>
              <w:t>деконструкция</w:t>
            </w:r>
            <w:proofErr w:type="spellEnd"/>
            <w:r w:rsidRPr="00E900B4">
              <w:rPr>
                <w:rFonts w:ascii="Times New Roman" w:eastAsia="Times New Roman" w:hAnsi="Times New Roman" w:cs="Times New Roman"/>
                <w:sz w:val="24"/>
                <w:szCs w:val="24"/>
              </w:rPr>
              <w:t xml:space="preserve">, реконструкция, социализация, афиширование, рефлексия. </w:t>
            </w:r>
          </w:p>
          <w:p w:rsidR="0063342E" w:rsidRPr="00E900B4" w:rsidRDefault="0063342E" w:rsidP="00E900B4">
            <w:pPr>
              <w:spacing w:after="0" w:line="240" w:lineRule="auto"/>
              <w:contextualSpacing/>
              <w:jc w:val="both"/>
              <w:rPr>
                <w:rFonts w:ascii="Times New Roman" w:eastAsia="Times New Roman" w:hAnsi="Times New Roman" w:cs="Times New Roman"/>
                <w:sz w:val="24"/>
                <w:szCs w:val="24"/>
              </w:rPr>
            </w:pPr>
            <w:proofErr w:type="spellStart"/>
            <w:r w:rsidRPr="00E900B4">
              <w:rPr>
                <w:rFonts w:ascii="Times New Roman" w:eastAsia="Times New Roman" w:hAnsi="Times New Roman" w:cs="Times New Roman"/>
                <w:sz w:val="24"/>
                <w:szCs w:val="24"/>
              </w:rPr>
              <w:t>Здоровьесберегающие</w:t>
            </w:r>
            <w:proofErr w:type="spellEnd"/>
            <w:r w:rsidRPr="00E900B4">
              <w:rPr>
                <w:rFonts w:ascii="Times New Roman" w:eastAsia="Times New Roman" w:hAnsi="Times New Roman" w:cs="Times New Roman"/>
                <w:sz w:val="24"/>
                <w:szCs w:val="24"/>
              </w:rPr>
              <w:t xml:space="preserve"> технологии</w:t>
            </w:r>
          </w:p>
          <w:p w:rsidR="0063342E" w:rsidRPr="00E900B4" w:rsidRDefault="0063342E" w:rsidP="00E900B4">
            <w:pPr>
              <w:spacing w:after="0" w:line="240" w:lineRule="auto"/>
              <w:ind w:firstLine="709"/>
              <w:contextualSpacing/>
              <w:jc w:val="both"/>
              <w:rPr>
                <w:rFonts w:ascii="Times New Roman" w:eastAsia="Times New Roman" w:hAnsi="Times New Roman" w:cs="Times New Roman"/>
                <w:sz w:val="24"/>
                <w:szCs w:val="24"/>
              </w:rPr>
            </w:pPr>
            <w:proofErr w:type="spellStart"/>
            <w:r w:rsidRPr="00E900B4">
              <w:rPr>
                <w:rFonts w:ascii="Times New Roman" w:eastAsia="Times New Roman" w:hAnsi="Times New Roman" w:cs="Times New Roman"/>
                <w:sz w:val="24"/>
                <w:szCs w:val="24"/>
              </w:rPr>
              <w:t>Здоровьесберегающие</w:t>
            </w:r>
            <w:proofErr w:type="spellEnd"/>
            <w:r w:rsidRPr="00E900B4">
              <w:rPr>
                <w:rFonts w:ascii="Times New Roman" w:eastAsia="Times New Roman" w:hAnsi="Times New Roman" w:cs="Times New Roman"/>
                <w:sz w:val="24"/>
                <w:szCs w:val="24"/>
              </w:rPr>
              <w:t xml:space="preserve"> технологии. Цели и задачи применения. Организация учебной деятельности с учетом основных требований к уроку с комплексом </w:t>
            </w:r>
            <w:proofErr w:type="spellStart"/>
            <w:r w:rsidRPr="00E900B4">
              <w:rPr>
                <w:rFonts w:ascii="Times New Roman" w:eastAsia="Times New Roman" w:hAnsi="Times New Roman" w:cs="Times New Roman"/>
                <w:sz w:val="24"/>
                <w:szCs w:val="24"/>
              </w:rPr>
              <w:t>здоровьесберегающих</w:t>
            </w:r>
            <w:proofErr w:type="spellEnd"/>
            <w:r w:rsidRPr="00E900B4">
              <w:rPr>
                <w:rFonts w:ascii="Times New Roman" w:eastAsia="Times New Roman" w:hAnsi="Times New Roman" w:cs="Times New Roman"/>
                <w:sz w:val="24"/>
                <w:szCs w:val="24"/>
              </w:rPr>
              <w:t xml:space="preserve"> технологий: -соблюдение санитарно - гигиенических требований (свежий воздух, оптимальный тепловой режим, хорошая освещенность, чистота), правил техники безопасности;  строгая дозировка учебной нагрузки; смена видов деятельности; обучение с учетом ведущих каналов восприятия информации учащимися (аудиовизуальный, кинестетический и т.д.); место и длительность применения ТСО; включение в урок технологических приемов и методов, способствующих самопознанию, самооценке учащихся; построение урока с учетом работоспособности учащихся; индивидуальный подход к учащимся с учетом личностных возможностей; формирование внешней и внутренней мотивации деятельности учащихся; благоприятный психологический климат, ситуации успеха и эмоциональные разрядки; профилактика стрессов; проведение физкультминуток и динамических пауз на уроках; целенаправленная рефлексия в течение всего урока и в его итоговой части. </w:t>
            </w:r>
          </w:p>
          <w:p w:rsidR="0063342E" w:rsidRPr="00E900B4" w:rsidRDefault="0063342E" w:rsidP="00E900B4">
            <w:pPr>
              <w:spacing w:after="0" w:line="240" w:lineRule="auto"/>
              <w:contextualSpacing/>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Проблемное обучение </w:t>
            </w:r>
          </w:p>
          <w:p w:rsidR="0063342E" w:rsidRPr="00E900B4" w:rsidRDefault="0063342E" w:rsidP="00E900B4">
            <w:pPr>
              <w:spacing w:after="0" w:line="240" w:lineRule="auto"/>
              <w:ind w:firstLine="709"/>
              <w:contextualSpacing/>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История становления проблемного обучения. Технология проблемного обучения. Деятельность учащихся. Преимущества и недостатки проблемного обучения </w:t>
            </w:r>
          </w:p>
          <w:p w:rsidR="00A005CB" w:rsidRPr="00E900B4" w:rsidRDefault="0063342E" w:rsidP="00E900B4">
            <w:pPr>
              <w:spacing w:after="0" w:line="240" w:lineRule="auto"/>
              <w:contextualSpacing/>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Компьютерные (информационные) технологии.</w:t>
            </w:r>
          </w:p>
          <w:p w:rsidR="0063342E" w:rsidRPr="00E900B4" w:rsidRDefault="0063342E" w:rsidP="00E900B4">
            <w:pPr>
              <w:spacing w:after="0" w:line="240" w:lineRule="auto"/>
              <w:ind w:firstLine="709"/>
              <w:contextualSpacing/>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Технологии программированного обучения </w:t>
            </w:r>
          </w:p>
          <w:p w:rsidR="0063342E" w:rsidRPr="00E900B4" w:rsidRDefault="0063342E" w:rsidP="00E900B4">
            <w:pPr>
              <w:spacing w:after="0" w:line="240" w:lineRule="auto"/>
              <w:ind w:firstLine="709"/>
              <w:contextualSpacing/>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Цели и задачи применения компьютерных технологий обучения. Система применения ИКТ </w:t>
            </w:r>
          </w:p>
          <w:p w:rsidR="0063342E" w:rsidRPr="00E900B4" w:rsidRDefault="0063342E" w:rsidP="00E900B4">
            <w:pPr>
              <w:spacing w:after="0" w:line="240" w:lineRule="auto"/>
              <w:contextualSpacing/>
              <w:jc w:val="both"/>
              <w:rPr>
                <w:rFonts w:ascii="Times New Roman" w:hAnsi="Times New Roman" w:cs="Times New Roman"/>
                <w:color w:val="000000"/>
                <w:sz w:val="24"/>
                <w:szCs w:val="24"/>
                <w:shd w:val="clear" w:color="auto" w:fill="FFFFFF"/>
              </w:rPr>
            </w:pPr>
            <w:r w:rsidRPr="00E900B4">
              <w:rPr>
                <w:rFonts w:ascii="Times New Roman" w:hAnsi="Times New Roman" w:cs="Times New Roman"/>
                <w:color w:val="000000"/>
                <w:sz w:val="24"/>
                <w:szCs w:val="24"/>
                <w:shd w:val="clear" w:color="auto" w:fill="FFFFFF"/>
              </w:rPr>
              <w:t>Метод проектов как педагогическая технология</w:t>
            </w:r>
          </w:p>
          <w:p w:rsidR="0063342E" w:rsidRPr="00E900B4" w:rsidRDefault="0063342E" w:rsidP="00E900B4">
            <w:pPr>
              <w:spacing w:after="0" w:line="240" w:lineRule="auto"/>
              <w:ind w:firstLine="709"/>
              <w:contextualSpacing/>
              <w:jc w:val="both"/>
              <w:rPr>
                <w:rFonts w:ascii="Times New Roman" w:eastAsia="Times New Roman" w:hAnsi="Times New Roman" w:cs="Times New Roman"/>
                <w:sz w:val="24"/>
                <w:szCs w:val="24"/>
              </w:rPr>
            </w:pPr>
            <w:r w:rsidRPr="00E900B4">
              <w:rPr>
                <w:rFonts w:ascii="Times New Roman" w:hAnsi="Times New Roman" w:cs="Times New Roman"/>
                <w:color w:val="000000"/>
                <w:sz w:val="24"/>
                <w:szCs w:val="24"/>
                <w:shd w:val="clear" w:color="auto" w:fill="FFFFFF"/>
              </w:rPr>
              <w:t xml:space="preserve">История развития метода проектов в российском образовании. Основная цель и идея современного метода </w:t>
            </w:r>
            <w:proofErr w:type="spellStart"/>
            <w:r w:rsidRPr="00E900B4">
              <w:rPr>
                <w:rFonts w:ascii="Times New Roman" w:hAnsi="Times New Roman" w:cs="Times New Roman"/>
                <w:color w:val="000000"/>
                <w:sz w:val="24"/>
                <w:szCs w:val="24"/>
                <w:shd w:val="clear" w:color="auto" w:fill="FFFFFF"/>
              </w:rPr>
              <w:t>проектов.Классификация</w:t>
            </w:r>
            <w:proofErr w:type="spellEnd"/>
            <w:r w:rsidRPr="00E900B4">
              <w:rPr>
                <w:rFonts w:ascii="Times New Roman" w:hAnsi="Times New Roman" w:cs="Times New Roman"/>
                <w:color w:val="000000"/>
                <w:sz w:val="24"/>
                <w:szCs w:val="24"/>
                <w:shd w:val="clear" w:color="auto" w:fill="FFFFFF"/>
              </w:rPr>
              <w:t xml:space="preserve"> признаки учебных проектов. Структура и содержание проектировочной деятельности обучаемых. Формы продуктов учебной проектировочной деятельности. Роль педагога в учебном проектировании. Управление деятельностью учащихся над учебным проектом: выделение аспектов оценки проделанной работы (результат проектирования, процесс проектирование, оформление и </w:t>
            </w:r>
            <w:r w:rsidRPr="00E900B4">
              <w:rPr>
                <w:rFonts w:ascii="Times New Roman" w:hAnsi="Times New Roman" w:cs="Times New Roman"/>
                <w:color w:val="000000"/>
                <w:sz w:val="24"/>
                <w:szCs w:val="24"/>
                <w:shd w:val="clear" w:color="auto" w:fill="FFFFFF"/>
              </w:rPr>
              <w:lastRenderedPageBreak/>
              <w:t xml:space="preserve">защита проекта). Виды презентаций учебных </w:t>
            </w:r>
            <w:proofErr w:type="spellStart"/>
            <w:r w:rsidRPr="00E900B4">
              <w:rPr>
                <w:rFonts w:ascii="Times New Roman" w:hAnsi="Times New Roman" w:cs="Times New Roman"/>
                <w:color w:val="000000"/>
                <w:sz w:val="24"/>
                <w:szCs w:val="24"/>
                <w:shd w:val="clear" w:color="auto" w:fill="FFFFFF"/>
              </w:rPr>
              <w:t>проектов.Критерии</w:t>
            </w:r>
            <w:proofErr w:type="spellEnd"/>
            <w:r w:rsidRPr="00E900B4">
              <w:rPr>
                <w:rFonts w:ascii="Times New Roman" w:hAnsi="Times New Roman" w:cs="Times New Roman"/>
                <w:color w:val="000000"/>
                <w:sz w:val="24"/>
                <w:szCs w:val="24"/>
                <w:shd w:val="clear" w:color="auto" w:fill="FFFFFF"/>
              </w:rPr>
              <w:t xml:space="preserve"> оценки продукта проектировочной деятельности учащихся. Условия применения метода проектов.</w:t>
            </w:r>
          </w:p>
        </w:tc>
      </w:tr>
      <w:tr w:rsidR="0063342E" w:rsidRPr="00E900B4" w:rsidTr="003349D6">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63342E" w:rsidRPr="00E900B4" w:rsidRDefault="0063342E" w:rsidP="00E900B4">
            <w:pPr>
              <w:spacing w:after="0" w:line="240" w:lineRule="auto"/>
              <w:contextualSpacing/>
              <w:jc w:val="center"/>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lastRenderedPageBreak/>
              <w:t>Б</w:t>
            </w:r>
            <w:proofErr w:type="gramStart"/>
            <w:r w:rsidRPr="00E900B4">
              <w:rPr>
                <w:rFonts w:ascii="Times New Roman" w:eastAsia="Times New Roman" w:hAnsi="Times New Roman" w:cs="Times New Roman"/>
                <w:sz w:val="24"/>
                <w:szCs w:val="24"/>
              </w:rPr>
              <w:t>1</w:t>
            </w:r>
            <w:proofErr w:type="gramEnd"/>
            <w:r w:rsidRPr="00E900B4">
              <w:rPr>
                <w:rFonts w:ascii="Times New Roman" w:eastAsia="Times New Roman" w:hAnsi="Times New Roman" w:cs="Times New Roman"/>
                <w:sz w:val="24"/>
                <w:szCs w:val="24"/>
              </w:rPr>
              <w:t>.В.01.ДВ.01.02 Проектная деятельность в начальной школе</w:t>
            </w:r>
          </w:p>
          <w:p w:rsidR="00B14B10" w:rsidRPr="00E900B4" w:rsidRDefault="00B14B10" w:rsidP="00E900B4">
            <w:pPr>
              <w:spacing w:after="0" w:line="240" w:lineRule="auto"/>
              <w:ind w:firstLine="709"/>
              <w:jc w:val="both"/>
              <w:rPr>
                <w:rFonts w:ascii="Times New Roman" w:eastAsia="Calibri" w:hAnsi="Times New Roman" w:cs="Times New Roman"/>
                <w:bCs/>
                <w:sz w:val="24"/>
                <w:szCs w:val="24"/>
              </w:rPr>
            </w:pPr>
            <w:r w:rsidRPr="00E900B4">
              <w:rPr>
                <w:rFonts w:ascii="Times New Roman" w:eastAsia="Calibri" w:hAnsi="Times New Roman" w:cs="Times New Roman"/>
                <w:bCs/>
                <w:sz w:val="24"/>
                <w:szCs w:val="24"/>
              </w:rPr>
              <w:t>1. Предмет и задачи дисциплины «Основы проектной деятельности в начальных классах».</w:t>
            </w:r>
          </w:p>
          <w:p w:rsidR="0063342E" w:rsidRPr="00E900B4" w:rsidRDefault="00B14B10" w:rsidP="00E900B4">
            <w:pPr>
              <w:spacing w:after="0" w:line="240" w:lineRule="auto"/>
              <w:ind w:firstLine="709"/>
              <w:jc w:val="both"/>
              <w:rPr>
                <w:rFonts w:ascii="Times New Roman" w:eastAsia="Calibri" w:hAnsi="Times New Roman" w:cs="Times New Roman"/>
                <w:sz w:val="24"/>
                <w:szCs w:val="24"/>
              </w:rPr>
            </w:pPr>
            <w:r w:rsidRPr="00E900B4">
              <w:rPr>
                <w:rFonts w:ascii="Times New Roman" w:eastAsia="Calibri" w:hAnsi="Times New Roman" w:cs="Times New Roman"/>
                <w:sz w:val="24"/>
                <w:szCs w:val="24"/>
              </w:rPr>
              <w:t>Проектная деятельность – одна из эффективных педагогических технологий, призванных содействовать развитию творческих способностей обучающихся, формированию навыков саморазвития и самообразования. Причины распространения метода проектов в системах образования разных стран мира. Цель и задачи курса «Проектная деятельность в начальной школе».  Основные направления в работе над  освоением курса. Методическое обеспечение дисциплины.</w:t>
            </w:r>
            <w:r w:rsidR="0063342E" w:rsidRPr="00E900B4">
              <w:rPr>
                <w:rFonts w:ascii="Times New Roman" w:hAnsi="Times New Roman" w:cs="Times New Roman"/>
                <w:sz w:val="24"/>
                <w:szCs w:val="24"/>
              </w:rPr>
              <w:t>.</w:t>
            </w:r>
          </w:p>
          <w:p w:rsidR="00B14B10" w:rsidRPr="00E900B4" w:rsidRDefault="00B14B10" w:rsidP="00E900B4">
            <w:pPr>
              <w:spacing w:after="0" w:line="240" w:lineRule="auto"/>
              <w:ind w:firstLine="709"/>
              <w:jc w:val="both"/>
              <w:rPr>
                <w:rFonts w:ascii="Times New Roman" w:eastAsia="Calibri" w:hAnsi="Times New Roman" w:cs="Times New Roman"/>
                <w:bCs/>
                <w:sz w:val="24"/>
                <w:szCs w:val="24"/>
              </w:rPr>
            </w:pPr>
            <w:r w:rsidRPr="00E900B4">
              <w:rPr>
                <w:rFonts w:ascii="Times New Roman" w:eastAsia="Calibri" w:hAnsi="Times New Roman" w:cs="Times New Roman"/>
                <w:bCs/>
                <w:sz w:val="24"/>
                <w:szCs w:val="24"/>
              </w:rPr>
              <w:t>2. Теоретические основы организации проектной деятельности обучающихся.</w:t>
            </w:r>
          </w:p>
          <w:p w:rsidR="00B14B10" w:rsidRPr="00E900B4" w:rsidRDefault="00B14B10" w:rsidP="00E900B4">
            <w:pPr>
              <w:spacing w:after="0" w:line="240" w:lineRule="auto"/>
              <w:ind w:firstLine="709"/>
              <w:jc w:val="both"/>
              <w:rPr>
                <w:rFonts w:ascii="Times New Roman" w:hAnsi="Times New Roman" w:cs="Times New Roman"/>
                <w:sz w:val="24"/>
                <w:szCs w:val="24"/>
              </w:rPr>
            </w:pPr>
            <w:r w:rsidRPr="00E900B4">
              <w:rPr>
                <w:rFonts w:ascii="Times New Roman" w:hAnsi="Times New Roman" w:cs="Times New Roman"/>
                <w:sz w:val="24"/>
                <w:szCs w:val="24"/>
              </w:rPr>
              <w:t>Понятие о методе проектов, учебной проектной деятельности. Содержание понятий «проект» и «проектная деятельность».  Соотношение понятий «проективный», «проектный», «проектировочный». Требования к образовательному проекту. Классификация проектов.</w:t>
            </w:r>
          </w:p>
          <w:p w:rsidR="0063342E" w:rsidRPr="00E900B4" w:rsidRDefault="00B14B10" w:rsidP="00E900B4">
            <w:pPr>
              <w:spacing w:after="0" w:line="240" w:lineRule="auto"/>
              <w:ind w:firstLine="709"/>
              <w:jc w:val="both"/>
              <w:rPr>
                <w:rFonts w:ascii="Times New Roman" w:hAnsi="Times New Roman" w:cs="Times New Roman"/>
                <w:sz w:val="24"/>
                <w:szCs w:val="24"/>
              </w:rPr>
            </w:pPr>
            <w:r w:rsidRPr="00E900B4">
              <w:rPr>
                <w:rFonts w:ascii="Times New Roman" w:hAnsi="Times New Roman" w:cs="Times New Roman"/>
                <w:sz w:val="24"/>
                <w:szCs w:val="24"/>
              </w:rPr>
              <w:t>Понятие проектирования в образовании. Уровни проектирования. Факторы, определяющие источники развития педагогического проектирования. Историко-культурные источники развития педагогического проектирования. Понятия «проект», «педагогический проект», «учебный проект», соотношение понятий «проектный», «проектировочный». Классификация проектов. Соотношение понятий «проектирование», «прогнозирование», «конструирование», «моделирование». Сущность, принципы проектирования и тенденции развития современных образовательных технологий</w:t>
            </w:r>
            <w:proofErr w:type="gramStart"/>
            <w:r w:rsidRPr="00E900B4">
              <w:rPr>
                <w:rFonts w:ascii="Times New Roman" w:hAnsi="Times New Roman" w:cs="Times New Roman"/>
                <w:sz w:val="24"/>
                <w:szCs w:val="24"/>
              </w:rPr>
              <w:t>.</w:t>
            </w:r>
            <w:r w:rsidR="0063342E" w:rsidRPr="00E900B4">
              <w:rPr>
                <w:rFonts w:ascii="Times New Roman" w:hAnsi="Times New Roman" w:cs="Times New Roman"/>
                <w:sz w:val="24"/>
                <w:szCs w:val="24"/>
              </w:rPr>
              <w:t>.</w:t>
            </w:r>
            <w:proofErr w:type="gramEnd"/>
          </w:p>
          <w:p w:rsidR="00B14B10" w:rsidRPr="00E900B4" w:rsidRDefault="00B14B10" w:rsidP="00E900B4">
            <w:pPr>
              <w:spacing w:after="0" w:line="240" w:lineRule="auto"/>
              <w:ind w:firstLine="709"/>
              <w:jc w:val="both"/>
              <w:rPr>
                <w:rFonts w:ascii="Times New Roman" w:hAnsi="Times New Roman" w:cs="Times New Roman"/>
                <w:sz w:val="24"/>
                <w:szCs w:val="24"/>
                <w:shd w:val="clear" w:color="auto" w:fill="FFFFFF"/>
              </w:rPr>
            </w:pPr>
            <w:r w:rsidRPr="00E900B4">
              <w:rPr>
                <w:rFonts w:ascii="Times New Roman" w:hAnsi="Times New Roman" w:cs="Times New Roman"/>
                <w:sz w:val="24"/>
                <w:szCs w:val="24"/>
                <w:shd w:val="clear" w:color="auto" w:fill="FFFFFF"/>
              </w:rPr>
              <w:t xml:space="preserve"> 3. Проектная деятельность и проектные задачи в начальной школе.</w:t>
            </w:r>
          </w:p>
          <w:p w:rsidR="00B14B10" w:rsidRPr="00E900B4" w:rsidRDefault="00B14B10" w:rsidP="00E900B4">
            <w:pPr>
              <w:spacing w:after="0" w:line="240" w:lineRule="auto"/>
              <w:ind w:firstLine="709"/>
              <w:jc w:val="both"/>
              <w:rPr>
                <w:rFonts w:ascii="Times New Roman" w:hAnsi="Times New Roman" w:cs="Times New Roman"/>
                <w:sz w:val="24"/>
                <w:szCs w:val="24"/>
              </w:rPr>
            </w:pPr>
            <w:r w:rsidRPr="00E900B4">
              <w:rPr>
                <w:rFonts w:ascii="Times New Roman" w:hAnsi="Times New Roman" w:cs="Times New Roman"/>
                <w:sz w:val="24"/>
                <w:szCs w:val="24"/>
              </w:rPr>
              <w:t xml:space="preserve">Проектные задачи в начальной школе – прообраз будущей проектной деятельности подростков. Метод проектов основа проектного обучения. Проектные задачи – прообраз проектной деятельности основной школы для младших школьников. Основная идея проектных задач. Задачи, используемые в образовательной практике: учебные, конкретно-практические, творческая (олимпиадная), проектная. Их характеристика. От проектной задачи к проектной деятельности школьников. Отличие проектной задачи от проекта. Педагогические эффекты проектных задач. Формирование способности </w:t>
            </w:r>
            <w:proofErr w:type="spellStart"/>
            <w:r w:rsidRPr="00E900B4">
              <w:rPr>
                <w:rFonts w:ascii="Times New Roman" w:hAnsi="Times New Roman" w:cs="Times New Roman"/>
                <w:sz w:val="24"/>
                <w:szCs w:val="24"/>
              </w:rPr>
              <w:t>рефлексировать</w:t>
            </w:r>
            <w:proofErr w:type="spellEnd"/>
            <w:r w:rsidRPr="00E900B4">
              <w:rPr>
                <w:rFonts w:ascii="Times New Roman" w:hAnsi="Times New Roman" w:cs="Times New Roman"/>
                <w:sz w:val="24"/>
                <w:szCs w:val="24"/>
              </w:rPr>
              <w:t xml:space="preserve">, </w:t>
            </w:r>
            <w:proofErr w:type="spellStart"/>
            <w:r w:rsidRPr="00E900B4">
              <w:rPr>
                <w:rFonts w:ascii="Times New Roman" w:hAnsi="Times New Roman" w:cs="Times New Roman"/>
                <w:sz w:val="24"/>
                <w:szCs w:val="24"/>
              </w:rPr>
              <w:t>целеполагать</w:t>
            </w:r>
            <w:proofErr w:type="spellEnd"/>
            <w:r w:rsidRPr="00E900B4">
              <w:rPr>
                <w:rFonts w:ascii="Times New Roman" w:hAnsi="Times New Roman" w:cs="Times New Roman"/>
                <w:sz w:val="24"/>
                <w:szCs w:val="24"/>
              </w:rPr>
              <w:t>, планировать, моделировать, проявлять инициативу при поиске способа решения задачи, вступать в коммуникацию в ходе решения системы проектных задач у младших школьников.</w:t>
            </w:r>
          </w:p>
          <w:p w:rsidR="00B14B10" w:rsidRPr="00E900B4" w:rsidRDefault="00B14B10" w:rsidP="00E900B4">
            <w:pPr>
              <w:spacing w:after="0" w:line="240" w:lineRule="auto"/>
              <w:ind w:firstLine="709"/>
              <w:jc w:val="both"/>
              <w:rPr>
                <w:rFonts w:ascii="Times New Roman" w:hAnsi="Times New Roman" w:cs="Times New Roman"/>
                <w:sz w:val="24"/>
                <w:szCs w:val="24"/>
              </w:rPr>
            </w:pPr>
            <w:r w:rsidRPr="00E900B4">
              <w:rPr>
                <w:rFonts w:ascii="Times New Roman" w:hAnsi="Times New Roman" w:cs="Times New Roman"/>
                <w:sz w:val="24"/>
                <w:szCs w:val="24"/>
              </w:rPr>
              <w:t>Представления о проектировании в различных видах трудовой деятельности. Проект как способ управления, способ ритмизации процессов, происходящих в реальной практике. Термины, связанные с понятием «проектирование»: «проектная деятельность», «проектная культура», «культура проектирования», «проект», «метод проектов», «проектировочная деятельность». Применительно к образованию: проект в образовании, проектная деятельность (способность) школьников, способность к проектированию, проектная компетентность, образовательный проект. История проектирования. История появления в культуре и практике широкого использования термина «проект». Направления: изменения социальной практики на протяжении XX в.; управление изменениями. Характеристика проектирования. Теоретические аспекты проектирования. Происхождение термина «проектирование», процесса создания прототипа, прообраза предполагаемого или</w:t>
            </w:r>
          </w:p>
          <w:p w:rsidR="00B14B10" w:rsidRPr="00E900B4" w:rsidRDefault="00B14B10" w:rsidP="00E900B4">
            <w:pPr>
              <w:spacing w:after="0" w:line="240" w:lineRule="auto"/>
              <w:jc w:val="both"/>
              <w:rPr>
                <w:rFonts w:ascii="Times New Roman" w:hAnsi="Times New Roman" w:cs="Times New Roman"/>
                <w:sz w:val="24"/>
                <w:szCs w:val="24"/>
              </w:rPr>
            </w:pPr>
            <w:r w:rsidRPr="00E900B4">
              <w:rPr>
                <w:rFonts w:ascii="Times New Roman" w:hAnsi="Times New Roman" w:cs="Times New Roman"/>
                <w:sz w:val="24"/>
                <w:szCs w:val="24"/>
              </w:rPr>
              <w:t xml:space="preserve">возможного объекта, специфическая деятельность, результатом которой является </w:t>
            </w:r>
            <w:proofErr w:type="spellStart"/>
            <w:r w:rsidRPr="00E900B4">
              <w:rPr>
                <w:rFonts w:ascii="Times New Roman" w:hAnsi="Times New Roman" w:cs="Times New Roman"/>
                <w:sz w:val="24"/>
                <w:szCs w:val="24"/>
              </w:rPr>
              <w:t>научнотеоретически</w:t>
            </w:r>
            <w:proofErr w:type="spellEnd"/>
            <w:r w:rsidRPr="00E900B4">
              <w:rPr>
                <w:rFonts w:ascii="Times New Roman" w:hAnsi="Times New Roman" w:cs="Times New Roman"/>
                <w:sz w:val="24"/>
                <w:szCs w:val="24"/>
              </w:rPr>
              <w:t xml:space="preserve"> и практически обоснованное определение вариантов прогнозируемого и планового развития новых процессов и явлений.  Проектирование и творчество. Связь проектной деятельности и творчества (в сфере образования). Проектирование и развитие творческих способностей учащихся. Проектная деятельность и моделирование. Определение понятий. Важнейшая сторона проектной деятельности, </w:t>
            </w:r>
            <w:r w:rsidRPr="00E900B4">
              <w:rPr>
                <w:rFonts w:ascii="Times New Roman" w:hAnsi="Times New Roman" w:cs="Times New Roman"/>
                <w:sz w:val="24"/>
                <w:szCs w:val="24"/>
              </w:rPr>
              <w:lastRenderedPageBreak/>
              <w:t>выделение еѐ существенных характеристик. Здесь Проблема моделирования. Моделирование ситуации – важнейшая цель в проектной работе при создании первой исходной версии ситуации, при попытке сформулировать цель своего проектного действия. Модель – упрощѐнное подобие реального объекта; воспроизведение предмета в уменьшенном или увеличенном виде (макет); схема, физический или информационный аналог объекта.  Моделирование – неотъемлемый элемент любой целенаправленной деятельности, один из основных способов познания. Типы моделирования: научное и художественное. Научное моделирование – фиксация в знаково-символической форме существенных отношений явления (формулы, графики, зависимости и т.д.). База научного и художественного моделирования. Критерии истинности знания – сопоставление модели и воссоздаваемой посредством неѐ действительности.</w:t>
            </w:r>
          </w:p>
          <w:p w:rsidR="00973B86" w:rsidRPr="00E900B4" w:rsidRDefault="00973B86" w:rsidP="00C2712C">
            <w:pPr>
              <w:spacing w:after="0" w:line="240" w:lineRule="auto"/>
              <w:jc w:val="both"/>
              <w:rPr>
                <w:rFonts w:ascii="Times New Roman" w:eastAsia="Calibri" w:hAnsi="Times New Roman" w:cs="Times New Roman"/>
                <w:bCs/>
                <w:sz w:val="24"/>
                <w:szCs w:val="24"/>
              </w:rPr>
            </w:pPr>
            <w:r w:rsidRPr="00E900B4">
              <w:rPr>
                <w:rFonts w:ascii="Times New Roman" w:eastAsia="Calibri" w:hAnsi="Times New Roman" w:cs="Times New Roman"/>
                <w:bCs/>
                <w:sz w:val="24"/>
                <w:szCs w:val="24"/>
              </w:rPr>
              <w:t>4. Проектная деятельность – структурная единица учебно-воспитательного процесса.</w:t>
            </w:r>
          </w:p>
          <w:p w:rsidR="00844725" w:rsidRPr="00E900B4" w:rsidRDefault="00973B86" w:rsidP="00E900B4">
            <w:pPr>
              <w:spacing w:after="0" w:line="240" w:lineRule="auto"/>
              <w:ind w:firstLine="709"/>
              <w:jc w:val="both"/>
              <w:rPr>
                <w:rFonts w:ascii="Times New Roman" w:hAnsi="Times New Roman" w:cs="Times New Roman"/>
                <w:sz w:val="24"/>
                <w:szCs w:val="24"/>
              </w:rPr>
            </w:pPr>
            <w:r w:rsidRPr="00E900B4">
              <w:rPr>
                <w:rFonts w:ascii="Times New Roman" w:eastAsia="Calibri" w:hAnsi="Times New Roman" w:cs="Times New Roman"/>
                <w:bCs/>
                <w:sz w:val="24"/>
                <w:szCs w:val="24"/>
              </w:rPr>
              <w:t xml:space="preserve">Последовательность деятельности субъектов проектного обучения (учителя – преподавание и учащихся – учение): анализ исходной позиции и определение целей и задач обучения; планирование работы, отбор содержания и средств достижения целей, выполнение необходимых операций, организация работы; контроль, коррекция; анализ и оценка результатов обучения. Организационные формы в обучении школьников проектной деятельности: индивидуальные, коллективные, групповые, классные и внеклассные, школьные и внешкольные. Специфика форм организации проектной деятельности. Качественные особенности проектной деятельности школьников как метода и средства обучения: направленность обучения посредством метода проектов на значимую практическую цель; развитие творческих способностей и творческого мышления; преодоление фрагментарности содержания учебных предметов. Обеспечение целостности педагогического процесса, осуществление в единстве разностороннего развития, обучения и воспитания учащихся; развитие творческих способностей и активности учащихся; формирование проектного мировоззрения и мышления, обеспечение единства </w:t>
            </w:r>
            <w:proofErr w:type="spellStart"/>
            <w:r w:rsidRPr="00E900B4">
              <w:rPr>
                <w:rFonts w:ascii="Times New Roman" w:eastAsia="Calibri" w:hAnsi="Times New Roman" w:cs="Times New Roman"/>
                <w:bCs/>
                <w:sz w:val="24"/>
                <w:szCs w:val="24"/>
              </w:rPr>
              <w:t>опредмечивания</w:t>
            </w:r>
            <w:proofErr w:type="spellEnd"/>
            <w:r w:rsidRPr="00E900B4">
              <w:rPr>
                <w:rFonts w:ascii="Times New Roman" w:eastAsia="Calibri" w:hAnsi="Times New Roman" w:cs="Times New Roman"/>
                <w:bCs/>
                <w:sz w:val="24"/>
                <w:szCs w:val="24"/>
              </w:rPr>
              <w:t xml:space="preserve"> и </w:t>
            </w:r>
            <w:proofErr w:type="spellStart"/>
            <w:r w:rsidRPr="00E900B4">
              <w:rPr>
                <w:rFonts w:ascii="Times New Roman" w:eastAsia="Calibri" w:hAnsi="Times New Roman" w:cs="Times New Roman"/>
                <w:bCs/>
                <w:sz w:val="24"/>
                <w:szCs w:val="24"/>
              </w:rPr>
              <w:t>распредмечивания</w:t>
            </w:r>
            <w:proofErr w:type="spellEnd"/>
            <w:r w:rsidRPr="00E900B4">
              <w:rPr>
                <w:rFonts w:ascii="Times New Roman" w:eastAsia="Calibri" w:hAnsi="Times New Roman" w:cs="Times New Roman"/>
                <w:bCs/>
                <w:sz w:val="24"/>
                <w:szCs w:val="24"/>
              </w:rPr>
              <w:t xml:space="preserve"> знаний; адаптация к современным социально-экономическим условиям жизни; формирование познавательных мотивов учения; мотивация для самообразования школьников в проектной деятельности.</w:t>
            </w:r>
          </w:p>
          <w:p w:rsidR="00973B86" w:rsidRPr="00E900B4" w:rsidRDefault="00973B86" w:rsidP="00E900B4">
            <w:pPr>
              <w:spacing w:after="0" w:line="240" w:lineRule="auto"/>
              <w:ind w:firstLine="709"/>
              <w:jc w:val="both"/>
              <w:rPr>
                <w:rFonts w:ascii="Times New Roman" w:hAnsi="Times New Roman" w:cs="Times New Roman"/>
                <w:sz w:val="24"/>
                <w:szCs w:val="24"/>
                <w:shd w:val="clear" w:color="auto" w:fill="FFFFFF"/>
              </w:rPr>
            </w:pPr>
            <w:r w:rsidRPr="00E900B4">
              <w:rPr>
                <w:rFonts w:ascii="Times New Roman" w:hAnsi="Times New Roman" w:cs="Times New Roman"/>
                <w:sz w:val="24"/>
                <w:szCs w:val="24"/>
                <w:shd w:val="clear" w:color="auto" w:fill="FFFFFF"/>
              </w:rPr>
              <w:t xml:space="preserve"> 5. Типология проектов, их структурирование.</w:t>
            </w:r>
          </w:p>
          <w:p w:rsidR="0063342E" w:rsidRPr="00E900B4" w:rsidRDefault="00973B86" w:rsidP="00E900B4">
            <w:pPr>
              <w:spacing w:after="0" w:line="240" w:lineRule="auto"/>
              <w:jc w:val="both"/>
              <w:rPr>
                <w:rFonts w:ascii="Times New Roman" w:hAnsi="Times New Roman" w:cs="Times New Roman"/>
                <w:sz w:val="24"/>
                <w:szCs w:val="24"/>
              </w:rPr>
            </w:pPr>
            <w:r w:rsidRPr="00E900B4">
              <w:rPr>
                <w:rFonts w:ascii="Times New Roman" w:hAnsi="Times New Roman" w:cs="Times New Roman"/>
                <w:sz w:val="24"/>
                <w:szCs w:val="24"/>
              </w:rPr>
              <w:t xml:space="preserve">Типологические признаки: доминирующая в проекте деятельность; </w:t>
            </w:r>
            <w:proofErr w:type="spellStart"/>
            <w:r w:rsidRPr="00E900B4">
              <w:rPr>
                <w:rFonts w:ascii="Times New Roman" w:hAnsi="Times New Roman" w:cs="Times New Roman"/>
                <w:sz w:val="24"/>
                <w:szCs w:val="24"/>
              </w:rPr>
              <w:t>предметносодержательная</w:t>
            </w:r>
            <w:proofErr w:type="spellEnd"/>
            <w:r w:rsidRPr="00E900B4">
              <w:rPr>
                <w:rFonts w:ascii="Times New Roman" w:hAnsi="Times New Roman" w:cs="Times New Roman"/>
                <w:sz w:val="24"/>
                <w:szCs w:val="24"/>
              </w:rPr>
              <w:t xml:space="preserve"> область; способ общения в процессе проектной деятельности; характер координации проекта; характер контактов; количество участников проекта; продолжительность проекта. Классификация проектов по: - доминирующей деятельности учащихся – исследовательские проекты, творческие проекты, ролевые, игровые проекты, информационные проекты, </w:t>
            </w:r>
            <w:proofErr w:type="spellStart"/>
            <w:r w:rsidRPr="00E900B4">
              <w:rPr>
                <w:rFonts w:ascii="Times New Roman" w:hAnsi="Times New Roman" w:cs="Times New Roman"/>
                <w:sz w:val="24"/>
                <w:szCs w:val="24"/>
              </w:rPr>
              <w:t>практикоориентированные</w:t>
            </w:r>
            <w:proofErr w:type="spellEnd"/>
            <w:r w:rsidRPr="00E900B4">
              <w:rPr>
                <w:rFonts w:ascii="Times New Roman" w:hAnsi="Times New Roman" w:cs="Times New Roman"/>
                <w:sz w:val="24"/>
                <w:szCs w:val="24"/>
              </w:rPr>
              <w:t xml:space="preserve"> (прикладные) проекты. - предметно-содержательной области – </w:t>
            </w:r>
            <w:proofErr w:type="spellStart"/>
            <w:r w:rsidRPr="00E900B4">
              <w:rPr>
                <w:rFonts w:ascii="Times New Roman" w:hAnsi="Times New Roman" w:cs="Times New Roman"/>
                <w:sz w:val="24"/>
                <w:szCs w:val="24"/>
              </w:rPr>
              <w:t>монопроекты</w:t>
            </w:r>
            <w:proofErr w:type="spellEnd"/>
            <w:r w:rsidRPr="00E900B4">
              <w:rPr>
                <w:rFonts w:ascii="Times New Roman" w:hAnsi="Times New Roman" w:cs="Times New Roman"/>
                <w:sz w:val="24"/>
                <w:szCs w:val="24"/>
              </w:rPr>
              <w:t xml:space="preserve">, </w:t>
            </w:r>
            <w:proofErr w:type="spellStart"/>
            <w:r w:rsidRPr="00E900B4">
              <w:rPr>
                <w:rFonts w:ascii="Times New Roman" w:hAnsi="Times New Roman" w:cs="Times New Roman"/>
                <w:sz w:val="24"/>
                <w:szCs w:val="24"/>
              </w:rPr>
              <w:t>межпредметные</w:t>
            </w:r>
            <w:proofErr w:type="spellEnd"/>
            <w:r w:rsidRPr="00E900B4">
              <w:rPr>
                <w:rFonts w:ascii="Times New Roman" w:hAnsi="Times New Roman" w:cs="Times New Roman"/>
                <w:sz w:val="24"/>
                <w:szCs w:val="24"/>
              </w:rPr>
              <w:t xml:space="preserve"> проекты. - способу общения в процессе проектной деятельности – проекты, выполняемые учащимися в классе или в одной школе (при непосредственном контакте); региональные и международные проекты. - характеру координации – с открытой координацией, со скрытой координацией. - характеру контактов проекты бывают следующих типов: внутренние или региональные (в пределах одной страны) проекты, международные (участники проекта являются представителями разных стран) проекты чаще телекоммуникационные. - количеству участников – личностные, парные, групповые. - продолжительности проведения – краткосрочные, средней продолжительности (от месяца до полугода), долгосрочные (от нескольких месяцев до года). Общие подходы к структурированию проекта.</w:t>
            </w:r>
          </w:p>
          <w:p w:rsidR="00973B86" w:rsidRPr="00E900B4" w:rsidRDefault="00973B86" w:rsidP="00E900B4">
            <w:pPr>
              <w:spacing w:after="0" w:line="240" w:lineRule="auto"/>
              <w:ind w:firstLine="709"/>
              <w:jc w:val="both"/>
              <w:rPr>
                <w:rFonts w:ascii="Times New Roman" w:eastAsia="Calibri" w:hAnsi="Times New Roman" w:cs="Times New Roman"/>
                <w:bCs/>
                <w:sz w:val="24"/>
                <w:szCs w:val="24"/>
              </w:rPr>
            </w:pPr>
            <w:r w:rsidRPr="00E900B4">
              <w:rPr>
                <w:rFonts w:ascii="Times New Roman" w:eastAsia="Calibri" w:hAnsi="Times New Roman" w:cs="Times New Roman"/>
                <w:bCs/>
                <w:sz w:val="24"/>
                <w:szCs w:val="24"/>
              </w:rPr>
              <w:t>6.  Особенности проектной деятельности младших школьников.</w:t>
            </w:r>
          </w:p>
          <w:p w:rsidR="00973B86" w:rsidRPr="00E900B4" w:rsidRDefault="00973B86" w:rsidP="00E900B4">
            <w:pPr>
              <w:spacing w:after="0" w:line="240" w:lineRule="auto"/>
              <w:ind w:firstLine="709"/>
              <w:jc w:val="both"/>
              <w:rPr>
                <w:rFonts w:ascii="Times New Roman" w:eastAsia="Calibri" w:hAnsi="Times New Roman" w:cs="Times New Roman"/>
                <w:bCs/>
                <w:sz w:val="24"/>
                <w:szCs w:val="24"/>
              </w:rPr>
            </w:pPr>
            <w:r w:rsidRPr="00E900B4">
              <w:rPr>
                <w:rFonts w:ascii="Times New Roman" w:eastAsia="Calibri" w:hAnsi="Times New Roman" w:cs="Times New Roman"/>
                <w:bCs/>
                <w:sz w:val="24"/>
                <w:szCs w:val="24"/>
              </w:rPr>
              <w:t xml:space="preserve">Младший школьный возраст – начальный этап вхождения в проектную деятельность, закладывающий фундамент дальнейшего овладения ею.  Основные задачи проектного образования младших школьников: по содержанию (формирование наглядно-образного представления о технологическом мире и развитие </w:t>
            </w:r>
            <w:proofErr w:type="spellStart"/>
            <w:r w:rsidRPr="00E900B4">
              <w:rPr>
                <w:rFonts w:ascii="Times New Roman" w:eastAsia="Calibri" w:hAnsi="Times New Roman" w:cs="Times New Roman"/>
                <w:bCs/>
                <w:sz w:val="24"/>
                <w:szCs w:val="24"/>
              </w:rPr>
              <w:t>манипулятивных</w:t>
            </w:r>
            <w:proofErr w:type="spellEnd"/>
            <w:r w:rsidRPr="00E900B4">
              <w:rPr>
                <w:rFonts w:ascii="Times New Roman" w:eastAsia="Calibri" w:hAnsi="Times New Roman" w:cs="Times New Roman"/>
                <w:bCs/>
                <w:sz w:val="24"/>
                <w:szCs w:val="24"/>
              </w:rPr>
              <w:t xml:space="preserve"> навыков с </w:t>
            </w:r>
            <w:r w:rsidRPr="00E900B4">
              <w:rPr>
                <w:rFonts w:ascii="Times New Roman" w:eastAsia="Calibri" w:hAnsi="Times New Roman" w:cs="Times New Roman"/>
                <w:bCs/>
                <w:sz w:val="24"/>
                <w:szCs w:val="24"/>
              </w:rPr>
              <w:lastRenderedPageBreak/>
              <w:t xml:space="preserve">помощью ручных технологий); по влиянию на формирование </w:t>
            </w:r>
          </w:p>
          <w:p w:rsidR="00973B86" w:rsidRPr="00E900B4" w:rsidRDefault="00973B86" w:rsidP="00E900B4">
            <w:pPr>
              <w:tabs>
                <w:tab w:val="left" w:pos="900"/>
              </w:tabs>
              <w:spacing w:after="0" w:line="240" w:lineRule="auto"/>
              <w:ind w:firstLine="758"/>
              <w:jc w:val="both"/>
              <w:rPr>
                <w:rFonts w:ascii="Times New Roman" w:eastAsia="Calibri" w:hAnsi="Times New Roman" w:cs="Times New Roman"/>
                <w:bCs/>
                <w:sz w:val="24"/>
                <w:szCs w:val="24"/>
              </w:rPr>
            </w:pPr>
            <w:r w:rsidRPr="00E900B4">
              <w:rPr>
                <w:rFonts w:ascii="Times New Roman" w:eastAsia="Calibri" w:hAnsi="Times New Roman" w:cs="Times New Roman"/>
                <w:bCs/>
                <w:sz w:val="24"/>
                <w:szCs w:val="24"/>
              </w:rPr>
              <w:t xml:space="preserve">личности (развитие рефлексии, внутреннего плана действий, произвольности, коммуникативных навыков, обобщѐнных способов учебной деятельности). Начальный этап овладения опытом творческой проектной деятельности – алгоритм обдумывания («звездочка обдумывания»). Систематизация и структурирование мыслительных процессов (формулирование ограничений и критериев для принятия решения) с использованием этого символа. Обсуждение предстоящей проектной деятельности (выбор темы, обоснование принятого решения) посредством включения методов свободной дискуссии, «мозгового штурма». Цели и задачи проектной деятельности в начальной школе – развитие личности и создание основ творческого потенциала учащихся. </w:t>
            </w:r>
          </w:p>
          <w:p w:rsidR="0063342E" w:rsidRPr="00E900B4" w:rsidRDefault="00973B86" w:rsidP="00E900B4">
            <w:pPr>
              <w:tabs>
                <w:tab w:val="left" w:pos="900"/>
              </w:tabs>
              <w:spacing w:after="0" w:line="240" w:lineRule="auto"/>
              <w:ind w:firstLine="758"/>
              <w:jc w:val="both"/>
              <w:rPr>
                <w:rFonts w:ascii="Times New Roman" w:eastAsia="Calibri" w:hAnsi="Times New Roman" w:cs="Times New Roman"/>
                <w:bCs/>
                <w:sz w:val="24"/>
                <w:szCs w:val="24"/>
              </w:rPr>
            </w:pPr>
            <w:r w:rsidRPr="00E900B4">
              <w:rPr>
                <w:rFonts w:ascii="Times New Roman" w:eastAsia="Calibri" w:hAnsi="Times New Roman" w:cs="Times New Roman"/>
                <w:bCs/>
                <w:sz w:val="24"/>
                <w:szCs w:val="24"/>
              </w:rPr>
              <w:t>7. Принципы и методы организации и реализации проектной деятельности в начальных классах</w:t>
            </w:r>
            <w:r w:rsidR="0063342E" w:rsidRPr="00E900B4">
              <w:rPr>
                <w:rFonts w:ascii="Times New Roman" w:eastAsia="Calibri" w:hAnsi="Times New Roman" w:cs="Times New Roman"/>
                <w:bCs/>
                <w:sz w:val="24"/>
                <w:szCs w:val="24"/>
              </w:rPr>
              <w:t xml:space="preserve">. </w:t>
            </w:r>
          </w:p>
          <w:p w:rsidR="0063342E" w:rsidRPr="00E900B4" w:rsidRDefault="00973B86" w:rsidP="00E900B4">
            <w:pPr>
              <w:tabs>
                <w:tab w:val="left" w:pos="900"/>
              </w:tabs>
              <w:spacing w:after="0" w:line="240" w:lineRule="auto"/>
              <w:ind w:firstLine="709"/>
              <w:jc w:val="both"/>
              <w:rPr>
                <w:rFonts w:ascii="Times New Roman" w:eastAsia="Calibri" w:hAnsi="Times New Roman" w:cs="Times New Roman"/>
                <w:sz w:val="24"/>
                <w:szCs w:val="24"/>
              </w:rPr>
            </w:pPr>
            <w:r w:rsidRPr="00E900B4">
              <w:rPr>
                <w:rFonts w:ascii="Times New Roman" w:eastAsia="Calibri" w:hAnsi="Times New Roman" w:cs="Times New Roman"/>
                <w:sz w:val="24"/>
                <w:szCs w:val="24"/>
              </w:rPr>
              <w:t xml:space="preserve">Обеспечение целостности педагогического процесса и единства обучения, воспитания и развития учащихся в процессе проектной деятельности.  Принципы организации проектной деятельности: проект должен быть посильным для выполнения; созданы необходимые условия для успешного выполнения проектов (формировать соответствующую библиотеку, </w:t>
            </w:r>
            <w:proofErr w:type="spellStart"/>
            <w:r w:rsidRPr="00E900B4">
              <w:rPr>
                <w:rFonts w:ascii="Times New Roman" w:eastAsia="Calibri" w:hAnsi="Times New Roman" w:cs="Times New Roman"/>
                <w:sz w:val="24"/>
                <w:szCs w:val="24"/>
              </w:rPr>
              <w:t>медиатеку</w:t>
            </w:r>
            <w:proofErr w:type="spellEnd"/>
            <w:r w:rsidRPr="00E900B4">
              <w:rPr>
                <w:rFonts w:ascii="Times New Roman" w:eastAsia="Calibri" w:hAnsi="Times New Roman" w:cs="Times New Roman"/>
                <w:sz w:val="24"/>
                <w:szCs w:val="24"/>
              </w:rPr>
              <w:t xml:space="preserve"> и т.д.); общественно-исторической детерминации (позволяет восстановить исторические этапы возникновения и развития выбранных учащимися изделий, объектов); подготовка учащихся к выполнению проектов; руководство проектом со стороны педагогов.  Методы обучения проектной деятельности: традиционные – вербальные, демонстрационные, практические, наблюдение, самостоятельная работа с литературой, упражнений, исторический; нетрадиционные – дизайн-анализ, морфологический анализ, мозговой атаки, фокальных объектов, функционально-стоимостный анализ, алгоритмический, информационной поддержки, временных ограничений, новых вариантов, информационной недостаточности, информационной избыточности, конкурс творческих проектов и др.</w:t>
            </w:r>
          </w:p>
          <w:p w:rsidR="00973B86" w:rsidRPr="00E900B4" w:rsidRDefault="00973B86" w:rsidP="00E900B4">
            <w:pPr>
              <w:spacing w:after="0" w:line="240" w:lineRule="auto"/>
              <w:ind w:firstLine="709"/>
              <w:jc w:val="both"/>
              <w:rPr>
                <w:rFonts w:ascii="Times New Roman" w:hAnsi="Times New Roman" w:cs="Times New Roman"/>
                <w:sz w:val="24"/>
                <w:szCs w:val="24"/>
              </w:rPr>
            </w:pPr>
            <w:r w:rsidRPr="00E900B4">
              <w:rPr>
                <w:rFonts w:ascii="Times New Roman" w:hAnsi="Times New Roman" w:cs="Times New Roman"/>
                <w:sz w:val="24"/>
                <w:szCs w:val="24"/>
              </w:rPr>
              <w:t xml:space="preserve"> 8. Эффективность образования младших школьников посредством проектной деятельности.</w:t>
            </w:r>
          </w:p>
          <w:p w:rsidR="0063342E" w:rsidRPr="00E900B4" w:rsidRDefault="00973B86" w:rsidP="00E900B4">
            <w:pPr>
              <w:spacing w:after="0" w:line="240" w:lineRule="auto"/>
              <w:ind w:firstLine="709"/>
              <w:jc w:val="both"/>
              <w:rPr>
                <w:rFonts w:ascii="Times New Roman" w:hAnsi="Times New Roman" w:cs="Times New Roman"/>
                <w:sz w:val="24"/>
                <w:szCs w:val="24"/>
              </w:rPr>
            </w:pPr>
            <w:r w:rsidRPr="00E900B4">
              <w:rPr>
                <w:rFonts w:ascii="Times New Roman" w:hAnsi="Times New Roman" w:cs="Times New Roman"/>
                <w:sz w:val="24"/>
                <w:szCs w:val="24"/>
              </w:rPr>
              <w:t xml:space="preserve">Эффективность – степень достижения поставленных целей и задач за определѐнный промежуток времени. Критерии и показатели эффективности образования школьников: </w:t>
            </w:r>
            <w:proofErr w:type="spellStart"/>
            <w:r w:rsidRPr="00E900B4">
              <w:rPr>
                <w:rFonts w:ascii="Times New Roman" w:hAnsi="Times New Roman" w:cs="Times New Roman"/>
                <w:sz w:val="24"/>
                <w:szCs w:val="24"/>
              </w:rPr>
              <w:t>сформированность</w:t>
            </w:r>
            <w:proofErr w:type="spellEnd"/>
            <w:r w:rsidRPr="00E900B4">
              <w:rPr>
                <w:rFonts w:ascii="Times New Roman" w:hAnsi="Times New Roman" w:cs="Times New Roman"/>
                <w:sz w:val="24"/>
                <w:szCs w:val="24"/>
              </w:rPr>
              <w:t xml:space="preserve"> основ технологической культуры; </w:t>
            </w:r>
            <w:proofErr w:type="spellStart"/>
            <w:r w:rsidRPr="00E900B4">
              <w:rPr>
                <w:rFonts w:ascii="Times New Roman" w:hAnsi="Times New Roman" w:cs="Times New Roman"/>
                <w:sz w:val="24"/>
                <w:szCs w:val="24"/>
              </w:rPr>
              <w:t>сформированность</w:t>
            </w:r>
            <w:proofErr w:type="spellEnd"/>
            <w:r w:rsidRPr="00E900B4">
              <w:rPr>
                <w:rFonts w:ascii="Times New Roman" w:hAnsi="Times New Roman" w:cs="Times New Roman"/>
                <w:sz w:val="24"/>
                <w:szCs w:val="24"/>
              </w:rPr>
              <w:t xml:space="preserve"> готовности учащихся к творческой преобразовательной деятельности; </w:t>
            </w:r>
            <w:proofErr w:type="spellStart"/>
            <w:r w:rsidRPr="00E900B4">
              <w:rPr>
                <w:rFonts w:ascii="Times New Roman" w:hAnsi="Times New Roman" w:cs="Times New Roman"/>
                <w:sz w:val="24"/>
                <w:szCs w:val="24"/>
              </w:rPr>
              <w:t>сформированность</w:t>
            </w:r>
            <w:proofErr w:type="spellEnd"/>
            <w:r w:rsidRPr="00E900B4">
              <w:rPr>
                <w:rFonts w:ascii="Times New Roman" w:hAnsi="Times New Roman" w:cs="Times New Roman"/>
                <w:sz w:val="24"/>
                <w:szCs w:val="24"/>
              </w:rPr>
              <w:t xml:space="preserve"> основ проектной и исследовательской деятельности младших школьников. Развитие учащихся в процессе проектной деятельности. Конструкты проектной деятельности: интеллектуальное развитие, </w:t>
            </w:r>
            <w:proofErr w:type="spellStart"/>
            <w:r w:rsidRPr="00E900B4">
              <w:rPr>
                <w:rFonts w:ascii="Times New Roman" w:hAnsi="Times New Roman" w:cs="Times New Roman"/>
                <w:sz w:val="24"/>
                <w:szCs w:val="24"/>
              </w:rPr>
              <w:t>креативность</w:t>
            </w:r>
            <w:proofErr w:type="spellEnd"/>
            <w:r w:rsidRPr="00E900B4">
              <w:rPr>
                <w:rFonts w:ascii="Times New Roman" w:hAnsi="Times New Roman" w:cs="Times New Roman"/>
                <w:sz w:val="24"/>
                <w:szCs w:val="24"/>
              </w:rPr>
              <w:t xml:space="preserve"> психических функций, эмоционально-волевой конструкт. Роль проектной деятельности на развитие психических процессов, свойств личности младшего школьника. Психологические барьеры в выполнении творческих проектов. Единство всех конструктов проектной деятельности</w:t>
            </w:r>
            <w:r w:rsidR="0063342E" w:rsidRPr="00E900B4">
              <w:rPr>
                <w:rFonts w:ascii="Times New Roman" w:hAnsi="Times New Roman" w:cs="Times New Roman"/>
                <w:sz w:val="24"/>
                <w:szCs w:val="24"/>
              </w:rPr>
              <w:t>.</w:t>
            </w:r>
          </w:p>
          <w:p w:rsidR="00973B86" w:rsidRPr="00E900B4" w:rsidRDefault="00973B86" w:rsidP="00E900B4">
            <w:pPr>
              <w:spacing w:after="0" w:line="240" w:lineRule="auto"/>
              <w:ind w:firstLine="709"/>
              <w:jc w:val="both"/>
              <w:rPr>
                <w:rFonts w:ascii="Times New Roman" w:hAnsi="Times New Roman" w:cs="Times New Roman"/>
                <w:sz w:val="24"/>
                <w:szCs w:val="24"/>
              </w:rPr>
            </w:pPr>
            <w:r w:rsidRPr="00E900B4">
              <w:rPr>
                <w:rFonts w:ascii="Times New Roman" w:hAnsi="Times New Roman" w:cs="Times New Roman"/>
                <w:sz w:val="24"/>
                <w:szCs w:val="24"/>
              </w:rPr>
              <w:t xml:space="preserve"> 9. Роль учителя в организации проектной деятельности младших школьников.</w:t>
            </w:r>
          </w:p>
          <w:p w:rsidR="00973B86" w:rsidRPr="00E900B4" w:rsidRDefault="00973B86" w:rsidP="00E900B4">
            <w:pPr>
              <w:spacing w:after="0" w:line="240" w:lineRule="auto"/>
              <w:jc w:val="both"/>
              <w:rPr>
                <w:rFonts w:ascii="Times New Roman" w:hAnsi="Times New Roman" w:cs="Times New Roman"/>
                <w:sz w:val="24"/>
                <w:szCs w:val="24"/>
              </w:rPr>
            </w:pPr>
            <w:r w:rsidRPr="00E900B4">
              <w:rPr>
                <w:rFonts w:ascii="Times New Roman" w:hAnsi="Times New Roman" w:cs="Times New Roman"/>
                <w:sz w:val="24"/>
                <w:szCs w:val="24"/>
              </w:rPr>
              <w:t xml:space="preserve">Требования к учителю – организатору проектной деятельности. Функции учителя в процессе выполнения учащимися проектов: консультирование, помощь в подборе проектов; наблюдение за ходом работы учащихся; оказание помощи отдельным учащимся и стимулирование их учебно-трудовой деятельности; поддержание рабочей обстановки в классе; нормирование труда школьников; анализ и обобщение работы отдельных учащихся; оценка творческой проектной деятельности на каждом этапе. Субъект и объект проектирования. Проблема субъекта в процессе проектной деятельности. Объекты и субъекты ученического и педагогического (образовательного) проектов. </w:t>
            </w:r>
          </w:p>
        </w:tc>
      </w:tr>
      <w:tr w:rsidR="0063342E" w:rsidRPr="00E900B4" w:rsidTr="003349D6">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63342E" w:rsidRPr="00E900B4" w:rsidRDefault="0063342E" w:rsidP="00E900B4">
            <w:pPr>
              <w:spacing w:after="0" w:line="240" w:lineRule="auto"/>
              <w:jc w:val="center"/>
              <w:rPr>
                <w:rFonts w:ascii="Times New Roman" w:eastAsia="Times New Roman" w:hAnsi="Times New Roman" w:cs="Times New Roman"/>
                <w:bCs/>
                <w:sz w:val="24"/>
                <w:szCs w:val="24"/>
              </w:rPr>
            </w:pPr>
            <w:r w:rsidRPr="00E900B4">
              <w:rPr>
                <w:rFonts w:ascii="Times New Roman" w:eastAsia="Times New Roman" w:hAnsi="Times New Roman" w:cs="Times New Roman"/>
                <w:sz w:val="24"/>
                <w:szCs w:val="24"/>
              </w:rPr>
              <w:lastRenderedPageBreak/>
              <w:t>Б</w:t>
            </w:r>
            <w:proofErr w:type="gramStart"/>
            <w:r w:rsidRPr="00E900B4">
              <w:rPr>
                <w:rFonts w:ascii="Times New Roman" w:eastAsia="Times New Roman" w:hAnsi="Times New Roman" w:cs="Times New Roman"/>
                <w:sz w:val="24"/>
                <w:szCs w:val="24"/>
              </w:rPr>
              <w:t>1</w:t>
            </w:r>
            <w:proofErr w:type="gramEnd"/>
            <w:r w:rsidRPr="00E900B4">
              <w:rPr>
                <w:rFonts w:ascii="Times New Roman" w:eastAsia="Times New Roman" w:hAnsi="Times New Roman" w:cs="Times New Roman"/>
                <w:sz w:val="24"/>
                <w:szCs w:val="24"/>
              </w:rPr>
              <w:t xml:space="preserve">.В.02 </w:t>
            </w:r>
            <w:r w:rsidRPr="00E900B4">
              <w:rPr>
                <w:rFonts w:ascii="Times New Roman" w:eastAsia="Times New Roman" w:hAnsi="Times New Roman" w:cs="Times New Roman"/>
                <w:bCs/>
                <w:sz w:val="24"/>
                <w:szCs w:val="24"/>
              </w:rPr>
              <w:t>Модуль "Научные основы педагогической деятельности"</w:t>
            </w:r>
          </w:p>
        </w:tc>
      </w:tr>
      <w:tr w:rsidR="0063342E" w:rsidRPr="00E900B4" w:rsidTr="003349D6">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63342E" w:rsidRPr="00E900B4" w:rsidRDefault="0063342E" w:rsidP="00E900B4">
            <w:pPr>
              <w:spacing w:after="0" w:line="240" w:lineRule="auto"/>
              <w:jc w:val="center"/>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Б</w:t>
            </w:r>
            <w:proofErr w:type="gramStart"/>
            <w:r w:rsidRPr="00E900B4">
              <w:rPr>
                <w:rFonts w:ascii="Times New Roman" w:eastAsia="Times New Roman" w:hAnsi="Times New Roman" w:cs="Times New Roman"/>
                <w:sz w:val="24"/>
                <w:szCs w:val="24"/>
              </w:rPr>
              <w:t>1</w:t>
            </w:r>
            <w:proofErr w:type="gramEnd"/>
            <w:r w:rsidRPr="00E900B4">
              <w:rPr>
                <w:rFonts w:ascii="Times New Roman" w:eastAsia="Times New Roman" w:hAnsi="Times New Roman" w:cs="Times New Roman"/>
                <w:sz w:val="24"/>
                <w:szCs w:val="24"/>
              </w:rPr>
              <w:t>.В.02.01 Социальная педагогика и психология</w:t>
            </w:r>
          </w:p>
          <w:p w:rsidR="0063342E" w:rsidRPr="00E900B4" w:rsidRDefault="0063342E"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Социальная психология как наука. Теоретико-методологические основы социальной </w:t>
            </w:r>
            <w:r w:rsidRPr="00E900B4">
              <w:rPr>
                <w:rFonts w:ascii="Times New Roman" w:eastAsia="Times New Roman" w:hAnsi="Times New Roman" w:cs="Times New Roman"/>
                <w:sz w:val="24"/>
                <w:szCs w:val="24"/>
              </w:rPr>
              <w:lastRenderedPageBreak/>
              <w:t>психологии.</w:t>
            </w:r>
          </w:p>
          <w:p w:rsidR="0063342E" w:rsidRPr="00E900B4" w:rsidRDefault="0063342E"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Объект и предмет социальной психологии. Место социальной психологии в системе научного познания. Определение предмета социальной психологии в работах Г.М. Андреевой, А.В. Петровского, В.В. Мясищева и др. Структура социальной психологии. Структура социально-психологической теории, её значение. Основные теории и концепции социальной психологии. Взаимодействие и связь социальной психологии с другими отраслями психологической науки и другими науками. Роль социальной психологии как науки в жизни общества. Сферы применения социально- психологических знаний: управленческая, политическая, производственная, педагогическая и др. Задачи социальной психологии как науки. Функции социальной психологии</w:t>
            </w:r>
          </w:p>
          <w:p w:rsidR="0063342E" w:rsidRPr="00E900B4" w:rsidRDefault="0063342E"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Социально-психологическая характеристика личности.</w:t>
            </w:r>
          </w:p>
          <w:p w:rsidR="0063342E" w:rsidRPr="00E900B4" w:rsidRDefault="0063342E"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Специфика социально-психологического подхода к пониманию личности. Личность как системное качество, приобретаемое индивидом во взаимодействии с социальным окружением. Базовые и социально-психологические качества личности, их значение в социальной жизни человека. Взаимоотношения личности в группе. Социально- психологические теории личности (</w:t>
            </w:r>
            <w:proofErr w:type="spellStart"/>
            <w:r w:rsidRPr="00E900B4">
              <w:rPr>
                <w:rFonts w:ascii="Times New Roman" w:eastAsia="Times New Roman" w:hAnsi="Times New Roman" w:cs="Times New Roman"/>
                <w:sz w:val="24"/>
                <w:szCs w:val="24"/>
              </w:rPr>
              <w:t>А.Маслоу</w:t>
            </w:r>
            <w:proofErr w:type="spellEnd"/>
            <w:r w:rsidRPr="00E900B4">
              <w:rPr>
                <w:rFonts w:ascii="Times New Roman" w:eastAsia="Times New Roman" w:hAnsi="Times New Roman" w:cs="Times New Roman"/>
                <w:sz w:val="24"/>
                <w:szCs w:val="24"/>
              </w:rPr>
              <w:t xml:space="preserve">, К.Юнг, </w:t>
            </w:r>
            <w:proofErr w:type="spellStart"/>
            <w:r w:rsidRPr="00E900B4">
              <w:rPr>
                <w:rFonts w:ascii="Times New Roman" w:eastAsia="Times New Roman" w:hAnsi="Times New Roman" w:cs="Times New Roman"/>
                <w:sz w:val="24"/>
                <w:szCs w:val="24"/>
              </w:rPr>
              <w:t>Э.Эриксон</w:t>
            </w:r>
            <w:proofErr w:type="spellEnd"/>
            <w:r w:rsidRPr="00E900B4">
              <w:rPr>
                <w:rFonts w:ascii="Times New Roman" w:eastAsia="Times New Roman" w:hAnsi="Times New Roman" w:cs="Times New Roman"/>
                <w:sz w:val="24"/>
                <w:szCs w:val="24"/>
              </w:rPr>
              <w:t xml:space="preserve">, </w:t>
            </w:r>
            <w:proofErr w:type="spellStart"/>
            <w:r w:rsidRPr="00E900B4">
              <w:rPr>
                <w:rFonts w:ascii="Times New Roman" w:eastAsia="Times New Roman" w:hAnsi="Times New Roman" w:cs="Times New Roman"/>
                <w:sz w:val="24"/>
                <w:szCs w:val="24"/>
              </w:rPr>
              <w:t>Э.Шостром</w:t>
            </w:r>
            <w:proofErr w:type="spellEnd"/>
            <w:r w:rsidRPr="00E900B4">
              <w:rPr>
                <w:rFonts w:ascii="Times New Roman" w:eastAsia="Times New Roman" w:hAnsi="Times New Roman" w:cs="Times New Roman"/>
                <w:sz w:val="24"/>
                <w:szCs w:val="24"/>
              </w:rPr>
              <w:t xml:space="preserve">, </w:t>
            </w:r>
            <w:proofErr w:type="spellStart"/>
            <w:r w:rsidRPr="00E900B4">
              <w:rPr>
                <w:rFonts w:ascii="Times New Roman" w:eastAsia="Times New Roman" w:hAnsi="Times New Roman" w:cs="Times New Roman"/>
                <w:sz w:val="24"/>
                <w:szCs w:val="24"/>
              </w:rPr>
              <w:t>А.Деркач</w:t>
            </w:r>
            <w:proofErr w:type="spellEnd"/>
            <w:r w:rsidRPr="00E900B4">
              <w:rPr>
                <w:rFonts w:ascii="Times New Roman" w:eastAsia="Times New Roman" w:hAnsi="Times New Roman" w:cs="Times New Roman"/>
                <w:sz w:val="24"/>
                <w:szCs w:val="24"/>
              </w:rPr>
              <w:t xml:space="preserve">, </w:t>
            </w:r>
            <w:proofErr w:type="spellStart"/>
            <w:r w:rsidRPr="00E900B4">
              <w:rPr>
                <w:rFonts w:ascii="Times New Roman" w:eastAsia="Times New Roman" w:hAnsi="Times New Roman" w:cs="Times New Roman"/>
                <w:sz w:val="24"/>
                <w:szCs w:val="24"/>
              </w:rPr>
              <w:t>Е.Б.Старовойтенко</w:t>
            </w:r>
            <w:proofErr w:type="spellEnd"/>
            <w:r w:rsidRPr="00E900B4">
              <w:rPr>
                <w:rFonts w:ascii="Times New Roman" w:eastAsia="Times New Roman" w:hAnsi="Times New Roman" w:cs="Times New Roman"/>
                <w:sz w:val="24"/>
                <w:szCs w:val="24"/>
              </w:rPr>
              <w:t xml:space="preserve"> и др.) Социальное развитие личности: модели, стереотипы, динамика, закономерности. Типы личности: тактики, стратеги, </w:t>
            </w:r>
            <w:proofErr w:type="spellStart"/>
            <w:r w:rsidRPr="00E900B4">
              <w:rPr>
                <w:rFonts w:ascii="Times New Roman" w:eastAsia="Times New Roman" w:hAnsi="Times New Roman" w:cs="Times New Roman"/>
                <w:sz w:val="24"/>
                <w:szCs w:val="24"/>
              </w:rPr>
              <w:t>операционисты</w:t>
            </w:r>
            <w:proofErr w:type="spellEnd"/>
            <w:r w:rsidRPr="00E900B4">
              <w:rPr>
                <w:rFonts w:ascii="Times New Roman" w:eastAsia="Times New Roman" w:hAnsi="Times New Roman" w:cs="Times New Roman"/>
                <w:sz w:val="24"/>
                <w:szCs w:val="24"/>
              </w:rPr>
              <w:t xml:space="preserve"> (Е.С.Кузьмин), манипуляторы и </w:t>
            </w:r>
            <w:proofErr w:type="spellStart"/>
            <w:r w:rsidRPr="00E900B4">
              <w:rPr>
                <w:rFonts w:ascii="Times New Roman" w:eastAsia="Times New Roman" w:hAnsi="Times New Roman" w:cs="Times New Roman"/>
                <w:sz w:val="24"/>
                <w:szCs w:val="24"/>
              </w:rPr>
              <w:t>актуализаторы</w:t>
            </w:r>
            <w:proofErr w:type="spellEnd"/>
            <w:r w:rsidRPr="00E900B4">
              <w:rPr>
                <w:rFonts w:ascii="Times New Roman" w:eastAsia="Times New Roman" w:hAnsi="Times New Roman" w:cs="Times New Roman"/>
                <w:sz w:val="24"/>
                <w:szCs w:val="24"/>
              </w:rPr>
              <w:t xml:space="preserve"> (</w:t>
            </w:r>
            <w:proofErr w:type="spellStart"/>
            <w:r w:rsidRPr="00E900B4">
              <w:rPr>
                <w:rFonts w:ascii="Times New Roman" w:eastAsia="Times New Roman" w:hAnsi="Times New Roman" w:cs="Times New Roman"/>
                <w:sz w:val="24"/>
                <w:szCs w:val="24"/>
              </w:rPr>
              <w:t>Э.Шостром</w:t>
            </w:r>
            <w:proofErr w:type="spellEnd"/>
            <w:r w:rsidRPr="00E900B4">
              <w:rPr>
                <w:rFonts w:ascii="Times New Roman" w:eastAsia="Times New Roman" w:hAnsi="Times New Roman" w:cs="Times New Roman"/>
                <w:sz w:val="24"/>
                <w:szCs w:val="24"/>
              </w:rPr>
              <w:t>) и др. Социальные роли личности: виды, характеристики, пути освоения социальных ролей. Чувства, их функции, этапы развития и значение в социальной жизни человека.</w:t>
            </w:r>
          </w:p>
          <w:p w:rsidR="0063342E" w:rsidRPr="00E900B4" w:rsidRDefault="0063342E"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Группа как социально-психологический феномен.</w:t>
            </w:r>
          </w:p>
          <w:p w:rsidR="0063342E" w:rsidRPr="00E900B4" w:rsidRDefault="0063342E"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Понятие социальной группы и социального сообщества. Типы и формы социальных объединений. Социальная структура. Неструктурированная общность. Группа как социально-психологический феномен.</w:t>
            </w:r>
          </w:p>
          <w:p w:rsidR="0063342E" w:rsidRPr="00E900B4" w:rsidRDefault="0063342E"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Роль социальной группы в жизни и деятельности человека. Признаки социальной группы. Деятельность как основной признак социальной группы. Группа как субъект деятельности. Совместная групповая деятельность. Психологическая характеристика группы: нормы, потребности, цели, ценности, групповые интересы и др. Принадлежность личности к группе. Социально-психологические характеристики положения индивидов к группе: позиция, статус, роль, система связей и отношений. Феномен группового сознания. Групповые ожидания. Виды групп и принципы классификации групп.</w:t>
            </w:r>
          </w:p>
          <w:p w:rsidR="0063342E" w:rsidRPr="00E900B4" w:rsidRDefault="0063342E"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Психология межгрупповых отношений.</w:t>
            </w:r>
          </w:p>
          <w:p w:rsidR="0063342E" w:rsidRPr="00E900B4" w:rsidRDefault="0063342E"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Понятие малой группы. Границы малой группы. Классификация малых групп. Динамические процессы в малых социальных группах. </w:t>
            </w:r>
            <w:proofErr w:type="spellStart"/>
            <w:r w:rsidRPr="00E900B4">
              <w:rPr>
                <w:rFonts w:ascii="Times New Roman" w:eastAsia="Times New Roman" w:hAnsi="Times New Roman" w:cs="Times New Roman"/>
                <w:sz w:val="24"/>
                <w:szCs w:val="24"/>
              </w:rPr>
              <w:t>Системообразующие</w:t>
            </w:r>
            <w:proofErr w:type="spellEnd"/>
            <w:r w:rsidRPr="00E900B4">
              <w:rPr>
                <w:rFonts w:ascii="Times New Roman" w:eastAsia="Times New Roman" w:hAnsi="Times New Roman" w:cs="Times New Roman"/>
                <w:sz w:val="24"/>
                <w:szCs w:val="24"/>
              </w:rPr>
              <w:t xml:space="preserve"> компоненты психологии малой социальной группы. Признаки малой социальной группы. Структура малой группы. Групповая сплочённость. Уровни и показатели групповой сплочённости. Феномен группового давления. Явления конформизма в группе. Явления конформизма в группе. Принятие группового решения. Формы групповых дискуссий: </w:t>
            </w:r>
            <w:proofErr w:type="spellStart"/>
            <w:r w:rsidRPr="00E900B4">
              <w:rPr>
                <w:rFonts w:ascii="Times New Roman" w:eastAsia="Times New Roman" w:hAnsi="Times New Roman" w:cs="Times New Roman"/>
                <w:sz w:val="24"/>
                <w:szCs w:val="24"/>
              </w:rPr>
              <w:t>синектика</w:t>
            </w:r>
            <w:proofErr w:type="spellEnd"/>
            <w:r w:rsidRPr="00E900B4">
              <w:rPr>
                <w:rFonts w:ascii="Times New Roman" w:eastAsia="Times New Roman" w:hAnsi="Times New Roman" w:cs="Times New Roman"/>
                <w:sz w:val="24"/>
                <w:szCs w:val="24"/>
              </w:rPr>
              <w:t xml:space="preserve">, </w:t>
            </w:r>
            <w:proofErr w:type="spellStart"/>
            <w:r w:rsidRPr="00E900B4">
              <w:rPr>
                <w:rFonts w:ascii="Times New Roman" w:eastAsia="Times New Roman" w:hAnsi="Times New Roman" w:cs="Times New Roman"/>
                <w:sz w:val="24"/>
                <w:szCs w:val="24"/>
              </w:rPr>
              <w:t>брейнсторминг</w:t>
            </w:r>
            <w:proofErr w:type="spellEnd"/>
            <w:r w:rsidRPr="00E900B4">
              <w:rPr>
                <w:rFonts w:ascii="Times New Roman" w:eastAsia="Times New Roman" w:hAnsi="Times New Roman" w:cs="Times New Roman"/>
                <w:sz w:val="24"/>
                <w:szCs w:val="24"/>
              </w:rPr>
              <w:t xml:space="preserve"> и др. Эффективность деятельности малой группы. Психологическая совместимость членов группы. Развитие малой группы: стадии, периоды, критерии. Социально-психологический климат и пути его оптимизации. Руководство и лидерство в малой социальной группе. Типы и стили лидерства. Теории лидерства в отечественной и зарубежной психологии. Методики выявления лидеров в малой </w:t>
            </w:r>
            <w:proofErr w:type="spellStart"/>
            <w:r w:rsidRPr="00E900B4">
              <w:rPr>
                <w:rFonts w:ascii="Times New Roman" w:eastAsia="Times New Roman" w:hAnsi="Times New Roman" w:cs="Times New Roman"/>
                <w:sz w:val="24"/>
                <w:szCs w:val="24"/>
              </w:rPr>
              <w:t>группе</w:t>
            </w:r>
            <w:proofErr w:type="gramStart"/>
            <w:r w:rsidRPr="00E900B4">
              <w:rPr>
                <w:rFonts w:ascii="Times New Roman" w:eastAsia="Times New Roman" w:hAnsi="Times New Roman" w:cs="Times New Roman"/>
                <w:sz w:val="24"/>
                <w:szCs w:val="24"/>
              </w:rPr>
              <w:t>.М</w:t>
            </w:r>
            <w:proofErr w:type="gramEnd"/>
            <w:r w:rsidRPr="00E900B4">
              <w:rPr>
                <w:rFonts w:ascii="Times New Roman" w:eastAsia="Times New Roman" w:hAnsi="Times New Roman" w:cs="Times New Roman"/>
                <w:sz w:val="24"/>
                <w:szCs w:val="24"/>
              </w:rPr>
              <w:t>ежгрупповые</w:t>
            </w:r>
            <w:proofErr w:type="spellEnd"/>
            <w:r w:rsidRPr="00E900B4">
              <w:rPr>
                <w:rFonts w:ascii="Times New Roman" w:eastAsia="Times New Roman" w:hAnsi="Times New Roman" w:cs="Times New Roman"/>
                <w:sz w:val="24"/>
                <w:szCs w:val="24"/>
              </w:rPr>
              <w:t xml:space="preserve"> отношения как объект исследования в социальной психологии. Дифференциация и интеграция в межгрупповых отношениях. Межгрупповые отношения на уровне социальной стратификации. Интегративные межгрупповые феномены. Межгрупповое восприятие. </w:t>
            </w:r>
            <w:proofErr w:type="spellStart"/>
            <w:r w:rsidRPr="00E900B4">
              <w:rPr>
                <w:rFonts w:ascii="Times New Roman" w:eastAsia="Times New Roman" w:hAnsi="Times New Roman" w:cs="Times New Roman"/>
                <w:sz w:val="24"/>
                <w:szCs w:val="24"/>
              </w:rPr>
              <w:t>Деятельностный</w:t>
            </w:r>
            <w:proofErr w:type="spellEnd"/>
            <w:r w:rsidRPr="00E900B4">
              <w:rPr>
                <w:rFonts w:ascii="Times New Roman" w:eastAsia="Times New Roman" w:hAnsi="Times New Roman" w:cs="Times New Roman"/>
                <w:sz w:val="24"/>
                <w:szCs w:val="24"/>
              </w:rPr>
              <w:t xml:space="preserve"> подход в изучении межгрупповых отношений. Параметры успеха и неуспеха в группе. Внутригрупповые отношения. Влияние межгруппового взаимодействия на внутренние процессы. Возрастные аспекты межгрупповых отношений.</w:t>
            </w:r>
          </w:p>
          <w:p w:rsidR="0063342E" w:rsidRPr="00E900B4" w:rsidRDefault="0063342E"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lastRenderedPageBreak/>
              <w:t>Социальная психология общения и взаимодействия.</w:t>
            </w:r>
          </w:p>
          <w:p w:rsidR="0063342E" w:rsidRPr="00E900B4" w:rsidRDefault="0063342E"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Специфика социально-психологического подхода к общению. Значение общения для развития индивида, социальных групп и общностей. Виды, уровни и особенности общения в современном мире. Критерии удовлетворённости общением. Общение и деятельность. </w:t>
            </w:r>
            <w:proofErr w:type="spellStart"/>
            <w:r w:rsidRPr="00E900B4">
              <w:rPr>
                <w:rFonts w:ascii="Times New Roman" w:eastAsia="Times New Roman" w:hAnsi="Times New Roman" w:cs="Times New Roman"/>
                <w:sz w:val="24"/>
                <w:szCs w:val="24"/>
              </w:rPr>
              <w:t>Полифункциональность</w:t>
            </w:r>
            <w:proofErr w:type="spellEnd"/>
            <w:r w:rsidRPr="00E900B4">
              <w:rPr>
                <w:rFonts w:ascii="Times New Roman" w:eastAsia="Times New Roman" w:hAnsi="Times New Roman" w:cs="Times New Roman"/>
                <w:sz w:val="24"/>
                <w:szCs w:val="24"/>
              </w:rPr>
              <w:t xml:space="preserve"> общения. Содержание общения. Сущность интеракции. Виды общения: императивное, </w:t>
            </w:r>
            <w:proofErr w:type="spellStart"/>
            <w:r w:rsidRPr="00E900B4">
              <w:rPr>
                <w:rFonts w:ascii="Times New Roman" w:eastAsia="Times New Roman" w:hAnsi="Times New Roman" w:cs="Times New Roman"/>
                <w:sz w:val="24"/>
                <w:szCs w:val="24"/>
              </w:rPr>
              <w:t>манипулятивное</w:t>
            </w:r>
            <w:proofErr w:type="spellEnd"/>
            <w:r w:rsidRPr="00E900B4">
              <w:rPr>
                <w:rFonts w:ascii="Times New Roman" w:eastAsia="Times New Roman" w:hAnsi="Times New Roman" w:cs="Times New Roman"/>
                <w:sz w:val="24"/>
                <w:szCs w:val="24"/>
              </w:rPr>
              <w:t>, диалогическое. Закономерности процесса общения. Диалог как форма общения. Общение как восприятие и понимание партнёрами по общению друг друга. Психологическая структура общения. Психологическая культура общения. Структура психологического общения. Социально-психологические механизмы общения. Понятие и виды коммуникации. Значение коммуникации в жизни людей. Особенности коммуникативного общения. Позиции коммуникатора. Коммуникативные навыки общения. Коммуникативные стили общения. Понятие и виды коммуникативных барьеров. Способы и механизмы воздействия в общении: внушение, убеждение, подражание, психологические заражение. Убеждение как метод сознательного воздействия в формировании или закреплении социальных установок. Условия эффективности и технология убеждающего воздействия. Внушение как воздействие на основе некритического восприятия информации. Внушение и убеждение. Основы психологического заражения. Паника как вид социально-психологического заражения. Традиции исследования подражания в социальной психологии. Мода как форма подражания. Педагогическое воздействие и его значение. Специфика воздействия в педагогическом общении.</w:t>
            </w:r>
          </w:p>
          <w:p w:rsidR="0063342E" w:rsidRPr="00E900B4" w:rsidRDefault="0063342E"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Социальная педагогика как наука</w:t>
            </w:r>
          </w:p>
          <w:p w:rsidR="0063342E" w:rsidRPr="00E900B4" w:rsidRDefault="0063342E"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Определение,   объект   и   предмет   социальной педагогики.  Разделы   социальной педагогики.   Социальная педагогика   как   отрасль   знания,   исследующая социализацию в контексте воспитания и социальное воспитание в контексте социализации</w:t>
            </w:r>
          </w:p>
          <w:p w:rsidR="0063342E" w:rsidRPr="00E900B4" w:rsidRDefault="0063342E"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Возникновение   и становление социальной педагогики.</w:t>
            </w:r>
          </w:p>
          <w:p w:rsidR="0063342E" w:rsidRPr="00E900B4" w:rsidRDefault="0063342E"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История  становления  отечественной  и  зарубежной социальной  педагогики.  Введение дисциплины  и специализации    социальной  педагогики  в  </w:t>
            </w:r>
            <w:proofErr w:type="spellStart"/>
            <w:r w:rsidRPr="00E900B4">
              <w:rPr>
                <w:rFonts w:ascii="Times New Roman" w:eastAsia="Times New Roman" w:hAnsi="Times New Roman" w:cs="Times New Roman"/>
                <w:sz w:val="24"/>
                <w:szCs w:val="24"/>
              </w:rPr>
              <w:t>сисетму</w:t>
            </w:r>
            <w:proofErr w:type="spellEnd"/>
            <w:r w:rsidRPr="00E900B4">
              <w:rPr>
                <w:rFonts w:ascii="Times New Roman" w:eastAsia="Times New Roman" w:hAnsi="Times New Roman" w:cs="Times New Roman"/>
                <w:sz w:val="24"/>
                <w:szCs w:val="24"/>
              </w:rPr>
              <w:t xml:space="preserve"> профессионального образования  России.  Цели  и задачи    дисциплины.    Функции    социальной педагогики как науки.</w:t>
            </w:r>
          </w:p>
          <w:p w:rsidR="0063342E" w:rsidRPr="00E900B4" w:rsidRDefault="0063342E"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Социализация как социально-педагогическое явление.</w:t>
            </w:r>
          </w:p>
          <w:p w:rsidR="0063342E" w:rsidRPr="00E900B4" w:rsidRDefault="0063342E"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Социализация: стадии, факторы,  агенты, средства, механизмы.  </w:t>
            </w:r>
            <w:proofErr w:type="spellStart"/>
            <w:r w:rsidRPr="00E900B4">
              <w:rPr>
                <w:rFonts w:ascii="Times New Roman" w:eastAsia="Times New Roman" w:hAnsi="Times New Roman" w:cs="Times New Roman"/>
                <w:sz w:val="24"/>
                <w:szCs w:val="24"/>
              </w:rPr>
              <w:t>Социализированность</w:t>
            </w:r>
            <w:proofErr w:type="spellEnd"/>
            <w:r w:rsidRPr="00E900B4">
              <w:rPr>
                <w:rFonts w:ascii="Times New Roman" w:eastAsia="Times New Roman" w:hAnsi="Times New Roman" w:cs="Times New Roman"/>
                <w:sz w:val="24"/>
                <w:szCs w:val="24"/>
              </w:rPr>
              <w:t xml:space="preserve">, воспитанность. Социальная  адаптация,  личность  как  объект  и субъект социализации. </w:t>
            </w:r>
            <w:proofErr w:type="gramStart"/>
            <w:r w:rsidRPr="00E900B4">
              <w:rPr>
                <w:rFonts w:ascii="Times New Roman" w:eastAsia="Times New Roman" w:hAnsi="Times New Roman" w:cs="Times New Roman"/>
                <w:sz w:val="24"/>
                <w:szCs w:val="24"/>
              </w:rPr>
              <w:t>Гармоничное</w:t>
            </w:r>
            <w:proofErr w:type="gramEnd"/>
            <w:r w:rsidRPr="00E900B4">
              <w:rPr>
                <w:rFonts w:ascii="Times New Roman" w:eastAsia="Times New Roman" w:hAnsi="Times New Roman" w:cs="Times New Roman"/>
                <w:sz w:val="24"/>
                <w:szCs w:val="24"/>
              </w:rPr>
              <w:t xml:space="preserve"> </w:t>
            </w:r>
            <w:proofErr w:type="spellStart"/>
            <w:r w:rsidRPr="00E900B4">
              <w:rPr>
                <w:rFonts w:ascii="Times New Roman" w:eastAsia="Times New Roman" w:hAnsi="Times New Roman" w:cs="Times New Roman"/>
                <w:sz w:val="24"/>
                <w:szCs w:val="24"/>
              </w:rPr>
              <w:t>самосогласование</w:t>
            </w:r>
            <w:proofErr w:type="spellEnd"/>
            <w:r w:rsidRPr="00E900B4">
              <w:rPr>
                <w:rFonts w:ascii="Times New Roman" w:eastAsia="Times New Roman" w:hAnsi="Times New Roman" w:cs="Times New Roman"/>
                <w:sz w:val="24"/>
                <w:szCs w:val="24"/>
              </w:rPr>
              <w:t xml:space="preserve">   активности   (самоорганизация) действующих индивидов,   социальных   групп. Социально–педагогическая </w:t>
            </w:r>
            <w:proofErr w:type="spellStart"/>
            <w:r w:rsidRPr="00E900B4">
              <w:rPr>
                <w:rFonts w:ascii="Times New Roman" w:eastAsia="Times New Roman" w:hAnsi="Times New Roman" w:cs="Times New Roman"/>
                <w:sz w:val="24"/>
                <w:szCs w:val="24"/>
              </w:rPr>
              <w:t>виктимология</w:t>
            </w:r>
            <w:proofErr w:type="spellEnd"/>
            <w:r w:rsidRPr="00E900B4">
              <w:rPr>
                <w:rFonts w:ascii="Times New Roman" w:eastAsia="Times New Roman" w:hAnsi="Times New Roman" w:cs="Times New Roman"/>
                <w:sz w:val="24"/>
                <w:szCs w:val="24"/>
              </w:rPr>
              <w:t xml:space="preserve">. Особенности социализации  в  зависимости  от  ее факторов. Социальная  </w:t>
            </w:r>
            <w:proofErr w:type="spellStart"/>
            <w:r w:rsidRPr="00E900B4">
              <w:rPr>
                <w:rFonts w:ascii="Times New Roman" w:eastAsia="Times New Roman" w:hAnsi="Times New Roman" w:cs="Times New Roman"/>
                <w:sz w:val="24"/>
                <w:szCs w:val="24"/>
              </w:rPr>
              <w:t>фасилитация</w:t>
            </w:r>
            <w:proofErr w:type="spellEnd"/>
            <w:r w:rsidRPr="00E900B4">
              <w:rPr>
                <w:rFonts w:ascii="Times New Roman" w:eastAsia="Times New Roman" w:hAnsi="Times New Roman" w:cs="Times New Roman"/>
                <w:sz w:val="24"/>
                <w:szCs w:val="24"/>
              </w:rPr>
              <w:t xml:space="preserve">.  Социальная </w:t>
            </w:r>
            <w:proofErr w:type="spellStart"/>
            <w:r w:rsidRPr="00E900B4">
              <w:rPr>
                <w:rFonts w:ascii="Times New Roman" w:eastAsia="Times New Roman" w:hAnsi="Times New Roman" w:cs="Times New Roman"/>
                <w:sz w:val="24"/>
                <w:szCs w:val="24"/>
              </w:rPr>
              <w:t>ингибиция</w:t>
            </w:r>
            <w:proofErr w:type="spellEnd"/>
            <w:r w:rsidRPr="00E900B4">
              <w:rPr>
                <w:rFonts w:ascii="Times New Roman" w:eastAsia="Times New Roman" w:hAnsi="Times New Roman" w:cs="Times New Roman"/>
                <w:sz w:val="24"/>
                <w:szCs w:val="24"/>
              </w:rPr>
              <w:t>. Факторы  и агенты социализации.</w:t>
            </w:r>
          </w:p>
          <w:p w:rsidR="0063342E" w:rsidRPr="00E900B4" w:rsidRDefault="0063342E"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Воспитание как институт социализации</w:t>
            </w:r>
          </w:p>
          <w:p w:rsidR="0063342E" w:rsidRPr="00E900B4" w:rsidRDefault="0063342E"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Социализация личности, ее факторы и институты. Личность как индивидуальный субъект социального воспитания. Коллектив как групповой субъект социального воспитания. Методика социального воспитания в различных видах воспитательных воздействий (организация быта, жизнедеятельности и взаимодействия индивидуальных и групповых субъектов). Сферы жизнедеятельности человека: общение, познание, предметно- практическая деятельность, игра, спорт. Активность человека в процессе жизнедеятельности. Роль активности личности в её саморазвитии. Компоненты саморазвития личности (самопознание, самоопределение, самоорганизация, </w:t>
            </w:r>
            <w:proofErr w:type="spellStart"/>
            <w:r w:rsidRPr="00E900B4">
              <w:rPr>
                <w:rFonts w:ascii="Times New Roman" w:eastAsia="Times New Roman" w:hAnsi="Times New Roman" w:cs="Times New Roman"/>
                <w:sz w:val="24"/>
                <w:szCs w:val="24"/>
              </w:rPr>
              <w:t>самореабилитация</w:t>
            </w:r>
            <w:proofErr w:type="spellEnd"/>
            <w:r w:rsidRPr="00E900B4">
              <w:rPr>
                <w:rFonts w:ascii="Times New Roman" w:eastAsia="Times New Roman" w:hAnsi="Times New Roman" w:cs="Times New Roman"/>
                <w:sz w:val="24"/>
                <w:szCs w:val="24"/>
              </w:rPr>
              <w:t>). Самовоспитание в структуре процесса формирования личности.</w:t>
            </w:r>
          </w:p>
        </w:tc>
      </w:tr>
      <w:tr w:rsidR="0063342E" w:rsidRPr="00E900B4" w:rsidTr="003349D6">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63342E" w:rsidRPr="00E900B4" w:rsidRDefault="0063342E" w:rsidP="00E900B4">
            <w:pPr>
              <w:spacing w:after="0" w:line="240" w:lineRule="auto"/>
              <w:contextualSpacing/>
              <w:jc w:val="center"/>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lastRenderedPageBreak/>
              <w:t>Б</w:t>
            </w:r>
            <w:proofErr w:type="gramStart"/>
            <w:r w:rsidRPr="00E900B4">
              <w:rPr>
                <w:rFonts w:ascii="Times New Roman" w:eastAsia="Times New Roman" w:hAnsi="Times New Roman" w:cs="Times New Roman"/>
                <w:sz w:val="24"/>
                <w:szCs w:val="24"/>
              </w:rPr>
              <w:t>1</w:t>
            </w:r>
            <w:proofErr w:type="gramEnd"/>
            <w:r w:rsidRPr="00E900B4">
              <w:rPr>
                <w:rFonts w:ascii="Times New Roman" w:eastAsia="Times New Roman" w:hAnsi="Times New Roman" w:cs="Times New Roman"/>
                <w:sz w:val="24"/>
                <w:szCs w:val="24"/>
              </w:rPr>
              <w:t xml:space="preserve">.В.02.02 </w:t>
            </w:r>
            <w:proofErr w:type="spellStart"/>
            <w:r w:rsidRPr="00E900B4">
              <w:rPr>
                <w:rFonts w:ascii="Times New Roman" w:eastAsia="Times New Roman" w:hAnsi="Times New Roman" w:cs="Times New Roman"/>
                <w:sz w:val="24"/>
                <w:szCs w:val="24"/>
              </w:rPr>
              <w:t>Этнопедагогика</w:t>
            </w:r>
            <w:proofErr w:type="spellEnd"/>
          </w:p>
          <w:p w:rsidR="0063342E" w:rsidRPr="00E900B4" w:rsidRDefault="0063342E" w:rsidP="00E900B4">
            <w:pPr>
              <w:spacing w:after="0" w:line="240" w:lineRule="auto"/>
              <w:ind w:firstLine="709"/>
              <w:contextualSpacing/>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Раздел I. Основы </w:t>
            </w:r>
            <w:proofErr w:type="spellStart"/>
            <w:r w:rsidRPr="00E900B4">
              <w:rPr>
                <w:rFonts w:ascii="Times New Roman" w:eastAsia="Times New Roman" w:hAnsi="Times New Roman" w:cs="Times New Roman"/>
                <w:sz w:val="24"/>
                <w:szCs w:val="24"/>
              </w:rPr>
              <w:t>этнопедагогики</w:t>
            </w:r>
            <w:proofErr w:type="spellEnd"/>
          </w:p>
          <w:p w:rsidR="0063342E" w:rsidRPr="00E900B4" w:rsidRDefault="0063342E" w:rsidP="00E900B4">
            <w:pPr>
              <w:spacing w:after="0" w:line="240" w:lineRule="auto"/>
              <w:contextualSpacing/>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Этнические различия и национальный менталитет </w:t>
            </w:r>
          </w:p>
          <w:p w:rsidR="0063342E" w:rsidRPr="00E900B4" w:rsidRDefault="0063342E" w:rsidP="00E900B4">
            <w:pPr>
              <w:spacing w:after="0" w:line="240" w:lineRule="auto"/>
              <w:ind w:firstLine="709"/>
              <w:contextualSpacing/>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Предмет, методы и проблемы современной </w:t>
            </w:r>
            <w:proofErr w:type="spellStart"/>
            <w:r w:rsidRPr="00E900B4">
              <w:rPr>
                <w:rFonts w:ascii="Times New Roman" w:eastAsia="Times New Roman" w:hAnsi="Times New Roman" w:cs="Times New Roman"/>
                <w:sz w:val="24"/>
                <w:szCs w:val="24"/>
              </w:rPr>
              <w:t>этнопедагогики</w:t>
            </w:r>
            <w:proofErr w:type="spellEnd"/>
            <w:r w:rsidRPr="00E900B4">
              <w:rPr>
                <w:rFonts w:ascii="Times New Roman" w:eastAsia="Times New Roman" w:hAnsi="Times New Roman" w:cs="Times New Roman"/>
                <w:sz w:val="24"/>
                <w:szCs w:val="24"/>
              </w:rPr>
              <w:t xml:space="preserve">. География расселения </w:t>
            </w:r>
            <w:r w:rsidRPr="00E900B4">
              <w:rPr>
                <w:rFonts w:ascii="Times New Roman" w:eastAsia="Times New Roman" w:hAnsi="Times New Roman" w:cs="Times New Roman"/>
                <w:sz w:val="24"/>
                <w:szCs w:val="24"/>
              </w:rPr>
              <w:lastRenderedPageBreak/>
              <w:t xml:space="preserve">народов России. Предмет, методы исследования и проблемы современной </w:t>
            </w:r>
            <w:proofErr w:type="spellStart"/>
            <w:r w:rsidRPr="00E900B4">
              <w:rPr>
                <w:rFonts w:ascii="Times New Roman" w:eastAsia="Times New Roman" w:hAnsi="Times New Roman" w:cs="Times New Roman"/>
                <w:sz w:val="24"/>
                <w:szCs w:val="24"/>
              </w:rPr>
              <w:t>этнопедагогики</w:t>
            </w:r>
            <w:proofErr w:type="spellEnd"/>
            <w:r w:rsidRPr="00E900B4">
              <w:rPr>
                <w:rFonts w:ascii="Times New Roman" w:eastAsia="Times New Roman" w:hAnsi="Times New Roman" w:cs="Times New Roman"/>
                <w:sz w:val="24"/>
                <w:szCs w:val="24"/>
              </w:rPr>
              <w:t xml:space="preserve">. Формы важнейших социально-этнических общностей — племя, народность, нация. Народное воспитание и преемственность поколений Содержание этнической национальной психологии, ее структура. Специфические качества национального характера, национальное самосознание, национальные чувства и настроения, национальные интересы, ориентации, традиции, привычки. Национально-психологические особенности людей. </w:t>
            </w:r>
          </w:p>
          <w:p w:rsidR="0063342E" w:rsidRPr="00E900B4" w:rsidRDefault="0063342E" w:rsidP="00E900B4">
            <w:pPr>
              <w:spacing w:after="0" w:line="240" w:lineRule="auto"/>
              <w:contextualSpacing/>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Народное воспитание в наследии классиков педагогики </w:t>
            </w:r>
          </w:p>
          <w:p w:rsidR="0063342E" w:rsidRPr="00E900B4" w:rsidRDefault="0063342E" w:rsidP="00E900B4">
            <w:pPr>
              <w:spacing w:after="0" w:line="240" w:lineRule="auto"/>
              <w:ind w:firstLine="709"/>
              <w:contextualSpacing/>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Природа и духовное начало народного воспитания Возникновение и развитие народной педагогики. Идеология гуманизма — главная особенность народной педагогики. Народная педагогика как исторически сложившиеся и передаваемые из поколения в поколение идеи, мысли, традиции, обычаи, порядки, этикет, природа и духовное начало народных воспитательных традиций. Религия как источник народной этики Христианская этика и мораль. Мораль и этика ислама. Мораль и этика буддизма. Мораль и этика иудаизма. Этические ценности северных народов. </w:t>
            </w:r>
          </w:p>
          <w:p w:rsidR="0063342E" w:rsidRPr="00E900B4" w:rsidRDefault="0063342E" w:rsidP="00E900B4">
            <w:pPr>
              <w:spacing w:after="0" w:line="240" w:lineRule="auto"/>
              <w:contextualSpacing/>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Проблемное поле народной педагогики </w:t>
            </w:r>
          </w:p>
          <w:p w:rsidR="0063342E" w:rsidRPr="00E900B4" w:rsidRDefault="0063342E" w:rsidP="00E900B4">
            <w:pPr>
              <w:spacing w:after="0" w:line="240" w:lineRule="auto"/>
              <w:ind w:firstLine="709"/>
              <w:contextualSpacing/>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Сущность народной педагогики. Устное народное творчество. К.Д. Ушинский о народном опыте воспитания. Основные черты народной педагогики: коллективность ее творческих основ, условность законов, систематизированных знаний, специальных терминов, эмпирический характер, тесная связь с жизнью, взаимодействие и взаимообогащение с педагогикой других народов. Гуманизм народной педагогики. </w:t>
            </w:r>
            <w:proofErr w:type="spellStart"/>
            <w:r w:rsidRPr="00E900B4">
              <w:rPr>
                <w:rFonts w:ascii="Times New Roman" w:eastAsia="Times New Roman" w:hAnsi="Times New Roman" w:cs="Times New Roman"/>
                <w:sz w:val="24"/>
                <w:szCs w:val="24"/>
              </w:rPr>
              <w:t>Природосообразность</w:t>
            </w:r>
            <w:proofErr w:type="spellEnd"/>
            <w:r w:rsidRPr="00E900B4">
              <w:rPr>
                <w:rFonts w:ascii="Times New Roman" w:eastAsia="Times New Roman" w:hAnsi="Times New Roman" w:cs="Times New Roman"/>
                <w:sz w:val="24"/>
                <w:szCs w:val="24"/>
              </w:rPr>
              <w:t xml:space="preserve"> народной педагогики. Практико-ориентированный характер народной педагогики. Место нравственных идеалов в практике народного воспитания. Воспитание как средство сохранения культурного потенциала этноса. Проблемы личности в народной педагогике. Общечеловеческие ценности в народной педагогике Отражение в современной педагогике исторически сложившихся идеалов воспитания. Человечество как ценный биологический вид. Общность судеб различных народов. Гармония природы и человека - важнейший постулат народной педагогики любого этноса. Идеи гуманизма - общие основы воспитания воспитательных традиций. </w:t>
            </w:r>
          </w:p>
          <w:p w:rsidR="0063342E" w:rsidRPr="00E900B4" w:rsidRDefault="0063342E" w:rsidP="00E900B4">
            <w:pPr>
              <w:spacing w:after="0" w:line="240" w:lineRule="auto"/>
              <w:contextualSpacing/>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Современное функционирование народной педагогики </w:t>
            </w:r>
          </w:p>
          <w:p w:rsidR="0063342E" w:rsidRPr="00E900B4" w:rsidRDefault="0063342E" w:rsidP="00E900B4">
            <w:pPr>
              <w:spacing w:after="0" w:line="240" w:lineRule="auto"/>
              <w:ind w:firstLine="709"/>
              <w:contextualSpacing/>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Действенность личностей-символов. Их функционирование. Люди-символы, события-символы. Функционирование народной педагогики в условиях национальной свободы и независимости, при возрождении и культивировании традиционных народных ценностей. Универсальные нравственные принципы и системы нравственных ценностей всех реалий мира, универсальный, всечеловеческий характер христианства. Формирование монотеистических реалий на основе язычества, тотемизма, нравственная стабильность, доброта, </w:t>
            </w:r>
            <w:proofErr w:type="spellStart"/>
            <w:r w:rsidRPr="00E900B4">
              <w:rPr>
                <w:rFonts w:ascii="Times New Roman" w:eastAsia="Times New Roman" w:hAnsi="Times New Roman" w:cs="Times New Roman"/>
                <w:sz w:val="24"/>
                <w:szCs w:val="24"/>
              </w:rPr>
              <w:t>природосообразность</w:t>
            </w:r>
            <w:proofErr w:type="spellEnd"/>
            <w:r w:rsidRPr="00E900B4">
              <w:rPr>
                <w:rFonts w:ascii="Times New Roman" w:eastAsia="Times New Roman" w:hAnsi="Times New Roman" w:cs="Times New Roman"/>
                <w:sz w:val="24"/>
                <w:szCs w:val="24"/>
              </w:rPr>
              <w:t xml:space="preserve"> - педагогический аспект всех без исключения культов. Гостеприимность, радушие как важнейший этический компонент народной педагогики всех этносов. Элементы народной, межнациональной дипломатии в народной педагогике </w:t>
            </w:r>
            <w:proofErr w:type="spellStart"/>
            <w:r w:rsidRPr="00E900B4">
              <w:rPr>
                <w:rFonts w:ascii="Times New Roman" w:eastAsia="Times New Roman" w:hAnsi="Times New Roman" w:cs="Times New Roman"/>
                <w:sz w:val="24"/>
                <w:szCs w:val="24"/>
              </w:rPr>
              <w:t>Общеэтнические</w:t>
            </w:r>
            <w:proofErr w:type="spellEnd"/>
            <w:r w:rsidRPr="00E900B4">
              <w:rPr>
                <w:rFonts w:ascii="Times New Roman" w:eastAsia="Times New Roman" w:hAnsi="Times New Roman" w:cs="Times New Roman"/>
                <w:sz w:val="24"/>
                <w:szCs w:val="24"/>
              </w:rPr>
              <w:t xml:space="preserve"> философские вопросы культов: кто я? что такое жизнь? откуда мы пришли? что с нами будет? Их отражение в народной мудрости. Мир добрых дел. Понятие о совести и чести. Отношение к добру и злу. Сочувствие. Роль природной педагогики в формировании современной культуры и духовности.</w:t>
            </w:r>
          </w:p>
          <w:p w:rsidR="0063342E" w:rsidRPr="00E900B4" w:rsidRDefault="0063342E" w:rsidP="00E900B4">
            <w:pPr>
              <w:spacing w:after="0" w:line="240" w:lineRule="auto"/>
              <w:contextualSpacing/>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Средства народной педагогики </w:t>
            </w:r>
          </w:p>
          <w:p w:rsidR="0063342E" w:rsidRPr="00E900B4" w:rsidRDefault="0063342E" w:rsidP="00E900B4">
            <w:pPr>
              <w:spacing w:after="0" w:line="240" w:lineRule="auto"/>
              <w:ind w:firstLine="709"/>
              <w:contextualSpacing/>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Средства народной педагогики, несущие идею саморегулирующейся творческой личности и дающие знания о способах приобщения к самостоятельной творческой деятельности человека. Дифференциация форм воспитания в педагогической мудрости народа: пословицы - для </w:t>
            </w:r>
            <w:proofErr w:type="spellStart"/>
            <w:r w:rsidRPr="00E900B4">
              <w:rPr>
                <w:rFonts w:ascii="Times New Roman" w:eastAsia="Times New Roman" w:hAnsi="Times New Roman" w:cs="Times New Roman"/>
                <w:sz w:val="24"/>
                <w:szCs w:val="24"/>
              </w:rPr>
              <w:t>социальноэтического</w:t>
            </w:r>
            <w:proofErr w:type="spellEnd"/>
            <w:r w:rsidRPr="00E900B4">
              <w:rPr>
                <w:rFonts w:ascii="Times New Roman" w:eastAsia="Times New Roman" w:hAnsi="Times New Roman" w:cs="Times New Roman"/>
                <w:sz w:val="24"/>
                <w:szCs w:val="24"/>
              </w:rPr>
              <w:t xml:space="preserve">, загадки - для умственного, песни - для эстетического и патриотического, сказки - для того и другого. </w:t>
            </w:r>
          </w:p>
          <w:p w:rsidR="0063342E" w:rsidRPr="00E900B4" w:rsidRDefault="0063342E" w:rsidP="00E900B4">
            <w:pPr>
              <w:spacing w:after="0" w:line="240" w:lineRule="auto"/>
              <w:contextualSpacing/>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Факторы народной педагогики</w:t>
            </w:r>
          </w:p>
          <w:p w:rsidR="0063342E" w:rsidRPr="00E900B4" w:rsidRDefault="0063342E" w:rsidP="00E900B4">
            <w:pPr>
              <w:spacing w:after="0" w:line="240" w:lineRule="auto"/>
              <w:ind w:firstLine="709"/>
              <w:contextualSpacing/>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 Природа как один из важнейших факторов народной педагогики. Принцип </w:t>
            </w:r>
            <w:proofErr w:type="spellStart"/>
            <w:r w:rsidRPr="00E900B4">
              <w:rPr>
                <w:rFonts w:ascii="Times New Roman" w:eastAsia="Times New Roman" w:hAnsi="Times New Roman" w:cs="Times New Roman"/>
                <w:sz w:val="24"/>
                <w:szCs w:val="24"/>
              </w:rPr>
              <w:t>природосообразности</w:t>
            </w:r>
            <w:proofErr w:type="spellEnd"/>
            <w:r w:rsidRPr="00E900B4">
              <w:rPr>
                <w:rFonts w:ascii="Times New Roman" w:eastAsia="Times New Roman" w:hAnsi="Times New Roman" w:cs="Times New Roman"/>
                <w:sz w:val="24"/>
                <w:szCs w:val="24"/>
              </w:rPr>
              <w:t xml:space="preserve">. Игра - разнообразная и богатая сфера деятельности детей, </w:t>
            </w:r>
            <w:r w:rsidRPr="00E900B4">
              <w:rPr>
                <w:rFonts w:ascii="Times New Roman" w:eastAsia="Times New Roman" w:hAnsi="Times New Roman" w:cs="Times New Roman"/>
                <w:sz w:val="24"/>
                <w:szCs w:val="24"/>
              </w:rPr>
              <w:lastRenderedPageBreak/>
              <w:t>воспитывающая у ребенка уважение к существующему порядку, народным обычаям, приучающая к правилам поведения. Самовоспитание через игру. Родное слово как важнейший фактор воздействия на чувства, сознание, поведение человека. Труд. Общение. Традиции. Искусство в народной педагогике. Религия - стержневой фактор в формировании духовности личности. Воспитательный потенциал традиционных религиозных учений. Пример-идол как фактор народного воспитания.</w:t>
            </w:r>
          </w:p>
          <w:p w:rsidR="0038607F" w:rsidRPr="00E900B4" w:rsidRDefault="0063342E" w:rsidP="00E900B4">
            <w:pPr>
              <w:spacing w:after="0" w:line="240" w:lineRule="auto"/>
              <w:contextualSpacing/>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Пословицы, загадки, песни и сказки к</w:t>
            </w:r>
            <w:r w:rsidR="0038607F" w:rsidRPr="00E900B4">
              <w:rPr>
                <w:rFonts w:ascii="Times New Roman" w:eastAsia="Times New Roman" w:hAnsi="Times New Roman" w:cs="Times New Roman"/>
                <w:sz w:val="24"/>
                <w:szCs w:val="24"/>
              </w:rPr>
              <w:t>ак средства народной педагогики</w:t>
            </w:r>
          </w:p>
          <w:p w:rsidR="0063342E" w:rsidRPr="00E900B4" w:rsidRDefault="0063342E" w:rsidP="00E900B4">
            <w:pPr>
              <w:spacing w:after="0" w:line="240" w:lineRule="auto"/>
              <w:ind w:firstLine="709"/>
              <w:contextualSpacing/>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Пословицы. Загадки. Пословица - живой голос народа, народная оценка жизни, наблюдения народного ума. Воспитание трудолюбия как ведущая идея пословиц. Многозначность пословицы как педагогического суждения. Загадки в развитии мышления детей, обучении их анализировать предметы и явления из различных областей окружающей действительности. Народные песни. Влияние песни на сознание и чувства детей. Высокая поэтизация в песне всех сторон человеческой жизни. Комплексное воздействие песни. Сказки. Познавательная роль сказок. Особенности сказок как народных средств воспитания. Педагогические идеи сказок. Сказки как проявление народного педагогического чтения.</w:t>
            </w:r>
          </w:p>
          <w:p w:rsidR="0063342E" w:rsidRPr="00E900B4" w:rsidRDefault="0063342E" w:rsidP="00E900B4">
            <w:pPr>
              <w:spacing w:after="0" w:line="240" w:lineRule="auto"/>
              <w:contextualSpacing/>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Воспитательные традиции разных народов </w:t>
            </w:r>
          </w:p>
          <w:p w:rsidR="0063342E" w:rsidRPr="00E900B4" w:rsidRDefault="0063342E" w:rsidP="00E900B4">
            <w:pPr>
              <w:spacing w:after="0" w:line="240" w:lineRule="auto"/>
              <w:ind w:firstLine="709"/>
              <w:contextualSpacing/>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Православная народная педагогика. Воспитательные традиции православных народов. Педагогические идеи в древнерусской книжности, былинном эпосе, народном фольклоре. Воспитательная роль бытовой обрядности. Основные христианские заповеди. Христианские идеи человека. Христианский критерий нравственности. Использование народных идеалов благородства в формировании культуры межнациональных отношений. Воспитательные традиции мусульман Особенности мусульманской этики. Критерии и нравственные принципы воспитанности. Коран как основа нравственных принципов ислама и его учение о человеке. Народные традиции и воспитание. Воспитание гражданственности у младших школьников в условиях многонациональной Республики. Прогрессивные традиции народной педагогики. Приобщение детей младшего школьного возраста к русской национальной культуре (по желанию студент может раскрыть данный вопрос применительно к культуре любого народа). Использование народных традиций в учебно-воспитательном процессе. </w:t>
            </w:r>
          </w:p>
          <w:p w:rsidR="0063342E" w:rsidRPr="00E900B4" w:rsidRDefault="0063342E" w:rsidP="00E900B4">
            <w:pPr>
              <w:spacing w:after="0" w:line="240" w:lineRule="auto"/>
              <w:contextualSpacing/>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Методика работы учителя по воспитанию культуры межнационального общения у обучающихся</w:t>
            </w:r>
          </w:p>
          <w:p w:rsidR="0063342E" w:rsidRPr="00E900B4" w:rsidRDefault="0063342E" w:rsidP="00E900B4">
            <w:pPr>
              <w:spacing w:after="0" w:line="240" w:lineRule="auto"/>
              <w:ind w:firstLine="709"/>
              <w:contextualSpacing/>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Самовоспитание учителя и учащихся по развитию собственной </w:t>
            </w:r>
            <w:proofErr w:type="spellStart"/>
            <w:r w:rsidRPr="00E900B4">
              <w:rPr>
                <w:rFonts w:ascii="Times New Roman" w:eastAsia="Times New Roman" w:hAnsi="Times New Roman" w:cs="Times New Roman"/>
                <w:sz w:val="24"/>
                <w:szCs w:val="24"/>
              </w:rPr>
              <w:t>этнокомпетентности</w:t>
            </w:r>
            <w:proofErr w:type="spellEnd"/>
            <w:r w:rsidRPr="00E900B4">
              <w:rPr>
                <w:rFonts w:ascii="Times New Roman" w:eastAsia="Times New Roman" w:hAnsi="Times New Roman" w:cs="Times New Roman"/>
                <w:sz w:val="24"/>
                <w:szCs w:val="24"/>
              </w:rPr>
              <w:t>. Целенаправленное развитие культуры межнационального общения у школьников.</w:t>
            </w:r>
          </w:p>
        </w:tc>
      </w:tr>
      <w:tr w:rsidR="0063342E" w:rsidRPr="00E900B4" w:rsidTr="003349D6">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63342E" w:rsidRPr="00E900B4" w:rsidRDefault="0063342E" w:rsidP="00E900B4">
            <w:pPr>
              <w:spacing w:after="0" w:line="240" w:lineRule="auto"/>
              <w:contextualSpacing/>
              <w:jc w:val="center"/>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lastRenderedPageBreak/>
              <w:t>Б</w:t>
            </w:r>
            <w:proofErr w:type="gramStart"/>
            <w:r w:rsidRPr="00E900B4">
              <w:rPr>
                <w:rFonts w:ascii="Times New Roman" w:eastAsia="Times New Roman" w:hAnsi="Times New Roman" w:cs="Times New Roman"/>
                <w:sz w:val="24"/>
                <w:szCs w:val="24"/>
              </w:rPr>
              <w:t>1</w:t>
            </w:r>
            <w:proofErr w:type="gramEnd"/>
            <w:r w:rsidRPr="00E900B4">
              <w:rPr>
                <w:rFonts w:ascii="Times New Roman" w:eastAsia="Times New Roman" w:hAnsi="Times New Roman" w:cs="Times New Roman"/>
                <w:sz w:val="24"/>
                <w:szCs w:val="24"/>
              </w:rPr>
              <w:t>.В.02.03 Детская психология</w:t>
            </w:r>
          </w:p>
          <w:p w:rsidR="0063342E" w:rsidRPr="00E900B4" w:rsidRDefault="0063342E" w:rsidP="00E900B4">
            <w:pPr>
              <w:spacing w:after="0" w:line="240" w:lineRule="auto"/>
              <w:jc w:val="both"/>
              <w:rPr>
                <w:rFonts w:ascii="Times New Roman" w:hAnsi="Times New Roman" w:cs="Times New Roman"/>
                <w:sz w:val="24"/>
                <w:szCs w:val="24"/>
              </w:rPr>
            </w:pPr>
            <w:r w:rsidRPr="00E900B4">
              <w:rPr>
                <w:rFonts w:ascii="Times New Roman" w:hAnsi="Times New Roman" w:cs="Times New Roman"/>
                <w:sz w:val="24"/>
                <w:szCs w:val="24"/>
              </w:rPr>
              <w:t>Движущие силы и условия психического развития ребёнка.</w:t>
            </w:r>
          </w:p>
          <w:p w:rsidR="0063342E" w:rsidRPr="00E900B4" w:rsidRDefault="0063342E" w:rsidP="00E900B4">
            <w:pPr>
              <w:spacing w:after="0" w:line="240" w:lineRule="auto"/>
              <w:ind w:firstLine="709"/>
              <w:jc w:val="both"/>
              <w:rPr>
                <w:rFonts w:ascii="Times New Roman" w:hAnsi="Times New Roman" w:cs="Times New Roman"/>
                <w:color w:val="000000"/>
                <w:sz w:val="24"/>
                <w:szCs w:val="24"/>
              </w:rPr>
            </w:pPr>
            <w:r w:rsidRPr="00E900B4">
              <w:rPr>
                <w:rFonts w:ascii="Times New Roman" w:hAnsi="Times New Roman" w:cs="Times New Roman"/>
                <w:sz w:val="24"/>
                <w:szCs w:val="24"/>
              </w:rPr>
              <w:t xml:space="preserve">Закономерности психического развития. Неравномерность, </w:t>
            </w:r>
            <w:proofErr w:type="spellStart"/>
            <w:r w:rsidRPr="00E900B4">
              <w:rPr>
                <w:rFonts w:ascii="Times New Roman" w:hAnsi="Times New Roman" w:cs="Times New Roman"/>
                <w:sz w:val="24"/>
                <w:szCs w:val="24"/>
              </w:rPr>
              <w:t>гетерохронность</w:t>
            </w:r>
            <w:proofErr w:type="spellEnd"/>
            <w:r w:rsidRPr="00E900B4">
              <w:rPr>
                <w:rFonts w:ascii="Times New Roman" w:hAnsi="Times New Roman" w:cs="Times New Roman"/>
                <w:sz w:val="24"/>
                <w:szCs w:val="24"/>
              </w:rPr>
              <w:t xml:space="preserve"> психического развития. Неустойчивость развития. </w:t>
            </w:r>
            <w:proofErr w:type="spellStart"/>
            <w:r w:rsidRPr="00E900B4">
              <w:rPr>
                <w:rFonts w:ascii="Times New Roman" w:hAnsi="Times New Roman" w:cs="Times New Roman"/>
                <w:sz w:val="24"/>
                <w:szCs w:val="24"/>
              </w:rPr>
              <w:t>Сензитивность</w:t>
            </w:r>
            <w:proofErr w:type="spellEnd"/>
            <w:r w:rsidRPr="00E900B4">
              <w:rPr>
                <w:rFonts w:ascii="Times New Roman" w:hAnsi="Times New Roman" w:cs="Times New Roman"/>
                <w:sz w:val="24"/>
                <w:szCs w:val="24"/>
              </w:rPr>
              <w:t xml:space="preserve"> развития. </w:t>
            </w:r>
            <w:proofErr w:type="spellStart"/>
            <w:r w:rsidRPr="00E900B4">
              <w:rPr>
                <w:rFonts w:ascii="Times New Roman" w:hAnsi="Times New Roman" w:cs="Times New Roman"/>
                <w:sz w:val="24"/>
                <w:szCs w:val="24"/>
              </w:rPr>
              <w:t>Кумулятивность</w:t>
            </w:r>
            <w:proofErr w:type="spellEnd"/>
            <w:r w:rsidRPr="00E900B4">
              <w:rPr>
                <w:rFonts w:ascii="Times New Roman" w:hAnsi="Times New Roman" w:cs="Times New Roman"/>
                <w:sz w:val="24"/>
                <w:szCs w:val="24"/>
              </w:rPr>
              <w:t xml:space="preserve"> психического развития. </w:t>
            </w:r>
            <w:proofErr w:type="spellStart"/>
            <w:r w:rsidRPr="00E900B4">
              <w:rPr>
                <w:rFonts w:ascii="Times New Roman" w:hAnsi="Times New Roman" w:cs="Times New Roman"/>
                <w:sz w:val="24"/>
                <w:szCs w:val="24"/>
              </w:rPr>
              <w:t>Дивергентность</w:t>
            </w:r>
            <w:proofErr w:type="spellEnd"/>
            <w:r w:rsidRPr="00E900B4">
              <w:rPr>
                <w:rFonts w:ascii="Times New Roman" w:hAnsi="Times New Roman" w:cs="Times New Roman"/>
                <w:sz w:val="24"/>
                <w:szCs w:val="24"/>
              </w:rPr>
              <w:t xml:space="preserve"> - </w:t>
            </w:r>
            <w:proofErr w:type="spellStart"/>
            <w:r w:rsidRPr="00E900B4">
              <w:rPr>
                <w:rFonts w:ascii="Times New Roman" w:hAnsi="Times New Roman" w:cs="Times New Roman"/>
                <w:sz w:val="24"/>
                <w:szCs w:val="24"/>
              </w:rPr>
              <w:t>конвергентность</w:t>
            </w:r>
            <w:proofErr w:type="spellEnd"/>
            <w:r w:rsidRPr="00E900B4">
              <w:rPr>
                <w:rFonts w:ascii="Times New Roman" w:hAnsi="Times New Roman" w:cs="Times New Roman"/>
                <w:sz w:val="24"/>
                <w:szCs w:val="24"/>
              </w:rPr>
              <w:t xml:space="preserve"> хода развития. Факторы психического развития. Биологический фактор. Социальный фактор. Теория биологического созревания. Теория ведущей роли среды. Теория конвергенции двух факторов. Движущие силы психического развития. Социальная ситуация развития. Ведущая деятельность. Кризисы развития. Психологические новообразования. Обучение и психическое развитие. Концепции обучения и развития: Э. </w:t>
            </w:r>
            <w:proofErr w:type="spellStart"/>
            <w:r w:rsidRPr="00E900B4">
              <w:rPr>
                <w:rFonts w:ascii="Times New Roman" w:hAnsi="Times New Roman" w:cs="Times New Roman"/>
                <w:sz w:val="24"/>
                <w:szCs w:val="24"/>
              </w:rPr>
              <w:t>Торндайка</w:t>
            </w:r>
            <w:proofErr w:type="spellEnd"/>
            <w:r w:rsidRPr="00E900B4">
              <w:rPr>
                <w:rFonts w:ascii="Times New Roman" w:hAnsi="Times New Roman" w:cs="Times New Roman"/>
                <w:sz w:val="24"/>
                <w:szCs w:val="24"/>
              </w:rPr>
              <w:t xml:space="preserve">, Ж. Пиаже и Л.С. </w:t>
            </w:r>
            <w:proofErr w:type="spellStart"/>
            <w:r w:rsidRPr="00E900B4">
              <w:rPr>
                <w:rFonts w:ascii="Times New Roman" w:hAnsi="Times New Roman" w:cs="Times New Roman"/>
                <w:sz w:val="24"/>
                <w:szCs w:val="24"/>
              </w:rPr>
              <w:t>Выготского</w:t>
            </w:r>
            <w:proofErr w:type="spellEnd"/>
            <w:r w:rsidRPr="00E900B4">
              <w:rPr>
                <w:rFonts w:ascii="Times New Roman" w:hAnsi="Times New Roman" w:cs="Times New Roman"/>
                <w:sz w:val="24"/>
                <w:szCs w:val="24"/>
              </w:rPr>
              <w:t>. Зона ближайшего развития. Зона актуального развития. Деятельность и психическое развитие. Виды деятельности: учебная, игровая, трудовая. Структура деятельности.</w:t>
            </w:r>
          </w:p>
          <w:p w:rsidR="0063342E" w:rsidRPr="00E900B4" w:rsidRDefault="0063342E" w:rsidP="00E900B4">
            <w:pPr>
              <w:spacing w:after="0" w:line="240" w:lineRule="auto"/>
              <w:jc w:val="both"/>
              <w:rPr>
                <w:rFonts w:ascii="Times New Roman" w:hAnsi="Times New Roman" w:cs="Times New Roman"/>
                <w:sz w:val="24"/>
                <w:szCs w:val="24"/>
              </w:rPr>
            </w:pPr>
            <w:r w:rsidRPr="00E900B4">
              <w:rPr>
                <w:rFonts w:ascii="Times New Roman" w:hAnsi="Times New Roman" w:cs="Times New Roman"/>
                <w:sz w:val="24"/>
                <w:szCs w:val="24"/>
              </w:rPr>
              <w:t>Общая характеристика периода новорождённости.</w:t>
            </w:r>
          </w:p>
          <w:p w:rsidR="0063342E" w:rsidRPr="00E900B4" w:rsidRDefault="0063342E" w:rsidP="00E900B4">
            <w:pPr>
              <w:spacing w:after="0" w:line="240" w:lineRule="auto"/>
              <w:ind w:firstLine="709"/>
              <w:jc w:val="both"/>
              <w:rPr>
                <w:rFonts w:ascii="Times New Roman" w:hAnsi="Times New Roman" w:cs="Times New Roman"/>
                <w:sz w:val="24"/>
                <w:szCs w:val="24"/>
              </w:rPr>
            </w:pPr>
            <w:r w:rsidRPr="00E900B4">
              <w:rPr>
                <w:rFonts w:ascii="Times New Roman" w:hAnsi="Times New Roman" w:cs="Times New Roman"/>
                <w:sz w:val="24"/>
                <w:szCs w:val="24"/>
              </w:rPr>
              <w:t xml:space="preserve">Общая характеристика новорожденного. Социальная ситуация развития. Кризис рождения. Физиологические причины кризиса. Психологические причины кризиса. Направления в развитии мозга новорождённого. Созревание нервных клеток. Покрытие </w:t>
            </w:r>
            <w:r w:rsidRPr="00E900B4">
              <w:rPr>
                <w:rFonts w:ascii="Times New Roman" w:hAnsi="Times New Roman" w:cs="Times New Roman"/>
                <w:sz w:val="24"/>
                <w:szCs w:val="24"/>
              </w:rPr>
              <w:lastRenderedPageBreak/>
              <w:t xml:space="preserve">нервных волокон </w:t>
            </w:r>
            <w:proofErr w:type="spellStart"/>
            <w:r w:rsidRPr="00E900B4">
              <w:rPr>
                <w:rFonts w:ascii="Times New Roman" w:hAnsi="Times New Roman" w:cs="Times New Roman"/>
                <w:sz w:val="24"/>
                <w:szCs w:val="24"/>
              </w:rPr>
              <w:t>миэлиновой</w:t>
            </w:r>
            <w:proofErr w:type="spellEnd"/>
            <w:r w:rsidRPr="00E900B4">
              <w:rPr>
                <w:rFonts w:ascii="Times New Roman" w:hAnsi="Times New Roman" w:cs="Times New Roman"/>
                <w:sz w:val="24"/>
                <w:szCs w:val="24"/>
              </w:rPr>
              <w:t xml:space="preserve"> оболочкой. Рефлексы новорождённого. Жизненно-важные рефлексы. Защитные рефлексы. Атавистические рефлексы. Ориентировочные рефлексы. Ориентировочно-пищевые рефлексы. «Комплекс оживления» и предпосылки его появления. Основные признаки комплекса оживления. Основные новообразования данного периода. Индивидуальная психическая жизнь новорождённого. Потребность в общении со взрослыми.</w:t>
            </w:r>
          </w:p>
          <w:p w:rsidR="0063342E" w:rsidRPr="00E900B4" w:rsidRDefault="0063342E" w:rsidP="00E900B4">
            <w:pPr>
              <w:spacing w:after="0" w:line="240" w:lineRule="auto"/>
              <w:jc w:val="both"/>
              <w:rPr>
                <w:rFonts w:ascii="Times New Roman" w:hAnsi="Times New Roman" w:cs="Times New Roman"/>
                <w:sz w:val="24"/>
                <w:szCs w:val="24"/>
              </w:rPr>
            </w:pPr>
            <w:r w:rsidRPr="00E900B4">
              <w:rPr>
                <w:rFonts w:ascii="Times New Roman" w:hAnsi="Times New Roman" w:cs="Times New Roman"/>
                <w:sz w:val="24"/>
                <w:szCs w:val="24"/>
              </w:rPr>
              <w:t>Психологические особенности младенца.</w:t>
            </w:r>
          </w:p>
          <w:p w:rsidR="0063342E" w:rsidRPr="00E900B4" w:rsidRDefault="0063342E" w:rsidP="00E900B4">
            <w:pPr>
              <w:spacing w:after="0" w:line="240" w:lineRule="auto"/>
              <w:ind w:firstLine="709"/>
              <w:jc w:val="both"/>
              <w:rPr>
                <w:rFonts w:ascii="Times New Roman" w:hAnsi="Times New Roman" w:cs="Times New Roman"/>
                <w:sz w:val="24"/>
                <w:szCs w:val="24"/>
              </w:rPr>
            </w:pPr>
            <w:r w:rsidRPr="00E900B4">
              <w:rPr>
                <w:rFonts w:ascii="Times New Roman" w:hAnsi="Times New Roman" w:cs="Times New Roman"/>
                <w:sz w:val="24"/>
                <w:szCs w:val="24"/>
              </w:rPr>
              <w:t>Общая характеристика ребёнка младенческого возраста. Социальная ситуация развития. Ведущая деятельность</w:t>
            </w:r>
            <w:proofErr w:type="gramStart"/>
            <w:r w:rsidRPr="00E900B4">
              <w:rPr>
                <w:rFonts w:ascii="Times New Roman" w:hAnsi="Times New Roman" w:cs="Times New Roman"/>
                <w:sz w:val="24"/>
                <w:szCs w:val="24"/>
              </w:rPr>
              <w:t xml:space="preserve"> ?</w:t>
            </w:r>
            <w:proofErr w:type="gramEnd"/>
            <w:r w:rsidRPr="00E900B4">
              <w:rPr>
                <w:rFonts w:ascii="Times New Roman" w:hAnsi="Times New Roman" w:cs="Times New Roman"/>
                <w:sz w:val="24"/>
                <w:szCs w:val="24"/>
              </w:rPr>
              <w:t xml:space="preserve"> эмоционально-личностное общение со взрослыми. Развитие познавательной сферы. Особенности развития психических функций младенца. Ручной интеллект. Мотивирующее представление. Развитие эмоциональной сферы. Этапы развития эмоциональной сферы младенца. Эмоциональные проявления. Первые чувства. Детский юмор. Развитие предпосылок речи. Этапы развития речи. </w:t>
            </w:r>
            <w:proofErr w:type="spellStart"/>
            <w:r w:rsidRPr="00E900B4">
              <w:rPr>
                <w:rFonts w:ascii="Times New Roman" w:hAnsi="Times New Roman" w:cs="Times New Roman"/>
                <w:sz w:val="24"/>
                <w:szCs w:val="24"/>
              </w:rPr>
              <w:t>Гуканье</w:t>
            </w:r>
            <w:proofErr w:type="spellEnd"/>
            <w:r w:rsidRPr="00E900B4">
              <w:rPr>
                <w:rFonts w:ascii="Times New Roman" w:hAnsi="Times New Roman" w:cs="Times New Roman"/>
                <w:sz w:val="24"/>
                <w:szCs w:val="24"/>
              </w:rPr>
              <w:t xml:space="preserve">. </w:t>
            </w:r>
            <w:proofErr w:type="spellStart"/>
            <w:r w:rsidRPr="00E900B4">
              <w:rPr>
                <w:rFonts w:ascii="Times New Roman" w:hAnsi="Times New Roman" w:cs="Times New Roman"/>
                <w:sz w:val="24"/>
                <w:szCs w:val="24"/>
              </w:rPr>
              <w:t>Гуление</w:t>
            </w:r>
            <w:proofErr w:type="spellEnd"/>
            <w:r w:rsidRPr="00E900B4">
              <w:rPr>
                <w:rFonts w:ascii="Times New Roman" w:hAnsi="Times New Roman" w:cs="Times New Roman"/>
                <w:sz w:val="24"/>
                <w:szCs w:val="24"/>
              </w:rPr>
              <w:t>. Лепет. Произнесение первых слов. Развитие действий и движений. Развития движения ног. Развития движения рук. Кризис 1 года. Круг показателей кризисного периода: предметная деятельность, отношения со взрослыми, изменение отношения к себе. Внешние проявления кризиса. Внутренние причины кризиса.</w:t>
            </w:r>
          </w:p>
          <w:p w:rsidR="0063342E" w:rsidRPr="00E900B4" w:rsidRDefault="0063342E" w:rsidP="00E900B4">
            <w:pPr>
              <w:spacing w:after="0" w:line="240" w:lineRule="auto"/>
              <w:jc w:val="both"/>
              <w:rPr>
                <w:rFonts w:ascii="Times New Roman" w:hAnsi="Times New Roman" w:cs="Times New Roman"/>
                <w:sz w:val="24"/>
                <w:szCs w:val="24"/>
              </w:rPr>
            </w:pPr>
            <w:r w:rsidRPr="00E900B4">
              <w:rPr>
                <w:rFonts w:ascii="Times New Roman" w:hAnsi="Times New Roman" w:cs="Times New Roman"/>
                <w:sz w:val="24"/>
                <w:szCs w:val="24"/>
              </w:rPr>
              <w:t>Психическое развитие ребёнка раннего возраста.</w:t>
            </w:r>
          </w:p>
          <w:p w:rsidR="0063342E" w:rsidRPr="00E900B4" w:rsidRDefault="0063342E" w:rsidP="00E900B4">
            <w:pPr>
              <w:spacing w:after="0" w:line="240" w:lineRule="auto"/>
              <w:ind w:firstLine="709"/>
              <w:jc w:val="both"/>
              <w:rPr>
                <w:rFonts w:ascii="Times New Roman" w:hAnsi="Times New Roman" w:cs="Times New Roman"/>
                <w:color w:val="000000"/>
                <w:sz w:val="24"/>
                <w:szCs w:val="24"/>
              </w:rPr>
            </w:pPr>
            <w:r w:rsidRPr="00E900B4">
              <w:rPr>
                <w:rFonts w:ascii="Times New Roman" w:hAnsi="Times New Roman" w:cs="Times New Roman"/>
                <w:sz w:val="24"/>
                <w:szCs w:val="24"/>
              </w:rPr>
              <w:t xml:space="preserve">Социальная ситуация развития. Основные новообразования данного возраста. Возникновение тенденции к самостоятельной деятельности. Развитие </w:t>
            </w:r>
            <w:proofErr w:type="spellStart"/>
            <w:r w:rsidRPr="00E900B4">
              <w:rPr>
                <w:rFonts w:ascii="Times New Roman" w:hAnsi="Times New Roman" w:cs="Times New Roman"/>
                <w:sz w:val="24"/>
                <w:szCs w:val="24"/>
              </w:rPr>
              <w:t>прямохождения</w:t>
            </w:r>
            <w:proofErr w:type="spellEnd"/>
            <w:r w:rsidRPr="00E900B4">
              <w:rPr>
                <w:rFonts w:ascii="Times New Roman" w:hAnsi="Times New Roman" w:cs="Times New Roman"/>
                <w:sz w:val="24"/>
                <w:szCs w:val="24"/>
              </w:rPr>
              <w:t xml:space="preserve">. Значение </w:t>
            </w:r>
            <w:proofErr w:type="spellStart"/>
            <w:r w:rsidRPr="00E900B4">
              <w:rPr>
                <w:rFonts w:ascii="Times New Roman" w:hAnsi="Times New Roman" w:cs="Times New Roman"/>
                <w:sz w:val="24"/>
                <w:szCs w:val="24"/>
              </w:rPr>
              <w:t>прямохождения</w:t>
            </w:r>
            <w:proofErr w:type="spellEnd"/>
            <w:r w:rsidRPr="00E900B4">
              <w:rPr>
                <w:rFonts w:ascii="Times New Roman" w:hAnsi="Times New Roman" w:cs="Times New Roman"/>
                <w:sz w:val="24"/>
                <w:szCs w:val="24"/>
              </w:rPr>
              <w:t xml:space="preserve"> в жизни человека. </w:t>
            </w:r>
            <w:proofErr w:type="gramStart"/>
            <w:r w:rsidRPr="00E900B4">
              <w:rPr>
                <w:rFonts w:ascii="Times New Roman" w:hAnsi="Times New Roman" w:cs="Times New Roman"/>
                <w:sz w:val="24"/>
                <w:szCs w:val="24"/>
              </w:rPr>
              <w:t>Причины</w:t>
            </w:r>
            <w:proofErr w:type="gramEnd"/>
            <w:r w:rsidRPr="00E900B4">
              <w:rPr>
                <w:rFonts w:ascii="Times New Roman" w:hAnsi="Times New Roman" w:cs="Times New Roman"/>
                <w:sz w:val="24"/>
                <w:szCs w:val="24"/>
              </w:rPr>
              <w:t xml:space="preserve"> побуждающие к </w:t>
            </w:r>
            <w:proofErr w:type="spellStart"/>
            <w:r w:rsidRPr="00E900B4">
              <w:rPr>
                <w:rFonts w:ascii="Times New Roman" w:hAnsi="Times New Roman" w:cs="Times New Roman"/>
                <w:sz w:val="24"/>
                <w:szCs w:val="24"/>
              </w:rPr>
              <w:t>прямохождению</w:t>
            </w:r>
            <w:proofErr w:type="spellEnd"/>
            <w:r w:rsidRPr="00E900B4">
              <w:rPr>
                <w:rFonts w:ascii="Times New Roman" w:hAnsi="Times New Roman" w:cs="Times New Roman"/>
                <w:sz w:val="24"/>
                <w:szCs w:val="24"/>
              </w:rPr>
              <w:t>. Развитие речи. Направления в развитии речи. Развитие активного словаря. Автономная речь. Развитие пассивного словаря. Ситуативность речи. Пусковой характер речи. Ведущий вид деятельности  -  предметная деятельность. Значение предметной деятельности для психического развития ребёнка. Этапы формирования понимания функций предметов. Этап ручного действия. Этап пристального внимания. Орудийные действия. Соотносящие действия</w:t>
            </w:r>
            <w:proofErr w:type="gramStart"/>
            <w:r w:rsidRPr="00E900B4">
              <w:rPr>
                <w:rFonts w:ascii="Times New Roman" w:hAnsi="Times New Roman" w:cs="Times New Roman"/>
                <w:sz w:val="24"/>
                <w:szCs w:val="24"/>
              </w:rPr>
              <w:t>.</w:t>
            </w:r>
            <w:r w:rsidRPr="00E900B4">
              <w:rPr>
                <w:rFonts w:ascii="Times New Roman" w:hAnsi="Times New Roman" w:cs="Times New Roman"/>
                <w:color w:val="000000"/>
                <w:sz w:val="24"/>
                <w:szCs w:val="24"/>
              </w:rPr>
              <w:t>.</w:t>
            </w:r>
            <w:proofErr w:type="gramEnd"/>
          </w:p>
          <w:p w:rsidR="0063342E" w:rsidRPr="00E900B4" w:rsidRDefault="0063342E" w:rsidP="00E900B4">
            <w:pPr>
              <w:spacing w:after="0" w:line="240" w:lineRule="auto"/>
              <w:jc w:val="both"/>
              <w:rPr>
                <w:rFonts w:ascii="Times New Roman" w:hAnsi="Times New Roman" w:cs="Times New Roman"/>
                <w:sz w:val="24"/>
                <w:szCs w:val="24"/>
              </w:rPr>
            </w:pPr>
            <w:r w:rsidRPr="00E900B4">
              <w:rPr>
                <w:rFonts w:ascii="Times New Roman" w:hAnsi="Times New Roman" w:cs="Times New Roman"/>
                <w:sz w:val="24"/>
                <w:szCs w:val="24"/>
              </w:rPr>
              <w:t>Условия развития личности дошкольника.</w:t>
            </w:r>
          </w:p>
          <w:p w:rsidR="0063342E" w:rsidRPr="00E900B4" w:rsidRDefault="0063342E" w:rsidP="00E900B4">
            <w:pPr>
              <w:spacing w:after="0" w:line="240" w:lineRule="auto"/>
              <w:ind w:firstLine="709"/>
              <w:jc w:val="both"/>
              <w:rPr>
                <w:rFonts w:ascii="Times New Roman" w:hAnsi="Times New Roman" w:cs="Times New Roman"/>
                <w:color w:val="000000"/>
                <w:sz w:val="24"/>
                <w:szCs w:val="24"/>
              </w:rPr>
            </w:pPr>
            <w:r w:rsidRPr="00E900B4">
              <w:rPr>
                <w:rFonts w:ascii="Times New Roman" w:hAnsi="Times New Roman" w:cs="Times New Roman"/>
                <w:sz w:val="24"/>
                <w:szCs w:val="24"/>
              </w:rPr>
              <w:t xml:space="preserve">Социальная ситуация развития. Основные новообразования дошкольника. Роль общения ребёнка со взрослыми в психическом развитии. Формы общения по М.И. Лисиной. </w:t>
            </w:r>
            <w:proofErr w:type="spellStart"/>
            <w:r w:rsidRPr="00E900B4">
              <w:rPr>
                <w:rFonts w:ascii="Times New Roman" w:hAnsi="Times New Roman" w:cs="Times New Roman"/>
                <w:sz w:val="24"/>
                <w:szCs w:val="24"/>
              </w:rPr>
              <w:t>Внеситуативно-познавательная</w:t>
            </w:r>
            <w:proofErr w:type="spellEnd"/>
            <w:r w:rsidRPr="00E900B4">
              <w:rPr>
                <w:rFonts w:ascii="Times New Roman" w:hAnsi="Times New Roman" w:cs="Times New Roman"/>
                <w:sz w:val="24"/>
                <w:szCs w:val="24"/>
              </w:rPr>
              <w:t xml:space="preserve"> форма общения. </w:t>
            </w:r>
            <w:proofErr w:type="spellStart"/>
            <w:r w:rsidRPr="00E900B4">
              <w:rPr>
                <w:rFonts w:ascii="Times New Roman" w:hAnsi="Times New Roman" w:cs="Times New Roman"/>
                <w:sz w:val="24"/>
                <w:szCs w:val="24"/>
              </w:rPr>
              <w:t>Внеситуативно-личностная</w:t>
            </w:r>
            <w:proofErr w:type="spellEnd"/>
            <w:r w:rsidRPr="00E900B4">
              <w:rPr>
                <w:rFonts w:ascii="Times New Roman" w:hAnsi="Times New Roman" w:cs="Times New Roman"/>
                <w:sz w:val="24"/>
                <w:szCs w:val="24"/>
              </w:rPr>
              <w:t xml:space="preserve"> форма общения. Подражание. Ябедничество. Роль общения со сверстниками в психическом развитии. Позиции ребёнка: эгоистическая, гуманистическая, конкурентная. Общение мальчиков и девочек. Осознание половой принадлежности. Детская влюблённость. Детские сообщества. Отрицательное отношение к противоположному полу.</w:t>
            </w:r>
          </w:p>
          <w:p w:rsidR="0063342E" w:rsidRPr="00E900B4" w:rsidRDefault="0063342E" w:rsidP="00E900B4">
            <w:pPr>
              <w:spacing w:after="0" w:line="240" w:lineRule="auto"/>
              <w:jc w:val="both"/>
              <w:rPr>
                <w:rFonts w:ascii="Times New Roman" w:hAnsi="Times New Roman" w:cs="Times New Roman"/>
                <w:sz w:val="24"/>
                <w:szCs w:val="24"/>
              </w:rPr>
            </w:pPr>
            <w:r w:rsidRPr="00E900B4">
              <w:rPr>
                <w:rFonts w:ascii="Times New Roman" w:hAnsi="Times New Roman" w:cs="Times New Roman"/>
                <w:sz w:val="24"/>
                <w:szCs w:val="24"/>
              </w:rPr>
              <w:t xml:space="preserve">Психологическая готовность ребёнка к школе. </w:t>
            </w:r>
          </w:p>
          <w:p w:rsidR="00F315E4" w:rsidRPr="00F315E4" w:rsidRDefault="0063342E" w:rsidP="00F315E4">
            <w:pPr>
              <w:spacing w:after="0" w:line="240" w:lineRule="auto"/>
              <w:ind w:firstLine="709"/>
              <w:jc w:val="both"/>
              <w:rPr>
                <w:rFonts w:ascii="Times New Roman" w:hAnsi="Times New Roman" w:cs="Times New Roman"/>
                <w:sz w:val="24"/>
                <w:szCs w:val="24"/>
              </w:rPr>
            </w:pPr>
            <w:r w:rsidRPr="00E900B4">
              <w:rPr>
                <w:rFonts w:ascii="Times New Roman" w:hAnsi="Times New Roman" w:cs="Times New Roman"/>
                <w:sz w:val="24"/>
                <w:szCs w:val="24"/>
              </w:rPr>
              <w:t>Особенности детей 6-7 летнего возраста. Неравномерность психического развития. Морфологическая и функциональная перестройка организма. Виды готовностей к обучению в школе. Физическая готовность к школе. Специальная готовность к обучению. Интеллектуальная готовность к школьному обучению. Личностная (мотивационная) и социально - психологическая готовность. Эмоционально-волевая готовность к школе.</w:t>
            </w:r>
          </w:p>
          <w:p w:rsidR="0063342E" w:rsidRPr="00E900B4" w:rsidRDefault="00F315E4" w:rsidP="00E900B4">
            <w:pPr>
              <w:spacing w:after="0" w:line="240" w:lineRule="auto"/>
              <w:contextualSpacing/>
              <w:jc w:val="both"/>
              <w:rPr>
                <w:rFonts w:ascii="Times New Roman" w:eastAsia="Times New Roman" w:hAnsi="Times New Roman" w:cs="Times New Roman"/>
                <w:sz w:val="24"/>
                <w:szCs w:val="24"/>
              </w:rPr>
            </w:pPr>
            <w:r>
              <w:rPr>
                <w:rFonts w:ascii="Times New Roman" w:hAnsi="Times New Roman" w:cs="Times New Roman"/>
                <w:color w:val="000000"/>
                <w:sz w:val="24"/>
                <w:szCs w:val="24"/>
              </w:rPr>
              <w:t>Младшие школьники</w:t>
            </w:r>
          </w:p>
          <w:p w:rsidR="0063342E" w:rsidRDefault="0063342E" w:rsidP="00E900B4">
            <w:pPr>
              <w:spacing w:after="0" w:line="240" w:lineRule="auto"/>
              <w:ind w:firstLine="709"/>
              <w:contextualSpacing/>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Возрастные особенности младшего школьного возраста. Учебная деятельность  - ведущий вид деятельности младшего школьника. Организация преемственности между начальной школой и средним звеном.</w:t>
            </w:r>
          </w:p>
          <w:p w:rsidR="00F315E4" w:rsidRDefault="00F315E4" w:rsidP="00E900B4">
            <w:pPr>
              <w:spacing w:after="0" w:line="240" w:lineRule="auto"/>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Индивидуальное развитие школьника</w:t>
            </w:r>
          </w:p>
          <w:p w:rsidR="00F315E4" w:rsidRPr="00E900B4" w:rsidRDefault="00F315E4" w:rsidP="00E900B4">
            <w:pPr>
              <w:spacing w:after="0" w:line="240" w:lineRule="auto"/>
              <w:ind w:firstLine="709"/>
              <w:contextualSpacing/>
              <w:jc w:val="both"/>
              <w:rPr>
                <w:rFonts w:ascii="Times New Roman" w:eastAsia="Times New Roman" w:hAnsi="Times New Roman" w:cs="Times New Roman"/>
                <w:sz w:val="24"/>
                <w:szCs w:val="24"/>
              </w:rPr>
            </w:pPr>
            <w:r>
              <w:rPr>
                <w:rFonts w:ascii="Times New Roman" w:hAnsi="Times New Roman" w:cs="Times New Roman"/>
                <w:color w:val="000000"/>
                <w:sz w:val="24"/>
                <w:szCs w:val="24"/>
              </w:rPr>
              <w:t>Психология подросткового возраста</w:t>
            </w:r>
          </w:p>
        </w:tc>
      </w:tr>
      <w:tr w:rsidR="0063342E" w:rsidRPr="00E900B4" w:rsidTr="003349D6">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63342E" w:rsidRPr="00E900B4" w:rsidRDefault="0063342E" w:rsidP="00E900B4">
            <w:pPr>
              <w:spacing w:after="0" w:line="240" w:lineRule="auto"/>
              <w:jc w:val="center"/>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lastRenderedPageBreak/>
              <w:t>Б</w:t>
            </w:r>
            <w:proofErr w:type="gramStart"/>
            <w:r w:rsidRPr="00E900B4">
              <w:rPr>
                <w:rFonts w:ascii="Times New Roman" w:eastAsia="Times New Roman" w:hAnsi="Times New Roman" w:cs="Times New Roman"/>
                <w:sz w:val="24"/>
                <w:szCs w:val="24"/>
              </w:rPr>
              <w:t>1</w:t>
            </w:r>
            <w:proofErr w:type="gramEnd"/>
            <w:r w:rsidRPr="00E900B4">
              <w:rPr>
                <w:rFonts w:ascii="Times New Roman" w:eastAsia="Times New Roman" w:hAnsi="Times New Roman" w:cs="Times New Roman"/>
                <w:sz w:val="24"/>
                <w:szCs w:val="24"/>
              </w:rPr>
              <w:t>.В.02.04 Психолого-педагогический практикум</w:t>
            </w:r>
          </w:p>
          <w:p w:rsidR="0063342E" w:rsidRPr="00E900B4" w:rsidRDefault="0063342E"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Учитель в педагогическом  коллективе образовательного учреждения. </w:t>
            </w:r>
          </w:p>
          <w:p w:rsidR="0063342E" w:rsidRPr="00E900B4" w:rsidRDefault="0063342E"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Педагогическое общение. Невербальные средства общения. Мимика и пантомимика. Установление контакта. Позиции в общении. Конфликт. Приемы </w:t>
            </w:r>
            <w:r w:rsidRPr="00E900B4">
              <w:rPr>
                <w:rFonts w:ascii="Times New Roman" w:eastAsia="Times New Roman" w:hAnsi="Times New Roman" w:cs="Times New Roman"/>
                <w:sz w:val="24"/>
                <w:szCs w:val="24"/>
              </w:rPr>
              <w:lastRenderedPageBreak/>
              <w:t>разрешения конфликтных ситуаций. Обратная связь. Описание проблемной ситуации. Реконструкция картины поведения.</w:t>
            </w:r>
          </w:p>
          <w:p w:rsidR="0063342E" w:rsidRPr="00E900B4" w:rsidRDefault="0063342E"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Задачи и принципы психодиагностики.</w:t>
            </w:r>
          </w:p>
          <w:p w:rsidR="0063342E" w:rsidRPr="00E900B4" w:rsidRDefault="0063342E"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Сущность аналитических умений. Предмет педагогического анализа: анализ уровня </w:t>
            </w:r>
            <w:proofErr w:type="spellStart"/>
            <w:r w:rsidRPr="00E900B4">
              <w:rPr>
                <w:rFonts w:ascii="Times New Roman" w:eastAsia="Times New Roman" w:hAnsi="Times New Roman" w:cs="Times New Roman"/>
                <w:sz w:val="24"/>
                <w:szCs w:val="24"/>
              </w:rPr>
              <w:t>обученности</w:t>
            </w:r>
            <w:proofErr w:type="spellEnd"/>
            <w:r w:rsidRPr="00E900B4">
              <w:rPr>
                <w:rFonts w:ascii="Times New Roman" w:eastAsia="Times New Roman" w:hAnsi="Times New Roman" w:cs="Times New Roman"/>
                <w:sz w:val="24"/>
                <w:szCs w:val="24"/>
              </w:rPr>
              <w:t xml:space="preserve">, воспитанности, развития ребенка; анализ </w:t>
            </w:r>
            <w:proofErr w:type="spellStart"/>
            <w:r w:rsidRPr="00E900B4">
              <w:rPr>
                <w:rFonts w:ascii="Times New Roman" w:eastAsia="Times New Roman" w:hAnsi="Times New Roman" w:cs="Times New Roman"/>
                <w:sz w:val="24"/>
                <w:szCs w:val="24"/>
              </w:rPr>
              <w:t>дезадаптации</w:t>
            </w:r>
            <w:proofErr w:type="spellEnd"/>
            <w:r w:rsidRPr="00E900B4">
              <w:rPr>
                <w:rFonts w:ascii="Times New Roman" w:eastAsia="Times New Roman" w:hAnsi="Times New Roman" w:cs="Times New Roman"/>
                <w:sz w:val="24"/>
                <w:szCs w:val="24"/>
              </w:rPr>
              <w:t xml:space="preserve"> ребенка; анализ педагогических ситуаций; анализ социально - педагогических явлений; анализ образовательных задач, определяемых программными документами; анализ продуктов детской деятельности; анализ средств обучения (учебников, учебных пособий, дидактических материалов) с целью обоснованного их выбора; анализ педагогической деятельности собственной и других педагогов. Процесс анализа. Связь анализа и проектной деятельности.</w:t>
            </w:r>
          </w:p>
          <w:p w:rsidR="0063342E" w:rsidRPr="00E900B4" w:rsidRDefault="0063342E"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Диагностика в профессиональной деятельности педагога.</w:t>
            </w:r>
          </w:p>
          <w:p w:rsidR="0063342E" w:rsidRPr="00E900B4" w:rsidRDefault="0063342E"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Понятие психологической оценки.  Основные принципы диагностической деятельности специалиста. Существенные черты диагностической деятельности педагога. Использование психодиагностики в целях оптимизации обучения и воспитания.</w:t>
            </w:r>
          </w:p>
          <w:p w:rsidR="0063342E" w:rsidRPr="00E900B4" w:rsidRDefault="0063342E"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Психодиагностические методики, и сферы их применения в образовании. </w:t>
            </w:r>
          </w:p>
          <w:p w:rsidR="0063342E" w:rsidRPr="00E900B4" w:rsidRDefault="0063342E"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Характеристика методов в сфере образования: анкета, анамнез, беседа, биография, интервью, катарсис, карта психологического развития, метод полярных профилей и др.  Целесообразность и эффективность использования методов в сфере образования. Диагностика когнитивной сферы, тесты достижений. Психодиагностика эмоциональной, мотивационной сфер. Диагностика личности, межличностных отношений в сфере образования.</w:t>
            </w:r>
          </w:p>
          <w:p w:rsidR="0063342E" w:rsidRPr="00E900B4" w:rsidRDefault="0063342E"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Проектировочные умения педагога.</w:t>
            </w:r>
          </w:p>
          <w:p w:rsidR="0063342E" w:rsidRPr="00E900B4" w:rsidRDefault="0063342E"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Сущность проектировочных умений. Проектная деятельность педагога: постановка образовательных задач на длительный период; конкретизация их во времени; выбор целесообразных форм, методов и средств педагогического воздействия, предвидение результатов и возможных затруднений в образовательно-воспитательном процессе. Анализ состояния объекта - основа квалифицированного проектирования его преобразования. Содержание проектирования: постановка и выбор путей решения образовательных задач, определяемых программными документами; проектирование развития личности, повышение уровня воспитанности и </w:t>
            </w:r>
            <w:proofErr w:type="spellStart"/>
            <w:r w:rsidRPr="00E900B4">
              <w:rPr>
                <w:rFonts w:ascii="Times New Roman" w:eastAsia="Times New Roman" w:hAnsi="Times New Roman" w:cs="Times New Roman"/>
                <w:sz w:val="24"/>
                <w:szCs w:val="24"/>
              </w:rPr>
              <w:t>обученности</w:t>
            </w:r>
            <w:proofErr w:type="spellEnd"/>
            <w:r w:rsidRPr="00E900B4">
              <w:rPr>
                <w:rFonts w:ascii="Times New Roman" w:eastAsia="Times New Roman" w:hAnsi="Times New Roman" w:cs="Times New Roman"/>
                <w:sz w:val="24"/>
                <w:szCs w:val="24"/>
              </w:rPr>
              <w:t xml:space="preserve"> отдельного ребёнка и коллектива детей; проектирование педагогического разрешения негативных социально - педагогических явлений; проектирование совершенствования педагогической деятельности специалиста.</w:t>
            </w:r>
          </w:p>
          <w:p w:rsidR="0063342E" w:rsidRPr="00E900B4" w:rsidRDefault="0063342E"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Технологии проектирования индивидуальных образовательных маршрутов.</w:t>
            </w:r>
          </w:p>
          <w:p w:rsidR="0063342E" w:rsidRPr="00E900B4" w:rsidRDefault="0063342E"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Понятие индивидуального образовательного маршрута в психолого-педагогической теории. Особенности проектирования индивидуальных образовательных маршрутов школьников. Психолого-педагогическая диагностика как основа проектирования индивидуальных образовательных маршрутов школьников старших классов. Психолого-педагогические технологии проектирования индивидуальных образовательных маршрутов школьников старших классов.</w:t>
            </w:r>
          </w:p>
          <w:p w:rsidR="0063342E" w:rsidRPr="00E900B4" w:rsidRDefault="0063342E"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Сущность конструктивных умений - конструирование (построение, планирование) педагогического процесса. </w:t>
            </w:r>
          </w:p>
          <w:p w:rsidR="0063342E" w:rsidRPr="00E900B4" w:rsidRDefault="0063342E"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Связь конструктивных и проектировочных умений. Учет конкретных условий при конструировании педагогического процесса. Решение педагогических задач. Планирование воспитательно-образовательного процесса в школе и его содержание: разработка и планирование урока; планирование внеклассной воспитательной работы; планирование индивидуальной работы с учениками, планирование работы с родителями в школе; планирование внеклассных школьных мероприятий. Планирование </w:t>
            </w:r>
            <w:proofErr w:type="spellStart"/>
            <w:r w:rsidRPr="00E900B4">
              <w:rPr>
                <w:rFonts w:ascii="Times New Roman" w:eastAsia="Times New Roman" w:hAnsi="Times New Roman" w:cs="Times New Roman"/>
                <w:sz w:val="24"/>
                <w:szCs w:val="24"/>
              </w:rPr>
              <w:t>воспитательно</w:t>
            </w:r>
            <w:proofErr w:type="spellEnd"/>
            <w:r w:rsidRPr="00E900B4">
              <w:rPr>
                <w:rFonts w:ascii="Times New Roman" w:eastAsia="Times New Roman" w:hAnsi="Times New Roman" w:cs="Times New Roman"/>
                <w:sz w:val="24"/>
                <w:szCs w:val="24"/>
              </w:rPr>
              <w:t xml:space="preserve"> — образовательного процесса в дошкольных учреждениях: режимных моментов, утренней гимнастики, занятий, рабочего дня, работы с родителями. Перспективный и календарный планы воспитательной работы. </w:t>
            </w:r>
          </w:p>
          <w:p w:rsidR="0063342E" w:rsidRPr="00E900B4" w:rsidRDefault="0063342E"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lastRenderedPageBreak/>
              <w:t>Коррекционно-развивающая работа   со школьниками в рамках сопровождения образовательного процесса.</w:t>
            </w:r>
          </w:p>
          <w:p w:rsidR="0063342E" w:rsidRPr="00E900B4" w:rsidRDefault="0063342E"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Использование в  работе психолого-педагогических методов;  знание новейших достижений психолого-педагогической науки в целом, применение современных научно обоснованных методов диагностической, развивающей, </w:t>
            </w:r>
            <w:proofErr w:type="spellStart"/>
            <w:r w:rsidRPr="00E900B4">
              <w:rPr>
                <w:rFonts w:ascii="Times New Roman" w:eastAsia="Times New Roman" w:hAnsi="Times New Roman" w:cs="Times New Roman"/>
                <w:sz w:val="24"/>
                <w:szCs w:val="24"/>
              </w:rPr>
              <w:t>психокоррекционной</w:t>
            </w:r>
            <w:proofErr w:type="spellEnd"/>
            <w:r w:rsidRPr="00E900B4">
              <w:rPr>
                <w:rFonts w:ascii="Times New Roman" w:eastAsia="Times New Roman" w:hAnsi="Times New Roman" w:cs="Times New Roman"/>
                <w:sz w:val="24"/>
                <w:szCs w:val="24"/>
              </w:rPr>
              <w:t>, психопрофилактической работы; учёт интересов ребенка; оказание психолого-педагогической помощи обучающимся,  обеспечение индивидуализированного подхода к детям; ведение записи и регистрация всех видов работ; повышение профессиональной квалификации.</w:t>
            </w:r>
          </w:p>
        </w:tc>
      </w:tr>
      <w:tr w:rsidR="0063342E" w:rsidRPr="00E900B4" w:rsidTr="003349D6">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63342E" w:rsidRPr="00E900B4" w:rsidRDefault="0063342E"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lastRenderedPageBreak/>
              <w:t>Б</w:t>
            </w:r>
            <w:proofErr w:type="gramStart"/>
            <w:r w:rsidRPr="00E900B4">
              <w:rPr>
                <w:rFonts w:ascii="Times New Roman" w:eastAsia="Times New Roman" w:hAnsi="Times New Roman" w:cs="Times New Roman"/>
                <w:sz w:val="24"/>
                <w:szCs w:val="24"/>
              </w:rPr>
              <w:t>1</w:t>
            </w:r>
            <w:proofErr w:type="gramEnd"/>
            <w:r w:rsidRPr="00E900B4">
              <w:rPr>
                <w:rFonts w:ascii="Times New Roman" w:eastAsia="Times New Roman" w:hAnsi="Times New Roman" w:cs="Times New Roman"/>
                <w:sz w:val="24"/>
                <w:szCs w:val="24"/>
              </w:rPr>
              <w:t>.В.02.05 Методология и методы педагогического исследования</w:t>
            </w:r>
          </w:p>
          <w:p w:rsidR="0063342E" w:rsidRPr="00E900B4" w:rsidRDefault="0063342E"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Методология педагогического исследования.</w:t>
            </w:r>
          </w:p>
          <w:p w:rsidR="0063342E" w:rsidRPr="00E900B4" w:rsidRDefault="0063342E"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Сущность понятия «методология». Уровни методологии. </w:t>
            </w:r>
          </w:p>
          <w:p w:rsidR="0063342E" w:rsidRPr="00E900B4" w:rsidRDefault="0063342E"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Понятие научного исследования. Виды педагогических исследований. Методологические основы педагогического исследования. Методологические подходы. Комплексный подход. Личностный подход. </w:t>
            </w:r>
            <w:proofErr w:type="spellStart"/>
            <w:r w:rsidRPr="00E900B4">
              <w:rPr>
                <w:rFonts w:ascii="Times New Roman" w:eastAsia="Times New Roman" w:hAnsi="Times New Roman" w:cs="Times New Roman"/>
                <w:sz w:val="24"/>
                <w:szCs w:val="24"/>
              </w:rPr>
              <w:t>Деятельностный</w:t>
            </w:r>
            <w:proofErr w:type="spellEnd"/>
            <w:r w:rsidRPr="00E900B4">
              <w:rPr>
                <w:rFonts w:ascii="Times New Roman" w:eastAsia="Times New Roman" w:hAnsi="Times New Roman" w:cs="Times New Roman"/>
                <w:sz w:val="24"/>
                <w:szCs w:val="24"/>
              </w:rPr>
              <w:t xml:space="preserve"> подход. </w:t>
            </w:r>
          </w:p>
          <w:p w:rsidR="0063342E" w:rsidRPr="00E900B4" w:rsidRDefault="0063342E"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Методологические принципы. Принцип объективности. Принцип историзма. Принцип целостности. Принцип структурности. Методологические основы исследования в дошкольном образовании</w:t>
            </w:r>
          </w:p>
          <w:p w:rsidR="0063342E" w:rsidRPr="00E900B4" w:rsidRDefault="0063342E"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Теоретические методы педагогического исследования.</w:t>
            </w:r>
          </w:p>
          <w:p w:rsidR="0063342E" w:rsidRPr="00E900B4" w:rsidRDefault="0063342E"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Понятие «метод педагогического исследования». Теоретические методы педагогического исследования. Анализ. Синтез. Обобщение. Абстрагирование. Систематизация. Моделирование. Педагогическое проектирование.</w:t>
            </w:r>
          </w:p>
          <w:p w:rsidR="0063342E" w:rsidRPr="00E900B4" w:rsidRDefault="0063342E"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Эмпирические методы педагогического исследования.</w:t>
            </w:r>
          </w:p>
          <w:p w:rsidR="0063342E" w:rsidRPr="00E900B4" w:rsidRDefault="0063342E"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Сущность и виды эмпирических методов педагогического исследования. Разнообразие эмпирических методов. </w:t>
            </w:r>
          </w:p>
          <w:p w:rsidR="0063342E" w:rsidRPr="00E900B4" w:rsidRDefault="0063342E"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Педагогический эксперимент. Виды и этапы педагогического эксперимента. Констатирующий эксперимент. </w:t>
            </w:r>
          </w:p>
          <w:p w:rsidR="0063342E" w:rsidRPr="00E900B4" w:rsidRDefault="0063342E"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Формирующий эксперимент. Контрольный эксперимент. Естественный эксперимент. Опытная работа. </w:t>
            </w:r>
          </w:p>
          <w:p w:rsidR="0063342E" w:rsidRPr="00E900B4" w:rsidRDefault="0063342E"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Опросные методы. Письменный опрос. Устный опрос. </w:t>
            </w:r>
          </w:p>
          <w:p w:rsidR="0063342E" w:rsidRPr="00E900B4" w:rsidRDefault="0063342E"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Педагогическое наблюдение. Педагогическое тестирование.</w:t>
            </w:r>
          </w:p>
          <w:p w:rsidR="0063342E" w:rsidRPr="00E900B4" w:rsidRDefault="0063342E"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Разработка методологического аппарата педагогического исследования.</w:t>
            </w:r>
          </w:p>
          <w:p w:rsidR="0063342E" w:rsidRPr="00E900B4" w:rsidRDefault="0063342E"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Логика обоснования актуальности исследования. Определение степени разработанности изучаемого явления. Обоснование противоречия.</w:t>
            </w:r>
          </w:p>
          <w:p w:rsidR="0063342E" w:rsidRPr="00E900B4" w:rsidRDefault="0063342E"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Определение проблемы и формулирование темы исследования. Определение структуры работы. Сущность понятий «объект», «предмет», «цель» и «задачи», их взаимообусловленность. </w:t>
            </w:r>
          </w:p>
          <w:p w:rsidR="0063342E" w:rsidRPr="00E900B4" w:rsidRDefault="0063342E"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Подходы к определению объекта и предмета исследования. Постановка цели и задач исследования. </w:t>
            </w:r>
          </w:p>
          <w:p w:rsidR="0063342E" w:rsidRPr="00E900B4" w:rsidRDefault="0063342E"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Понятие гипотезы исследования. Подходы к определению гипотезы исследования. </w:t>
            </w:r>
          </w:p>
          <w:p w:rsidR="0063342E" w:rsidRPr="00E900B4" w:rsidRDefault="0063342E"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Подходы к характеристике практической значимости. Обоснование методов и процедуры исследования. </w:t>
            </w:r>
          </w:p>
          <w:p w:rsidR="0063342E" w:rsidRPr="00E900B4" w:rsidRDefault="0063342E"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Определение этапов исследования. Разработка критериев. Выявление результативности экспериментальной деятельности.</w:t>
            </w:r>
          </w:p>
          <w:p w:rsidR="0063342E" w:rsidRPr="00E900B4" w:rsidRDefault="0063342E"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Организация эмпирического исследования в образовательной организации.</w:t>
            </w:r>
          </w:p>
          <w:p w:rsidR="0063342E" w:rsidRPr="00E900B4" w:rsidRDefault="0063342E"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Анализ состояния образовательного процесса в образовательной организации. Определение проблемы и направлений ее решения. Формулирование объекта, предмета, цели, гипотезы исследования. Определение задач исследования.</w:t>
            </w:r>
          </w:p>
          <w:p w:rsidR="0063342E" w:rsidRPr="00E900B4" w:rsidRDefault="0063342E"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Выбор методов теоретического этапа исследования. Определение способа решения проблемы.</w:t>
            </w:r>
          </w:p>
          <w:p w:rsidR="0063342E" w:rsidRPr="00E900B4" w:rsidRDefault="0063342E"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Планирование эмпирического этапа исследования. Выбор эмпирических методов, адекватных предмету и задачам исследования.</w:t>
            </w:r>
          </w:p>
          <w:p w:rsidR="0063342E" w:rsidRPr="00E900B4" w:rsidRDefault="0063342E"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lastRenderedPageBreak/>
              <w:t xml:space="preserve">Количественная и качественная обработка данных и </w:t>
            </w:r>
            <w:proofErr w:type="spellStart"/>
            <w:r w:rsidRPr="00E900B4">
              <w:rPr>
                <w:rFonts w:ascii="Times New Roman" w:eastAsia="Times New Roman" w:hAnsi="Times New Roman" w:cs="Times New Roman"/>
                <w:sz w:val="24"/>
                <w:szCs w:val="24"/>
              </w:rPr>
              <w:t>интерпртация</w:t>
            </w:r>
            <w:proofErr w:type="spellEnd"/>
            <w:r w:rsidRPr="00E900B4">
              <w:rPr>
                <w:rFonts w:ascii="Times New Roman" w:eastAsia="Times New Roman" w:hAnsi="Times New Roman" w:cs="Times New Roman"/>
                <w:sz w:val="24"/>
                <w:szCs w:val="24"/>
              </w:rPr>
              <w:t xml:space="preserve"> полученных результатов.</w:t>
            </w:r>
          </w:p>
        </w:tc>
      </w:tr>
      <w:tr w:rsidR="0063342E" w:rsidRPr="00E900B4" w:rsidTr="003349D6">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63342E" w:rsidRPr="00E900B4" w:rsidRDefault="0063342E"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lastRenderedPageBreak/>
              <w:t>Б</w:t>
            </w:r>
            <w:proofErr w:type="gramStart"/>
            <w:r w:rsidRPr="00E900B4">
              <w:rPr>
                <w:rFonts w:ascii="Times New Roman" w:eastAsia="Times New Roman" w:hAnsi="Times New Roman" w:cs="Times New Roman"/>
                <w:sz w:val="24"/>
                <w:szCs w:val="24"/>
              </w:rPr>
              <w:t>1</w:t>
            </w:r>
            <w:proofErr w:type="gramEnd"/>
            <w:r w:rsidRPr="00E900B4">
              <w:rPr>
                <w:rFonts w:ascii="Times New Roman" w:eastAsia="Times New Roman" w:hAnsi="Times New Roman" w:cs="Times New Roman"/>
                <w:sz w:val="24"/>
                <w:szCs w:val="24"/>
              </w:rPr>
              <w:t>.В.02.06 Теория и практика перевода</w:t>
            </w:r>
          </w:p>
          <w:p w:rsidR="00A05BAD" w:rsidRPr="00E900B4" w:rsidRDefault="00A05BAD"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Перевод в современном мире. Цели и задачи, структура теории перевода.</w:t>
            </w:r>
          </w:p>
          <w:p w:rsidR="00A05BAD" w:rsidRPr="00E900B4" w:rsidRDefault="00A05BAD"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Слово </w:t>
            </w:r>
            <w:r w:rsidRPr="00E900B4">
              <w:rPr>
                <w:rFonts w:ascii="Times New Roman" w:eastAsia="Times New Roman" w:hAnsi="Times New Roman" w:cs="Times New Roman"/>
                <w:bCs/>
                <w:sz w:val="24"/>
                <w:szCs w:val="24"/>
              </w:rPr>
              <w:t>перевод</w:t>
            </w:r>
            <w:r w:rsidRPr="00E900B4">
              <w:rPr>
                <w:rFonts w:ascii="Times New Roman" w:eastAsia="Times New Roman" w:hAnsi="Times New Roman" w:cs="Times New Roman"/>
                <w:sz w:val="24"/>
                <w:szCs w:val="24"/>
              </w:rPr>
              <w:t> имеет два значения – </w:t>
            </w:r>
            <w:r w:rsidRPr="00E900B4">
              <w:rPr>
                <w:rFonts w:ascii="Times New Roman" w:eastAsia="Times New Roman" w:hAnsi="Times New Roman" w:cs="Times New Roman"/>
                <w:bCs/>
                <w:sz w:val="24"/>
                <w:szCs w:val="24"/>
              </w:rPr>
              <w:t>продукт </w:t>
            </w:r>
            <w:r w:rsidRPr="00E900B4">
              <w:rPr>
                <w:rFonts w:ascii="Times New Roman" w:eastAsia="Times New Roman" w:hAnsi="Times New Roman" w:cs="Times New Roman"/>
                <w:sz w:val="24"/>
                <w:szCs w:val="24"/>
              </w:rPr>
              <w:t>деятельности (переводческий текст) и </w:t>
            </w:r>
            <w:r w:rsidRPr="00E900B4">
              <w:rPr>
                <w:rFonts w:ascii="Times New Roman" w:eastAsia="Times New Roman" w:hAnsi="Times New Roman" w:cs="Times New Roman"/>
                <w:bCs/>
                <w:sz w:val="24"/>
                <w:szCs w:val="24"/>
              </w:rPr>
              <w:t>процесс</w:t>
            </w:r>
            <w:r w:rsidRPr="00E900B4">
              <w:rPr>
                <w:rFonts w:ascii="Times New Roman" w:eastAsia="Times New Roman" w:hAnsi="Times New Roman" w:cs="Times New Roman"/>
                <w:sz w:val="24"/>
                <w:szCs w:val="24"/>
              </w:rPr>
              <w:t> деятельности переводчика (переводческая деятельность). Предметом исследования теории перевода должен быть процесс перевода. Научная дисциплина </w:t>
            </w:r>
            <w:r w:rsidR="00BC71E1" w:rsidRPr="00E900B4">
              <w:rPr>
                <w:rFonts w:ascii="Times New Roman" w:eastAsia="Times New Roman" w:hAnsi="Times New Roman" w:cs="Times New Roman"/>
                <w:bCs/>
                <w:sz w:val="24"/>
                <w:szCs w:val="24"/>
              </w:rPr>
              <w:t>Теория</w:t>
            </w:r>
            <w:r w:rsidRPr="00E900B4">
              <w:rPr>
                <w:rFonts w:ascii="Times New Roman" w:eastAsia="Times New Roman" w:hAnsi="Times New Roman" w:cs="Times New Roman"/>
                <w:bCs/>
                <w:sz w:val="24"/>
                <w:szCs w:val="24"/>
              </w:rPr>
              <w:t xml:space="preserve"> и практика  </w:t>
            </w:r>
            <w:r w:rsidR="00BC71E1" w:rsidRPr="00E900B4">
              <w:rPr>
                <w:rFonts w:ascii="Times New Roman" w:eastAsia="Times New Roman" w:hAnsi="Times New Roman" w:cs="Times New Roman"/>
                <w:bCs/>
                <w:sz w:val="24"/>
                <w:szCs w:val="24"/>
              </w:rPr>
              <w:t>перевода</w:t>
            </w:r>
            <w:r w:rsidRPr="00E900B4">
              <w:rPr>
                <w:rFonts w:ascii="Times New Roman" w:eastAsia="Times New Roman" w:hAnsi="Times New Roman" w:cs="Times New Roman"/>
                <w:sz w:val="24"/>
                <w:szCs w:val="24"/>
              </w:rPr>
              <w:t> или </w:t>
            </w:r>
            <w:proofErr w:type="spellStart"/>
            <w:r w:rsidRPr="00E900B4">
              <w:rPr>
                <w:rFonts w:ascii="Times New Roman" w:eastAsia="Times New Roman" w:hAnsi="Times New Roman" w:cs="Times New Roman"/>
                <w:bCs/>
                <w:sz w:val="24"/>
                <w:szCs w:val="24"/>
              </w:rPr>
              <w:t>переводоведение</w:t>
            </w:r>
            <w:proofErr w:type="spellEnd"/>
            <w:r w:rsidRPr="00E900B4">
              <w:rPr>
                <w:rFonts w:ascii="Times New Roman" w:eastAsia="Times New Roman" w:hAnsi="Times New Roman" w:cs="Times New Roman"/>
                <w:sz w:val="24"/>
                <w:szCs w:val="24"/>
              </w:rPr>
              <w:t xml:space="preserve"> – это наука о переводе вообще, включая процесс перевода и результат совершения этого перевода. В современном мире перевод воспринимается не как процесс и средство преодоления языкового барьера, а как процесс и средство межкультурной коммуникации. Основными понятиями теории перевода являются </w:t>
            </w:r>
            <w:proofErr w:type="spellStart"/>
            <w:r w:rsidRPr="00E900B4">
              <w:rPr>
                <w:rFonts w:ascii="Times New Roman" w:eastAsia="Times New Roman" w:hAnsi="Times New Roman" w:cs="Times New Roman"/>
                <w:sz w:val="24"/>
                <w:szCs w:val="24"/>
              </w:rPr>
              <w:t>переводимость</w:t>
            </w:r>
            <w:proofErr w:type="spellEnd"/>
            <w:r w:rsidRPr="00E900B4">
              <w:rPr>
                <w:rFonts w:ascii="Times New Roman" w:eastAsia="Times New Roman" w:hAnsi="Times New Roman" w:cs="Times New Roman"/>
                <w:sz w:val="24"/>
                <w:szCs w:val="24"/>
              </w:rPr>
              <w:t xml:space="preserve">, эквивалентность, нормативность и качество перевода. Перевод играет важную роль в различных сферах человеческой деятельности. Этим объясняется многоаспектность подходов к пониманию его сущности. Различные аспекты перевода становятся объектом исследования разных специалистов, но истинно научный подход к исследованию перевода опирается на лингвистические принципы, что создает основу науки лингвистического </w:t>
            </w:r>
            <w:proofErr w:type="spellStart"/>
            <w:r w:rsidRPr="00E900B4">
              <w:rPr>
                <w:rFonts w:ascii="Times New Roman" w:eastAsia="Times New Roman" w:hAnsi="Times New Roman" w:cs="Times New Roman"/>
                <w:sz w:val="24"/>
                <w:szCs w:val="24"/>
              </w:rPr>
              <w:t>переводоведения</w:t>
            </w:r>
            <w:proofErr w:type="spellEnd"/>
            <w:r w:rsidRPr="00E900B4">
              <w:rPr>
                <w:rFonts w:ascii="Times New Roman" w:eastAsia="Times New Roman" w:hAnsi="Times New Roman" w:cs="Times New Roman"/>
                <w:sz w:val="24"/>
                <w:szCs w:val="24"/>
              </w:rPr>
              <w:t xml:space="preserve">. Сама практика перевода имеет своими истоками зарождение общественных отношений в человеческом обществе. </w:t>
            </w:r>
          </w:p>
          <w:p w:rsidR="00A05BAD" w:rsidRPr="00E900B4" w:rsidRDefault="00A05BAD"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Историческая эволюция переводческих учений в западной Европе и в России.</w:t>
            </w:r>
          </w:p>
          <w:p w:rsidR="00A05BAD" w:rsidRPr="00E900B4" w:rsidRDefault="00A05BAD"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теория и практика перевода как наука возникла лишь в XX веке, многие переводческие проблемы осознавались и рассматривались уже много веков назад. Об этом свидетельствуют выс</w:t>
            </w:r>
            <w:r w:rsidRPr="00E900B4">
              <w:rPr>
                <w:rFonts w:ascii="Times New Roman" w:eastAsia="Times New Roman" w:hAnsi="Times New Roman" w:cs="Times New Roman"/>
                <w:sz w:val="24"/>
                <w:szCs w:val="24"/>
              </w:rPr>
              <w:softHyphen/>
              <w:t>казывания переводчиков, поэтов и писателей, ко</w:t>
            </w:r>
            <w:r w:rsidRPr="00E900B4">
              <w:rPr>
                <w:rFonts w:ascii="Times New Roman" w:eastAsia="Times New Roman" w:hAnsi="Times New Roman" w:cs="Times New Roman"/>
                <w:sz w:val="24"/>
                <w:szCs w:val="24"/>
              </w:rPr>
              <w:softHyphen/>
              <w:t>торые часто и сами выступали в роли переводчиков, а также отзывы политических деятелей, сохранен</w:t>
            </w:r>
            <w:r w:rsidRPr="00E900B4">
              <w:rPr>
                <w:rFonts w:ascii="Times New Roman" w:eastAsia="Times New Roman" w:hAnsi="Times New Roman" w:cs="Times New Roman"/>
                <w:sz w:val="24"/>
                <w:szCs w:val="24"/>
              </w:rPr>
              <w:softHyphen/>
              <w:t>ные для нас историей. При этом интересно отметить, что на протяжении многих веков Переводчики, да и все, кто был так или иначе связан с переводом, обращались к рассмотрению одних и тех же вопро</w:t>
            </w:r>
            <w:r w:rsidRPr="00E900B4">
              <w:rPr>
                <w:rFonts w:ascii="Times New Roman" w:eastAsia="Times New Roman" w:hAnsi="Times New Roman" w:cs="Times New Roman"/>
                <w:sz w:val="24"/>
                <w:szCs w:val="24"/>
              </w:rPr>
              <w:softHyphen/>
              <w:t>сов, которые сейчас кажутся нам «вечными». о XVIII века Россия сильно отставала от ведущих в культурном отношении стран Западной Европы в качестве перевода, широте обращения переводчи</w:t>
            </w:r>
            <w:r w:rsidRPr="00E900B4">
              <w:rPr>
                <w:rFonts w:ascii="Times New Roman" w:eastAsia="Times New Roman" w:hAnsi="Times New Roman" w:cs="Times New Roman"/>
                <w:sz w:val="24"/>
                <w:szCs w:val="24"/>
              </w:rPr>
              <w:softHyphen/>
              <w:t>ков к различным пластам литературы, в понимании задач и возможностей перевода. Однако в XVIII веке картина существенным образом изменилась. Без преувеличения можно сказать, что в это время Рос</w:t>
            </w:r>
            <w:r w:rsidRPr="00E900B4">
              <w:rPr>
                <w:rFonts w:ascii="Times New Roman" w:eastAsia="Times New Roman" w:hAnsi="Times New Roman" w:cs="Times New Roman"/>
                <w:sz w:val="24"/>
                <w:szCs w:val="24"/>
              </w:rPr>
              <w:softHyphen/>
              <w:t>сия сделала огромный рывок вперед во всех облас</w:t>
            </w:r>
            <w:r w:rsidRPr="00E900B4">
              <w:rPr>
                <w:rFonts w:ascii="Times New Roman" w:eastAsia="Times New Roman" w:hAnsi="Times New Roman" w:cs="Times New Roman"/>
                <w:sz w:val="24"/>
                <w:szCs w:val="24"/>
              </w:rPr>
              <w:softHyphen/>
              <w:t>тях культуры, в том числе и в переводе. Как считают некоторые исследователи, перевод в России в XVIII веке может быть охарактеризован как куль</w:t>
            </w:r>
            <w:r w:rsidRPr="00E900B4">
              <w:rPr>
                <w:rFonts w:ascii="Times New Roman" w:eastAsia="Times New Roman" w:hAnsi="Times New Roman" w:cs="Times New Roman"/>
                <w:sz w:val="24"/>
                <w:szCs w:val="24"/>
              </w:rPr>
              <w:softHyphen/>
              <w:t>турное явление, стоящее в одном ряду с западноев</w:t>
            </w:r>
            <w:r w:rsidRPr="00E900B4">
              <w:rPr>
                <w:rFonts w:ascii="Times New Roman" w:eastAsia="Times New Roman" w:hAnsi="Times New Roman" w:cs="Times New Roman"/>
                <w:sz w:val="24"/>
                <w:szCs w:val="24"/>
              </w:rPr>
              <w:softHyphen/>
              <w:t>ропейским Возрождением.</w:t>
            </w:r>
          </w:p>
          <w:p w:rsidR="00A05BAD" w:rsidRPr="00E900B4" w:rsidRDefault="00A05BAD"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Проблемы </w:t>
            </w:r>
            <w:proofErr w:type="spellStart"/>
            <w:r w:rsidRPr="00E900B4">
              <w:rPr>
                <w:rFonts w:ascii="Times New Roman" w:eastAsia="Times New Roman" w:hAnsi="Times New Roman" w:cs="Times New Roman"/>
                <w:sz w:val="24"/>
                <w:szCs w:val="24"/>
              </w:rPr>
              <w:t>переводоведения</w:t>
            </w:r>
            <w:proofErr w:type="spellEnd"/>
            <w:r w:rsidRPr="00E900B4">
              <w:rPr>
                <w:rFonts w:ascii="Times New Roman" w:eastAsia="Times New Roman" w:hAnsi="Times New Roman" w:cs="Times New Roman"/>
                <w:sz w:val="24"/>
                <w:szCs w:val="24"/>
              </w:rPr>
              <w:t xml:space="preserve"> в освещении зарубежных и отечественных ученых ХХ века.</w:t>
            </w:r>
          </w:p>
          <w:p w:rsidR="00A05BAD" w:rsidRPr="00E900B4" w:rsidRDefault="00A05BAD"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Лингвистические основания переводческой концепции Т. </w:t>
            </w:r>
            <w:proofErr w:type="spellStart"/>
            <w:r w:rsidRPr="00E900B4">
              <w:rPr>
                <w:rFonts w:ascii="Times New Roman" w:eastAsia="Times New Roman" w:hAnsi="Times New Roman" w:cs="Times New Roman"/>
                <w:sz w:val="24"/>
                <w:szCs w:val="24"/>
              </w:rPr>
              <w:t>Сэвори</w:t>
            </w:r>
            <w:proofErr w:type="spellEnd"/>
            <w:r w:rsidRPr="00E900B4">
              <w:rPr>
                <w:rFonts w:ascii="Times New Roman" w:eastAsia="Times New Roman" w:hAnsi="Times New Roman" w:cs="Times New Roman"/>
                <w:sz w:val="24"/>
                <w:szCs w:val="24"/>
              </w:rPr>
              <w:t xml:space="preserve">: 4 вида перевода по степени точности и характеру переводимых материалов. Английское </w:t>
            </w:r>
            <w:proofErr w:type="spellStart"/>
            <w:r w:rsidRPr="00E900B4">
              <w:rPr>
                <w:rFonts w:ascii="Times New Roman" w:eastAsia="Times New Roman" w:hAnsi="Times New Roman" w:cs="Times New Roman"/>
                <w:sz w:val="24"/>
                <w:szCs w:val="24"/>
              </w:rPr>
              <w:t>переводоведение</w:t>
            </w:r>
            <w:proofErr w:type="spellEnd"/>
            <w:r w:rsidRPr="00E900B4">
              <w:rPr>
                <w:rFonts w:ascii="Times New Roman" w:eastAsia="Times New Roman" w:hAnsi="Times New Roman" w:cs="Times New Roman"/>
                <w:sz w:val="24"/>
                <w:szCs w:val="24"/>
              </w:rPr>
              <w:t xml:space="preserve"> ХХ в. Понятие контекстуальной эквивалентности М.А.К. </w:t>
            </w:r>
            <w:proofErr w:type="spellStart"/>
            <w:r w:rsidRPr="00E900B4">
              <w:rPr>
                <w:rFonts w:ascii="Times New Roman" w:eastAsia="Times New Roman" w:hAnsi="Times New Roman" w:cs="Times New Roman"/>
                <w:sz w:val="24"/>
                <w:szCs w:val="24"/>
              </w:rPr>
              <w:t>Хэллидея</w:t>
            </w:r>
            <w:proofErr w:type="spellEnd"/>
            <w:r w:rsidRPr="00E900B4">
              <w:rPr>
                <w:rFonts w:ascii="Times New Roman" w:eastAsia="Times New Roman" w:hAnsi="Times New Roman" w:cs="Times New Roman"/>
                <w:sz w:val="24"/>
                <w:szCs w:val="24"/>
              </w:rPr>
              <w:t xml:space="preserve">. Переводческая концепция Дж. </w:t>
            </w:r>
            <w:proofErr w:type="spellStart"/>
            <w:r w:rsidRPr="00E900B4">
              <w:rPr>
                <w:rFonts w:ascii="Times New Roman" w:eastAsia="Times New Roman" w:hAnsi="Times New Roman" w:cs="Times New Roman"/>
                <w:sz w:val="24"/>
                <w:szCs w:val="24"/>
              </w:rPr>
              <w:t>Кэтфорда</w:t>
            </w:r>
            <w:proofErr w:type="spellEnd"/>
            <w:r w:rsidRPr="00E900B4">
              <w:rPr>
                <w:rFonts w:ascii="Times New Roman" w:eastAsia="Times New Roman" w:hAnsi="Times New Roman" w:cs="Times New Roman"/>
                <w:sz w:val="24"/>
                <w:szCs w:val="24"/>
              </w:rPr>
              <w:t xml:space="preserve">: понятие функциональной эквивалентности. Концепция П. </w:t>
            </w:r>
            <w:proofErr w:type="spellStart"/>
            <w:r w:rsidRPr="00E900B4">
              <w:rPr>
                <w:rFonts w:ascii="Times New Roman" w:eastAsia="Times New Roman" w:hAnsi="Times New Roman" w:cs="Times New Roman"/>
                <w:sz w:val="24"/>
                <w:szCs w:val="24"/>
              </w:rPr>
              <w:t>Ньюмарка</w:t>
            </w:r>
            <w:proofErr w:type="spellEnd"/>
            <w:r w:rsidRPr="00E900B4">
              <w:rPr>
                <w:rFonts w:ascii="Times New Roman" w:eastAsia="Times New Roman" w:hAnsi="Times New Roman" w:cs="Times New Roman"/>
                <w:sz w:val="24"/>
                <w:szCs w:val="24"/>
              </w:rPr>
              <w:t xml:space="preserve">: коммуникативный и семантический виды перевода. Интегрирующая концепция М. </w:t>
            </w:r>
            <w:proofErr w:type="spellStart"/>
            <w:r w:rsidRPr="00E900B4">
              <w:rPr>
                <w:rFonts w:ascii="Times New Roman" w:eastAsia="Times New Roman" w:hAnsi="Times New Roman" w:cs="Times New Roman"/>
                <w:sz w:val="24"/>
                <w:szCs w:val="24"/>
              </w:rPr>
              <w:t>Снелл-Хорнби</w:t>
            </w:r>
            <w:proofErr w:type="spellEnd"/>
            <w:r w:rsidRPr="00E900B4">
              <w:rPr>
                <w:rFonts w:ascii="Times New Roman" w:eastAsia="Times New Roman" w:hAnsi="Times New Roman" w:cs="Times New Roman"/>
                <w:sz w:val="24"/>
                <w:szCs w:val="24"/>
              </w:rPr>
              <w:t xml:space="preserve">. Лингвистическое </w:t>
            </w:r>
            <w:proofErr w:type="spellStart"/>
            <w:r w:rsidRPr="00E900B4">
              <w:rPr>
                <w:rFonts w:ascii="Times New Roman" w:eastAsia="Times New Roman" w:hAnsi="Times New Roman" w:cs="Times New Roman"/>
                <w:sz w:val="24"/>
                <w:szCs w:val="24"/>
              </w:rPr>
              <w:t>переводоведение</w:t>
            </w:r>
            <w:proofErr w:type="spellEnd"/>
            <w:r w:rsidRPr="00E900B4">
              <w:rPr>
                <w:rFonts w:ascii="Times New Roman" w:eastAsia="Times New Roman" w:hAnsi="Times New Roman" w:cs="Times New Roman"/>
                <w:sz w:val="24"/>
                <w:szCs w:val="24"/>
              </w:rPr>
              <w:t xml:space="preserve"> в США. «О лингвистических аспектах перевода» Р. Якобсона как манифест лингвистической теории перевода. Концепция формальной и динамической эквивалентности Ю.А. </w:t>
            </w:r>
            <w:proofErr w:type="spellStart"/>
            <w:r w:rsidRPr="00E900B4">
              <w:rPr>
                <w:rFonts w:ascii="Times New Roman" w:eastAsia="Times New Roman" w:hAnsi="Times New Roman" w:cs="Times New Roman"/>
                <w:sz w:val="24"/>
                <w:szCs w:val="24"/>
              </w:rPr>
              <w:t>Найды</w:t>
            </w:r>
            <w:proofErr w:type="spellEnd"/>
            <w:r w:rsidRPr="00E900B4">
              <w:rPr>
                <w:rFonts w:ascii="Times New Roman" w:eastAsia="Times New Roman" w:hAnsi="Times New Roman" w:cs="Times New Roman"/>
                <w:sz w:val="24"/>
                <w:szCs w:val="24"/>
              </w:rPr>
              <w:t xml:space="preserve">. Три вида перевода по С. </w:t>
            </w:r>
            <w:proofErr w:type="spellStart"/>
            <w:r w:rsidRPr="00E900B4">
              <w:rPr>
                <w:rFonts w:ascii="Times New Roman" w:eastAsia="Times New Roman" w:hAnsi="Times New Roman" w:cs="Times New Roman"/>
                <w:sz w:val="24"/>
                <w:szCs w:val="24"/>
              </w:rPr>
              <w:t>Басснет-Макгайр</w:t>
            </w:r>
            <w:proofErr w:type="spellEnd"/>
            <w:r w:rsidRPr="00E900B4">
              <w:rPr>
                <w:rFonts w:ascii="Times New Roman" w:eastAsia="Times New Roman" w:hAnsi="Times New Roman" w:cs="Times New Roman"/>
                <w:sz w:val="24"/>
                <w:szCs w:val="24"/>
              </w:rPr>
              <w:t xml:space="preserve">. Вопросы теории перевода в немецкой лингвистической традиции. Труды О. </w:t>
            </w:r>
            <w:proofErr w:type="spellStart"/>
            <w:r w:rsidRPr="00E900B4">
              <w:rPr>
                <w:rFonts w:ascii="Times New Roman" w:eastAsia="Times New Roman" w:hAnsi="Times New Roman" w:cs="Times New Roman"/>
                <w:sz w:val="24"/>
                <w:szCs w:val="24"/>
              </w:rPr>
              <w:t>Каде</w:t>
            </w:r>
            <w:proofErr w:type="spellEnd"/>
            <w:r w:rsidRPr="00E900B4">
              <w:rPr>
                <w:rFonts w:ascii="Times New Roman" w:eastAsia="Times New Roman" w:hAnsi="Times New Roman" w:cs="Times New Roman"/>
                <w:sz w:val="24"/>
                <w:szCs w:val="24"/>
              </w:rPr>
              <w:t xml:space="preserve">: коммуникативный подход к переводу. А. </w:t>
            </w:r>
            <w:proofErr w:type="spellStart"/>
            <w:r w:rsidRPr="00E900B4">
              <w:rPr>
                <w:rFonts w:ascii="Times New Roman" w:eastAsia="Times New Roman" w:hAnsi="Times New Roman" w:cs="Times New Roman"/>
                <w:sz w:val="24"/>
                <w:szCs w:val="24"/>
              </w:rPr>
              <w:t>Нойберта</w:t>
            </w:r>
            <w:proofErr w:type="spellEnd"/>
            <w:r w:rsidRPr="00E900B4">
              <w:rPr>
                <w:rFonts w:ascii="Times New Roman" w:eastAsia="Times New Roman" w:hAnsi="Times New Roman" w:cs="Times New Roman"/>
                <w:sz w:val="24"/>
                <w:szCs w:val="24"/>
              </w:rPr>
              <w:t xml:space="preserve">: прагматические аспекты перевода. Переводческая типология текстов К. </w:t>
            </w:r>
            <w:proofErr w:type="spellStart"/>
            <w:r w:rsidRPr="00E900B4">
              <w:rPr>
                <w:rFonts w:ascii="Times New Roman" w:eastAsia="Times New Roman" w:hAnsi="Times New Roman" w:cs="Times New Roman"/>
                <w:sz w:val="24"/>
                <w:szCs w:val="24"/>
              </w:rPr>
              <w:t>Райс</w:t>
            </w:r>
            <w:proofErr w:type="spellEnd"/>
            <w:r w:rsidRPr="00E900B4">
              <w:rPr>
                <w:rFonts w:ascii="Times New Roman" w:eastAsia="Times New Roman" w:hAnsi="Times New Roman" w:cs="Times New Roman"/>
                <w:sz w:val="24"/>
                <w:szCs w:val="24"/>
              </w:rPr>
              <w:t xml:space="preserve">. </w:t>
            </w:r>
            <w:proofErr w:type="spellStart"/>
            <w:r w:rsidRPr="00E900B4">
              <w:rPr>
                <w:rFonts w:ascii="Times New Roman" w:eastAsia="Times New Roman" w:hAnsi="Times New Roman" w:cs="Times New Roman"/>
                <w:sz w:val="24"/>
                <w:szCs w:val="24"/>
              </w:rPr>
              <w:t>Переводоведение</w:t>
            </w:r>
            <w:proofErr w:type="spellEnd"/>
            <w:r w:rsidRPr="00E900B4">
              <w:rPr>
                <w:rFonts w:ascii="Times New Roman" w:eastAsia="Times New Roman" w:hAnsi="Times New Roman" w:cs="Times New Roman"/>
                <w:sz w:val="24"/>
                <w:szCs w:val="24"/>
              </w:rPr>
              <w:t xml:space="preserve"> во Франции и Канаде. </w:t>
            </w:r>
            <w:proofErr w:type="spellStart"/>
            <w:r w:rsidRPr="00E900B4">
              <w:rPr>
                <w:rFonts w:ascii="Times New Roman" w:eastAsia="Times New Roman" w:hAnsi="Times New Roman" w:cs="Times New Roman"/>
                <w:sz w:val="24"/>
                <w:szCs w:val="24"/>
              </w:rPr>
              <w:t>Интерпретативная</w:t>
            </w:r>
            <w:proofErr w:type="spellEnd"/>
            <w:r w:rsidRPr="00E900B4">
              <w:rPr>
                <w:rFonts w:ascii="Times New Roman" w:eastAsia="Times New Roman" w:hAnsi="Times New Roman" w:cs="Times New Roman"/>
                <w:sz w:val="24"/>
                <w:szCs w:val="24"/>
              </w:rPr>
              <w:t xml:space="preserve"> теория Д. </w:t>
            </w:r>
            <w:proofErr w:type="spellStart"/>
            <w:r w:rsidRPr="00E900B4">
              <w:rPr>
                <w:rFonts w:ascii="Times New Roman" w:eastAsia="Times New Roman" w:hAnsi="Times New Roman" w:cs="Times New Roman"/>
                <w:sz w:val="24"/>
                <w:szCs w:val="24"/>
              </w:rPr>
              <w:t>Селескович</w:t>
            </w:r>
            <w:proofErr w:type="spellEnd"/>
            <w:r w:rsidRPr="00E900B4">
              <w:rPr>
                <w:rFonts w:ascii="Times New Roman" w:eastAsia="Times New Roman" w:hAnsi="Times New Roman" w:cs="Times New Roman"/>
                <w:sz w:val="24"/>
                <w:szCs w:val="24"/>
              </w:rPr>
              <w:t xml:space="preserve"> и М. </w:t>
            </w:r>
            <w:proofErr w:type="spellStart"/>
            <w:r w:rsidRPr="00E900B4">
              <w:rPr>
                <w:rFonts w:ascii="Times New Roman" w:eastAsia="Times New Roman" w:hAnsi="Times New Roman" w:cs="Times New Roman"/>
                <w:sz w:val="24"/>
                <w:szCs w:val="24"/>
              </w:rPr>
              <w:t>Ледерер</w:t>
            </w:r>
            <w:proofErr w:type="spellEnd"/>
            <w:r w:rsidRPr="00E900B4">
              <w:rPr>
                <w:rFonts w:ascii="Times New Roman" w:eastAsia="Times New Roman" w:hAnsi="Times New Roman" w:cs="Times New Roman"/>
                <w:sz w:val="24"/>
                <w:szCs w:val="24"/>
              </w:rPr>
              <w:t>.</w:t>
            </w:r>
          </w:p>
          <w:p w:rsidR="00A05BAD" w:rsidRPr="00E900B4" w:rsidRDefault="00A05BAD"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Методы описания процесса перевода. Методы лингвистического анализа.</w:t>
            </w:r>
          </w:p>
          <w:p w:rsidR="00A05BAD" w:rsidRPr="00E900B4" w:rsidRDefault="00A05BAD"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bCs/>
                <w:sz w:val="24"/>
                <w:szCs w:val="24"/>
              </w:rPr>
              <w:t>Процессом перевода</w:t>
            </w:r>
            <w:r w:rsidRPr="00E900B4">
              <w:rPr>
                <w:rFonts w:ascii="Times New Roman" w:eastAsia="Times New Roman" w:hAnsi="Times New Roman" w:cs="Times New Roman"/>
                <w:sz w:val="24"/>
                <w:szCs w:val="24"/>
              </w:rPr>
              <w:t xml:space="preserve"> или переводом в узком смысле этого термина называются действия переводчика по созданию текста перевода (собственно перевод). </w:t>
            </w:r>
            <w:r w:rsidRPr="00E900B4">
              <w:rPr>
                <w:rFonts w:ascii="Times New Roman" w:eastAsia="Times New Roman" w:hAnsi="Times New Roman" w:cs="Times New Roman"/>
                <w:bCs/>
                <w:sz w:val="24"/>
                <w:szCs w:val="24"/>
              </w:rPr>
              <w:t xml:space="preserve">Моделью </w:t>
            </w:r>
            <w:r w:rsidRPr="00E900B4">
              <w:rPr>
                <w:rFonts w:ascii="Times New Roman" w:eastAsia="Times New Roman" w:hAnsi="Times New Roman" w:cs="Times New Roman"/>
                <w:bCs/>
                <w:sz w:val="24"/>
                <w:szCs w:val="24"/>
              </w:rPr>
              <w:lastRenderedPageBreak/>
              <w:t xml:space="preserve">перевода </w:t>
            </w:r>
            <w:r w:rsidRPr="00E900B4">
              <w:rPr>
                <w:rFonts w:ascii="Times New Roman" w:eastAsia="Times New Roman" w:hAnsi="Times New Roman" w:cs="Times New Roman"/>
                <w:sz w:val="24"/>
                <w:szCs w:val="24"/>
              </w:rPr>
              <w:t>называется условное описание ряда мыслительных операций, выполняя которые переводчик может осуществить перевод всего оригинала или некоторой его части. В лингвистической теории перевода модели перевода представляют процесс перевода в виде ряда мыслительных операций над языковыми или речевыми единицами, т.е. в виде лингвистических операций, выбор которых обусловливается языковыми особенностями оригинала и соответствующими явлениями в языке перевода. Модель перевода носит условный характер, поскольку она необязательно отражает реальные действия переводчика в процессе создания текста перевода. Описание переводческого процесса с помощью моделей перевода включает два взаимосвязанных аспекта:1) общую характеристику модели с указанием возможной сферы ее применения (объяснительной силы модели);2) типы переводческих операций (трансформаций), осуществляемые в рамках модели.</w:t>
            </w:r>
          </w:p>
          <w:p w:rsidR="00A05BAD" w:rsidRPr="00E900B4" w:rsidRDefault="00A05BAD"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Основные задачи и характерные особенности информативного и художественного перевода. </w:t>
            </w:r>
          </w:p>
          <w:p w:rsidR="00A05BAD" w:rsidRPr="00E900B4" w:rsidRDefault="00A05BAD"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По характеру переводимых текстов и по характеру речевых действий переводчика в процессе перевода. Первая классифи</w:t>
            </w:r>
            <w:r w:rsidRPr="00E900B4">
              <w:rPr>
                <w:rFonts w:ascii="Times New Roman" w:eastAsia="Times New Roman" w:hAnsi="Times New Roman" w:cs="Times New Roman"/>
                <w:sz w:val="24"/>
                <w:szCs w:val="24"/>
              </w:rPr>
              <w:softHyphen/>
              <w:t>кация связана с жанрово-стилистическими особенностями ори</w:t>
            </w:r>
            <w:r w:rsidRPr="00E900B4">
              <w:rPr>
                <w:rFonts w:ascii="Times New Roman" w:eastAsia="Times New Roman" w:hAnsi="Times New Roman" w:cs="Times New Roman"/>
                <w:sz w:val="24"/>
                <w:szCs w:val="24"/>
              </w:rPr>
              <w:softHyphen/>
              <w:t>гинала, вторая - с психолингвистическими особенностями рече</w:t>
            </w:r>
            <w:r w:rsidRPr="00E900B4">
              <w:rPr>
                <w:rFonts w:ascii="Times New Roman" w:eastAsia="Times New Roman" w:hAnsi="Times New Roman" w:cs="Times New Roman"/>
                <w:sz w:val="24"/>
                <w:szCs w:val="24"/>
              </w:rPr>
              <w:softHyphen/>
              <w:t xml:space="preserve">вых действий в письменной и устной форме. </w:t>
            </w:r>
            <w:r w:rsidRPr="00E900B4">
              <w:rPr>
                <w:rFonts w:ascii="Times New Roman" w:eastAsia="Times New Roman" w:hAnsi="Times New Roman" w:cs="Times New Roman"/>
                <w:iCs/>
                <w:sz w:val="24"/>
                <w:szCs w:val="24"/>
              </w:rPr>
              <w:t>Жанрово-стилистическая классификация </w:t>
            </w:r>
            <w:r w:rsidRPr="00E900B4">
              <w:rPr>
                <w:rFonts w:ascii="Times New Roman" w:eastAsia="Times New Roman" w:hAnsi="Times New Roman" w:cs="Times New Roman"/>
                <w:sz w:val="24"/>
                <w:szCs w:val="24"/>
              </w:rPr>
              <w:t>переводов в зави</w:t>
            </w:r>
            <w:r w:rsidRPr="00E900B4">
              <w:rPr>
                <w:rFonts w:ascii="Times New Roman" w:eastAsia="Times New Roman" w:hAnsi="Times New Roman" w:cs="Times New Roman"/>
                <w:sz w:val="24"/>
                <w:szCs w:val="24"/>
              </w:rPr>
              <w:softHyphen/>
              <w:t>симости от жанрово-стилистических особенностей оригинала обусловливает выделение двух функциональных видов перево</w:t>
            </w:r>
            <w:r w:rsidRPr="00E900B4">
              <w:rPr>
                <w:rFonts w:ascii="Times New Roman" w:eastAsia="Times New Roman" w:hAnsi="Times New Roman" w:cs="Times New Roman"/>
                <w:sz w:val="24"/>
                <w:szCs w:val="24"/>
              </w:rPr>
              <w:softHyphen/>
              <w:t>да: художественный (литературный) перевод и информативный (специальный) перевод. </w:t>
            </w:r>
            <w:r w:rsidRPr="00E900B4">
              <w:rPr>
                <w:rFonts w:ascii="Times New Roman" w:eastAsia="Times New Roman" w:hAnsi="Times New Roman" w:cs="Times New Roman"/>
                <w:iCs/>
                <w:sz w:val="24"/>
                <w:szCs w:val="24"/>
              </w:rPr>
              <w:t>Художественным переводом </w:t>
            </w:r>
            <w:r w:rsidRPr="00E900B4">
              <w:rPr>
                <w:rFonts w:ascii="Times New Roman" w:eastAsia="Times New Roman" w:hAnsi="Times New Roman" w:cs="Times New Roman"/>
                <w:sz w:val="24"/>
                <w:szCs w:val="24"/>
              </w:rPr>
              <w:t>называется перевод произве</w:t>
            </w:r>
            <w:r w:rsidRPr="00E900B4">
              <w:rPr>
                <w:rFonts w:ascii="Times New Roman" w:eastAsia="Times New Roman" w:hAnsi="Times New Roman" w:cs="Times New Roman"/>
                <w:sz w:val="24"/>
                <w:szCs w:val="24"/>
              </w:rPr>
              <w:softHyphen/>
              <w:t>дений художественной литературы. Основная цель любо</w:t>
            </w:r>
            <w:r w:rsidRPr="00E900B4">
              <w:rPr>
                <w:rFonts w:ascii="Times New Roman" w:eastAsia="Times New Roman" w:hAnsi="Times New Roman" w:cs="Times New Roman"/>
                <w:sz w:val="24"/>
                <w:szCs w:val="24"/>
              </w:rPr>
              <w:softHyphen/>
              <w:t>го произведения этого типа заключается в достижении опреде</w:t>
            </w:r>
            <w:r w:rsidRPr="00E900B4">
              <w:rPr>
                <w:rFonts w:ascii="Times New Roman" w:eastAsia="Times New Roman" w:hAnsi="Times New Roman" w:cs="Times New Roman"/>
                <w:sz w:val="24"/>
                <w:szCs w:val="24"/>
              </w:rPr>
              <w:softHyphen/>
              <w:t>ленного эстетического воздействия, создании художественного образа. Такая эстетическая направленность отличает художест</w:t>
            </w:r>
            <w:r w:rsidRPr="00E900B4">
              <w:rPr>
                <w:rFonts w:ascii="Times New Roman" w:eastAsia="Times New Roman" w:hAnsi="Times New Roman" w:cs="Times New Roman"/>
                <w:sz w:val="24"/>
                <w:szCs w:val="24"/>
              </w:rPr>
              <w:softHyphen/>
              <w:t>венную речь от остальных актов речевой коммуникации, ин</w:t>
            </w:r>
            <w:r w:rsidRPr="00E900B4">
              <w:rPr>
                <w:rFonts w:ascii="Times New Roman" w:eastAsia="Times New Roman" w:hAnsi="Times New Roman" w:cs="Times New Roman"/>
                <w:sz w:val="24"/>
                <w:szCs w:val="24"/>
              </w:rPr>
              <w:softHyphen/>
              <w:t>формативное содержание которых является первичным, само</w:t>
            </w:r>
            <w:r w:rsidRPr="00E900B4">
              <w:rPr>
                <w:rFonts w:ascii="Times New Roman" w:eastAsia="Times New Roman" w:hAnsi="Times New Roman" w:cs="Times New Roman"/>
                <w:sz w:val="24"/>
                <w:szCs w:val="24"/>
              </w:rPr>
              <w:softHyphen/>
              <w:t xml:space="preserve">стоятельным. </w:t>
            </w:r>
            <w:r w:rsidRPr="00E900B4">
              <w:rPr>
                <w:rFonts w:ascii="Times New Roman" w:eastAsia="Times New Roman" w:hAnsi="Times New Roman" w:cs="Times New Roman"/>
                <w:iCs/>
                <w:sz w:val="24"/>
                <w:szCs w:val="24"/>
              </w:rPr>
              <w:t>Информативным переводом </w:t>
            </w:r>
            <w:r w:rsidRPr="00E900B4">
              <w:rPr>
                <w:rFonts w:ascii="Times New Roman" w:eastAsia="Times New Roman" w:hAnsi="Times New Roman" w:cs="Times New Roman"/>
                <w:sz w:val="24"/>
                <w:szCs w:val="24"/>
              </w:rPr>
              <w:t>называется перевод текстов, основная функция которых заключается в сообщении каких-то сведений, а не в художественно-эстетическом воздействии на читателя. Деление на художественный и информатив</w:t>
            </w:r>
            <w:r w:rsidRPr="00E900B4">
              <w:rPr>
                <w:rFonts w:ascii="Times New Roman" w:eastAsia="Times New Roman" w:hAnsi="Times New Roman" w:cs="Times New Roman"/>
                <w:sz w:val="24"/>
                <w:szCs w:val="24"/>
              </w:rPr>
              <w:softHyphen/>
              <w:t>ный перевод указывает лишь на основную функцию оригина</w:t>
            </w:r>
            <w:r w:rsidRPr="00E900B4">
              <w:rPr>
                <w:rFonts w:ascii="Times New Roman" w:eastAsia="Times New Roman" w:hAnsi="Times New Roman" w:cs="Times New Roman"/>
                <w:sz w:val="24"/>
                <w:szCs w:val="24"/>
              </w:rPr>
              <w:softHyphen/>
              <w:t>ла, которая должна быть воспроизведена в переводе.</w:t>
            </w:r>
          </w:p>
          <w:p w:rsidR="00A05BAD" w:rsidRPr="00E900B4" w:rsidRDefault="00A05BAD"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Лексические темы: Подходы к разработке типологии текстов в переводческом аспекте. </w:t>
            </w:r>
          </w:p>
          <w:p w:rsidR="00A05BAD" w:rsidRPr="00E900B4" w:rsidRDefault="00A05BAD"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Актуальной проблемой </w:t>
            </w:r>
            <w:proofErr w:type="spellStart"/>
            <w:r w:rsidRPr="00E900B4">
              <w:rPr>
                <w:rFonts w:ascii="Times New Roman" w:eastAsia="Times New Roman" w:hAnsi="Times New Roman" w:cs="Times New Roman"/>
                <w:sz w:val="24"/>
                <w:szCs w:val="24"/>
              </w:rPr>
              <w:t>переводоведения</w:t>
            </w:r>
            <w:proofErr w:type="spellEnd"/>
            <w:r w:rsidRPr="00E900B4">
              <w:rPr>
                <w:rFonts w:ascii="Times New Roman" w:eastAsia="Times New Roman" w:hAnsi="Times New Roman" w:cs="Times New Roman"/>
                <w:sz w:val="24"/>
                <w:szCs w:val="24"/>
              </w:rPr>
              <w:t xml:space="preserve"> является построение типологии перевода. В науке ставится задача выделения типа перевода как самостоятельного феномена, обладающего только ему присущими признаками, релевантными для перевода. Знание этих признаков позволяет более точно определить стратегию перевода и порядок частных переводческих решений. Стратегия перевода зависит от целого ряда факторов, определяющих характер межкультурной коммуникации с переводом. Важнейшие из них – прагматическая составляющая текста и факторы, относящиеся к условиям выполнения перевода. Широко применяется типология перевода, базирующаяся на системе функциональных стилей, предложенных В.В. Виноградовым. Она включает: художественный, научный, разговорно-обиходный, официально-деловой и газетно-публицистический перевод. Каждый функциональный стиль отражает определенную сторону общественной жизни, имеет особую форму применения и свой круг тем. </w:t>
            </w:r>
          </w:p>
          <w:p w:rsidR="00A05BAD" w:rsidRPr="00E900B4" w:rsidRDefault="00A05BAD"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Эквивалентность и адекватность как основные категории теории перевода. </w:t>
            </w:r>
          </w:p>
          <w:p w:rsidR="00A05BAD" w:rsidRPr="00E900B4" w:rsidRDefault="00A05BAD"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Адекватность является центральным понятием теории перевода. Длительное время термины «адекватность» и «эквивалентность» отождествлялись. Под «адекватным переводом» понимался «полноценный перевод», который исчерпывающе передавал смысловое содержание оригинала и представлял собой полноценное функционально-стилистическое соответствие оригиналу. Впервые понятия «адекватность» и «эквивалентность» были разграничены в «</w:t>
            </w:r>
            <w:proofErr w:type="spellStart"/>
            <w:r w:rsidRPr="00E900B4">
              <w:rPr>
                <w:rFonts w:ascii="Times New Roman" w:eastAsia="Times New Roman" w:hAnsi="Times New Roman" w:cs="Times New Roman"/>
                <w:sz w:val="24"/>
                <w:szCs w:val="24"/>
              </w:rPr>
              <w:t>скопос-теории</w:t>
            </w:r>
            <w:proofErr w:type="spellEnd"/>
            <w:r w:rsidRPr="00E900B4">
              <w:rPr>
                <w:rFonts w:ascii="Times New Roman" w:eastAsia="Times New Roman" w:hAnsi="Times New Roman" w:cs="Times New Roman"/>
                <w:sz w:val="24"/>
                <w:szCs w:val="24"/>
              </w:rPr>
              <w:t xml:space="preserve">», предложенной немецкими </w:t>
            </w:r>
            <w:proofErr w:type="spellStart"/>
            <w:r w:rsidRPr="00E900B4">
              <w:rPr>
                <w:rFonts w:ascii="Times New Roman" w:eastAsia="Times New Roman" w:hAnsi="Times New Roman" w:cs="Times New Roman"/>
                <w:sz w:val="24"/>
                <w:szCs w:val="24"/>
              </w:rPr>
              <w:t>переводоведами</w:t>
            </w:r>
            <w:proofErr w:type="spellEnd"/>
            <w:r w:rsidRPr="00E900B4">
              <w:rPr>
                <w:rFonts w:ascii="Times New Roman" w:eastAsia="Times New Roman" w:hAnsi="Times New Roman" w:cs="Times New Roman"/>
                <w:sz w:val="24"/>
                <w:szCs w:val="24"/>
              </w:rPr>
              <w:t xml:space="preserve"> К. </w:t>
            </w:r>
            <w:proofErr w:type="spellStart"/>
            <w:r w:rsidRPr="00E900B4">
              <w:rPr>
                <w:rFonts w:ascii="Times New Roman" w:eastAsia="Times New Roman" w:hAnsi="Times New Roman" w:cs="Times New Roman"/>
                <w:sz w:val="24"/>
                <w:szCs w:val="24"/>
              </w:rPr>
              <w:t>Райс</w:t>
            </w:r>
            <w:proofErr w:type="spellEnd"/>
            <w:r w:rsidRPr="00E900B4">
              <w:rPr>
                <w:rFonts w:ascii="Times New Roman" w:eastAsia="Times New Roman" w:hAnsi="Times New Roman" w:cs="Times New Roman"/>
                <w:sz w:val="24"/>
                <w:szCs w:val="24"/>
              </w:rPr>
              <w:t xml:space="preserve"> и Г. Фермер. Их переводческая концепция, возникшая в русле </w:t>
            </w:r>
            <w:proofErr w:type="spellStart"/>
            <w:r w:rsidRPr="00E900B4">
              <w:rPr>
                <w:rFonts w:ascii="Times New Roman" w:eastAsia="Times New Roman" w:hAnsi="Times New Roman" w:cs="Times New Roman"/>
                <w:sz w:val="24"/>
                <w:szCs w:val="24"/>
              </w:rPr>
              <w:lastRenderedPageBreak/>
              <w:t>функционалистского</w:t>
            </w:r>
            <w:proofErr w:type="spellEnd"/>
            <w:r w:rsidRPr="00E900B4">
              <w:rPr>
                <w:rFonts w:ascii="Times New Roman" w:eastAsia="Times New Roman" w:hAnsi="Times New Roman" w:cs="Times New Roman"/>
                <w:sz w:val="24"/>
                <w:szCs w:val="24"/>
              </w:rPr>
              <w:t xml:space="preserve"> подхода к переводу, нашла широкую поддержку у западноевропейских ученых. Главным критерием эквивалентности в «</w:t>
            </w:r>
            <w:proofErr w:type="spellStart"/>
            <w:r w:rsidRPr="00E900B4">
              <w:rPr>
                <w:rFonts w:ascii="Times New Roman" w:eastAsia="Times New Roman" w:hAnsi="Times New Roman" w:cs="Times New Roman"/>
                <w:sz w:val="24"/>
                <w:szCs w:val="24"/>
              </w:rPr>
              <w:t>скопос-теории</w:t>
            </w:r>
            <w:proofErr w:type="spellEnd"/>
            <w:r w:rsidRPr="00E900B4">
              <w:rPr>
                <w:rFonts w:ascii="Times New Roman" w:eastAsia="Times New Roman" w:hAnsi="Times New Roman" w:cs="Times New Roman"/>
                <w:sz w:val="24"/>
                <w:szCs w:val="24"/>
              </w:rPr>
              <w:t>» признавалось соответствие перевода цели («</w:t>
            </w:r>
            <w:proofErr w:type="spellStart"/>
            <w:r w:rsidRPr="00E900B4">
              <w:rPr>
                <w:rFonts w:ascii="Times New Roman" w:eastAsia="Times New Roman" w:hAnsi="Times New Roman" w:cs="Times New Roman"/>
                <w:sz w:val="24"/>
                <w:szCs w:val="24"/>
              </w:rPr>
              <w:t>скопос</w:t>
            </w:r>
            <w:proofErr w:type="spellEnd"/>
            <w:r w:rsidRPr="00E900B4">
              <w:rPr>
                <w:rFonts w:ascii="Times New Roman" w:eastAsia="Times New Roman" w:hAnsi="Times New Roman" w:cs="Times New Roman"/>
                <w:sz w:val="24"/>
                <w:szCs w:val="24"/>
              </w:rPr>
              <w:t>»), а соответствие оригиналу в текстовом и функциональном аспектах рассматривалось как нечто второстепенное. При данном подходе к переводу под адекватностью понималось отношение между ИТ и ПТ, возникающее из цели перевода.</w:t>
            </w:r>
          </w:p>
          <w:p w:rsidR="00A05BAD" w:rsidRPr="00E900B4" w:rsidRDefault="00A05BAD"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Концепции эквивалентности в современном отечественном и зарубежном </w:t>
            </w:r>
            <w:proofErr w:type="spellStart"/>
            <w:r w:rsidRPr="00E900B4">
              <w:rPr>
                <w:rFonts w:ascii="Times New Roman" w:eastAsia="Times New Roman" w:hAnsi="Times New Roman" w:cs="Times New Roman"/>
                <w:sz w:val="24"/>
                <w:szCs w:val="24"/>
              </w:rPr>
              <w:t>переводоведении</w:t>
            </w:r>
            <w:proofErr w:type="spellEnd"/>
            <w:r w:rsidRPr="00E900B4">
              <w:rPr>
                <w:rFonts w:ascii="Times New Roman" w:eastAsia="Times New Roman" w:hAnsi="Times New Roman" w:cs="Times New Roman"/>
                <w:sz w:val="24"/>
                <w:szCs w:val="24"/>
              </w:rPr>
              <w:t>.</w:t>
            </w:r>
          </w:p>
          <w:p w:rsidR="00A05BAD" w:rsidRPr="00E900B4" w:rsidRDefault="00A05BAD"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bCs/>
                <w:sz w:val="24"/>
                <w:szCs w:val="24"/>
              </w:rPr>
              <w:t>Эквивалентность</w:t>
            </w:r>
            <w:r w:rsidRPr="00E900B4">
              <w:rPr>
                <w:rFonts w:ascii="Times New Roman" w:eastAsia="Times New Roman" w:hAnsi="Times New Roman" w:cs="Times New Roman"/>
                <w:sz w:val="24"/>
                <w:szCs w:val="24"/>
              </w:rPr>
              <w:t> - соответствие ПТ тексту оригинала. Одна из главных задач переводчика заключается в максимально полной передаче содержания оригинала, и фактическая общность содержания оригинала и перевода весьма значительна. </w:t>
            </w:r>
            <w:r w:rsidRPr="00E900B4">
              <w:rPr>
                <w:rFonts w:ascii="Times New Roman" w:eastAsia="Times New Roman" w:hAnsi="Times New Roman" w:cs="Times New Roman"/>
                <w:bCs/>
                <w:sz w:val="24"/>
                <w:szCs w:val="24"/>
              </w:rPr>
              <w:t>В. Н. Комиссаров</w:t>
            </w:r>
            <w:r w:rsidRPr="00E900B4">
              <w:rPr>
                <w:rFonts w:ascii="Times New Roman" w:eastAsia="Times New Roman" w:hAnsi="Times New Roman" w:cs="Times New Roman"/>
                <w:sz w:val="24"/>
                <w:szCs w:val="24"/>
              </w:rPr>
              <w:t> различает «потенциально достижимую эквивалентность», т. е. максимально возможную общность содержания ИТ и ПТ, допускаемую различиями ИЯ и ПЯ, и «переводческую эквивалентность» – реальную смысловую (содержательную) близость ИТ и ПТ, достигаемую при переводе. В зависимости от того, какая именно часть содержания ИТ передается в переводе с целью обеспечить его эквивалентность, различаются разные уровни (типы) эквивалентности. При этом на любом уровне эквивалентности перевод способен обеспечивать достаточно эффективную для целей конкретного переводческого акта межъязыковую коммуникацию. Последний понимается как передача адресату определенного мыслительного содержания. Коммуникативная эквивалентность — это отношение между текстом на исходном языке и текстом на языке перевода, которое возникает в тех случаях, когда при переходе от оригинала к конечному тексту сохраняется или остается инвариантной изначальная коммуникативная ценность текста.</w:t>
            </w:r>
          </w:p>
          <w:p w:rsidR="00A05BAD" w:rsidRPr="00E900B4" w:rsidRDefault="00A05BAD"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Формирование профессиональных переводческих компетенций. Вспомогательные средства в работе переводчика.</w:t>
            </w:r>
          </w:p>
          <w:p w:rsidR="00A05BAD" w:rsidRPr="00E900B4" w:rsidRDefault="00A05BAD"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 Понятие переводческой компетенции и компетенции в предметной области. Способы формирования и расширения переводческой и предметной компетенции. Понятие освоения предметной области в письменном переводе. Понятие подготовки по теме речевого сообщения в устном переводе. Информационные и технологические вспомогательные переводческие средства. Виды и применение информационных средств. Виды и области применения технологических средств перевода. Применение параллельных текстов и средств электронного поиска в переводе. Различие в технологии машинного и автоматизированного перевода. Принцип «языка-посредника». Редактирование в машинном переводе. Технологии использования “переводческой памяти” (</w:t>
            </w:r>
            <w:proofErr w:type="spellStart"/>
            <w:r w:rsidRPr="00E900B4">
              <w:rPr>
                <w:rFonts w:ascii="Times New Roman" w:eastAsia="Times New Roman" w:hAnsi="Times New Roman" w:cs="Times New Roman"/>
                <w:sz w:val="24"/>
                <w:szCs w:val="24"/>
              </w:rPr>
              <w:t>translation</w:t>
            </w:r>
            <w:proofErr w:type="spellEnd"/>
            <w:r w:rsidRPr="00E900B4">
              <w:rPr>
                <w:rFonts w:ascii="Times New Roman" w:eastAsia="Times New Roman" w:hAnsi="Times New Roman" w:cs="Times New Roman"/>
                <w:sz w:val="24"/>
                <w:szCs w:val="24"/>
              </w:rPr>
              <w:t xml:space="preserve"> </w:t>
            </w:r>
            <w:proofErr w:type="spellStart"/>
            <w:r w:rsidRPr="00E900B4">
              <w:rPr>
                <w:rFonts w:ascii="Times New Roman" w:eastAsia="Times New Roman" w:hAnsi="Times New Roman" w:cs="Times New Roman"/>
                <w:sz w:val="24"/>
                <w:szCs w:val="24"/>
              </w:rPr>
              <w:t>memory</w:t>
            </w:r>
            <w:proofErr w:type="spellEnd"/>
            <w:r w:rsidRPr="00E900B4">
              <w:rPr>
                <w:rFonts w:ascii="Times New Roman" w:eastAsia="Times New Roman" w:hAnsi="Times New Roman" w:cs="Times New Roman"/>
                <w:sz w:val="24"/>
                <w:szCs w:val="24"/>
              </w:rPr>
              <w:t>). Перспективы применения машинного и автоматизированного перевода.</w:t>
            </w:r>
          </w:p>
          <w:p w:rsidR="00A05BAD" w:rsidRPr="00E900B4" w:rsidRDefault="00A05BAD"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Семиотический и прагматический подход к переводческим преобразованиям. </w:t>
            </w:r>
          </w:p>
          <w:p w:rsidR="00A05BAD" w:rsidRPr="00E900B4" w:rsidRDefault="00A05BAD"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Существующие типы семиотических отношений (отношения знаков к участни</w:t>
            </w:r>
            <w:r w:rsidRPr="00E900B4">
              <w:rPr>
                <w:rFonts w:ascii="Times New Roman" w:eastAsia="Times New Roman" w:hAnsi="Times New Roman" w:cs="Times New Roman"/>
                <w:sz w:val="24"/>
                <w:szCs w:val="24"/>
              </w:rPr>
              <w:softHyphen/>
              <w:t>кам коммуникации, к обозначаемым ими предметам и между со</w:t>
            </w:r>
            <w:r w:rsidRPr="00E900B4">
              <w:rPr>
                <w:rFonts w:ascii="Times New Roman" w:eastAsia="Times New Roman" w:hAnsi="Times New Roman" w:cs="Times New Roman"/>
                <w:sz w:val="24"/>
                <w:szCs w:val="24"/>
              </w:rPr>
              <w:softHyphen/>
              <w:t>бой в потоке речи) лежат в основе переводческих преобразований текста. Соответственно могут быть выделены три группы перевод</w:t>
            </w:r>
            <w:r w:rsidRPr="00E900B4">
              <w:rPr>
                <w:rFonts w:ascii="Times New Roman" w:eastAsia="Times New Roman" w:hAnsi="Times New Roman" w:cs="Times New Roman"/>
                <w:sz w:val="24"/>
                <w:szCs w:val="24"/>
              </w:rPr>
              <w:softHyphen/>
              <w:t>ческих операций по преобразованию системы смыслов исходного текста: </w:t>
            </w:r>
            <w:r w:rsidRPr="00E900B4">
              <w:rPr>
                <w:rFonts w:ascii="Times New Roman" w:eastAsia="Times New Roman" w:hAnsi="Times New Roman" w:cs="Times New Roman"/>
                <w:iCs/>
                <w:sz w:val="24"/>
                <w:szCs w:val="24"/>
              </w:rPr>
              <w:t>прагматические, семантические </w:t>
            </w:r>
            <w:r w:rsidRPr="00E900B4">
              <w:rPr>
                <w:rFonts w:ascii="Times New Roman" w:eastAsia="Times New Roman" w:hAnsi="Times New Roman" w:cs="Times New Roman"/>
                <w:sz w:val="24"/>
                <w:szCs w:val="24"/>
              </w:rPr>
              <w:t>и </w:t>
            </w:r>
            <w:r w:rsidRPr="00E900B4">
              <w:rPr>
                <w:rFonts w:ascii="Times New Roman" w:eastAsia="Times New Roman" w:hAnsi="Times New Roman" w:cs="Times New Roman"/>
                <w:iCs/>
                <w:sz w:val="24"/>
                <w:szCs w:val="24"/>
              </w:rPr>
              <w:t xml:space="preserve">синтаксические. </w:t>
            </w:r>
            <w:r w:rsidRPr="00E900B4">
              <w:rPr>
                <w:rFonts w:ascii="Times New Roman" w:eastAsia="Times New Roman" w:hAnsi="Times New Roman" w:cs="Times New Roman"/>
                <w:sz w:val="24"/>
                <w:szCs w:val="24"/>
              </w:rPr>
              <w:t>Практика перевода показывает, что перево</w:t>
            </w:r>
            <w:r w:rsidRPr="00E900B4">
              <w:rPr>
                <w:rFonts w:ascii="Times New Roman" w:eastAsia="Times New Roman" w:hAnsi="Times New Roman" w:cs="Times New Roman"/>
                <w:sz w:val="24"/>
                <w:szCs w:val="24"/>
              </w:rPr>
              <w:softHyphen/>
              <w:t>дом называют и такие виды межъязыкового посредничества, в процессе которых рождаются речевые произведения, отличающие</w:t>
            </w:r>
            <w:r w:rsidRPr="00E900B4">
              <w:rPr>
                <w:rFonts w:ascii="Times New Roman" w:eastAsia="Times New Roman" w:hAnsi="Times New Roman" w:cs="Times New Roman"/>
                <w:sz w:val="24"/>
                <w:szCs w:val="24"/>
              </w:rPr>
              <w:softHyphen/>
              <w:t xml:space="preserve">ся от исходных текстов своим </w:t>
            </w:r>
            <w:proofErr w:type="spellStart"/>
            <w:r w:rsidRPr="00E900B4">
              <w:rPr>
                <w:rFonts w:ascii="Times New Roman" w:eastAsia="Times New Roman" w:hAnsi="Times New Roman" w:cs="Times New Roman"/>
                <w:sz w:val="24"/>
                <w:szCs w:val="24"/>
              </w:rPr>
              <w:t>комуникативным</w:t>
            </w:r>
            <w:proofErr w:type="spellEnd"/>
            <w:r w:rsidRPr="00E900B4">
              <w:rPr>
                <w:rFonts w:ascii="Times New Roman" w:eastAsia="Times New Roman" w:hAnsi="Times New Roman" w:cs="Times New Roman"/>
                <w:sz w:val="24"/>
                <w:szCs w:val="24"/>
              </w:rPr>
              <w:t xml:space="preserve"> эффектом. Можно еще раз привести пример, когда законодательные документы, вы</w:t>
            </w:r>
            <w:r w:rsidRPr="00E900B4">
              <w:rPr>
                <w:rFonts w:ascii="Times New Roman" w:eastAsia="Times New Roman" w:hAnsi="Times New Roman" w:cs="Times New Roman"/>
                <w:sz w:val="24"/>
                <w:szCs w:val="24"/>
              </w:rPr>
              <w:softHyphen/>
              <w:t>полняющие регулятивную общественную функцию, попав в ре</w:t>
            </w:r>
            <w:r w:rsidRPr="00E900B4">
              <w:rPr>
                <w:rFonts w:ascii="Times New Roman" w:eastAsia="Times New Roman" w:hAnsi="Times New Roman" w:cs="Times New Roman"/>
                <w:sz w:val="24"/>
                <w:szCs w:val="24"/>
              </w:rPr>
              <w:softHyphen/>
              <w:t>зультате перевода в другую культуру, в иное языковое сообщество, сохраняют лишь информативную функцию. </w:t>
            </w:r>
          </w:p>
          <w:p w:rsidR="00A05BAD" w:rsidRPr="00E900B4" w:rsidRDefault="00A05BAD"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Переводческие трансформации: номенклатура и содержательная сущность.</w:t>
            </w:r>
          </w:p>
          <w:p w:rsidR="00A05BAD" w:rsidRPr="00E900B4" w:rsidRDefault="00A05BAD"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Преобразования, с помощью которых можно осуществить переход от единиц оригинала к единицам перевода в указанном смысле, называются </w:t>
            </w:r>
            <w:r w:rsidRPr="00E900B4">
              <w:rPr>
                <w:rFonts w:ascii="Times New Roman" w:eastAsia="Times New Roman" w:hAnsi="Times New Roman" w:cs="Times New Roman"/>
                <w:bCs/>
                <w:sz w:val="24"/>
                <w:szCs w:val="24"/>
              </w:rPr>
              <w:t xml:space="preserve">переводческими </w:t>
            </w:r>
            <w:r w:rsidRPr="00E900B4">
              <w:rPr>
                <w:rFonts w:ascii="Times New Roman" w:eastAsia="Times New Roman" w:hAnsi="Times New Roman" w:cs="Times New Roman"/>
                <w:bCs/>
                <w:sz w:val="24"/>
                <w:szCs w:val="24"/>
              </w:rPr>
              <w:lastRenderedPageBreak/>
              <w:t>(межъязыковыми) трансформациями</w:t>
            </w:r>
            <w:r w:rsidRPr="00E900B4">
              <w:rPr>
                <w:rFonts w:ascii="Times New Roman" w:eastAsia="Times New Roman" w:hAnsi="Times New Roman" w:cs="Times New Roman"/>
                <w:sz w:val="24"/>
                <w:szCs w:val="24"/>
              </w:rPr>
              <w:t xml:space="preserve">. При описании процесса перевода переводческие трансформации рассматриваются как способы перевода, которые может использовать переводчик при переводе различных оригиналов в тех случаях, когда словарное соответствие отсутствует или не может быть использовано по условиям контекста. В зависимости от характера единиц исходного языка, переводческие трансформации подразделяются на </w:t>
            </w:r>
            <w:r w:rsidRPr="00E900B4">
              <w:rPr>
                <w:rFonts w:ascii="Times New Roman" w:eastAsia="Times New Roman" w:hAnsi="Times New Roman" w:cs="Times New Roman"/>
                <w:iCs/>
                <w:sz w:val="24"/>
                <w:szCs w:val="24"/>
              </w:rPr>
              <w:t>лексические и грамматические</w:t>
            </w:r>
            <w:r w:rsidRPr="00E900B4">
              <w:rPr>
                <w:rFonts w:ascii="Times New Roman" w:eastAsia="Times New Roman" w:hAnsi="Times New Roman" w:cs="Times New Roman"/>
                <w:sz w:val="24"/>
                <w:szCs w:val="24"/>
              </w:rPr>
              <w:t xml:space="preserve">. Кроме того, существуют также комплексные </w:t>
            </w:r>
            <w:r w:rsidRPr="00E900B4">
              <w:rPr>
                <w:rFonts w:ascii="Times New Roman" w:eastAsia="Times New Roman" w:hAnsi="Times New Roman" w:cs="Times New Roman"/>
                <w:iCs/>
                <w:sz w:val="24"/>
                <w:szCs w:val="24"/>
              </w:rPr>
              <w:t>лексико-грамматические</w:t>
            </w:r>
            <w:r w:rsidRPr="00E900B4">
              <w:rPr>
                <w:rFonts w:ascii="Times New Roman" w:eastAsia="Times New Roman" w:hAnsi="Times New Roman" w:cs="Times New Roman"/>
                <w:sz w:val="24"/>
                <w:szCs w:val="24"/>
              </w:rPr>
              <w:t xml:space="preserve"> трансформации, где преобразования либо затрагивают одновременно лексические и грамматические единицы оригинала, либо являются межуровневыми, т.е. осуществляют переход от лексических единиц к грамматическим и наоборот.</w:t>
            </w:r>
          </w:p>
          <w:p w:rsidR="00A05BAD" w:rsidRPr="00E900B4" w:rsidRDefault="00A05BAD"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Комплексные лексико-грамматические преобразования.</w:t>
            </w:r>
          </w:p>
          <w:p w:rsidR="00A05BAD" w:rsidRPr="00E900B4" w:rsidRDefault="00A05BAD"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В рамках описания процесса перевода переводческие трансформации рассматриваются не в статическом плане как средство анализа отношений между единицами ИЯ и их словарными соответствиями, а в плане динамическом - как способы перевода, которые может использовать переводчик при переводе различных оригиналов в тех случаях, когда словарное соответствие отсутствует или не может быть использовано по условиям контекста. В зависимости от характера единиц ИЯ, которые рассматриваются как исходные в операции преобразования, переводческие трансформации подразделяются на лексические и грамматические. Кроме того, существуют также комплексные лексико-грамматические трансформации, где преобразования либо затрагивают одновременно лексические и грамматические единицы оригинала, либо являются межуровневыми, т. е. осуществляют переход от лексических единиц к грамматическим и наоборот. К комплексным лексико-грамматическим трансформациям относятся антонимический перевод, экспликация (описательный перевод) и компенсация. Рассмотрим подробнее данные трансформации.</w:t>
            </w:r>
          </w:p>
          <w:p w:rsidR="00A05BAD" w:rsidRPr="00E900B4" w:rsidRDefault="00A05BAD"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Лексические проблемы перевода.</w:t>
            </w:r>
          </w:p>
          <w:p w:rsidR="00A05BAD" w:rsidRPr="00E900B4" w:rsidRDefault="00A05BAD"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Лексические трудности перевода возникают при конфронтации лексических единиц ИЯ и предполагают выбор того или иного приема или способа их передачи на ПЯ. Большинство слов в русском и английском языках многозначны. Точные эквиваленты могут быть только у терминов и слов, близких к ним. Таких слов при переводе – порядка 30 %. Для точного перевода ЛЕ рассматриваются переводчиком не изолированно, а в окружении, или </w:t>
            </w:r>
            <w:r w:rsidRPr="00E900B4">
              <w:rPr>
                <w:rFonts w:ascii="Times New Roman" w:eastAsia="Times New Roman" w:hAnsi="Times New Roman" w:cs="Times New Roman"/>
                <w:iCs/>
                <w:sz w:val="24"/>
                <w:szCs w:val="24"/>
              </w:rPr>
              <w:t>контексте,</w:t>
            </w:r>
            <w:r w:rsidRPr="00E900B4">
              <w:rPr>
                <w:rFonts w:ascii="Times New Roman" w:eastAsia="Times New Roman" w:hAnsi="Times New Roman" w:cs="Times New Roman"/>
                <w:sz w:val="24"/>
                <w:szCs w:val="24"/>
              </w:rPr>
              <w:t> который помогает определить семантику и конкретное значение того или иного слова. Слова и словосочетания, соответствующие, близкие по смыслу в двух языках, называются лексическими или словарными соответствиями.</w:t>
            </w:r>
          </w:p>
          <w:p w:rsidR="00A05BAD" w:rsidRPr="00E900B4" w:rsidRDefault="00A05BAD"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Способы перевода лексики, провоцирующей переводческие ошибки.</w:t>
            </w:r>
          </w:p>
          <w:p w:rsidR="00A05BAD" w:rsidRPr="00E900B4" w:rsidRDefault="00A05BAD"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К лексике провоцирующей ошибки относятся «ложные друзья переводчика» -</w:t>
            </w:r>
            <w:r w:rsidRPr="00E900B4">
              <w:rPr>
                <w:rFonts w:ascii="Times New Roman" w:eastAsia="Times New Roman" w:hAnsi="Times New Roman" w:cs="Times New Roman"/>
                <w:bCs/>
                <w:sz w:val="24"/>
                <w:szCs w:val="24"/>
              </w:rPr>
              <w:t>интернационализмы</w:t>
            </w:r>
            <w:r w:rsidRPr="00E900B4">
              <w:rPr>
                <w:rFonts w:ascii="Times New Roman" w:eastAsia="Times New Roman" w:hAnsi="Times New Roman" w:cs="Times New Roman"/>
                <w:sz w:val="24"/>
                <w:szCs w:val="24"/>
              </w:rPr>
              <w:t> в ИЯ, которые полностью или частично расходятся по значению со своими звукобуквенными аналогами ПЯ. Неопытные переводчики нередко попадают в ловушки фонетического сходства, под которым скрываются существенные семантические различия; </w:t>
            </w:r>
            <w:r w:rsidRPr="00E900B4">
              <w:rPr>
                <w:rFonts w:ascii="Times New Roman" w:eastAsia="Times New Roman" w:hAnsi="Times New Roman" w:cs="Times New Roman"/>
                <w:bCs/>
                <w:sz w:val="24"/>
                <w:szCs w:val="24"/>
              </w:rPr>
              <w:t>Многозначные слова</w:t>
            </w:r>
            <w:r w:rsidRPr="00E900B4">
              <w:rPr>
                <w:rFonts w:ascii="Times New Roman" w:eastAsia="Times New Roman" w:hAnsi="Times New Roman" w:cs="Times New Roman"/>
                <w:sz w:val="24"/>
                <w:szCs w:val="24"/>
              </w:rPr>
              <w:t> ИЯ, у которых часть значений совпадает со значением внешне сходного слова ПЯ, а часть значений расходится.</w:t>
            </w:r>
          </w:p>
          <w:p w:rsidR="00A05BAD" w:rsidRPr="00E900B4" w:rsidRDefault="00A05BAD"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Перевод терминов.</w:t>
            </w:r>
          </w:p>
          <w:p w:rsidR="00A05BAD" w:rsidRPr="00E900B4" w:rsidRDefault="00A05BAD"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Под терминами традиционно понимаются слова и словосочетания, обозначающие специфические объекты и понятия, которыми оперируют специалисты определенной области науки или техники. Термины каждой отрасли науки и бизнеса формируют свои системы. Терминологическая лексика позволяет точно, четко и экономно излагать содержание данного предмета и обеспечивает правильное понимание сути вопроса. Терминология в значении совокупности терминов составляет автономный сектор любого языка, непосредственно связанный с профессиональной деятельностью. Термины могут быть классифицированы по разным признакам.</w:t>
            </w:r>
          </w:p>
          <w:p w:rsidR="00A05BAD" w:rsidRPr="00E900B4" w:rsidRDefault="00A05BAD"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Особенности передачи на русский язык информационной структуры английского предложения</w:t>
            </w:r>
          </w:p>
          <w:p w:rsidR="00A05BAD" w:rsidRPr="00E900B4" w:rsidRDefault="00A05BAD"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lastRenderedPageBreak/>
              <w:t xml:space="preserve">Нарушение рамочной конструкции предложения в газетных информациях на немецком языке. Изменение порядка следования предложений при переводе. Учет местоположения членов предложения при переводе. Актуальное членение предложения. Сохранение </w:t>
            </w:r>
            <w:proofErr w:type="spellStart"/>
            <w:r w:rsidRPr="00E900B4">
              <w:rPr>
                <w:rFonts w:ascii="Times New Roman" w:eastAsia="Times New Roman" w:hAnsi="Times New Roman" w:cs="Times New Roman"/>
                <w:sz w:val="24"/>
                <w:szCs w:val="24"/>
              </w:rPr>
              <w:t>тема-рематических</w:t>
            </w:r>
            <w:proofErr w:type="spellEnd"/>
            <w:r w:rsidRPr="00E900B4">
              <w:rPr>
                <w:rFonts w:ascii="Times New Roman" w:eastAsia="Times New Roman" w:hAnsi="Times New Roman" w:cs="Times New Roman"/>
                <w:sz w:val="24"/>
                <w:szCs w:val="24"/>
              </w:rPr>
              <w:t xml:space="preserve"> отношений при переводе на английский /немецкий язык. Информационная структура предложения: концепция Черняховской. </w:t>
            </w:r>
            <w:proofErr w:type="spellStart"/>
            <w:r w:rsidRPr="00E900B4">
              <w:rPr>
                <w:rFonts w:ascii="Times New Roman" w:eastAsia="Times New Roman" w:hAnsi="Times New Roman" w:cs="Times New Roman"/>
                <w:sz w:val="24"/>
                <w:szCs w:val="24"/>
              </w:rPr>
              <w:t>Диремы</w:t>
            </w:r>
            <w:proofErr w:type="spellEnd"/>
            <w:r w:rsidRPr="00E900B4">
              <w:rPr>
                <w:rFonts w:ascii="Times New Roman" w:eastAsia="Times New Roman" w:hAnsi="Times New Roman" w:cs="Times New Roman"/>
                <w:sz w:val="24"/>
                <w:szCs w:val="24"/>
              </w:rPr>
              <w:t xml:space="preserve"> и </w:t>
            </w:r>
            <w:proofErr w:type="spellStart"/>
            <w:r w:rsidRPr="00E900B4">
              <w:rPr>
                <w:rFonts w:ascii="Times New Roman" w:eastAsia="Times New Roman" w:hAnsi="Times New Roman" w:cs="Times New Roman"/>
                <w:sz w:val="24"/>
                <w:szCs w:val="24"/>
              </w:rPr>
              <w:t>моноремы</w:t>
            </w:r>
            <w:proofErr w:type="spellEnd"/>
            <w:r w:rsidRPr="00E900B4">
              <w:rPr>
                <w:rFonts w:ascii="Times New Roman" w:eastAsia="Times New Roman" w:hAnsi="Times New Roman" w:cs="Times New Roman"/>
                <w:sz w:val="24"/>
                <w:szCs w:val="24"/>
              </w:rPr>
              <w:t xml:space="preserve">. Основные способы перевода </w:t>
            </w:r>
            <w:proofErr w:type="spellStart"/>
            <w:r w:rsidRPr="00E900B4">
              <w:rPr>
                <w:rFonts w:ascii="Times New Roman" w:eastAsia="Times New Roman" w:hAnsi="Times New Roman" w:cs="Times New Roman"/>
                <w:sz w:val="24"/>
                <w:szCs w:val="24"/>
              </w:rPr>
              <w:t>монорем</w:t>
            </w:r>
            <w:proofErr w:type="spellEnd"/>
            <w:r w:rsidRPr="00E900B4">
              <w:rPr>
                <w:rFonts w:ascii="Times New Roman" w:eastAsia="Times New Roman" w:hAnsi="Times New Roman" w:cs="Times New Roman"/>
                <w:sz w:val="24"/>
                <w:szCs w:val="24"/>
              </w:rPr>
              <w:t xml:space="preserve">. Классификация видов </w:t>
            </w:r>
            <w:proofErr w:type="spellStart"/>
            <w:r w:rsidRPr="00E900B4">
              <w:rPr>
                <w:rFonts w:ascii="Times New Roman" w:eastAsia="Times New Roman" w:hAnsi="Times New Roman" w:cs="Times New Roman"/>
                <w:sz w:val="24"/>
                <w:szCs w:val="24"/>
              </w:rPr>
              <w:t>дирем</w:t>
            </w:r>
            <w:proofErr w:type="spellEnd"/>
            <w:r w:rsidRPr="00E900B4">
              <w:rPr>
                <w:rFonts w:ascii="Times New Roman" w:eastAsia="Times New Roman" w:hAnsi="Times New Roman" w:cs="Times New Roman"/>
                <w:sz w:val="24"/>
                <w:szCs w:val="24"/>
              </w:rPr>
              <w:t xml:space="preserve"> и способы их перевода на русский язык.</w:t>
            </w:r>
          </w:p>
          <w:p w:rsidR="00A05BAD" w:rsidRPr="00E900B4" w:rsidRDefault="00A05BAD"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Стилистические аспекты перевода. Экспрессивный аспект перевода. </w:t>
            </w:r>
          </w:p>
          <w:p w:rsidR="0063342E" w:rsidRPr="00E900B4" w:rsidRDefault="00A05BAD"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iCs/>
                <w:sz w:val="24"/>
                <w:szCs w:val="24"/>
              </w:rPr>
              <w:t>Экспрессивная функция </w:t>
            </w:r>
            <w:r w:rsidRPr="00E900B4">
              <w:rPr>
                <w:rFonts w:ascii="Times New Roman" w:eastAsia="Times New Roman" w:hAnsi="Times New Roman" w:cs="Times New Roman"/>
                <w:sz w:val="24"/>
                <w:szCs w:val="24"/>
              </w:rPr>
              <w:t>в английском языке определяет выбор языковых средств, требуемых для её реализации. Коммуникативная установка убеждения в нём достигается не с помощью возвышенной риторики, а путем установления личных доверительных отношений с реципиентом. В русском языке коммуникативная установка убеждения достигается с помощью риторического пафоса, возвышенного и торжественного тона изложения. Для достижения этого стилистического эффекта применяется широкий набор языковых средств, в том числе книжная лексика, большое число определителей, эмоционально насыщенные слова, развернутые сложносочиненные предложения, обилие причастных и деепричастных оборотов, всевозможные фигуры речи и эмфатические конструкции.</w:t>
            </w:r>
          </w:p>
        </w:tc>
      </w:tr>
      <w:tr w:rsidR="0063342E" w:rsidRPr="00E900B4" w:rsidTr="003349D6">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63342E" w:rsidRPr="00E900B4" w:rsidRDefault="0063342E" w:rsidP="00E900B4">
            <w:pPr>
              <w:spacing w:after="0" w:line="240" w:lineRule="auto"/>
              <w:ind w:firstLine="709"/>
              <w:jc w:val="center"/>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lastRenderedPageBreak/>
              <w:t>Б</w:t>
            </w:r>
            <w:proofErr w:type="gramStart"/>
            <w:r w:rsidRPr="00E900B4">
              <w:rPr>
                <w:rFonts w:ascii="Times New Roman" w:eastAsia="Times New Roman" w:hAnsi="Times New Roman" w:cs="Times New Roman"/>
                <w:sz w:val="24"/>
                <w:szCs w:val="24"/>
              </w:rPr>
              <w:t>1</w:t>
            </w:r>
            <w:proofErr w:type="gramEnd"/>
            <w:r w:rsidRPr="00E900B4">
              <w:rPr>
                <w:rFonts w:ascii="Times New Roman" w:eastAsia="Times New Roman" w:hAnsi="Times New Roman" w:cs="Times New Roman"/>
                <w:sz w:val="24"/>
                <w:szCs w:val="24"/>
              </w:rPr>
              <w:t>.В.02.07 Практический курс перевода</w:t>
            </w:r>
          </w:p>
          <w:p w:rsidR="00723D47" w:rsidRPr="00E900B4" w:rsidRDefault="00723D47"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Техника перевода. Особенности устного и письменного перевода.</w:t>
            </w:r>
          </w:p>
          <w:p w:rsidR="00723D47" w:rsidRPr="00E900B4" w:rsidRDefault="00723D47"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bCs/>
                <w:sz w:val="24"/>
                <w:szCs w:val="24"/>
              </w:rPr>
              <w:t xml:space="preserve">Письменный переводчик должен иметь хороший письменный слог, </w:t>
            </w:r>
            <w:r w:rsidRPr="00E900B4">
              <w:rPr>
                <w:rFonts w:ascii="Times New Roman" w:eastAsia="Times New Roman" w:hAnsi="Times New Roman" w:cs="Times New Roman"/>
                <w:sz w:val="24"/>
                <w:szCs w:val="24"/>
              </w:rPr>
              <w:t>должен быть способным выразительно использовать слова, фразы, намеки, недомолвки и другие лингвистические нюансы, существующие в разных языках, на бумаге.  Письменный перевод жестко не привязан к трансформационной или денотативной модели. Преобладание той или иной модели перевода связано с жанром текста оригинала и его стилем или, скорее, с тем, в какой мере возможны прямые соответствия между языковым оформлением смысла в исходном языке и языке перевода. Устный переводчик должен быть способен переводить устную речь сразу в двух направлениях. При этом он, как правило, не имеет возможности воспользоваться какими-либо вспомогательными материалами - словарями, реферативными или экспертными материалами. От устного переводчика требуется найти решение лингвистических проблем немедленно, здесь и сейчас. Психологическое давление при такой работе неизмеримо выше.</w:t>
            </w:r>
          </w:p>
          <w:p w:rsidR="00723D47" w:rsidRPr="00E900B4" w:rsidRDefault="00723D47"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Перевод с учетом лексических реалий английского и русского языков.</w:t>
            </w:r>
          </w:p>
          <w:p w:rsidR="00723D47" w:rsidRPr="00E900B4" w:rsidRDefault="00723D47"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Фольклорные произведения, в силу своей специфичности, вызывают трудности при переводе. Переводчик сталкивается с рядом проблем, которые условно можно объединить в две большие группы: 1)  проблемы, связанные с особенностями языка; 2)  проблемы, связанные с фольклорной образностью и национально-специфическими реалиями. Наибольшие трудности у переводчиков вызывают формы с уменьшительно-ласкательными суффиксами. Перевод слов-реалий – творческая процедура, и переводчик должен донести до иностранного читателя, языковые образы в возможно максимальном объеме.</w:t>
            </w:r>
          </w:p>
          <w:p w:rsidR="00723D47" w:rsidRPr="00E900B4" w:rsidRDefault="00723D47"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Перевод с учетом грамматических реалий английского и русского языков. </w:t>
            </w:r>
            <w:r w:rsidRPr="00E900B4">
              <w:rPr>
                <w:rFonts w:ascii="Times New Roman" w:eastAsia="Times New Roman" w:hAnsi="Times New Roman" w:cs="Times New Roman"/>
                <w:sz w:val="24"/>
                <w:szCs w:val="24"/>
              </w:rPr>
              <w:tab/>
            </w:r>
          </w:p>
          <w:p w:rsidR="00723D47" w:rsidRPr="00E900B4" w:rsidRDefault="00723D47"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Рассмотрение переводческой проблематики с точки зрения грамматики предполагает анализ наиболее существенных переводческих преобразований морфологического и синтаксического характера. В целом, при анализе грамматических аспектов перевода следует принимать во внимание следующие характеристики контактирующих языков: - наличие в исходном языке грамматического элемента или целой грамматической категории, отсутствующей в языке перевода (так, при переводе с английского языка на русский могут возникнуть проблемы, связанные с тем, что в русском языке отсутствуют формы, аналогичные английскому артиклю, некоторым глагольным формам и т.п.); - наличие в языке перевода грамматических элементов и категорий, отсутствующих в языке оригинала (это относится, в частности, к категории </w:t>
            </w:r>
            <w:r w:rsidRPr="00E900B4">
              <w:rPr>
                <w:rFonts w:ascii="Times New Roman" w:eastAsia="Times New Roman" w:hAnsi="Times New Roman" w:cs="Times New Roman"/>
                <w:sz w:val="24"/>
                <w:szCs w:val="24"/>
              </w:rPr>
              <w:lastRenderedPageBreak/>
              <w:t>вида русских глаголов, разнообразным аффиксальным формам и т.д.); - различия в функциях грамматических элементов. Сопоставление грамматики двух языков неизбежно приводит к выявлению конвергенции (совпадения) и дивергенции (различий) в их лингвистических системах. При этом важно отметить тот факт, что даже в случае формальной эквивалентности тех или иных структур, осуществление структурных преобразований может иметь место в процессе перевода в связи с особенностями речевого узуса (так называемыми «речевыми предпочтениями»).</w:t>
            </w:r>
          </w:p>
          <w:p w:rsidR="00723D47" w:rsidRPr="00E900B4" w:rsidRDefault="00723D47"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bCs/>
                <w:sz w:val="24"/>
                <w:szCs w:val="24"/>
              </w:rPr>
              <w:t>Редактирование переводов. Перевод специфически национальных фразеологизмов</w:t>
            </w:r>
            <w:r w:rsidRPr="00E900B4">
              <w:rPr>
                <w:rFonts w:ascii="Times New Roman" w:eastAsia="Times New Roman" w:hAnsi="Times New Roman" w:cs="Times New Roman"/>
                <w:sz w:val="24"/>
                <w:szCs w:val="24"/>
              </w:rPr>
              <w:t>.</w:t>
            </w:r>
          </w:p>
          <w:p w:rsidR="00723D47" w:rsidRPr="00E900B4" w:rsidRDefault="00723D47"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Оптимальным переводческим решением является поиск идентичной фразеологической единицы. Однако следует признать, что число подобных соответствий в английском и русском языках крайне ограничено.  При отсутствии непосредственных соответствий фразеологизм, употребленный в языке оригинала, можно перевести с помощью аналогичной фразеологической единицы, хотя он и будет построен на иной словесно-образной основе. Следует также учитывать, что стилистическая или эмоциональная окраска не всегда совпадают. В этом случае </w:t>
            </w:r>
            <w:proofErr w:type="spellStart"/>
            <w:r w:rsidRPr="00E900B4">
              <w:rPr>
                <w:rFonts w:ascii="Times New Roman" w:eastAsia="Times New Roman" w:hAnsi="Times New Roman" w:cs="Times New Roman"/>
                <w:sz w:val="24"/>
                <w:szCs w:val="24"/>
              </w:rPr>
              <w:t>взаимозамена</w:t>
            </w:r>
            <w:proofErr w:type="spellEnd"/>
            <w:r w:rsidRPr="00E900B4">
              <w:rPr>
                <w:rFonts w:ascii="Times New Roman" w:eastAsia="Times New Roman" w:hAnsi="Times New Roman" w:cs="Times New Roman"/>
                <w:sz w:val="24"/>
                <w:szCs w:val="24"/>
              </w:rPr>
              <w:t xml:space="preserve"> невозможна. При переводе текстов культурно-исторической тематики применяют калькирование наряду с объяснением в возможно более кратком виде. Такой вид перевода называется двойным, или параллельным. При переводе фразеологической единицы с одного языка на другой рекомендуется пользоваться наиболее полными толковыми фразеологическими двуязычными словарями, изданными в России.</w:t>
            </w:r>
          </w:p>
          <w:p w:rsidR="00723D47" w:rsidRPr="00E900B4" w:rsidRDefault="00723D47"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Реферат и аннотация как жанры научного стиля речи.</w:t>
            </w:r>
          </w:p>
          <w:p w:rsidR="00723D47" w:rsidRPr="00E900B4" w:rsidRDefault="00723D47"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Собственно научная литература отличается тем, что она создается специалистами для специалистов. Ее цель выявление и изучение закономерностей связи между явлениями и процессами. Особенность научно-информативных текстов состоит в том, что они в краткой форме должны изложить основные идеи, содержащиеся в «большом» научном тексте. </w:t>
            </w:r>
            <w:r w:rsidRPr="00E900B4">
              <w:rPr>
                <w:rFonts w:ascii="Times New Roman" w:eastAsia="Times New Roman" w:hAnsi="Times New Roman" w:cs="Times New Roman"/>
                <w:bCs/>
                <w:sz w:val="24"/>
                <w:szCs w:val="24"/>
              </w:rPr>
              <w:t xml:space="preserve">Аннотация </w:t>
            </w:r>
            <w:r w:rsidRPr="00E900B4">
              <w:rPr>
                <w:rFonts w:ascii="Times New Roman" w:eastAsia="Times New Roman" w:hAnsi="Times New Roman" w:cs="Times New Roman"/>
                <w:sz w:val="24"/>
                <w:szCs w:val="24"/>
              </w:rPr>
              <w:t>представляет собой краткое изложение содержания научного произведения. Ее можно обнаружить в любой книге на обороте титульного листа. Основными требованиями, предъявляемыми к аннотации, являются ее краткость и информативность. </w:t>
            </w:r>
            <w:r w:rsidRPr="00E900B4">
              <w:rPr>
                <w:rFonts w:ascii="Times New Roman" w:eastAsia="Times New Roman" w:hAnsi="Times New Roman" w:cs="Times New Roman"/>
                <w:bCs/>
                <w:sz w:val="24"/>
                <w:szCs w:val="24"/>
              </w:rPr>
              <w:t>Реферат</w:t>
            </w:r>
            <w:r w:rsidRPr="00E900B4">
              <w:rPr>
                <w:rFonts w:ascii="Times New Roman" w:eastAsia="Times New Roman" w:hAnsi="Times New Roman" w:cs="Times New Roman"/>
                <w:sz w:val="24"/>
                <w:szCs w:val="24"/>
              </w:rPr>
              <w:t>- это краткое описание научной проблемы, своеобразный обзор литературы по данной теме. Автор реферата должен уметь анализировать научные тексты, не увлекаться цитированием и уметь передать чужую речь.</w:t>
            </w:r>
          </w:p>
          <w:p w:rsidR="00723D47" w:rsidRPr="00E900B4" w:rsidRDefault="00723D47"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bCs/>
                <w:sz w:val="24"/>
                <w:szCs w:val="24"/>
              </w:rPr>
              <w:t>Текст: его структура и организация</w:t>
            </w:r>
            <w:proofErr w:type="gramStart"/>
            <w:r w:rsidRPr="00E900B4">
              <w:rPr>
                <w:rFonts w:ascii="Times New Roman" w:eastAsia="Times New Roman" w:hAnsi="Times New Roman" w:cs="Times New Roman"/>
                <w:bCs/>
                <w:sz w:val="24"/>
                <w:szCs w:val="24"/>
              </w:rPr>
              <w:t>.</w:t>
            </w:r>
            <w:r w:rsidRPr="00E900B4">
              <w:rPr>
                <w:rFonts w:ascii="Times New Roman" w:eastAsia="Times New Roman" w:hAnsi="Times New Roman" w:cs="Times New Roman"/>
                <w:sz w:val="24"/>
                <w:szCs w:val="24"/>
              </w:rPr>
              <w:t>.</w:t>
            </w:r>
            <w:proofErr w:type="gramEnd"/>
          </w:p>
          <w:p w:rsidR="00723D47" w:rsidRPr="00E900B4" w:rsidRDefault="00723D47"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bCs/>
                <w:sz w:val="24"/>
                <w:szCs w:val="24"/>
              </w:rPr>
              <w:t>Текст –</w:t>
            </w:r>
            <w:r w:rsidRPr="00E900B4">
              <w:rPr>
                <w:rFonts w:ascii="Times New Roman" w:eastAsia="Times New Roman" w:hAnsi="Times New Roman" w:cs="Times New Roman"/>
                <w:sz w:val="24"/>
                <w:szCs w:val="24"/>
              </w:rPr>
              <w:t xml:space="preserve"> сложное структурное и содержательное целое, коммуникативный потенциал которого гораздо больше совокупного содержания составляющих его высказываний. Переводчик должен уметь воспринимать эту целостность текста оригинала и обеспечивать целостность создаваемого им текста перевода. Содержательная структура текста рассматривается в трех разных измерениях: вертикальном, горизонтальном и глубинном. </w:t>
            </w:r>
            <w:r w:rsidRPr="00E900B4">
              <w:rPr>
                <w:rFonts w:ascii="Times New Roman" w:eastAsia="Times New Roman" w:hAnsi="Times New Roman" w:cs="Times New Roman"/>
                <w:bCs/>
                <w:sz w:val="24"/>
                <w:szCs w:val="24"/>
              </w:rPr>
              <w:t>Вертикальная</w:t>
            </w:r>
            <w:r w:rsidRPr="00E900B4">
              <w:rPr>
                <w:rFonts w:ascii="Times New Roman" w:eastAsia="Times New Roman" w:hAnsi="Times New Roman" w:cs="Times New Roman"/>
                <w:sz w:val="24"/>
                <w:szCs w:val="24"/>
              </w:rPr>
              <w:t xml:space="preserve"> структура текста это его формально-тематическое содержание (общий замысел или тема, далее </w:t>
            </w:r>
            <w:proofErr w:type="spellStart"/>
            <w:r w:rsidRPr="00E900B4">
              <w:rPr>
                <w:rFonts w:ascii="Times New Roman" w:eastAsia="Times New Roman" w:hAnsi="Times New Roman" w:cs="Times New Roman"/>
                <w:sz w:val="24"/>
                <w:szCs w:val="24"/>
              </w:rPr>
              <w:t>подтемы</w:t>
            </w:r>
            <w:proofErr w:type="spellEnd"/>
            <w:r w:rsidRPr="00E900B4">
              <w:rPr>
                <w:rFonts w:ascii="Times New Roman" w:eastAsia="Times New Roman" w:hAnsi="Times New Roman" w:cs="Times New Roman"/>
                <w:sz w:val="24"/>
                <w:szCs w:val="24"/>
              </w:rPr>
              <w:t xml:space="preserve">, </w:t>
            </w:r>
            <w:proofErr w:type="spellStart"/>
            <w:r w:rsidRPr="00E900B4">
              <w:rPr>
                <w:rFonts w:ascii="Times New Roman" w:eastAsia="Times New Roman" w:hAnsi="Times New Roman" w:cs="Times New Roman"/>
                <w:sz w:val="24"/>
                <w:szCs w:val="24"/>
              </w:rPr>
              <w:t>субтемы</w:t>
            </w:r>
            <w:proofErr w:type="spellEnd"/>
            <w:r w:rsidRPr="00E900B4">
              <w:rPr>
                <w:rFonts w:ascii="Times New Roman" w:eastAsia="Times New Roman" w:hAnsi="Times New Roman" w:cs="Times New Roman"/>
                <w:sz w:val="24"/>
                <w:szCs w:val="24"/>
              </w:rPr>
              <w:t xml:space="preserve">, </w:t>
            </w:r>
            <w:proofErr w:type="spellStart"/>
            <w:r w:rsidRPr="00E900B4">
              <w:rPr>
                <w:rFonts w:ascii="Times New Roman" w:eastAsia="Times New Roman" w:hAnsi="Times New Roman" w:cs="Times New Roman"/>
                <w:sz w:val="24"/>
                <w:szCs w:val="24"/>
              </w:rPr>
              <w:t>микротемы</w:t>
            </w:r>
            <w:proofErr w:type="spellEnd"/>
            <w:r w:rsidRPr="00E900B4">
              <w:rPr>
                <w:rFonts w:ascii="Times New Roman" w:eastAsia="Times New Roman" w:hAnsi="Times New Roman" w:cs="Times New Roman"/>
                <w:sz w:val="24"/>
                <w:szCs w:val="24"/>
              </w:rPr>
              <w:t xml:space="preserve">, вплоть до отдельных суждений). Автор создает текст в соответствии со своим коммуникативным намерением «сверху – вниз». Воспринимающий текст формирует эту иерархическую структуру в обратном направлении «снизу - вверх» от более мелких частей содержания к целостному пониманию всего текста. </w:t>
            </w:r>
            <w:r w:rsidRPr="00E900B4">
              <w:rPr>
                <w:rFonts w:ascii="Times New Roman" w:eastAsia="Times New Roman" w:hAnsi="Times New Roman" w:cs="Times New Roman"/>
                <w:bCs/>
                <w:sz w:val="24"/>
                <w:szCs w:val="24"/>
              </w:rPr>
              <w:t>Горизонтальная</w:t>
            </w:r>
            <w:r w:rsidRPr="00E900B4">
              <w:rPr>
                <w:rFonts w:ascii="Times New Roman" w:eastAsia="Times New Roman" w:hAnsi="Times New Roman" w:cs="Times New Roman"/>
                <w:sz w:val="24"/>
                <w:szCs w:val="24"/>
              </w:rPr>
              <w:t> структура текста создается формальными и смысловыми связями между высказываниями.</w:t>
            </w:r>
          </w:p>
          <w:p w:rsidR="00723D47" w:rsidRPr="00E900B4" w:rsidRDefault="00723D47"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 № 7. </w:t>
            </w:r>
            <w:r w:rsidRPr="00E900B4">
              <w:rPr>
                <w:rFonts w:ascii="Times New Roman" w:eastAsia="Times New Roman" w:hAnsi="Times New Roman" w:cs="Times New Roman"/>
                <w:bCs/>
                <w:sz w:val="24"/>
                <w:szCs w:val="24"/>
              </w:rPr>
              <w:t>Смысловые и синтаксические трансформации при  свертывании текста</w:t>
            </w:r>
            <w:r w:rsidRPr="00E900B4">
              <w:rPr>
                <w:rFonts w:ascii="Times New Roman" w:eastAsia="Times New Roman" w:hAnsi="Times New Roman" w:cs="Times New Roman"/>
                <w:sz w:val="24"/>
                <w:szCs w:val="24"/>
              </w:rPr>
              <w:t>.</w:t>
            </w:r>
          </w:p>
          <w:p w:rsidR="00723D47" w:rsidRPr="00E900B4" w:rsidRDefault="00723D47"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bCs/>
                <w:sz w:val="24"/>
                <w:szCs w:val="24"/>
              </w:rPr>
              <w:t>Трансформационная модель</w:t>
            </w:r>
            <w:r w:rsidRPr="00E900B4">
              <w:rPr>
                <w:rFonts w:ascii="Times New Roman" w:eastAsia="Times New Roman" w:hAnsi="Times New Roman" w:cs="Times New Roman"/>
                <w:sz w:val="24"/>
                <w:szCs w:val="24"/>
              </w:rPr>
              <w:t xml:space="preserve"> перевода исходит из того, что при переводе осуществляется передача значений единиц оригинала. Она рассматривает процесс перевода как ряд преобразований, с помощью которых переводчик переходит от единиц ИЯ к единицам ПЯ, устанавливая между ними отношения эквивалентности. </w:t>
            </w:r>
            <w:proofErr w:type="gramStart"/>
            <w:r w:rsidRPr="00E900B4">
              <w:rPr>
                <w:rFonts w:ascii="Times New Roman" w:eastAsia="Times New Roman" w:hAnsi="Times New Roman" w:cs="Times New Roman"/>
                <w:sz w:val="24"/>
                <w:szCs w:val="24"/>
              </w:rPr>
              <w:t xml:space="preserve">Согласно </w:t>
            </w:r>
            <w:r w:rsidRPr="00E900B4">
              <w:rPr>
                <w:rFonts w:ascii="Times New Roman" w:eastAsia="Times New Roman" w:hAnsi="Times New Roman" w:cs="Times New Roman"/>
                <w:bCs/>
                <w:sz w:val="24"/>
                <w:szCs w:val="24"/>
              </w:rPr>
              <w:t>трансформационной модели</w:t>
            </w:r>
            <w:r w:rsidRPr="00E900B4">
              <w:rPr>
                <w:rFonts w:ascii="Times New Roman" w:eastAsia="Times New Roman" w:hAnsi="Times New Roman" w:cs="Times New Roman"/>
                <w:sz w:val="24"/>
                <w:szCs w:val="24"/>
              </w:rPr>
              <w:t>  процесс перевода проходит: 1) </w:t>
            </w:r>
            <w:r w:rsidRPr="00E900B4">
              <w:rPr>
                <w:rFonts w:ascii="Times New Roman" w:eastAsia="Times New Roman" w:hAnsi="Times New Roman" w:cs="Times New Roman"/>
                <w:bCs/>
                <w:sz w:val="24"/>
                <w:szCs w:val="24"/>
              </w:rPr>
              <w:t>этап анализа</w:t>
            </w:r>
            <w:r w:rsidRPr="00E900B4">
              <w:rPr>
                <w:rFonts w:ascii="Times New Roman" w:eastAsia="Times New Roman" w:hAnsi="Times New Roman" w:cs="Times New Roman"/>
                <w:sz w:val="24"/>
                <w:szCs w:val="24"/>
              </w:rPr>
              <w:t xml:space="preserve"> - осуществляется упрощающая трансформация исходных синтаксических структур в </w:t>
            </w:r>
            <w:r w:rsidRPr="00E900B4">
              <w:rPr>
                <w:rFonts w:ascii="Times New Roman" w:eastAsia="Times New Roman" w:hAnsi="Times New Roman" w:cs="Times New Roman"/>
                <w:sz w:val="24"/>
                <w:szCs w:val="24"/>
              </w:rPr>
              <w:lastRenderedPageBreak/>
              <w:t>пределах ИЯ: структуры оригинала преобразуются в более простые, легко анализируемые формы. 2) </w:t>
            </w:r>
            <w:r w:rsidRPr="00E900B4">
              <w:rPr>
                <w:rFonts w:ascii="Times New Roman" w:eastAsia="Times New Roman" w:hAnsi="Times New Roman" w:cs="Times New Roman"/>
                <w:bCs/>
                <w:sz w:val="24"/>
                <w:szCs w:val="24"/>
              </w:rPr>
              <w:t>этап «переключения» </w:t>
            </w:r>
            <w:r w:rsidRPr="00E900B4">
              <w:rPr>
                <w:rFonts w:ascii="Times New Roman" w:eastAsia="Times New Roman" w:hAnsi="Times New Roman" w:cs="Times New Roman"/>
                <w:sz w:val="24"/>
                <w:szCs w:val="24"/>
              </w:rPr>
              <w:t>- переход к ядерным структурам и семантическим компонентам языка перевода. 3) </w:t>
            </w:r>
            <w:r w:rsidRPr="00E900B4">
              <w:rPr>
                <w:rFonts w:ascii="Times New Roman" w:eastAsia="Times New Roman" w:hAnsi="Times New Roman" w:cs="Times New Roman"/>
                <w:bCs/>
                <w:sz w:val="24"/>
                <w:szCs w:val="24"/>
              </w:rPr>
              <w:t>этап "реструктурирование"</w:t>
            </w:r>
            <w:r w:rsidRPr="00E900B4">
              <w:rPr>
                <w:rFonts w:ascii="Times New Roman" w:eastAsia="Times New Roman" w:hAnsi="Times New Roman" w:cs="Times New Roman"/>
                <w:sz w:val="24"/>
                <w:szCs w:val="24"/>
              </w:rPr>
              <w:t> - осуществляются трансформации на ПЯ с ядерного ("</w:t>
            </w:r>
            <w:proofErr w:type="spellStart"/>
            <w:r w:rsidRPr="00E900B4">
              <w:rPr>
                <w:rFonts w:ascii="Times New Roman" w:eastAsia="Times New Roman" w:hAnsi="Times New Roman" w:cs="Times New Roman"/>
                <w:sz w:val="24"/>
                <w:szCs w:val="24"/>
              </w:rPr>
              <w:t>околоядерного</w:t>
            </w:r>
            <w:proofErr w:type="spellEnd"/>
            <w:r w:rsidRPr="00E900B4">
              <w:rPr>
                <w:rFonts w:ascii="Times New Roman" w:eastAsia="Times New Roman" w:hAnsi="Times New Roman" w:cs="Times New Roman"/>
                <w:sz w:val="24"/>
                <w:szCs w:val="24"/>
              </w:rPr>
              <w:t>") уровня в окончательные структуры и единицы оригинала.</w:t>
            </w:r>
            <w:proofErr w:type="gramEnd"/>
            <w:r w:rsidRPr="00E900B4">
              <w:rPr>
                <w:rFonts w:ascii="Times New Roman" w:eastAsia="Times New Roman" w:hAnsi="Times New Roman" w:cs="Times New Roman"/>
                <w:sz w:val="24"/>
                <w:szCs w:val="24"/>
              </w:rPr>
              <w:t xml:space="preserve"> При этом в соответствии с нормами языка меняются такие формальные признаки, как порядок слов, структура предложения, число и распределение семантических признаков. </w:t>
            </w:r>
          </w:p>
          <w:p w:rsidR="00723D47" w:rsidRPr="00E900B4" w:rsidRDefault="00723D47"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bCs/>
                <w:sz w:val="24"/>
                <w:szCs w:val="24"/>
              </w:rPr>
              <w:t>Языковые и речевые клише, используемые при реферировании текста</w:t>
            </w:r>
            <w:proofErr w:type="gramStart"/>
            <w:r w:rsidRPr="00E900B4">
              <w:rPr>
                <w:rFonts w:ascii="Times New Roman" w:eastAsia="Times New Roman" w:hAnsi="Times New Roman" w:cs="Times New Roman"/>
                <w:sz w:val="24"/>
                <w:szCs w:val="24"/>
              </w:rPr>
              <w:t> .</w:t>
            </w:r>
            <w:proofErr w:type="gramEnd"/>
          </w:p>
          <w:p w:rsidR="00723D47" w:rsidRPr="00E900B4" w:rsidRDefault="00723D47"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 Осуществляя компрессию первоисточников, аннотация и реферат делают это принципиально различными способами. Если аннотация лишь перечисляет те вопросы, которые освещены в первоисточнике, не раскрывая самого содержания этих вопросов, то реферат не только перечисляет все эти вопросы, но и сообщает существенное содержание каждого из них. Аннотация сообщает, о чем написан первоисточник, а реферат информирует о том, что написано по каждому из затронутых вопросов. Большое внимание уделяется обработке специальных клише, характерных для жанра реферата и аннотации. Клише – это речевой стереотип, готовый оборот, используемый в качестве легко воспроизводимого в определенных условиях и контекстах стандарта. В научном изложении имеется ряд подобных речевых стереотипов. Они облегчают процесс коммуникации, экономят усилия, мыслительную энергию и время </w:t>
            </w:r>
            <w:proofErr w:type="spellStart"/>
            <w:r w:rsidRPr="00E900B4">
              <w:rPr>
                <w:rFonts w:ascii="Times New Roman" w:eastAsia="Times New Roman" w:hAnsi="Times New Roman" w:cs="Times New Roman"/>
                <w:sz w:val="24"/>
                <w:szCs w:val="24"/>
              </w:rPr>
              <w:t>реферант</w:t>
            </w:r>
            <w:proofErr w:type="gramStart"/>
            <w:r w:rsidRPr="00E900B4">
              <w:rPr>
                <w:rFonts w:ascii="Times New Roman" w:eastAsia="Times New Roman" w:hAnsi="Times New Roman" w:cs="Times New Roman"/>
                <w:sz w:val="24"/>
                <w:szCs w:val="24"/>
              </w:rPr>
              <w:t>а</w:t>
            </w:r>
            <w:proofErr w:type="spellEnd"/>
            <w:r w:rsidRPr="00E900B4">
              <w:rPr>
                <w:rFonts w:ascii="Times New Roman" w:eastAsia="Times New Roman" w:hAnsi="Times New Roman" w:cs="Times New Roman"/>
                <w:sz w:val="24"/>
                <w:szCs w:val="24"/>
              </w:rPr>
              <w:t>-</w:t>
            </w:r>
            <w:proofErr w:type="gramEnd"/>
            <w:r w:rsidRPr="00E900B4">
              <w:rPr>
                <w:rFonts w:ascii="Times New Roman" w:eastAsia="Times New Roman" w:hAnsi="Times New Roman" w:cs="Times New Roman"/>
                <w:sz w:val="24"/>
                <w:szCs w:val="24"/>
              </w:rPr>
              <w:t xml:space="preserve"> переводчика и его адресата.. </w:t>
            </w:r>
          </w:p>
          <w:p w:rsidR="00723D47" w:rsidRPr="00E900B4" w:rsidRDefault="00723D47" w:rsidP="00E900B4">
            <w:pPr>
              <w:spacing w:after="0" w:line="240" w:lineRule="auto"/>
              <w:jc w:val="both"/>
              <w:rPr>
                <w:rFonts w:ascii="Times New Roman" w:eastAsia="Times New Roman" w:hAnsi="Times New Roman" w:cs="Times New Roman"/>
                <w:sz w:val="24"/>
                <w:szCs w:val="24"/>
              </w:rPr>
            </w:pPr>
            <w:r w:rsidRPr="00E900B4">
              <w:rPr>
                <w:rFonts w:ascii="Times New Roman" w:eastAsia="Times New Roman" w:hAnsi="Times New Roman" w:cs="Times New Roman"/>
                <w:bCs/>
                <w:sz w:val="24"/>
                <w:szCs w:val="24"/>
              </w:rPr>
              <w:t>Реферативный перевод.</w:t>
            </w:r>
            <w:r w:rsidRPr="00E900B4">
              <w:rPr>
                <w:rFonts w:ascii="Times New Roman" w:eastAsia="Times New Roman" w:hAnsi="Times New Roman" w:cs="Times New Roman"/>
                <w:sz w:val="24"/>
                <w:szCs w:val="24"/>
              </w:rPr>
              <w:t> </w:t>
            </w:r>
          </w:p>
          <w:p w:rsidR="00A05BAD" w:rsidRPr="00E900B4" w:rsidRDefault="00723D47"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Реферативный перевод представляет собой сокращенный перевод текстов, построенный на смысловой компрессии излагаемого материала. Грамотное свертывание информации при сохранении наиболее существенных содержательных аспектов – это основная цель широко распространенного сейчас реферативного перевода. В качестве характерной черты реферата выступает его объективность, возникающая из тщательной предварительной обработки материала подлинника для выделения важных в смысловом плане текстовых фрагментов. При реферативном переводе ведущей языковой трансформацией является трансдукция. Как и при реферировании, реферативный перевод предполагает выборочный подход к определению исходного уровня компонентов содержания исходного текста. В ходе вычленения основного смысла коммуникативных блоков более высокого уровня, чем предложение, наравне с отдельными словами и словосочетаниями могут опускаться целые предложения и абзацы.</w:t>
            </w:r>
          </w:p>
        </w:tc>
      </w:tr>
      <w:tr w:rsidR="0063342E" w:rsidRPr="00E900B4" w:rsidTr="003349D6">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63342E" w:rsidRPr="00E900B4" w:rsidRDefault="0063342E" w:rsidP="00E900B4">
            <w:pPr>
              <w:spacing w:after="0" w:line="240" w:lineRule="auto"/>
              <w:jc w:val="center"/>
              <w:rPr>
                <w:rFonts w:ascii="Times New Roman" w:eastAsia="Times New Roman" w:hAnsi="Times New Roman" w:cs="Times New Roman"/>
                <w:bCs/>
                <w:sz w:val="24"/>
                <w:szCs w:val="24"/>
              </w:rPr>
            </w:pPr>
            <w:r w:rsidRPr="00E900B4">
              <w:rPr>
                <w:rFonts w:ascii="Times New Roman" w:eastAsia="Times New Roman" w:hAnsi="Times New Roman" w:cs="Times New Roman"/>
                <w:sz w:val="24"/>
                <w:szCs w:val="24"/>
              </w:rPr>
              <w:lastRenderedPageBreak/>
              <w:t>Б</w:t>
            </w:r>
            <w:proofErr w:type="gramStart"/>
            <w:r w:rsidRPr="00E900B4">
              <w:rPr>
                <w:rFonts w:ascii="Times New Roman" w:eastAsia="Times New Roman" w:hAnsi="Times New Roman" w:cs="Times New Roman"/>
                <w:sz w:val="24"/>
                <w:szCs w:val="24"/>
              </w:rPr>
              <w:t>1</w:t>
            </w:r>
            <w:proofErr w:type="gramEnd"/>
            <w:r w:rsidRPr="00E900B4">
              <w:rPr>
                <w:rFonts w:ascii="Times New Roman" w:eastAsia="Times New Roman" w:hAnsi="Times New Roman" w:cs="Times New Roman"/>
                <w:sz w:val="24"/>
                <w:szCs w:val="24"/>
              </w:rPr>
              <w:t xml:space="preserve">.В.03 </w:t>
            </w:r>
            <w:r w:rsidRPr="00E900B4">
              <w:rPr>
                <w:rFonts w:ascii="Times New Roman" w:eastAsia="Times New Roman" w:hAnsi="Times New Roman" w:cs="Times New Roman"/>
                <w:bCs/>
                <w:sz w:val="24"/>
                <w:szCs w:val="24"/>
              </w:rPr>
              <w:t>Модуль "Взаимодействие педагога с субъектами образовательных отношений"</w:t>
            </w:r>
          </w:p>
        </w:tc>
      </w:tr>
      <w:tr w:rsidR="0063342E" w:rsidRPr="00E900B4" w:rsidTr="003349D6">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63342E" w:rsidRPr="00E900B4" w:rsidRDefault="00C2712C" w:rsidP="00E900B4">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.В.03.01</w:t>
            </w:r>
            <w:r w:rsidR="0063342E" w:rsidRPr="00E900B4">
              <w:rPr>
                <w:rFonts w:ascii="Times New Roman" w:eastAsia="Times New Roman" w:hAnsi="Times New Roman" w:cs="Times New Roman"/>
                <w:sz w:val="24"/>
                <w:szCs w:val="24"/>
              </w:rPr>
              <w:t xml:space="preserve"> Проектирование образовательных программ в начальной школе</w:t>
            </w:r>
          </w:p>
          <w:p w:rsidR="00F315E4" w:rsidRDefault="00F315E4" w:rsidP="00F315E4">
            <w:pPr>
              <w:spacing w:after="0" w:line="240" w:lineRule="auto"/>
              <w:jc w:val="both"/>
              <w:rPr>
                <w:rFonts w:ascii="Times New Roman" w:hAnsi="Times New Roman" w:cs="Times New Roman"/>
                <w:color w:val="000000"/>
                <w:sz w:val="24"/>
                <w:szCs w:val="24"/>
              </w:rPr>
            </w:pPr>
            <w:r w:rsidRPr="00FA7E41">
              <w:rPr>
                <w:rFonts w:ascii="Times New Roman" w:hAnsi="Times New Roman" w:cs="Times New Roman"/>
                <w:color w:val="000000"/>
                <w:sz w:val="24"/>
                <w:szCs w:val="24"/>
              </w:rPr>
              <w:t>Исторические аспекты становления и современные особенности начального образования в России</w:t>
            </w:r>
            <w:r>
              <w:rPr>
                <w:rFonts w:ascii="Times New Roman" w:hAnsi="Times New Roman" w:cs="Times New Roman"/>
                <w:color w:val="000000"/>
                <w:sz w:val="24"/>
                <w:szCs w:val="24"/>
              </w:rPr>
              <w:t>.</w:t>
            </w:r>
          </w:p>
          <w:p w:rsidR="00F315E4" w:rsidRDefault="00F315E4" w:rsidP="00F315E4">
            <w:pPr>
              <w:spacing w:after="0" w:line="240" w:lineRule="auto"/>
              <w:jc w:val="both"/>
              <w:rPr>
                <w:rFonts w:ascii="Times New Roman" w:hAnsi="Times New Roman" w:cs="Times New Roman"/>
                <w:color w:val="000000"/>
                <w:sz w:val="24"/>
                <w:szCs w:val="24"/>
              </w:rPr>
            </w:pPr>
            <w:r w:rsidRPr="00FA7E41">
              <w:rPr>
                <w:rFonts w:ascii="Times New Roman" w:hAnsi="Times New Roman" w:cs="Times New Roman"/>
                <w:color w:val="000000"/>
                <w:sz w:val="24"/>
                <w:szCs w:val="24"/>
              </w:rPr>
              <w:t>Цели и задачи начального образования</w:t>
            </w:r>
            <w:r>
              <w:rPr>
                <w:rFonts w:ascii="Times New Roman" w:hAnsi="Times New Roman" w:cs="Times New Roman"/>
                <w:color w:val="000000"/>
                <w:sz w:val="24"/>
                <w:szCs w:val="24"/>
              </w:rPr>
              <w:t>.</w:t>
            </w:r>
          </w:p>
          <w:p w:rsidR="00F315E4" w:rsidRDefault="00F315E4" w:rsidP="00F315E4">
            <w:pPr>
              <w:spacing w:after="0" w:line="240" w:lineRule="auto"/>
              <w:jc w:val="both"/>
              <w:rPr>
                <w:rFonts w:ascii="Times New Roman" w:hAnsi="Times New Roman" w:cs="Times New Roman"/>
                <w:color w:val="000000"/>
                <w:sz w:val="24"/>
                <w:szCs w:val="24"/>
              </w:rPr>
            </w:pPr>
            <w:r w:rsidRPr="00FA7E41">
              <w:rPr>
                <w:rFonts w:ascii="Times New Roman" w:hAnsi="Times New Roman" w:cs="Times New Roman"/>
                <w:color w:val="000000"/>
                <w:sz w:val="24"/>
                <w:szCs w:val="24"/>
              </w:rPr>
              <w:t>Система российского законодательства, регулирующего право на образование.</w:t>
            </w:r>
          </w:p>
          <w:p w:rsidR="00F315E4" w:rsidRDefault="00F315E4" w:rsidP="00F315E4">
            <w:pPr>
              <w:spacing w:after="0" w:line="240" w:lineRule="auto"/>
              <w:jc w:val="both"/>
              <w:rPr>
                <w:rFonts w:ascii="Times New Roman" w:hAnsi="Times New Roman" w:cs="Times New Roman"/>
                <w:color w:val="000000"/>
                <w:sz w:val="24"/>
                <w:szCs w:val="24"/>
              </w:rPr>
            </w:pPr>
            <w:r w:rsidRPr="00FA7E41">
              <w:rPr>
                <w:rFonts w:ascii="Times New Roman" w:hAnsi="Times New Roman" w:cs="Times New Roman"/>
                <w:color w:val="000000"/>
                <w:sz w:val="24"/>
                <w:szCs w:val="24"/>
              </w:rPr>
              <w:t>Психологические основы работы педагога в начальной школе.</w:t>
            </w:r>
          </w:p>
          <w:p w:rsidR="00F315E4" w:rsidRDefault="00F315E4" w:rsidP="00F315E4">
            <w:pPr>
              <w:spacing w:after="0" w:line="240" w:lineRule="auto"/>
              <w:jc w:val="both"/>
              <w:rPr>
                <w:rFonts w:ascii="Times New Roman" w:hAnsi="Times New Roman" w:cs="Times New Roman"/>
                <w:color w:val="000000"/>
                <w:sz w:val="24"/>
                <w:szCs w:val="24"/>
              </w:rPr>
            </w:pPr>
            <w:r w:rsidRPr="00FA7E41">
              <w:rPr>
                <w:rFonts w:ascii="Times New Roman" w:hAnsi="Times New Roman" w:cs="Times New Roman"/>
                <w:color w:val="000000"/>
                <w:sz w:val="24"/>
                <w:szCs w:val="24"/>
              </w:rPr>
              <w:t>Основная образовательная программа начального общего образования</w:t>
            </w:r>
            <w:r>
              <w:rPr>
                <w:rFonts w:ascii="Times New Roman" w:hAnsi="Times New Roman" w:cs="Times New Roman"/>
                <w:color w:val="000000"/>
                <w:sz w:val="24"/>
                <w:szCs w:val="24"/>
              </w:rPr>
              <w:t>.</w:t>
            </w:r>
          </w:p>
          <w:p w:rsidR="0063342E" w:rsidRPr="00E900B4" w:rsidRDefault="00F315E4" w:rsidP="00F315E4">
            <w:pPr>
              <w:spacing w:after="0" w:line="240" w:lineRule="auto"/>
              <w:contextualSpacing/>
              <w:jc w:val="both"/>
              <w:rPr>
                <w:rFonts w:ascii="Times New Roman" w:eastAsia="Times New Roman" w:hAnsi="Times New Roman" w:cs="Times New Roman"/>
                <w:sz w:val="24"/>
                <w:szCs w:val="24"/>
              </w:rPr>
            </w:pPr>
            <w:r w:rsidRPr="00FA7E41">
              <w:rPr>
                <w:rFonts w:ascii="Times New Roman" w:hAnsi="Times New Roman" w:cs="Times New Roman"/>
                <w:color w:val="000000"/>
                <w:sz w:val="24"/>
                <w:szCs w:val="24"/>
              </w:rPr>
              <w:t>Образовательные программы начальной школы в соответствии с ФГОС.</w:t>
            </w:r>
          </w:p>
        </w:tc>
      </w:tr>
      <w:tr w:rsidR="0063342E" w:rsidRPr="00E900B4" w:rsidTr="000A1994">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63342E" w:rsidRPr="00E900B4" w:rsidRDefault="0063342E" w:rsidP="00E900B4">
            <w:pPr>
              <w:spacing w:after="0" w:line="240" w:lineRule="auto"/>
              <w:ind w:firstLine="709"/>
              <w:jc w:val="center"/>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Б</w:t>
            </w:r>
            <w:proofErr w:type="gramStart"/>
            <w:r w:rsidRPr="00E900B4">
              <w:rPr>
                <w:rFonts w:ascii="Times New Roman" w:eastAsia="Times New Roman" w:hAnsi="Times New Roman" w:cs="Times New Roman"/>
                <w:sz w:val="24"/>
                <w:szCs w:val="24"/>
              </w:rPr>
              <w:t>1</w:t>
            </w:r>
            <w:proofErr w:type="gramEnd"/>
            <w:r w:rsidRPr="00E900B4">
              <w:rPr>
                <w:rFonts w:ascii="Times New Roman" w:eastAsia="Times New Roman" w:hAnsi="Times New Roman" w:cs="Times New Roman"/>
                <w:sz w:val="24"/>
                <w:szCs w:val="24"/>
              </w:rPr>
              <w:t>.В.03.02 Разработка и реализация культурно-просветительских программ</w:t>
            </w:r>
          </w:p>
          <w:p w:rsidR="00F315E4" w:rsidRDefault="00F315E4" w:rsidP="00F315E4">
            <w:pPr>
              <w:spacing w:after="0" w:line="240" w:lineRule="auto"/>
              <w:jc w:val="both"/>
              <w:rPr>
                <w:rFonts w:ascii="Times New Roman" w:hAnsi="Times New Roman" w:cs="Times New Roman"/>
                <w:color w:val="000000"/>
                <w:sz w:val="24"/>
                <w:szCs w:val="24"/>
              </w:rPr>
            </w:pPr>
            <w:r w:rsidRPr="00D1355D">
              <w:rPr>
                <w:rFonts w:ascii="Times New Roman" w:hAnsi="Times New Roman" w:cs="Times New Roman"/>
                <w:color w:val="000000"/>
                <w:sz w:val="24"/>
                <w:szCs w:val="24"/>
              </w:rPr>
              <w:t>Теоретические основы культурно-просветительской работы</w:t>
            </w:r>
            <w:r>
              <w:rPr>
                <w:rFonts w:ascii="Times New Roman" w:hAnsi="Times New Roman" w:cs="Times New Roman"/>
                <w:color w:val="000000"/>
                <w:sz w:val="24"/>
                <w:szCs w:val="24"/>
              </w:rPr>
              <w:t>.</w:t>
            </w:r>
          </w:p>
          <w:p w:rsidR="00F315E4" w:rsidRDefault="00F315E4" w:rsidP="00F315E4">
            <w:pPr>
              <w:spacing w:after="0" w:line="240" w:lineRule="auto"/>
              <w:jc w:val="both"/>
              <w:rPr>
                <w:rFonts w:ascii="Times New Roman" w:hAnsi="Times New Roman" w:cs="Times New Roman"/>
                <w:color w:val="000000"/>
                <w:sz w:val="24"/>
                <w:szCs w:val="24"/>
              </w:rPr>
            </w:pPr>
            <w:r w:rsidRPr="00D1355D">
              <w:rPr>
                <w:rFonts w:ascii="Times New Roman" w:hAnsi="Times New Roman" w:cs="Times New Roman"/>
                <w:color w:val="000000"/>
                <w:sz w:val="24"/>
                <w:szCs w:val="24"/>
              </w:rPr>
              <w:t>История культурно-просветительной деятельности в России.</w:t>
            </w:r>
          </w:p>
          <w:p w:rsidR="00F315E4" w:rsidRDefault="00F315E4" w:rsidP="00F315E4">
            <w:pPr>
              <w:spacing w:after="0" w:line="240" w:lineRule="auto"/>
              <w:jc w:val="both"/>
              <w:rPr>
                <w:rFonts w:ascii="Times New Roman" w:hAnsi="Times New Roman" w:cs="Times New Roman"/>
                <w:color w:val="000000"/>
                <w:sz w:val="24"/>
                <w:szCs w:val="24"/>
              </w:rPr>
            </w:pPr>
            <w:r w:rsidRPr="00D1355D">
              <w:rPr>
                <w:rFonts w:ascii="Times New Roman" w:hAnsi="Times New Roman" w:cs="Times New Roman"/>
                <w:color w:val="000000"/>
                <w:sz w:val="24"/>
                <w:szCs w:val="24"/>
              </w:rPr>
              <w:t>Культурно-просветительная деятельность в сфере образования.</w:t>
            </w:r>
          </w:p>
          <w:p w:rsidR="00F315E4" w:rsidRDefault="00F315E4" w:rsidP="00F315E4">
            <w:pPr>
              <w:spacing w:after="0" w:line="240" w:lineRule="auto"/>
              <w:jc w:val="both"/>
              <w:rPr>
                <w:rFonts w:ascii="Times New Roman" w:hAnsi="Times New Roman" w:cs="Times New Roman"/>
                <w:color w:val="000000"/>
                <w:sz w:val="24"/>
                <w:szCs w:val="24"/>
              </w:rPr>
            </w:pPr>
            <w:r w:rsidRPr="00D1355D">
              <w:rPr>
                <w:rFonts w:ascii="Times New Roman" w:hAnsi="Times New Roman" w:cs="Times New Roman"/>
                <w:color w:val="000000"/>
                <w:sz w:val="24"/>
                <w:szCs w:val="24"/>
              </w:rPr>
              <w:t>Технология разработки и проведения мероприятий культурно-просветительной направленности.</w:t>
            </w:r>
          </w:p>
          <w:p w:rsidR="00F315E4" w:rsidRDefault="00F315E4" w:rsidP="00F315E4">
            <w:pPr>
              <w:spacing w:after="0" w:line="240" w:lineRule="auto"/>
              <w:jc w:val="both"/>
              <w:rPr>
                <w:rFonts w:ascii="Times New Roman" w:hAnsi="Times New Roman" w:cs="Times New Roman"/>
                <w:color w:val="000000"/>
                <w:sz w:val="24"/>
                <w:szCs w:val="24"/>
              </w:rPr>
            </w:pPr>
            <w:r w:rsidRPr="00D1355D">
              <w:rPr>
                <w:rFonts w:ascii="Times New Roman" w:hAnsi="Times New Roman" w:cs="Times New Roman"/>
                <w:color w:val="000000"/>
                <w:sz w:val="24"/>
                <w:szCs w:val="24"/>
              </w:rPr>
              <w:t>Организация внеклассной работы в школе</w:t>
            </w:r>
            <w:r>
              <w:rPr>
                <w:rFonts w:ascii="Times New Roman" w:hAnsi="Times New Roman" w:cs="Times New Roman"/>
                <w:color w:val="000000"/>
                <w:sz w:val="24"/>
                <w:szCs w:val="24"/>
              </w:rPr>
              <w:t>.</w:t>
            </w:r>
          </w:p>
          <w:p w:rsidR="00F315E4" w:rsidRDefault="00F315E4" w:rsidP="00F315E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Внешкольная деятельность.</w:t>
            </w:r>
          </w:p>
          <w:p w:rsidR="0063342E" w:rsidRPr="00E900B4" w:rsidRDefault="00F315E4" w:rsidP="00F315E4">
            <w:pPr>
              <w:spacing w:after="0" w:line="240" w:lineRule="auto"/>
              <w:jc w:val="both"/>
              <w:rPr>
                <w:rFonts w:ascii="Times New Roman" w:eastAsia="Times New Roman" w:hAnsi="Times New Roman" w:cs="Times New Roman"/>
                <w:sz w:val="24"/>
                <w:szCs w:val="24"/>
              </w:rPr>
            </w:pPr>
            <w:r w:rsidRPr="00D1355D">
              <w:rPr>
                <w:rFonts w:ascii="Times New Roman" w:hAnsi="Times New Roman" w:cs="Times New Roman"/>
                <w:color w:val="000000"/>
                <w:sz w:val="24"/>
                <w:szCs w:val="24"/>
              </w:rPr>
              <w:t>Политика государства в области культуры и искусства.</w:t>
            </w:r>
          </w:p>
        </w:tc>
      </w:tr>
      <w:tr w:rsidR="0063342E" w:rsidRPr="00E900B4" w:rsidTr="000A1994">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63342E" w:rsidRPr="00E900B4" w:rsidRDefault="0063342E" w:rsidP="00E900B4">
            <w:pPr>
              <w:spacing w:after="0" w:line="240" w:lineRule="auto"/>
              <w:ind w:firstLine="709"/>
              <w:jc w:val="center"/>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Б</w:t>
            </w:r>
            <w:proofErr w:type="gramStart"/>
            <w:r w:rsidRPr="00E900B4">
              <w:rPr>
                <w:rFonts w:ascii="Times New Roman" w:eastAsia="Times New Roman" w:hAnsi="Times New Roman" w:cs="Times New Roman"/>
                <w:sz w:val="24"/>
                <w:szCs w:val="24"/>
              </w:rPr>
              <w:t>1</w:t>
            </w:r>
            <w:proofErr w:type="gramEnd"/>
            <w:r w:rsidRPr="00E900B4">
              <w:rPr>
                <w:rFonts w:ascii="Times New Roman" w:eastAsia="Times New Roman" w:hAnsi="Times New Roman" w:cs="Times New Roman"/>
                <w:sz w:val="24"/>
                <w:szCs w:val="24"/>
              </w:rPr>
              <w:t>.В.03.03 Технологии организации работы с родителями младших школьников</w:t>
            </w:r>
          </w:p>
          <w:p w:rsidR="00F315E4" w:rsidRDefault="00F315E4" w:rsidP="00F315E4">
            <w:pPr>
              <w:spacing w:after="0" w:line="240" w:lineRule="auto"/>
              <w:jc w:val="both"/>
              <w:rPr>
                <w:rFonts w:ascii="Times New Roman" w:eastAsia="Times New Roman" w:hAnsi="Times New Roman" w:cs="Times New Roman"/>
                <w:sz w:val="24"/>
                <w:szCs w:val="24"/>
              </w:rPr>
            </w:pPr>
            <w:r w:rsidRPr="007A08F7">
              <w:rPr>
                <w:rFonts w:ascii="Times New Roman" w:hAnsi="Times New Roman" w:cs="Times New Roman"/>
                <w:b/>
                <w:color w:val="000000"/>
                <w:sz w:val="24"/>
                <w:szCs w:val="24"/>
              </w:rPr>
              <w:lastRenderedPageBreak/>
              <w:t>Семья как субъект педагогического взаимодействия</w:t>
            </w:r>
            <w:r>
              <w:rPr>
                <w:rFonts w:ascii="Times New Roman" w:hAnsi="Times New Roman" w:cs="Times New Roman"/>
                <w:b/>
                <w:color w:val="000000"/>
                <w:sz w:val="24"/>
                <w:szCs w:val="24"/>
              </w:rPr>
              <w:t>.</w:t>
            </w:r>
          </w:p>
          <w:p w:rsidR="00F315E4" w:rsidRPr="001017FB" w:rsidRDefault="00F315E4" w:rsidP="00F315E4">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Психолого-педагогические основы семейного воспитания </w:t>
            </w:r>
          </w:p>
          <w:p w:rsidR="00F315E4" w:rsidRDefault="00F315E4" w:rsidP="00F315E4">
            <w:pPr>
              <w:spacing w:after="0" w:line="240" w:lineRule="auto"/>
              <w:rPr>
                <w:rFonts w:ascii="Times New Roman" w:hAnsi="Times New Roman" w:cs="Times New Roman"/>
                <w:color w:val="000000"/>
                <w:sz w:val="24"/>
                <w:szCs w:val="24"/>
              </w:rPr>
            </w:pPr>
            <w:r w:rsidRPr="007A08F7">
              <w:rPr>
                <w:rFonts w:ascii="Times New Roman" w:hAnsi="Times New Roman" w:cs="Times New Roman"/>
                <w:color w:val="000000"/>
                <w:sz w:val="24"/>
                <w:szCs w:val="24"/>
              </w:rPr>
              <w:t xml:space="preserve">Психолого-педагогические основы взаимодействия </w:t>
            </w:r>
            <w:proofErr w:type="spellStart"/>
            <w:r w:rsidRPr="007A08F7">
              <w:rPr>
                <w:rFonts w:ascii="Times New Roman" w:hAnsi="Times New Roman" w:cs="Times New Roman"/>
                <w:color w:val="000000"/>
                <w:sz w:val="24"/>
                <w:szCs w:val="24"/>
              </w:rPr>
              <w:t>с</w:t>
            </w:r>
            <w:r>
              <w:rPr>
                <w:rFonts w:ascii="Times New Roman" w:hAnsi="Times New Roman" w:cs="Times New Roman"/>
                <w:color w:val="000000"/>
                <w:sz w:val="24"/>
                <w:szCs w:val="24"/>
              </w:rPr>
              <w:t>семьей</w:t>
            </w:r>
            <w:proofErr w:type="spellEnd"/>
            <w:r>
              <w:rPr>
                <w:rFonts w:ascii="Times New Roman" w:hAnsi="Times New Roman" w:cs="Times New Roman"/>
                <w:color w:val="000000"/>
                <w:sz w:val="24"/>
                <w:szCs w:val="24"/>
              </w:rPr>
              <w:t xml:space="preserve"> младшего школьника.</w:t>
            </w:r>
          </w:p>
          <w:p w:rsidR="00F315E4" w:rsidRPr="007A08F7" w:rsidRDefault="00F315E4" w:rsidP="00F315E4">
            <w:pPr>
              <w:spacing w:after="0" w:line="240" w:lineRule="auto"/>
              <w:rPr>
                <w:sz w:val="24"/>
                <w:szCs w:val="24"/>
              </w:rPr>
            </w:pPr>
            <w:r w:rsidRPr="007A08F7">
              <w:rPr>
                <w:rFonts w:ascii="Times New Roman" w:hAnsi="Times New Roman" w:cs="Times New Roman"/>
                <w:color w:val="000000"/>
                <w:sz w:val="24"/>
                <w:szCs w:val="24"/>
              </w:rPr>
              <w:t>Организация работы с родителями в условиях</w:t>
            </w:r>
          </w:p>
          <w:p w:rsidR="00F315E4" w:rsidRDefault="00F315E4" w:rsidP="00F315E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ФГОС НОО.</w:t>
            </w:r>
          </w:p>
          <w:p w:rsidR="00F315E4" w:rsidRDefault="00F315E4" w:rsidP="00F315E4">
            <w:pPr>
              <w:spacing w:after="0" w:line="240" w:lineRule="auto"/>
              <w:rPr>
                <w:rFonts w:ascii="Times New Roman" w:hAnsi="Times New Roman" w:cs="Times New Roman"/>
                <w:b/>
                <w:color w:val="000000"/>
                <w:sz w:val="24"/>
                <w:szCs w:val="24"/>
              </w:rPr>
            </w:pPr>
            <w:r w:rsidRPr="007A08F7">
              <w:rPr>
                <w:rFonts w:ascii="Times New Roman" w:hAnsi="Times New Roman" w:cs="Times New Roman"/>
                <w:b/>
                <w:color w:val="000000"/>
                <w:sz w:val="24"/>
                <w:szCs w:val="24"/>
              </w:rPr>
              <w:t>Формы и методы взаимодействия с родителями младших школьников</w:t>
            </w:r>
            <w:r>
              <w:rPr>
                <w:rFonts w:ascii="Times New Roman" w:hAnsi="Times New Roman" w:cs="Times New Roman"/>
                <w:b/>
                <w:color w:val="000000"/>
                <w:sz w:val="24"/>
                <w:szCs w:val="24"/>
              </w:rPr>
              <w:t>.</w:t>
            </w:r>
          </w:p>
          <w:p w:rsidR="00F315E4" w:rsidRDefault="00F315E4" w:rsidP="00F315E4">
            <w:pPr>
              <w:spacing w:after="0" w:line="240" w:lineRule="auto"/>
              <w:rPr>
                <w:rFonts w:ascii="Times New Roman" w:hAnsi="Times New Roman" w:cs="Times New Roman"/>
                <w:color w:val="000000"/>
                <w:sz w:val="24"/>
                <w:szCs w:val="24"/>
              </w:rPr>
            </w:pPr>
            <w:r w:rsidRPr="007A08F7">
              <w:rPr>
                <w:rFonts w:ascii="Times New Roman" w:hAnsi="Times New Roman" w:cs="Times New Roman"/>
                <w:color w:val="000000"/>
                <w:sz w:val="24"/>
                <w:szCs w:val="24"/>
              </w:rPr>
              <w:t xml:space="preserve">Новые приемы и методы работы </w:t>
            </w:r>
            <w:proofErr w:type="spellStart"/>
            <w:r w:rsidRPr="007A08F7">
              <w:rPr>
                <w:rFonts w:ascii="Times New Roman" w:hAnsi="Times New Roman" w:cs="Times New Roman"/>
                <w:color w:val="000000"/>
                <w:sz w:val="24"/>
                <w:szCs w:val="24"/>
              </w:rPr>
              <w:t>с</w:t>
            </w:r>
            <w:r>
              <w:rPr>
                <w:rFonts w:ascii="Times New Roman" w:hAnsi="Times New Roman" w:cs="Times New Roman"/>
                <w:color w:val="000000"/>
                <w:sz w:val="24"/>
                <w:szCs w:val="24"/>
              </w:rPr>
              <w:t>родителями</w:t>
            </w:r>
            <w:proofErr w:type="spellEnd"/>
            <w:r>
              <w:rPr>
                <w:rFonts w:ascii="Times New Roman" w:hAnsi="Times New Roman" w:cs="Times New Roman"/>
                <w:color w:val="000000"/>
                <w:sz w:val="24"/>
                <w:szCs w:val="24"/>
              </w:rPr>
              <w:t>.</w:t>
            </w:r>
          </w:p>
          <w:p w:rsidR="00F315E4" w:rsidRDefault="00F315E4" w:rsidP="00F315E4">
            <w:pPr>
              <w:spacing w:after="0" w:line="240" w:lineRule="auto"/>
              <w:rPr>
                <w:rFonts w:ascii="Times New Roman" w:hAnsi="Times New Roman" w:cs="Times New Roman"/>
                <w:color w:val="000000"/>
                <w:sz w:val="24"/>
                <w:szCs w:val="24"/>
              </w:rPr>
            </w:pPr>
            <w:r w:rsidRPr="007A08F7">
              <w:rPr>
                <w:rFonts w:ascii="Times New Roman" w:hAnsi="Times New Roman" w:cs="Times New Roman"/>
                <w:color w:val="000000"/>
                <w:sz w:val="24"/>
                <w:szCs w:val="24"/>
              </w:rPr>
              <w:t>Разнообразие форм и методов работы с родителями младших школьников</w:t>
            </w:r>
            <w:r>
              <w:rPr>
                <w:rFonts w:ascii="Times New Roman" w:hAnsi="Times New Roman" w:cs="Times New Roman"/>
                <w:color w:val="000000"/>
                <w:sz w:val="24"/>
                <w:szCs w:val="24"/>
              </w:rPr>
              <w:t>.</w:t>
            </w:r>
          </w:p>
          <w:p w:rsidR="00F315E4" w:rsidRDefault="00F315E4" w:rsidP="00F315E4">
            <w:pPr>
              <w:spacing w:after="0" w:line="240" w:lineRule="auto"/>
              <w:rPr>
                <w:rFonts w:ascii="Times New Roman" w:hAnsi="Times New Roman" w:cs="Times New Roman"/>
                <w:b/>
                <w:color w:val="000000"/>
                <w:sz w:val="24"/>
                <w:szCs w:val="24"/>
              </w:rPr>
            </w:pPr>
            <w:r w:rsidRPr="007A08F7">
              <w:rPr>
                <w:rFonts w:ascii="Times New Roman" w:hAnsi="Times New Roman" w:cs="Times New Roman"/>
                <w:b/>
                <w:color w:val="000000"/>
                <w:sz w:val="24"/>
                <w:szCs w:val="24"/>
              </w:rPr>
              <w:t>Психолого-педагогическая работа с родителями младших школьников в деятельности педагога</w:t>
            </w:r>
            <w:r>
              <w:rPr>
                <w:rFonts w:ascii="Times New Roman" w:hAnsi="Times New Roman" w:cs="Times New Roman"/>
                <w:b/>
                <w:color w:val="000000"/>
                <w:sz w:val="24"/>
                <w:szCs w:val="24"/>
              </w:rPr>
              <w:t>.</w:t>
            </w:r>
          </w:p>
          <w:p w:rsidR="00F315E4" w:rsidRDefault="00F315E4" w:rsidP="00F315E4">
            <w:pPr>
              <w:spacing w:after="0" w:line="240" w:lineRule="auto"/>
              <w:rPr>
                <w:rFonts w:ascii="Times New Roman" w:hAnsi="Times New Roman" w:cs="Times New Roman"/>
                <w:color w:val="000000"/>
                <w:sz w:val="24"/>
                <w:szCs w:val="24"/>
              </w:rPr>
            </w:pPr>
            <w:r w:rsidRPr="007A08F7">
              <w:rPr>
                <w:rFonts w:ascii="Times New Roman" w:hAnsi="Times New Roman" w:cs="Times New Roman"/>
                <w:color w:val="000000"/>
                <w:sz w:val="24"/>
                <w:szCs w:val="24"/>
              </w:rPr>
              <w:t>Психолого-педагогическое консультирование родителей младших школьников</w:t>
            </w:r>
            <w:r>
              <w:rPr>
                <w:rFonts w:ascii="Times New Roman" w:hAnsi="Times New Roman" w:cs="Times New Roman"/>
                <w:color w:val="000000"/>
                <w:sz w:val="24"/>
                <w:szCs w:val="24"/>
              </w:rPr>
              <w:t>.</w:t>
            </w:r>
          </w:p>
          <w:p w:rsidR="00F315E4" w:rsidRDefault="00F315E4" w:rsidP="00F315E4">
            <w:pPr>
              <w:spacing w:after="0" w:line="240" w:lineRule="auto"/>
              <w:rPr>
                <w:rFonts w:ascii="Times New Roman" w:hAnsi="Times New Roman" w:cs="Times New Roman"/>
                <w:color w:val="000000"/>
                <w:sz w:val="24"/>
                <w:szCs w:val="24"/>
              </w:rPr>
            </w:pPr>
            <w:r w:rsidRPr="007A08F7">
              <w:rPr>
                <w:rFonts w:ascii="Times New Roman" w:hAnsi="Times New Roman" w:cs="Times New Roman"/>
                <w:color w:val="000000"/>
                <w:sz w:val="24"/>
                <w:szCs w:val="24"/>
              </w:rPr>
              <w:t xml:space="preserve">Конструктивное разрешение и </w:t>
            </w:r>
            <w:proofErr w:type="spellStart"/>
            <w:r w:rsidRPr="007A08F7">
              <w:rPr>
                <w:rFonts w:ascii="Times New Roman" w:hAnsi="Times New Roman" w:cs="Times New Roman"/>
                <w:color w:val="000000"/>
                <w:sz w:val="24"/>
                <w:szCs w:val="24"/>
              </w:rPr>
              <w:t>предотвращениеконфликтов</w:t>
            </w:r>
            <w:proofErr w:type="spellEnd"/>
            <w:r w:rsidRPr="007A08F7">
              <w:rPr>
                <w:rFonts w:ascii="Times New Roman" w:hAnsi="Times New Roman" w:cs="Times New Roman"/>
                <w:color w:val="000000"/>
                <w:sz w:val="24"/>
                <w:szCs w:val="24"/>
              </w:rPr>
              <w:t xml:space="preserve"> учителя начальных классов с родителями учащихся</w:t>
            </w:r>
            <w:r>
              <w:rPr>
                <w:rFonts w:ascii="Times New Roman" w:hAnsi="Times New Roman" w:cs="Times New Roman"/>
                <w:color w:val="000000"/>
                <w:sz w:val="24"/>
                <w:szCs w:val="24"/>
              </w:rPr>
              <w:t>.</w:t>
            </w:r>
          </w:p>
          <w:p w:rsidR="0063342E" w:rsidRPr="00E900B4" w:rsidRDefault="00F315E4" w:rsidP="00F315E4">
            <w:pPr>
              <w:spacing w:after="0" w:line="240" w:lineRule="auto"/>
              <w:jc w:val="both"/>
              <w:rPr>
                <w:rFonts w:ascii="Times New Roman" w:eastAsia="Times New Roman" w:hAnsi="Times New Roman" w:cs="Times New Roman"/>
                <w:sz w:val="24"/>
                <w:szCs w:val="24"/>
              </w:rPr>
            </w:pPr>
            <w:r w:rsidRPr="007A08F7">
              <w:rPr>
                <w:rFonts w:ascii="Times New Roman" w:hAnsi="Times New Roman" w:cs="Times New Roman"/>
                <w:color w:val="000000"/>
                <w:sz w:val="24"/>
                <w:szCs w:val="24"/>
              </w:rPr>
              <w:t xml:space="preserve">Формирование педагогической </w:t>
            </w:r>
            <w:proofErr w:type="spellStart"/>
            <w:r w:rsidRPr="007A08F7">
              <w:rPr>
                <w:rFonts w:ascii="Times New Roman" w:hAnsi="Times New Roman" w:cs="Times New Roman"/>
                <w:color w:val="000000"/>
                <w:sz w:val="24"/>
                <w:szCs w:val="24"/>
              </w:rPr>
              <w:t>культурыродителей</w:t>
            </w:r>
            <w:proofErr w:type="spellEnd"/>
            <w:r>
              <w:rPr>
                <w:rFonts w:ascii="Times New Roman" w:hAnsi="Times New Roman" w:cs="Times New Roman"/>
                <w:color w:val="000000"/>
                <w:sz w:val="24"/>
                <w:szCs w:val="24"/>
              </w:rPr>
              <w:t>.</w:t>
            </w:r>
          </w:p>
        </w:tc>
      </w:tr>
      <w:tr w:rsidR="0063342E" w:rsidRPr="00E900B4" w:rsidTr="000A1994">
        <w:trPr>
          <w:trHeight w:val="255"/>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63342E" w:rsidRPr="00E900B4" w:rsidRDefault="0063342E" w:rsidP="00E900B4">
            <w:pPr>
              <w:spacing w:after="0" w:line="240" w:lineRule="auto"/>
              <w:jc w:val="center"/>
              <w:rPr>
                <w:rFonts w:ascii="Times New Roman" w:eastAsia="Times New Roman" w:hAnsi="Times New Roman" w:cs="Times New Roman"/>
                <w:bCs/>
                <w:sz w:val="24"/>
                <w:szCs w:val="24"/>
              </w:rPr>
            </w:pPr>
            <w:r w:rsidRPr="00E900B4">
              <w:rPr>
                <w:rFonts w:ascii="Times New Roman" w:eastAsia="Times New Roman" w:hAnsi="Times New Roman" w:cs="Times New Roman"/>
                <w:sz w:val="24"/>
                <w:szCs w:val="24"/>
              </w:rPr>
              <w:lastRenderedPageBreak/>
              <w:t>Б</w:t>
            </w:r>
            <w:proofErr w:type="gramStart"/>
            <w:r w:rsidRPr="00E900B4">
              <w:rPr>
                <w:rFonts w:ascii="Times New Roman" w:eastAsia="Times New Roman" w:hAnsi="Times New Roman" w:cs="Times New Roman"/>
                <w:sz w:val="24"/>
                <w:szCs w:val="24"/>
              </w:rPr>
              <w:t>1</w:t>
            </w:r>
            <w:proofErr w:type="gramEnd"/>
            <w:r w:rsidRPr="00E900B4">
              <w:rPr>
                <w:rFonts w:ascii="Times New Roman" w:eastAsia="Times New Roman" w:hAnsi="Times New Roman" w:cs="Times New Roman"/>
                <w:sz w:val="24"/>
                <w:szCs w:val="24"/>
              </w:rPr>
              <w:t xml:space="preserve">.В.03.ДВ.01 </w:t>
            </w:r>
            <w:r w:rsidRPr="00E900B4">
              <w:rPr>
                <w:rFonts w:ascii="Times New Roman" w:eastAsia="Times New Roman" w:hAnsi="Times New Roman" w:cs="Times New Roman"/>
                <w:bCs/>
                <w:sz w:val="24"/>
                <w:szCs w:val="24"/>
              </w:rPr>
              <w:t>Элективные дисциплины (модули)</w:t>
            </w:r>
          </w:p>
        </w:tc>
      </w:tr>
      <w:tr w:rsidR="0063342E" w:rsidRPr="00E900B4" w:rsidTr="000A1994">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63342E" w:rsidRPr="00E900B4" w:rsidRDefault="0063342E" w:rsidP="00E900B4">
            <w:pPr>
              <w:spacing w:after="0" w:line="240" w:lineRule="auto"/>
              <w:ind w:firstLine="709"/>
              <w:contextualSpacing/>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Б</w:t>
            </w:r>
            <w:proofErr w:type="gramStart"/>
            <w:r w:rsidRPr="00E900B4">
              <w:rPr>
                <w:rFonts w:ascii="Times New Roman" w:eastAsia="Times New Roman" w:hAnsi="Times New Roman" w:cs="Times New Roman"/>
                <w:sz w:val="24"/>
                <w:szCs w:val="24"/>
              </w:rPr>
              <w:t>1</w:t>
            </w:r>
            <w:proofErr w:type="gramEnd"/>
            <w:r w:rsidRPr="00E900B4">
              <w:rPr>
                <w:rFonts w:ascii="Times New Roman" w:eastAsia="Times New Roman" w:hAnsi="Times New Roman" w:cs="Times New Roman"/>
                <w:sz w:val="24"/>
                <w:szCs w:val="24"/>
              </w:rPr>
              <w:t xml:space="preserve">.В.03.ДВ.01.01 Организация </w:t>
            </w:r>
            <w:proofErr w:type="spellStart"/>
            <w:r w:rsidRPr="00E900B4">
              <w:rPr>
                <w:rFonts w:ascii="Times New Roman" w:eastAsia="Times New Roman" w:hAnsi="Times New Roman" w:cs="Times New Roman"/>
                <w:sz w:val="24"/>
                <w:szCs w:val="24"/>
              </w:rPr>
              <w:t>культурно-досуговой</w:t>
            </w:r>
            <w:proofErr w:type="spellEnd"/>
            <w:r w:rsidRPr="00E900B4">
              <w:rPr>
                <w:rFonts w:ascii="Times New Roman" w:eastAsia="Times New Roman" w:hAnsi="Times New Roman" w:cs="Times New Roman"/>
                <w:sz w:val="24"/>
                <w:szCs w:val="24"/>
              </w:rPr>
              <w:t xml:space="preserve"> деятельности младших школьников </w:t>
            </w:r>
          </w:p>
          <w:p w:rsidR="0063342E" w:rsidRPr="00E900B4" w:rsidRDefault="0063342E" w:rsidP="00E900B4">
            <w:pPr>
              <w:spacing w:after="0" w:line="240" w:lineRule="auto"/>
              <w:contextualSpacing/>
              <w:jc w:val="both"/>
              <w:rPr>
                <w:rFonts w:ascii="Times New Roman" w:hAnsi="Times New Roman" w:cs="Times New Roman"/>
                <w:sz w:val="24"/>
                <w:szCs w:val="24"/>
              </w:rPr>
            </w:pPr>
            <w:r w:rsidRPr="00E900B4">
              <w:rPr>
                <w:rFonts w:ascii="Times New Roman" w:hAnsi="Times New Roman" w:cs="Times New Roman"/>
                <w:sz w:val="24"/>
                <w:szCs w:val="24"/>
              </w:rPr>
              <w:t xml:space="preserve">Социальные </w:t>
            </w:r>
            <w:hyperlink r:id="rId5" w:history="1">
              <w:r w:rsidRPr="00E900B4">
                <w:rPr>
                  <w:rFonts w:ascii="Times New Roman" w:hAnsi="Times New Roman" w:cs="Times New Roman"/>
                  <w:sz w:val="24"/>
                  <w:szCs w:val="24"/>
                </w:rPr>
                <w:t xml:space="preserve">функции и принципы </w:t>
              </w:r>
              <w:proofErr w:type="spellStart"/>
              <w:r w:rsidRPr="00E900B4">
                <w:rPr>
                  <w:rFonts w:ascii="Times New Roman" w:hAnsi="Times New Roman" w:cs="Times New Roman"/>
                  <w:sz w:val="24"/>
                  <w:szCs w:val="24"/>
                </w:rPr>
                <w:t>оздоровительно-досуговой</w:t>
              </w:r>
              <w:proofErr w:type="spellEnd"/>
            </w:hyperlink>
            <w:r w:rsidRPr="00E900B4">
              <w:rPr>
                <w:rFonts w:ascii="Times New Roman" w:hAnsi="Times New Roman" w:cs="Times New Roman"/>
                <w:sz w:val="24"/>
                <w:szCs w:val="24"/>
              </w:rPr>
              <w:t xml:space="preserve"> деятельности.</w:t>
            </w:r>
          </w:p>
          <w:p w:rsidR="0063342E" w:rsidRPr="00E900B4" w:rsidRDefault="0063342E" w:rsidP="00E900B4">
            <w:pPr>
              <w:spacing w:after="0" w:line="240" w:lineRule="auto"/>
              <w:ind w:firstLine="709"/>
              <w:jc w:val="both"/>
              <w:rPr>
                <w:rFonts w:ascii="Times New Roman" w:hAnsi="Times New Roman" w:cs="Times New Roman"/>
                <w:sz w:val="24"/>
                <w:szCs w:val="24"/>
              </w:rPr>
            </w:pPr>
            <w:r w:rsidRPr="00E900B4">
              <w:rPr>
                <w:rFonts w:ascii="Times New Roman" w:hAnsi="Times New Roman" w:cs="Times New Roman"/>
                <w:sz w:val="24"/>
                <w:szCs w:val="24"/>
              </w:rPr>
              <w:t>Предмет и задачи курса «</w:t>
            </w:r>
            <w:proofErr w:type="spellStart"/>
            <w:r w:rsidR="00F315E4">
              <w:rPr>
                <w:rFonts w:ascii="Times New Roman" w:hAnsi="Times New Roman" w:cs="Times New Roman"/>
                <w:sz w:val="24"/>
                <w:szCs w:val="24"/>
              </w:rPr>
              <w:t>культурно</w:t>
            </w:r>
            <w:r w:rsidRPr="00E900B4">
              <w:rPr>
                <w:rFonts w:ascii="Times New Roman" w:hAnsi="Times New Roman" w:cs="Times New Roman"/>
                <w:sz w:val="24"/>
                <w:szCs w:val="24"/>
              </w:rPr>
              <w:t>-досуговая</w:t>
            </w:r>
            <w:proofErr w:type="spellEnd"/>
            <w:r w:rsidRPr="00E900B4">
              <w:rPr>
                <w:rFonts w:ascii="Times New Roman" w:hAnsi="Times New Roman" w:cs="Times New Roman"/>
                <w:sz w:val="24"/>
                <w:szCs w:val="24"/>
              </w:rPr>
              <w:t xml:space="preserve"> деятельность в начальной школе». Значимость курса для повышения уровня профессионально-педагогической подготовки будущих учителей начальных классов. Сущность </w:t>
            </w:r>
            <w:proofErr w:type="spellStart"/>
            <w:r w:rsidRPr="00E900B4">
              <w:rPr>
                <w:rFonts w:ascii="Times New Roman" w:hAnsi="Times New Roman" w:cs="Times New Roman"/>
                <w:sz w:val="24"/>
                <w:szCs w:val="24"/>
              </w:rPr>
              <w:t>оздоровительно-досуговой</w:t>
            </w:r>
            <w:proofErr w:type="spellEnd"/>
            <w:r w:rsidRPr="00E900B4">
              <w:rPr>
                <w:rFonts w:ascii="Times New Roman" w:hAnsi="Times New Roman" w:cs="Times New Roman"/>
                <w:sz w:val="24"/>
                <w:szCs w:val="24"/>
              </w:rPr>
              <w:t xml:space="preserve"> деятельности. Специфика </w:t>
            </w:r>
            <w:proofErr w:type="spellStart"/>
            <w:r w:rsidRPr="00E900B4">
              <w:rPr>
                <w:rFonts w:ascii="Times New Roman" w:hAnsi="Times New Roman" w:cs="Times New Roman"/>
                <w:sz w:val="24"/>
                <w:szCs w:val="24"/>
              </w:rPr>
              <w:t>оздоровительно-досуговой</w:t>
            </w:r>
            <w:proofErr w:type="spellEnd"/>
            <w:r w:rsidRPr="00E900B4">
              <w:rPr>
                <w:rFonts w:ascii="Times New Roman" w:hAnsi="Times New Roman" w:cs="Times New Roman"/>
                <w:sz w:val="24"/>
                <w:szCs w:val="24"/>
              </w:rPr>
              <w:t xml:space="preserve"> деятельности младших школьников.</w:t>
            </w:r>
          </w:p>
          <w:p w:rsidR="0063342E" w:rsidRPr="00E900B4" w:rsidRDefault="0063342E" w:rsidP="00E900B4">
            <w:pPr>
              <w:spacing w:after="0" w:line="240" w:lineRule="auto"/>
              <w:jc w:val="both"/>
              <w:rPr>
                <w:rFonts w:ascii="Times New Roman" w:hAnsi="Times New Roman" w:cs="Times New Roman"/>
                <w:sz w:val="24"/>
                <w:szCs w:val="24"/>
              </w:rPr>
            </w:pPr>
            <w:r w:rsidRPr="00E900B4">
              <w:rPr>
                <w:rFonts w:ascii="Times New Roman" w:hAnsi="Times New Roman" w:cs="Times New Roman"/>
                <w:sz w:val="24"/>
                <w:szCs w:val="24"/>
              </w:rPr>
              <w:t xml:space="preserve">Основные направления, формы и </w:t>
            </w:r>
            <w:hyperlink r:id="rId6" w:history="1">
              <w:r w:rsidRPr="00E900B4">
                <w:rPr>
                  <w:rFonts w:ascii="Times New Roman" w:hAnsi="Times New Roman" w:cs="Times New Roman"/>
                  <w:sz w:val="24"/>
                  <w:szCs w:val="24"/>
                </w:rPr>
                <w:t>методы организации досуга</w:t>
              </w:r>
            </w:hyperlink>
            <w:r w:rsidRPr="00E900B4">
              <w:rPr>
                <w:rFonts w:ascii="Times New Roman" w:hAnsi="Times New Roman" w:cs="Times New Roman"/>
                <w:sz w:val="24"/>
                <w:szCs w:val="24"/>
              </w:rPr>
              <w:t>.</w:t>
            </w:r>
          </w:p>
          <w:p w:rsidR="0063342E" w:rsidRPr="00E900B4" w:rsidRDefault="0063342E" w:rsidP="00E900B4">
            <w:pPr>
              <w:spacing w:after="0" w:line="240" w:lineRule="auto"/>
              <w:ind w:firstLine="709"/>
              <w:jc w:val="both"/>
              <w:rPr>
                <w:rFonts w:ascii="Times New Roman" w:hAnsi="Times New Roman" w:cs="Times New Roman"/>
                <w:sz w:val="24"/>
                <w:szCs w:val="24"/>
              </w:rPr>
            </w:pPr>
            <w:proofErr w:type="spellStart"/>
            <w:r w:rsidRPr="00E900B4">
              <w:rPr>
                <w:rFonts w:ascii="Times New Roman" w:hAnsi="Times New Roman" w:cs="Times New Roman"/>
                <w:sz w:val="24"/>
                <w:szCs w:val="24"/>
              </w:rPr>
              <w:t>Оздоровительно-досуговая</w:t>
            </w:r>
            <w:proofErr w:type="spellEnd"/>
            <w:r w:rsidRPr="00E900B4">
              <w:rPr>
                <w:rFonts w:ascii="Times New Roman" w:hAnsi="Times New Roman" w:cs="Times New Roman"/>
                <w:sz w:val="24"/>
                <w:szCs w:val="24"/>
              </w:rPr>
              <w:t xml:space="preserve"> среда. Предметное наполнение и основные свойства </w:t>
            </w:r>
            <w:proofErr w:type="spellStart"/>
            <w:r w:rsidRPr="00E900B4">
              <w:rPr>
                <w:rFonts w:ascii="Times New Roman" w:hAnsi="Times New Roman" w:cs="Times New Roman"/>
                <w:sz w:val="24"/>
                <w:szCs w:val="24"/>
              </w:rPr>
              <w:t>оздоровительно-досуговой</w:t>
            </w:r>
            <w:proofErr w:type="spellEnd"/>
            <w:r w:rsidRPr="00E900B4">
              <w:rPr>
                <w:rFonts w:ascii="Times New Roman" w:hAnsi="Times New Roman" w:cs="Times New Roman"/>
                <w:sz w:val="24"/>
                <w:szCs w:val="24"/>
              </w:rPr>
              <w:t xml:space="preserve"> среды. Структура </w:t>
            </w:r>
            <w:proofErr w:type="spellStart"/>
            <w:r w:rsidR="00F315E4">
              <w:rPr>
                <w:rFonts w:ascii="Times New Roman" w:hAnsi="Times New Roman" w:cs="Times New Roman"/>
                <w:sz w:val="24"/>
                <w:szCs w:val="24"/>
              </w:rPr>
              <w:t>культурно</w:t>
            </w:r>
            <w:r w:rsidRPr="00E900B4">
              <w:rPr>
                <w:rFonts w:ascii="Times New Roman" w:hAnsi="Times New Roman" w:cs="Times New Roman"/>
                <w:sz w:val="24"/>
                <w:szCs w:val="24"/>
              </w:rPr>
              <w:t>-досуговой</w:t>
            </w:r>
            <w:proofErr w:type="spellEnd"/>
            <w:r w:rsidRPr="00E900B4">
              <w:rPr>
                <w:rFonts w:ascii="Times New Roman" w:hAnsi="Times New Roman" w:cs="Times New Roman"/>
                <w:sz w:val="24"/>
                <w:szCs w:val="24"/>
              </w:rPr>
              <w:t xml:space="preserve"> среды и особенности ее формирования. Типы </w:t>
            </w:r>
            <w:proofErr w:type="spellStart"/>
            <w:r w:rsidR="00F315E4">
              <w:rPr>
                <w:rFonts w:ascii="Times New Roman" w:hAnsi="Times New Roman" w:cs="Times New Roman"/>
                <w:sz w:val="24"/>
                <w:szCs w:val="24"/>
              </w:rPr>
              <w:t>культурно</w:t>
            </w:r>
            <w:r w:rsidRPr="00E900B4">
              <w:rPr>
                <w:rFonts w:ascii="Times New Roman" w:hAnsi="Times New Roman" w:cs="Times New Roman"/>
                <w:sz w:val="24"/>
                <w:szCs w:val="24"/>
              </w:rPr>
              <w:t>-досуговой</w:t>
            </w:r>
            <w:proofErr w:type="spellEnd"/>
            <w:r w:rsidRPr="00E900B4">
              <w:rPr>
                <w:rFonts w:ascii="Times New Roman" w:hAnsi="Times New Roman" w:cs="Times New Roman"/>
                <w:sz w:val="24"/>
                <w:szCs w:val="24"/>
              </w:rPr>
              <w:t xml:space="preserve"> среды. Спортивные секции. Формы организации </w:t>
            </w:r>
            <w:proofErr w:type="spellStart"/>
            <w:r w:rsidR="00F315E4">
              <w:rPr>
                <w:rFonts w:ascii="Times New Roman" w:hAnsi="Times New Roman" w:cs="Times New Roman"/>
                <w:sz w:val="24"/>
                <w:szCs w:val="24"/>
              </w:rPr>
              <w:t>культурно</w:t>
            </w:r>
            <w:r w:rsidRPr="00E900B4">
              <w:rPr>
                <w:rFonts w:ascii="Times New Roman" w:hAnsi="Times New Roman" w:cs="Times New Roman"/>
                <w:sz w:val="24"/>
                <w:szCs w:val="24"/>
              </w:rPr>
              <w:t>-досуговой</w:t>
            </w:r>
            <w:proofErr w:type="spellEnd"/>
            <w:r w:rsidRPr="00E900B4">
              <w:rPr>
                <w:rFonts w:ascii="Times New Roman" w:hAnsi="Times New Roman" w:cs="Times New Roman"/>
                <w:sz w:val="24"/>
                <w:szCs w:val="24"/>
              </w:rPr>
              <w:t xml:space="preserve"> деятельности младших школьников. Понятие «формы организации». Классификация форм организации обучения и форм организации </w:t>
            </w:r>
            <w:proofErr w:type="spellStart"/>
            <w:r w:rsidR="00F315E4">
              <w:rPr>
                <w:rFonts w:ascii="Times New Roman" w:hAnsi="Times New Roman" w:cs="Times New Roman"/>
                <w:sz w:val="24"/>
                <w:szCs w:val="24"/>
              </w:rPr>
              <w:t>культурно</w:t>
            </w:r>
            <w:r w:rsidRPr="00E900B4">
              <w:rPr>
                <w:rFonts w:ascii="Times New Roman" w:hAnsi="Times New Roman" w:cs="Times New Roman"/>
                <w:sz w:val="24"/>
                <w:szCs w:val="24"/>
              </w:rPr>
              <w:t>-досуговой</w:t>
            </w:r>
            <w:proofErr w:type="spellEnd"/>
            <w:r w:rsidRPr="00E900B4">
              <w:rPr>
                <w:rFonts w:ascii="Times New Roman" w:hAnsi="Times New Roman" w:cs="Times New Roman"/>
                <w:sz w:val="24"/>
                <w:szCs w:val="24"/>
              </w:rPr>
              <w:t xml:space="preserve"> деятельности. Значение </w:t>
            </w:r>
            <w:r w:rsidR="00F315E4">
              <w:rPr>
                <w:rFonts w:ascii="Times New Roman" w:hAnsi="Times New Roman" w:cs="Times New Roman"/>
                <w:sz w:val="24"/>
                <w:szCs w:val="24"/>
              </w:rPr>
              <w:t>культурно</w:t>
            </w:r>
            <w:r w:rsidRPr="00E900B4">
              <w:rPr>
                <w:rFonts w:ascii="Times New Roman" w:hAnsi="Times New Roman" w:cs="Times New Roman"/>
                <w:sz w:val="24"/>
                <w:szCs w:val="24"/>
              </w:rPr>
              <w:t xml:space="preserve"> -</w:t>
            </w:r>
            <w:proofErr w:type="spellStart"/>
            <w:r w:rsidRPr="00E900B4">
              <w:rPr>
                <w:rFonts w:ascii="Times New Roman" w:hAnsi="Times New Roman" w:cs="Times New Roman"/>
                <w:sz w:val="24"/>
                <w:szCs w:val="24"/>
              </w:rPr>
              <w:t>досуговой</w:t>
            </w:r>
            <w:proofErr w:type="spellEnd"/>
            <w:r w:rsidRPr="00E900B4">
              <w:rPr>
                <w:rFonts w:ascii="Times New Roman" w:hAnsi="Times New Roman" w:cs="Times New Roman"/>
                <w:sz w:val="24"/>
                <w:szCs w:val="24"/>
              </w:rPr>
              <w:t xml:space="preserve"> деятельности в педагогическом процессе. Роль </w:t>
            </w:r>
            <w:proofErr w:type="spellStart"/>
            <w:r w:rsidR="00F315E4">
              <w:rPr>
                <w:rFonts w:ascii="Times New Roman" w:hAnsi="Times New Roman" w:cs="Times New Roman"/>
                <w:sz w:val="24"/>
                <w:szCs w:val="24"/>
              </w:rPr>
              <w:t>культурно</w:t>
            </w:r>
            <w:r w:rsidRPr="00E900B4">
              <w:rPr>
                <w:rFonts w:ascii="Times New Roman" w:hAnsi="Times New Roman" w:cs="Times New Roman"/>
                <w:sz w:val="24"/>
                <w:szCs w:val="24"/>
              </w:rPr>
              <w:t>-досуговой</w:t>
            </w:r>
            <w:proofErr w:type="spellEnd"/>
            <w:r w:rsidRPr="00E900B4">
              <w:rPr>
                <w:rFonts w:ascii="Times New Roman" w:hAnsi="Times New Roman" w:cs="Times New Roman"/>
                <w:sz w:val="24"/>
                <w:szCs w:val="24"/>
              </w:rPr>
              <w:t xml:space="preserve"> деятельности по предметам в работе с младшими школьниками.</w:t>
            </w:r>
          </w:p>
          <w:p w:rsidR="0063342E" w:rsidRPr="00E900B4" w:rsidRDefault="0063342E" w:rsidP="00E900B4">
            <w:pPr>
              <w:spacing w:after="0" w:line="240" w:lineRule="auto"/>
              <w:contextualSpacing/>
              <w:jc w:val="both"/>
              <w:rPr>
                <w:rFonts w:ascii="Times New Roman" w:hAnsi="Times New Roman" w:cs="Times New Roman"/>
                <w:sz w:val="24"/>
                <w:szCs w:val="24"/>
              </w:rPr>
            </w:pPr>
            <w:proofErr w:type="spellStart"/>
            <w:r w:rsidRPr="00E900B4">
              <w:rPr>
                <w:rFonts w:ascii="Times New Roman" w:hAnsi="Times New Roman" w:cs="Times New Roman"/>
                <w:sz w:val="24"/>
                <w:szCs w:val="24"/>
              </w:rPr>
              <w:t>Основые</w:t>
            </w:r>
            <w:proofErr w:type="spellEnd"/>
            <w:r w:rsidRPr="00E900B4">
              <w:rPr>
                <w:rFonts w:ascii="Times New Roman" w:hAnsi="Times New Roman" w:cs="Times New Roman"/>
                <w:sz w:val="24"/>
                <w:szCs w:val="24"/>
              </w:rPr>
              <w:t xml:space="preserve"> технологии </w:t>
            </w:r>
            <w:proofErr w:type="spellStart"/>
            <w:r w:rsidRPr="00E900B4">
              <w:rPr>
                <w:rFonts w:ascii="Times New Roman" w:hAnsi="Times New Roman" w:cs="Times New Roman"/>
                <w:sz w:val="24"/>
                <w:szCs w:val="24"/>
              </w:rPr>
              <w:t>культурно-досуговой</w:t>
            </w:r>
            <w:proofErr w:type="spellEnd"/>
            <w:r w:rsidRPr="00E900B4">
              <w:rPr>
                <w:rFonts w:ascii="Times New Roman" w:hAnsi="Times New Roman" w:cs="Times New Roman"/>
                <w:sz w:val="24"/>
                <w:szCs w:val="24"/>
              </w:rPr>
              <w:t xml:space="preserve"> деятельности.</w:t>
            </w:r>
          </w:p>
          <w:p w:rsidR="0063342E" w:rsidRPr="00E900B4" w:rsidRDefault="0063342E" w:rsidP="00E900B4">
            <w:pPr>
              <w:spacing w:after="0" w:line="240" w:lineRule="auto"/>
              <w:ind w:firstLine="709"/>
              <w:contextualSpacing/>
              <w:jc w:val="both"/>
              <w:rPr>
                <w:rFonts w:ascii="Times New Roman" w:hAnsi="Times New Roman" w:cs="Times New Roman"/>
                <w:sz w:val="24"/>
                <w:szCs w:val="24"/>
              </w:rPr>
            </w:pPr>
            <w:r w:rsidRPr="00E900B4">
              <w:rPr>
                <w:rFonts w:ascii="Times New Roman" w:hAnsi="Times New Roman" w:cs="Times New Roman"/>
                <w:sz w:val="24"/>
                <w:szCs w:val="24"/>
              </w:rPr>
              <w:t xml:space="preserve">Образовательная организация, как функция управления, организующая деятельность в системе </w:t>
            </w:r>
            <w:proofErr w:type="spellStart"/>
            <w:r w:rsidRPr="00E900B4">
              <w:rPr>
                <w:rFonts w:ascii="Times New Roman" w:hAnsi="Times New Roman" w:cs="Times New Roman"/>
                <w:sz w:val="24"/>
                <w:szCs w:val="24"/>
              </w:rPr>
              <w:t>культурно-досуговой</w:t>
            </w:r>
            <w:proofErr w:type="spellEnd"/>
            <w:r w:rsidRPr="00E900B4">
              <w:rPr>
                <w:rFonts w:ascii="Times New Roman" w:hAnsi="Times New Roman" w:cs="Times New Roman"/>
                <w:sz w:val="24"/>
                <w:szCs w:val="24"/>
              </w:rPr>
              <w:t xml:space="preserve"> работы. Формирование и выбор целей – исходное положение организации </w:t>
            </w:r>
            <w:proofErr w:type="spellStart"/>
            <w:r w:rsidRPr="00E900B4">
              <w:rPr>
                <w:rFonts w:ascii="Times New Roman" w:hAnsi="Times New Roman" w:cs="Times New Roman"/>
                <w:sz w:val="24"/>
                <w:szCs w:val="24"/>
              </w:rPr>
              <w:t>культурно-досуговой</w:t>
            </w:r>
            <w:proofErr w:type="spellEnd"/>
            <w:r w:rsidRPr="00E900B4">
              <w:rPr>
                <w:rFonts w:ascii="Times New Roman" w:hAnsi="Times New Roman" w:cs="Times New Roman"/>
                <w:sz w:val="24"/>
                <w:szCs w:val="24"/>
              </w:rPr>
              <w:t xml:space="preserve"> деятельности. </w:t>
            </w:r>
          </w:p>
          <w:p w:rsidR="0063342E" w:rsidRPr="00E900B4" w:rsidRDefault="0063342E" w:rsidP="00E900B4">
            <w:pPr>
              <w:spacing w:after="0" w:line="240" w:lineRule="auto"/>
              <w:contextualSpacing/>
              <w:jc w:val="both"/>
              <w:rPr>
                <w:rFonts w:ascii="Times New Roman" w:hAnsi="Times New Roman" w:cs="Times New Roman"/>
                <w:sz w:val="24"/>
                <w:szCs w:val="24"/>
              </w:rPr>
            </w:pPr>
            <w:r w:rsidRPr="00E900B4">
              <w:rPr>
                <w:rFonts w:ascii="Times New Roman" w:hAnsi="Times New Roman" w:cs="Times New Roman"/>
                <w:sz w:val="24"/>
                <w:szCs w:val="24"/>
              </w:rPr>
              <w:t xml:space="preserve">Сценарные основы технологии </w:t>
            </w:r>
            <w:r w:rsidR="00F315E4">
              <w:rPr>
                <w:rFonts w:ascii="Times New Roman" w:hAnsi="Times New Roman" w:cs="Times New Roman"/>
                <w:sz w:val="24"/>
                <w:szCs w:val="24"/>
              </w:rPr>
              <w:t>культурно</w:t>
            </w:r>
            <w:r w:rsidRPr="00E900B4">
              <w:rPr>
                <w:rFonts w:ascii="Times New Roman" w:hAnsi="Times New Roman" w:cs="Times New Roman"/>
                <w:sz w:val="24"/>
                <w:szCs w:val="24"/>
              </w:rPr>
              <w:t xml:space="preserve"> -</w:t>
            </w:r>
            <w:proofErr w:type="spellStart"/>
            <w:r w:rsidRPr="00E900B4">
              <w:rPr>
                <w:rFonts w:ascii="Times New Roman" w:hAnsi="Times New Roman" w:cs="Times New Roman"/>
                <w:sz w:val="24"/>
                <w:szCs w:val="24"/>
              </w:rPr>
              <w:t>досуговой</w:t>
            </w:r>
            <w:proofErr w:type="spellEnd"/>
            <w:r w:rsidRPr="00E900B4">
              <w:rPr>
                <w:rFonts w:ascii="Times New Roman" w:hAnsi="Times New Roman" w:cs="Times New Roman"/>
                <w:sz w:val="24"/>
                <w:szCs w:val="24"/>
              </w:rPr>
              <w:t xml:space="preserve"> деятельности. </w:t>
            </w:r>
          </w:p>
          <w:p w:rsidR="0063342E" w:rsidRPr="00E900B4" w:rsidRDefault="0063342E" w:rsidP="00E900B4">
            <w:pPr>
              <w:spacing w:after="0" w:line="240" w:lineRule="auto"/>
              <w:ind w:firstLine="709"/>
              <w:contextualSpacing/>
              <w:jc w:val="both"/>
              <w:rPr>
                <w:rFonts w:ascii="Times New Roman" w:hAnsi="Times New Roman" w:cs="Times New Roman"/>
                <w:sz w:val="24"/>
                <w:szCs w:val="24"/>
              </w:rPr>
            </w:pPr>
            <w:r w:rsidRPr="00E900B4">
              <w:rPr>
                <w:rFonts w:ascii="Times New Roman" w:hAnsi="Times New Roman" w:cs="Times New Roman"/>
                <w:sz w:val="24"/>
                <w:szCs w:val="24"/>
              </w:rPr>
              <w:t xml:space="preserve">Этапы процесса организации: </w:t>
            </w:r>
            <w:proofErr w:type="spellStart"/>
            <w:r w:rsidRPr="00E900B4">
              <w:rPr>
                <w:rFonts w:ascii="Times New Roman" w:hAnsi="Times New Roman" w:cs="Times New Roman"/>
                <w:sz w:val="24"/>
                <w:szCs w:val="24"/>
              </w:rPr>
              <w:t>целеполагание</w:t>
            </w:r>
            <w:proofErr w:type="spellEnd"/>
            <w:r w:rsidRPr="00E900B4">
              <w:rPr>
                <w:rFonts w:ascii="Times New Roman" w:hAnsi="Times New Roman" w:cs="Times New Roman"/>
                <w:sz w:val="24"/>
                <w:szCs w:val="24"/>
              </w:rPr>
              <w:t xml:space="preserve">, оценка ситуации, определение проблемы организации и способов ее реализации. Организация деятельности – система разнообразных видов деятельности. Функциональное и должностное распределение обязанностей, их иерархия; коммуникативные связи, система регуляторов- поощрений. </w:t>
            </w:r>
          </w:p>
          <w:p w:rsidR="0063342E" w:rsidRPr="00E900B4" w:rsidRDefault="0063342E" w:rsidP="00E900B4">
            <w:pPr>
              <w:spacing w:after="0" w:line="240" w:lineRule="auto"/>
              <w:contextualSpacing/>
              <w:jc w:val="both"/>
              <w:rPr>
                <w:rFonts w:ascii="Times New Roman" w:hAnsi="Times New Roman" w:cs="Times New Roman"/>
                <w:sz w:val="24"/>
                <w:szCs w:val="24"/>
              </w:rPr>
            </w:pPr>
            <w:r w:rsidRPr="00E900B4">
              <w:rPr>
                <w:rFonts w:ascii="Times New Roman" w:hAnsi="Times New Roman" w:cs="Times New Roman"/>
                <w:sz w:val="24"/>
                <w:szCs w:val="24"/>
              </w:rPr>
              <w:t>Специфика работы педагога по организации досуга</w:t>
            </w:r>
          </w:p>
          <w:p w:rsidR="0063342E" w:rsidRPr="00E900B4" w:rsidRDefault="0063342E" w:rsidP="00E900B4">
            <w:pPr>
              <w:spacing w:after="0" w:line="240" w:lineRule="auto"/>
              <w:ind w:firstLine="709"/>
              <w:contextualSpacing/>
              <w:jc w:val="both"/>
              <w:rPr>
                <w:rFonts w:ascii="Times New Roman" w:hAnsi="Times New Roman" w:cs="Times New Roman"/>
                <w:sz w:val="24"/>
                <w:szCs w:val="24"/>
              </w:rPr>
            </w:pPr>
            <w:r w:rsidRPr="00E900B4">
              <w:rPr>
                <w:rFonts w:ascii="Times New Roman" w:hAnsi="Times New Roman" w:cs="Times New Roman"/>
                <w:sz w:val="24"/>
                <w:szCs w:val="24"/>
              </w:rPr>
              <w:t xml:space="preserve">Специфика </w:t>
            </w:r>
            <w:r w:rsidR="00F315E4">
              <w:rPr>
                <w:rFonts w:ascii="Times New Roman" w:hAnsi="Times New Roman" w:cs="Times New Roman"/>
                <w:sz w:val="24"/>
                <w:szCs w:val="24"/>
              </w:rPr>
              <w:t>культурно</w:t>
            </w:r>
            <w:r w:rsidRPr="00E900B4">
              <w:rPr>
                <w:rFonts w:ascii="Times New Roman" w:hAnsi="Times New Roman" w:cs="Times New Roman"/>
                <w:sz w:val="24"/>
                <w:szCs w:val="24"/>
              </w:rPr>
              <w:t xml:space="preserve"> -</w:t>
            </w:r>
            <w:proofErr w:type="spellStart"/>
            <w:r w:rsidRPr="00E900B4">
              <w:rPr>
                <w:rFonts w:ascii="Times New Roman" w:hAnsi="Times New Roman" w:cs="Times New Roman"/>
                <w:sz w:val="24"/>
                <w:szCs w:val="24"/>
              </w:rPr>
              <w:t>досуговых</w:t>
            </w:r>
            <w:proofErr w:type="spellEnd"/>
            <w:r w:rsidRPr="00E900B4">
              <w:rPr>
                <w:rFonts w:ascii="Times New Roman" w:hAnsi="Times New Roman" w:cs="Times New Roman"/>
                <w:sz w:val="24"/>
                <w:szCs w:val="24"/>
              </w:rPr>
              <w:t xml:space="preserve"> программ. Работа над сценарием с учетом формы деятельности (массовая, групповая, индивидуальная), места провидения, состояния аудитории. Сценарий – главная драматургическая форма оздоровительно -</w:t>
            </w:r>
            <w:proofErr w:type="spellStart"/>
            <w:r w:rsidRPr="00E900B4">
              <w:rPr>
                <w:rFonts w:ascii="Times New Roman" w:hAnsi="Times New Roman" w:cs="Times New Roman"/>
                <w:sz w:val="24"/>
                <w:szCs w:val="24"/>
              </w:rPr>
              <w:t>досуговой</w:t>
            </w:r>
            <w:proofErr w:type="spellEnd"/>
            <w:r w:rsidRPr="00E900B4">
              <w:rPr>
                <w:rFonts w:ascii="Times New Roman" w:hAnsi="Times New Roman" w:cs="Times New Roman"/>
                <w:sz w:val="24"/>
                <w:szCs w:val="24"/>
              </w:rPr>
              <w:t xml:space="preserve"> программы. Сценарный замысел </w:t>
            </w:r>
            <w:proofErr w:type="spellStart"/>
            <w:r w:rsidR="00F315E4">
              <w:rPr>
                <w:rFonts w:ascii="Times New Roman" w:hAnsi="Times New Roman" w:cs="Times New Roman"/>
                <w:sz w:val="24"/>
                <w:szCs w:val="24"/>
              </w:rPr>
              <w:t>культурно</w:t>
            </w:r>
            <w:r w:rsidRPr="00E900B4">
              <w:rPr>
                <w:rFonts w:ascii="Times New Roman" w:hAnsi="Times New Roman" w:cs="Times New Roman"/>
                <w:sz w:val="24"/>
                <w:szCs w:val="24"/>
              </w:rPr>
              <w:t>-досуговой</w:t>
            </w:r>
            <w:proofErr w:type="spellEnd"/>
            <w:r w:rsidRPr="00E900B4">
              <w:rPr>
                <w:rFonts w:ascii="Times New Roman" w:hAnsi="Times New Roman" w:cs="Times New Roman"/>
                <w:sz w:val="24"/>
                <w:szCs w:val="24"/>
              </w:rPr>
              <w:t xml:space="preserve"> программы, определение темы, идеи как основы замысла программы. Содержание и форма замысла </w:t>
            </w:r>
            <w:r w:rsidR="00F315E4">
              <w:rPr>
                <w:rFonts w:ascii="Times New Roman" w:hAnsi="Times New Roman" w:cs="Times New Roman"/>
                <w:sz w:val="24"/>
                <w:szCs w:val="24"/>
              </w:rPr>
              <w:t>культурно</w:t>
            </w:r>
            <w:r w:rsidRPr="00E900B4">
              <w:rPr>
                <w:rFonts w:ascii="Times New Roman" w:hAnsi="Times New Roman" w:cs="Times New Roman"/>
                <w:sz w:val="24"/>
                <w:szCs w:val="24"/>
              </w:rPr>
              <w:t xml:space="preserve"> -</w:t>
            </w:r>
            <w:proofErr w:type="spellStart"/>
            <w:r w:rsidRPr="00E900B4">
              <w:rPr>
                <w:rFonts w:ascii="Times New Roman" w:hAnsi="Times New Roman" w:cs="Times New Roman"/>
                <w:sz w:val="24"/>
                <w:szCs w:val="24"/>
              </w:rPr>
              <w:t>досуговой</w:t>
            </w:r>
            <w:proofErr w:type="spellEnd"/>
            <w:r w:rsidRPr="00E900B4">
              <w:rPr>
                <w:rFonts w:ascii="Times New Roman" w:hAnsi="Times New Roman" w:cs="Times New Roman"/>
                <w:sz w:val="24"/>
                <w:szCs w:val="24"/>
              </w:rPr>
              <w:t xml:space="preserve"> программы. Структурные составляющие сценарного замысла </w:t>
            </w:r>
            <w:r w:rsidR="00F315E4">
              <w:rPr>
                <w:rFonts w:ascii="Times New Roman" w:hAnsi="Times New Roman" w:cs="Times New Roman"/>
                <w:sz w:val="24"/>
                <w:szCs w:val="24"/>
              </w:rPr>
              <w:t>культурно</w:t>
            </w:r>
            <w:r w:rsidRPr="00E900B4">
              <w:rPr>
                <w:rFonts w:ascii="Times New Roman" w:hAnsi="Times New Roman" w:cs="Times New Roman"/>
                <w:sz w:val="24"/>
                <w:szCs w:val="24"/>
              </w:rPr>
              <w:t xml:space="preserve"> -</w:t>
            </w:r>
            <w:proofErr w:type="spellStart"/>
            <w:r w:rsidRPr="00E900B4">
              <w:rPr>
                <w:rFonts w:ascii="Times New Roman" w:hAnsi="Times New Roman" w:cs="Times New Roman"/>
                <w:sz w:val="24"/>
                <w:szCs w:val="24"/>
              </w:rPr>
              <w:t>досуговых</w:t>
            </w:r>
            <w:proofErr w:type="spellEnd"/>
            <w:r w:rsidRPr="00E900B4">
              <w:rPr>
                <w:rFonts w:ascii="Times New Roman" w:hAnsi="Times New Roman" w:cs="Times New Roman"/>
                <w:sz w:val="24"/>
                <w:szCs w:val="24"/>
              </w:rPr>
              <w:t xml:space="preserve"> программ. Изучение документальной основы, построение эпизодов, композиции. Определение хода, жанра. Поиск сюжета или сюжетного хода, образной выразительности. Отбор выразительных и изобразительных средств. Формы сценарной записи и их характеристики. </w:t>
            </w:r>
          </w:p>
          <w:p w:rsidR="0063342E" w:rsidRPr="00E900B4" w:rsidRDefault="0063342E" w:rsidP="00E900B4">
            <w:pPr>
              <w:spacing w:after="0" w:line="240" w:lineRule="auto"/>
              <w:contextualSpacing/>
              <w:jc w:val="both"/>
              <w:rPr>
                <w:rFonts w:ascii="Times New Roman" w:hAnsi="Times New Roman" w:cs="Times New Roman"/>
                <w:sz w:val="24"/>
                <w:szCs w:val="24"/>
              </w:rPr>
            </w:pPr>
            <w:r w:rsidRPr="00E900B4">
              <w:rPr>
                <w:rFonts w:ascii="Times New Roman" w:hAnsi="Times New Roman" w:cs="Times New Roman"/>
                <w:sz w:val="24"/>
                <w:szCs w:val="24"/>
              </w:rPr>
              <w:t>План работы педагога по организации досуга</w:t>
            </w:r>
          </w:p>
          <w:p w:rsidR="0063342E" w:rsidRPr="00E900B4" w:rsidRDefault="0063342E" w:rsidP="00E900B4">
            <w:pPr>
              <w:spacing w:after="0" w:line="240" w:lineRule="auto"/>
              <w:ind w:firstLine="709"/>
              <w:contextualSpacing/>
              <w:jc w:val="both"/>
              <w:rPr>
                <w:rFonts w:ascii="Times New Roman" w:hAnsi="Times New Roman" w:cs="Times New Roman"/>
                <w:sz w:val="24"/>
                <w:szCs w:val="24"/>
              </w:rPr>
            </w:pPr>
            <w:r w:rsidRPr="00E900B4">
              <w:rPr>
                <w:rFonts w:ascii="Times New Roman" w:hAnsi="Times New Roman" w:cs="Times New Roman"/>
                <w:sz w:val="24"/>
                <w:szCs w:val="24"/>
              </w:rPr>
              <w:lastRenderedPageBreak/>
              <w:t xml:space="preserve">Этапы работы над замыслом </w:t>
            </w:r>
            <w:proofErr w:type="spellStart"/>
            <w:r w:rsidR="00F315E4">
              <w:rPr>
                <w:rFonts w:ascii="Times New Roman" w:hAnsi="Times New Roman" w:cs="Times New Roman"/>
                <w:sz w:val="24"/>
                <w:szCs w:val="24"/>
              </w:rPr>
              <w:t>культурно</w:t>
            </w:r>
            <w:r w:rsidRPr="00E900B4">
              <w:rPr>
                <w:rFonts w:ascii="Times New Roman" w:hAnsi="Times New Roman" w:cs="Times New Roman"/>
                <w:sz w:val="24"/>
                <w:szCs w:val="24"/>
              </w:rPr>
              <w:t>-досуговых</w:t>
            </w:r>
            <w:proofErr w:type="spellEnd"/>
            <w:r w:rsidRPr="00E900B4">
              <w:rPr>
                <w:rFonts w:ascii="Times New Roman" w:hAnsi="Times New Roman" w:cs="Times New Roman"/>
                <w:sz w:val="24"/>
                <w:szCs w:val="24"/>
              </w:rPr>
              <w:t xml:space="preserve"> программ. Композиционное построение сценария. Художественный монтаж сценария. </w:t>
            </w:r>
          </w:p>
          <w:p w:rsidR="0063342E" w:rsidRPr="00E900B4" w:rsidRDefault="0063342E" w:rsidP="00E900B4">
            <w:pPr>
              <w:spacing w:after="0" w:line="240" w:lineRule="auto"/>
              <w:contextualSpacing/>
              <w:jc w:val="both"/>
              <w:rPr>
                <w:rFonts w:ascii="Times New Roman" w:hAnsi="Times New Roman" w:cs="Times New Roman"/>
                <w:sz w:val="24"/>
                <w:szCs w:val="24"/>
              </w:rPr>
            </w:pPr>
            <w:r w:rsidRPr="00E900B4">
              <w:rPr>
                <w:rFonts w:ascii="Times New Roman" w:hAnsi="Times New Roman" w:cs="Times New Roman"/>
                <w:sz w:val="24"/>
                <w:szCs w:val="24"/>
              </w:rPr>
              <w:t>Общешкольные оздоровительно -</w:t>
            </w:r>
            <w:proofErr w:type="spellStart"/>
            <w:r w:rsidRPr="00E900B4">
              <w:rPr>
                <w:rFonts w:ascii="Times New Roman" w:hAnsi="Times New Roman" w:cs="Times New Roman"/>
                <w:sz w:val="24"/>
                <w:szCs w:val="24"/>
              </w:rPr>
              <w:t>досуговые</w:t>
            </w:r>
            <w:proofErr w:type="spellEnd"/>
            <w:r w:rsidRPr="00E900B4">
              <w:rPr>
                <w:rFonts w:ascii="Times New Roman" w:hAnsi="Times New Roman" w:cs="Times New Roman"/>
                <w:sz w:val="24"/>
                <w:szCs w:val="24"/>
              </w:rPr>
              <w:t xml:space="preserve"> мероприятия</w:t>
            </w:r>
          </w:p>
          <w:p w:rsidR="0063342E" w:rsidRPr="00E900B4" w:rsidRDefault="0063342E" w:rsidP="00E900B4">
            <w:pPr>
              <w:spacing w:after="0" w:line="240" w:lineRule="auto"/>
              <w:ind w:firstLine="709"/>
              <w:contextualSpacing/>
              <w:jc w:val="both"/>
              <w:rPr>
                <w:rFonts w:ascii="Times New Roman" w:hAnsi="Times New Roman" w:cs="Times New Roman"/>
                <w:sz w:val="24"/>
                <w:szCs w:val="24"/>
              </w:rPr>
            </w:pPr>
            <w:r w:rsidRPr="00E900B4">
              <w:rPr>
                <w:rFonts w:ascii="Times New Roman" w:hAnsi="Times New Roman" w:cs="Times New Roman"/>
                <w:sz w:val="24"/>
                <w:szCs w:val="24"/>
              </w:rPr>
              <w:t xml:space="preserve">Внеклассная работа – одна из главных форм организации </w:t>
            </w:r>
            <w:r w:rsidR="00F315E4">
              <w:rPr>
                <w:rFonts w:ascii="Times New Roman" w:hAnsi="Times New Roman" w:cs="Times New Roman"/>
                <w:sz w:val="24"/>
                <w:szCs w:val="24"/>
              </w:rPr>
              <w:t>культурно</w:t>
            </w:r>
            <w:r w:rsidRPr="00E900B4">
              <w:rPr>
                <w:rFonts w:ascii="Times New Roman" w:hAnsi="Times New Roman" w:cs="Times New Roman"/>
                <w:sz w:val="24"/>
                <w:szCs w:val="24"/>
              </w:rPr>
              <w:t xml:space="preserve"> -</w:t>
            </w:r>
            <w:proofErr w:type="spellStart"/>
            <w:r w:rsidRPr="00E900B4">
              <w:rPr>
                <w:rFonts w:ascii="Times New Roman" w:hAnsi="Times New Roman" w:cs="Times New Roman"/>
                <w:sz w:val="24"/>
                <w:szCs w:val="24"/>
              </w:rPr>
              <w:t>досуговой</w:t>
            </w:r>
            <w:proofErr w:type="spellEnd"/>
            <w:r w:rsidRPr="00E900B4">
              <w:rPr>
                <w:rFonts w:ascii="Times New Roman" w:hAnsi="Times New Roman" w:cs="Times New Roman"/>
                <w:sz w:val="24"/>
                <w:szCs w:val="24"/>
              </w:rPr>
              <w:t xml:space="preserve"> деятельности с младшими школьниками. Понятие «внеклассная работа». Виды внеклассной работы. Кружки. Клубы по интересам. Массовые мероприятия. Игры. Занимательные задания. Участие учащихся начальных классов в массовых внеклассных занятиях</w:t>
            </w:r>
          </w:p>
          <w:p w:rsidR="0063342E" w:rsidRPr="00E900B4" w:rsidRDefault="0063342E" w:rsidP="00E900B4">
            <w:pPr>
              <w:spacing w:after="0" w:line="240" w:lineRule="auto"/>
              <w:contextualSpacing/>
              <w:jc w:val="both"/>
              <w:rPr>
                <w:rFonts w:ascii="Times New Roman" w:hAnsi="Times New Roman" w:cs="Times New Roman"/>
                <w:sz w:val="24"/>
                <w:szCs w:val="24"/>
              </w:rPr>
            </w:pPr>
            <w:r w:rsidRPr="00E900B4">
              <w:rPr>
                <w:rFonts w:ascii="Times New Roman" w:hAnsi="Times New Roman" w:cs="Times New Roman"/>
                <w:sz w:val="24"/>
                <w:szCs w:val="24"/>
              </w:rPr>
              <w:t xml:space="preserve">Использование современных технологий в организации </w:t>
            </w:r>
            <w:proofErr w:type="spellStart"/>
            <w:r w:rsidR="00F315E4">
              <w:rPr>
                <w:rFonts w:ascii="Times New Roman" w:hAnsi="Times New Roman" w:cs="Times New Roman"/>
                <w:sz w:val="24"/>
                <w:szCs w:val="24"/>
              </w:rPr>
              <w:t>культурно</w:t>
            </w:r>
            <w:r w:rsidRPr="00E900B4">
              <w:rPr>
                <w:rFonts w:ascii="Times New Roman" w:hAnsi="Times New Roman" w:cs="Times New Roman"/>
                <w:sz w:val="24"/>
                <w:szCs w:val="24"/>
              </w:rPr>
              <w:t>-досуговой</w:t>
            </w:r>
            <w:proofErr w:type="spellEnd"/>
            <w:r w:rsidRPr="00E900B4">
              <w:rPr>
                <w:rFonts w:ascii="Times New Roman" w:hAnsi="Times New Roman" w:cs="Times New Roman"/>
                <w:sz w:val="24"/>
                <w:szCs w:val="24"/>
              </w:rPr>
              <w:t xml:space="preserve"> деятельности с младшими школьниками</w:t>
            </w:r>
          </w:p>
          <w:p w:rsidR="0063342E" w:rsidRPr="00E900B4" w:rsidRDefault="0063342E" w:rsidP="00E900B4">
            <w:pPr>
              <w:spacing w:after="0" w:line="240" w:lineRule="auto"/>
              <w:ind w:firstLine="709"/>
              <w:contextualSpacing/>
              <w:jc w:val="both"/>
              <w:rPr>
                <w:rFonts w:ascii="Times New Roman" w:hAnsi="Times New Roman" w:cs="Times New Roman"/>
                <w:sz w:val="24"/>
                <w:szCs w:val="24"/>
              </w:rPr>
            </w:pPr>
            <w:r w:rsidRPr="00E900B4">
              <w:rPr>
                <w:rFonts w:ascii="Times New Roman" w:hAnsi="Times New Roman" w:cs="Times New Roman"/>
                <w:sz w:val="24"/>
                <w:szCs w:val="24"/>
              </w:rPr>
              <w:t xml:space="preserve">Специфика работы педагога по организации оздоровительного досуга. Ведущие задачи педагога. Функциональные обязанности педагога. Принципы организации оздоровительного досуга. План работы педагога по организации оздоровительного досуга. Перспективный план. Календарный план. План-график. </w:t>
            </w:r>
          </w:p>
          <w:p w:rsidR="0063342E" w:rsidRPr="00E900B4" w:rsidRDefault="0063342E" w:rsidP="00E900B4">
            <w:pPr>
              <w:spacing w:after="0" w:line="240" w:lineRule="auto"/>
              <w:contextualSpacing/>
              <w:jc w:val="both"/>
              <w:rPr>
                <w:rFonts w:ascii="Times New Roman" w:hAnsi="Times New Roman" w:cs="Times New Roman"/>
                <w:sz w:val="24"/>
                <w:szCs w:val="24"/>
              </w:rPr>
            </w:pPr>
            <w:r w:rsidRPr="00E900B4">
              <w:rPr>
                <w:rFonts w:ascii="Times New Roman" w:hAnsi="Times New Roman" w:cs="Times New Roman"/>
                <w:sz w:val="24"/>
                <w:szCs w:val="24"/>
              </w:rPr>
              <w:t xml:space="preserve">Игра в </w:t>
            </w:r>
            <w:hyperlink r:id="rId7" w:history="1">
              <w:r w:rsidRPr="00E900B4">
                <w:rPr>
                  <w:rFonts w:ascii="Times New Roman" w:hAnsi="Times New Roman" w:cs="Times New Roman"/>
                  <w:sz w:val="24"/>
                  <w:szCs w:val="24"/>
                </w:rPr>
                <w:t>структуре досуга</w:t>
              </w:r>
            </w:hyperlink>
            <w:r w:rsidRPr="00E900B4">
              <w:rPr>
                <w:rFonts w:ascii="Times New Roman" w:hAnsi="Times New Roman" w:cs="Times New Roman"/>
                <w:sz w:val="24"/>
                <w:szCs w:val="24"/>
              </w:rPr>
              <w:t xml:space="preserve">. Сущность игры. Игры как деятельность. </w:t>
            </w:r>
          </w:p>
          <w:p w:rsidR="0063342E" w:rsidRPr="00E900B4" w:rsidRDefault="0063342E" w:rsidP="00E900B4">
            <w:pPr>
              <w:spacing w:after="0" w:line="240" w:lineRule="auto"/>
              <w:ind w:firstLine="709"/>
              <w:contextualSpacing/>
              <w:jc w:val="both"/>
              <w:rPr>
                <w:rFonts w:ascii="Times New Roman" w:hAnsi="Times New Roman" w:cs="Times New Roman"/>
                <w:sz w:val="24"/>
                <w:szCs w:val="24"/>
              </w:rPr>
            </w:pPr>
            <w:r w:rsidRPr="00E900B4">
              <w:rPr>
                <w:rFonts w:ascii="Times New Roman" w:hAnsi="Times New Roman" w:cs="Times New Roman"/>
                <w:sz w:val="24"/>
                <w:szCs w:val="24"/>
              </w:rPr>
              <w:t xml:space="preserve">Игра в структуре оздоровительного досуга. Сущность игры. Игры как деятельность. Виды игр. Составление игр и конкурсов. Организация и проведение игр. Составление конспекта игры. </w:t>
            </w:r>
          </w:p>
          <w:p w:rsidR="0063342E" w:rsidRPr="00E900B4" w:rsidRDefault="0063342E" w:rsidP="00E900B4">
            <w:pPr>
              <w:spacing w:after="0" w:line="240" w:lineRule="auto"/>
              <w:contextualSpacing/>
              <w:jc w:val="both"/>
              <w:rPr>
                <w:rFonts w:ascii="Times New Roman" w:hAnsi="Times New Roman" w:cs="Times New Roman"/>
                <w:sz w:val="24"/>
                <w:szCs w:val="24"/>
              </w:rPr>
            </w:pPr>
            <w:r w:rsidRPr="00E900B4">
              <w:rPr>
                <w:rFonts w:ascii="Times New Roman" w:hAnsi="Times New Roman" w:cs="Times New Roman"/>
                <w:sz w:val="24"/>
                <w:szCs w:val="24"/>
              </w:rPr>
              <w:t xml:space="preserve">Виды игр. Составление игр и конкурсов. </w:t>
            </w:r>
          </w:p>
          <w:p w:rsidR="0063342E" w:rsidRPr="00E900B4" w:rsidRDefault="0063342E" w:rsidP="00E900B4">
            <w:pPr>
              <w:spacing w:after="0" w:line="240" w:lineRule="auto"/>
              <w:ind w:firstLine="709"/>
              <w:contextualSpacing/>
              <w:jc w:val="both"/>
              <w:rPr>
                <w:rFonts w:ascii="Times New Roman" w:eastAsia="Times New Roman" w:hAnsi="Times New Roman" w:cs="Times New Roman"/>
                <w:sz w:val="24"/>
                <w:szCs w:val="24"/>
              </w:rPr>
            </w:pPr>
            <w:r w:rsidRPr="00E900B4">
              <w:rPr>
                <w:rFonts w:ascii="Times New Roman" w:hAnsi="Times New Roman" w:cs="Times New Roman"/>
                <w:sz w:val="24"/>
                <w:szCs w:val="24"/>
              </w:rPr>
              <w:t xml:space="preserve">Занимательный материал. Экологические задачи и экологические сказки. Организация работы по выпуску газет на темы здорового образа жизни. Клубная работа </w:t>
            </w:r>
            <w:proofErr w:type="spellStart"/>
            <w:r w:rsidRPr="00E900B4">
              <w:rPr>
                <w:rFonts w:ascii="Times New Roman" w:hAnsi="Times New Roman" w:cs="Times New Roman"/>
                <w:sz w:val="24"/>
                <w:szCs w:val="24"/>
              </w:rPr>
              <w:t>досуговой</w:t>
            </w:r>
            <w:proofErr w:type="spellEnd"/>
            <w:r w:rsidRPr="00E900B4">
              <w:rPr>
                <w:rFonts w:ascii="Times New Roman" w:hAnsi="Times New Roman" w:cs="Times New Roman"/>
                <w:sz w:val="24"/>
                <w:szCs w:val="24"/>
              </w:rPr>
              <w:t xml:space="preserve"> деятельности. Проведение предметных недель (декад)  в школе. Использование современных технологий в организации </w:t>
            </w:r>
            <w:proofErr w:type="spellStart"/>
            <w:r w:rsidR="00F315E4">
              <w:rPr>
                <w:rFonts w:ascii="Times New Roman" w:hAnsi="Times New Roman" w:cs="Times New Roman"/>
                <w:sz w:val="24"/>
                <w:szCs w:val="24"/>
              </w:rPr>
              <w:t>культурно</w:t>
            </w:r>
            <w:r w:rsidRPr="00E900B4">
              <w:rPr>
                <w:rFonts w:ascii="Times New Roman" w:hAnsi="Times New Roman" w:cs="Times New Roman"/>
                <w:sz w:val="24"/>
                <w:szCs w:val="24"/>
              </w:rPr>
              <w:t>-досуговой</w:t>
            </w:r>
            <w:proofErr w:type="spellEnd"/>
            <w:r w:rsidRPr="00E900B4">
              <w:rPr>
                <w:rFonts w:ascii="Times New Roman" w:hAnsi="Times New Roman" w:cs="Times New Roman"/>
                <w:sz w:val="24"/>
                <w:szCs w:val="24"/>
              </w:rPr>
              <w:t xml:space="preserve"> деятельности с младшими школьниками. Современные технологии в организации </w:t>
            </w:r>
            <w:r w:rsidR="00F315E4">
              <w:rPr>
                <w:rFonts w:ascii="Times New Roman" w:hAnsi="Times New Roman" w:cs="Times New Roman"/>
                <w:sz w:val="24"/>
                <w:szCs w:val="24"/>
              </w:rPr>
              <w:t>культурно</w:t>
            </w:r>
            <w:r w:rsidRPr="00E900B4">
              <w:rPr>
                <w:rFonts w:ascii="Times New Roman" w:hAnsi="Times New Roman" w:cs="Times New Roman"/>
                <w:sz w:val="24"/>
                <w:szCs w:val="24"/>
              </w:rPr>
              <w:t xml:space="preserve"> -</w:t>
            </w:r>
            <w:proofErr w:type="spellStart"/>
            <w:r w:rsidRPr="00E900B4">
              <w:rPr>
                <w:rFonts w:ascii="Times New Roman" w:hAnsi="Times New Roman" w:cs="Times New Roman"/>
                <w:sz w:val="24"/>
                <w:szCs w:val="24"/>
              </w:rPr>
              <w:t>досуговой</w:t>
            </w:r>
            <w:proofErr w:type="spellEnd"/>
            <w:r w:rsidRPr="00E900B4">
              <w:rPr>
                <w:rFonts w:ascii="Times New Roman" w:hAnsi="Times New Roman" w:cs="Times New Roman"/>
                <w:sz w:val="24"/>
                <w:szCs w:val="24"/>
              </w:rPr>
              <w:t xml:space="preserve"> деятельности младших школьников. Составление конспектов культурно-массовых мероприятий.</w:t>
            </w:r>
          </w:p>
        </w:tc>
      </w:tr>
      <w:tr w:rsidR="0063342E" w:rsidRPr="00E900B4" w:rsidTr="000A1994">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63342E" w:rsidRPr="00E900B4" w:rsidRDefault="0063342E" w:rsidP="00E900B4">
            <w:pPr>
              <w:spacing w:after="0" w:line="240" w:lineRule="auto"/>
              <w:ind w:firstLine="709"/>
              <w:jc w:val="center"/>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lastRenderedPageBreak/>
              <w:t>Б</w:t>
            </w:r>
            <w:proofErr w:type="gramStart"/>
            <w:r w:rsidRPr="00E900B4">
              <w:rPr>
                <w:rFonts w:ascii="Times New Roman" w:eastAsia="Times New Roman" w:hAnsi="Times New Roman" w:cs="Times New Roman"/>
                <w:sz w:val="24"/>
                <w:szCs w:val="24"/>
              </w:rPr>
              <w:t>1</w:t>
            </w:r>
            <w:proofErr w:type="gramEnd"/>
            <w:r w:rsidRPr="00E900B4">
              <w:rPr>
                <w:rFonts w:ascii="Times New Roman" w:eastAsia="Times New Roman" w:hAnsi="Times New Roman" w:cs="Times New Roman"/>
                <w:sz w:val="24"/>
                <w:szCs w:val="24"/>
              </w:rPr>
              <w:t>.В.03.ДВ.01.02 Организация внеурочной деятельности в начальной школе</w:t>
            </w:r>
          </w:p>
          <w:p w:rsidR="00F315E4" w:rsidRDefault="00F315E4" w:rsidP="00F315E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Понятие внеурочной деятельности.</w:t>
            </w:r>
          </w:p>
          <w:p w:rsidR="00F315E4" w:rsidRDefault="00F315E4" w:rsidP="00F315E4">
            <w:pPr>
              <w:spacing w:after="0" w:line="240" w:lineRule="auto"/>
              <w:jc w:val="both"/>
              <w:rPr>
                <w:rFonts w:ascii="Times New Roman" w:hAnsi="Times New Roman" w:cs="Times New Roman"/>
                <w:color w:val="000000"/>
                <w:sz w:val="24"/>
                <w:szCs w:val="24"/>
              </w:rPr>
            </w:pPr>
            <w:r w:rsidRPr="00294D08">
              <w:rPr>
                <w:rFonts w:ascii="Times New Roman" w:hAnsi="Times New Roman" w:cs="Times New Roman"/>
                <w:color w:val="000000"/>
                <w:sz w:val="24"/>
                <w:szCs w:val="24"/>
              </w:rPr>
              <w:t>Цели и задачи внеурочной деятельности младших школьников в соответствии ФГОС НОО</w:t>
            </w:r>
            <w:r>
              <w:rPr>
                <w:rFonts w:ascii="Times New Roman" w:hAnsi="Times New Roman" w:cs="Times New Roman"/>
                <w:color w:val="000000"/>
                <w:sz w:val="24"/>
                <w:szCs w:val="24"/>
              </w:rPr>
              <w:t>.</w:t>
            </w:r>
          </w:p>
          <w:p w:rsidR="00F315E4" w:rsidRDefault="00F315E4" w:rsidP="00F315E4">
            <w:pPr>
              <w:spacing w:after="0" w:line="240" w:lineRule="auto"/>
              <w:rPr>
                <w:rFonts w:ascii="Times New Roman" w:hAnsi="Times New Roman" w:cs="Times New Roman"/>
                <w:color w:val="000000"/>
                <w:sz w:val="24"/>
                <w:szCs w:val="24"/>
              </w:rPr>
            </w:pPr>
            <w:r w:rsidRPr="00294D08">
              <w:rPr>
                <w:rFonts w:ascii="Times New Roman" w:hAnsi="Times New Roman" w:cs="Times New Roman"/>
                <w:color w:val="000000"/>
                <w:sz w:val="24"/>
                <w:szCs w:val="24"/>
              </w:rPr>
              <w:t xml:space="preserve">Направления </w:t>
            </w:r>
            <w:proofErr w:type="spellStart"/>
            <w:r w:rsidRPr="00294D08">
              <w:rPr>
                <w:rFonts w:ascii="Times New Roman" w:hAnsi="Times New Roman" w:cs="Times New Roman"/>
                <w:color w:val="000000"/>
                <w:sz w:val="24"/>
                <w:szCs w:val="24"/>
              </w:rPr>
              <w:t>внеурочнойдеятельности</w:t>
            </w:r>
            <w:proofErr w:type="spellEnd"/>
            <w:r w:rsidRPr="00294D08">
              <w:rPr>
                <w:rFonts w:ascii="Times New Roman" w:hAnsi="Times New Roman" w:cs="Times New Roman"/>
                <w:color w:val="000000"/>
                <w:sz w:val="24"/>
                <w:szCs w:val="24"/>
              </w:rPr>
              <w:t xml:space="preserve"> </w:t>
            </w:r>
            <w:proofErr w:type="spellStart"/>
            <w:r w:rsidRPr="00294D08">
              <w:rPr>
                <w:rFonts w:ascii="Times New Roman" w:hAnsi="Times New Roman" w:cs="Times New Roman"/>
                <w:color w:val="000000"/>
                <w:sz w:val="24"/>
                <w:szCs w:val="24"/>
              </w:rPr>
              <w:t>младшихшкольников</w:t>
            </w:r>
            <w:proofErr w:type="spellEnd"/>
            <w:r w:rsidRPr="00294D08">
              <w:rPr>
                <w:rFonts w:ascii="Times New Roman" w:hAnsi="Times New Roman" w:cs="Times New Roman"/>
                <w:color w:val="000000"/>
                <w:sz w:val="24"/>
                <w:szCs w:val="24"/>
              </w:rPr>
              <w:t xml:space="preserve"> в соответствии с ФГОС НОО</w:t>
            </w:r>
            <w:r>
              <w:rPr>
                <w:rFonts w:ascii="Times New Roman" w:hAnsi="Times New Roman" w:cs="Times New Roman"/>
                <w:color w:val="000000"/>
                <w:sz w:val="24"/>
                <w:szCs w:val="24"/>
              </w:rPr>
              <w:t>.</w:t>
            </w:r>
          </w:p>
          <w:p w:rsidR="00F315E4" w:rsidRDefault="00F315E4" w:rsidP="00F315E4">
            <w:pPr>
              <w:spacing w:after="0" w:line="240" w:lineRule="auto"/>
              <w:rPr>
                <w:rFonts w:ascii="Times New Roman" w:hAnsi="Times New Roman" w:cs="Times New Roman"/>
                <w:color w:val="000000"/>
                <w:sz w:val="24"/>
                <w:szCs w:val="24"/>
              </w:rPr>
            </w:pPr>
            <w:r w:rsidRPr="00294D08">
              <w:rPr>
                <w:rFonts w:ascii="Times New Roman" w:hAnsi="Times New Roman" w:cs="Times New Roman"/>
                <w:color w:val="000000"/>
                <w:sz w:val="24"/>
                <w:szCs w:val="24"/>
              </w:rPr>
              <w:t xml:space="preserve">Виды внеурочной деятельности </w:t>
            </w:r>
            <w:proofErr w:type="spellStart"/>
            <w:r w:rsidRPr="00294D08">
              <w:rPr>
                <w:rFonts w:ascii="Times New Roman" w:hAnsi="Times New Roman" w:cs="Times New Roman"/>
                <w:color w:val="000000"/>
                <w:sz w:val="24"/>
                <w:szCs w:val="24"/>
              </w:rPr>
              <w:t>младшихшкольников</w:t>
            </w:r>
            <w:proofErr w:type="spellEnd"/>
            <w:r w:rsidRPr="00294D08">
              <w:rPr>
                <w:rFonts w:ascii="Times New Roman" w:hAnsi="Times New Roman" w:cs="Times New Roman"/>
                <w:color w:val="000000"/>
                <w:sz w:val="24"/>
                <w:szCs w:val="24"/>
              </w:rPr>
              <w:t xml:space="preserve"> в соответствии с ФГОС НОО</w:t>
            </w:r>
            <w:r>
              <w:rPr>
                <w:rFonts w:ascii="Times New Roman" w:hAnsi="Times New Roman" w:cs="Times New Roman"/>
                <w:color w:val="000000"/>
                <w:sz w:val="24"/>
                <w:szCs w:val="24"/>
              </w:rPr>
              <w:t>.</w:t>
            </w:r>
          </w:p>
          <w:p w:rsidR="00F315E4" w:rsidRDefault="00F315E4" w:rsidP="00F315E4">
            <w:pPr>
              <w:spacing w:after="0" w:line="240" w:lineRule="auto"/>
              <w:rPr>
                <w:rFonts w:ascii="Times New Roman" w:hAnsi="Times New Roman" w:cs="Times New Roman"/>
                <w:color w:val="000000"/>
                <w:sz w:val="24"/>
                <w:szCs w:val="24"/>
              </w:rPr>
            </w:pPr>
            <w:r w:rsidRPr="00294D08">
              <w:rPr>
                <w:rFonts w:ascii="Times New Roman" w:hAnsi="Times New Roman" w:cs="Times New Roman"/>
                <w:color w:val="000000"/>
                <w:sz w:val="24"/>
                <w:szCs w:val="24"/>
              </w:rPr>
              <w:t xml:space="preserve">Модели </w:t>
            </w:r>
            <w:proofErr w:type="spellStart"/>
            <w:r w:rsidRPr="00294D08">
              <w:rPr>
                <w:rFonts w:ascii="Times New Roman" w:hAnsi="Times New Roman" w:cs="Times New Roman"/>
                <w:color w:val="000000"/>
                <w:sz w:val="24"/>
                <w:szCs w:val="24"/>
              </w:rPr>
              <w:t>организациивнеурочной</w:t>
            </w:r>
            <w:proofErr w:type="spellEnd"/>
            <w:r w:rsidRPr="00294D08">
              <w:rPr>
                <w:rFonts w:ascii="Times New Roman" w:hAnsi="Times New Roman" w:cs="Times New Roman"/>
                <w:color w:val="000000"/>
                <w:sz w:val="24"/>
                <w:szCs w:val="24"/>
              </w:rPr>
              <w:t xml:space="preserve"> </w:t>
            </w:r>
            <w:proofErr w:type="spellStart"/>
            <w:r w:rsidRPr="00294D08">
              <w:rPr>
                <w:rFonts w:ascii="Times New Roman" w:hAnsi="Times New Roman" w:cs="Times New Roman"/>
                <w:color w:val="000000"/>
                <w:sz w:val="24"/>
                <w:szCs w:val="24"/>
              </w:rPr>
              <w:t>деятельностимладших</w:t>
            </w:r>
            <w:proofErr w:type="spellEnd"/>
            <w:r w:rsidRPr="00294D08">
              <w:rPr>
                <w:rFonts w:ascii="Times New Roman" w:hAnsi="Times New Roman" w:cs="Times New Roman"/>
                <w:color w:val="000000"/>
                <w:sz w:val="24"/>
                <w:szCs w:val="24"/>
              </w:rPr>
              <w:t xml:space="preserve"> школьников </w:t>
            </w:r>
            <w:proofErr w:type="spellStart"/>
            <w:r w:rsidRPr="00294D08">
              <w:rPr>
                <w:rFonts w:ascii="Times New Roman" w:hAnsi="Times New Roman" w:cs="Times New Roman"/>
                <w:color w:val="000000"/>
                <w:sz w:val="24"/>
                <w:szCs w:val="24"/>
              </w:rPr>
              <w:t>всоответствии</w:t>
            </w:r>
            <w:proofErr w:type="spellEnd"/>
            <w:r w:rsidRPr="00294D08">
              <w:rPr>
                <w:rFonts w:ascii="Times New Roman" w:hAnsi="Times New Roman" w:cs="Times New Roman"/>
                <w:color w:val="000000"/>
                <w:sz w:val="24"/>
                <w:szCs w:val="24"/>
              </w:rPr>
              <w:t xml:space="preserve"> </w:t>
            </w:r>
            <w:proofErr w:type="spellStart"/>
            <w:r w:rsidRPr="00294D08">
              <w:rPr>
                <w:rFonts w:ascii="Times New Roman" w:hAnsi="Times New Roman" w:cs="Times New Roman"/>
                <w:color w:val="000000"/>
                <w:sz w:val="24"/>
                <w:szCs w:val="24"/>
              </w:rPr>
              <w:t>сФГОСНОО</w:t>
            </w:r>
            <w:proofErr w:type="spellEnd"/>
            <w:r w:rsidRPr="00294D08">
              <w:rPr>
                <w:rFonts w:ascii="Times New Roman" w:hAnsi="Times New Roman" w:cs="Times New Roman"/>
                <w:color w:val="000000"/>
                <w:sz w:val="24"/>
                <w:szCs w:val="24"/>
              </w:rPr>
              <w:t>. Планирование</w:t>
            </w:r>
            <w:r>
              <w:rPr>
                <w:rFonts w:ascii="Times New Roman" w:hAnsi="Times New Roman" w:cs="Times New Roman"/>
                <w:color w:val="000000"/>
                <w:sz w:val="24"/>
                <w:szCs w:val="24"/>
              </w:rPr>
              <w:t>.</w:t>
            </w:r>
          </w:p>
          <w:p w:rsidR="00F315E4" w:rsidRDefault="00F315E4" w:rsidP="00F315E4">
            <w:pPr>
              <w:spacing w:after="0" w:line="240" w:lineRule="auto"/>
              <w:rPr>
                <w:rFonts w:ascii="Times New Roman" w:hAnsi="Times New Roman" w:cs="Times New Roman"/>
                <w:color w:val="000000"/>
                <w:sz w:val="24"/>
                <w:szCs w:val="24"/>
              </w:rPr>
            </w:pPr>
            <w:r w:rsidRPr="00294D08">
              <w:rPr>
                <w:rFonts w:ascii="Times New Roman" w:hAnsi="Times New Roman" w:cs="Times New Roman"/>
                <w:color w:val="000000"/>
                <w:sz w:val="24"/>
                <w:szCs w:val="24"/>
              </w:rPr>
              <w:t xml:space="preserve">Уровни достижения планируемых </w:t>
            </w:r>
            <w:proofErr w:type="spellStart"/>
            <w:r w:rsidRPr="00294D08">
              <w:rPr>
                <w:rFonts w:ascii="Times New Roman" w:hAnsi="Times New Roman" w:cs="Times New Roman"/>
                <w:color w:val="000000"/>
                <w:sz w:val="24"/>
                <w:szCs w:val="24"/>
              </w:rPr>
              <w:t>результатоввнеурочной</w:t>
            </w:r>
            <w:proofErr w:type="spellEnd"/>
            <w:r w:rsidRPr="00294D08">
              <w:rPr>
                <w:rFonts w:ascii="Times New Roman" w:hAnsi="Times New Roman" w:cs="Times New Roman"/>
                <w:color w:val="000000"/>
                <w:sz w:val="24"/>
                <w:szCs w:val="24"/>
              </w:rPr>
              <w:t xml:space="preserve"> деятельности</w:t>
            </w:r>
            <w:r>
              <w:rPr>
                <w:rFonts w:ascii="Times New Roman" w:hAnsi="Times New Roman" w:cs="Times New Roman"/>
                <w:color w:val="000000"/>
                <w:sz w:val="24"/>
                <w:szCs w:val="24"/>
              </w:rPr>
              <w:t>.</w:t>
            </w:r>
          </w:p>
          <w:p w:rsidR="00F315E4" w:rsidRDefault="00F315E4" w:rsidP="00F315E4">
            <w:pPr>
              <w:spacing w:after="0" w:line="240" w:lineRule="auto"/>
              <w:rPr>
                <w:rFonts w:ascii="Times New Roman" w:hAnsi="Times New Roman" w:cs="Times New Roman"/>
                <w:color w:val="000000"/>
                <w:sz w:val="24"/>
                <w:szCs w:val="24"/>
              </w:rPr>
            </w:pPr>
            <w:r w:rsidRPr="00294D08">
              <w:rPr>
                <w:rFonts w:ascii="Times New Roman" w:hAnsi="Times New Roman" w:cs="Times New Roman"/>
                <w:color w:val="000000"/>
                <w:sz w:val="24"/>
                <w:szCs w:val="24"/>
              </w:rPr>
              <w:t xml:space="preserve">Система оценки достижения планируемых результатов </w:t>
            </w:r>
            <w:proofErr w:type="spellStart"/>
            <w:r w:rsidRPr="00294D08">
              <w:rPr>
                <w:rFonts w:ascii="Times New Roman" w:hAnsi="Times New Roman" w:cs="Times New Roman"/>
                <w:color w:val="000000"/>
                <w:sz w:val="24"/>
                <w:szCs w:val="24"/>
              </w:rPr>
              <w:t>внеурочнойдеятельности</w:t>
            </w:r>
            <w:proofErr w:type="spellEnd"/>
            <w:r w:rsidRPr="00294D08">
              <w:rPr>
                <w:rFonts w:ascii="Times New Roman" w:hAnsi="Times New Roman" w:cs="Times New Roman"/>
                <w:color w:val="000000"/>
                <w:sz w:val="24"/>
                <w:szCs w:val="24"/>
              </w:rPr>
              <w:t xml:space="preserve"> в соответствии с ФГОС НОО.</w:t>
            </w:r>
          </w:p>
          <w:p w:rsidR="00F315E4" w:rsidRDefault="00F315E4" w:rsidP="00F315E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Фонды </w:t>
            </w:r>
            <w:proofErr w:type="spellStart"/>
            <w:r>
              <w:rPr>
                <w:rFonts w:ascii="Times New Roman" w:hAnsi="Times New Roman" w:cs="Times New Roman"/>
                <w:color w:val="000000"/>
                <w:sz w:val="24"/>
                <w:szCs w:val="24"/>
              </w:rPr>
              <w:t>оценочныхсредств</w:t>
            </w:r>
            <w:proofErr w:type="spellEnd"/>
            <w:r>
              <w:rPr>
                <w:rFonts w:ascii="Times New Roman" w:hAnsi="Times New Roman" w:cs="Times New Roman"/>
                <w:color w:val="000000"/>
                <w:sz w:val="24"/>
                <w:szCs w:val="24"/>
              </w:rPr>
              <w:t>.</w:t>
            </w:r>
          </w:p>
          <w:p w:rsidR="00F315E4" w:rsidRDefault="00F315E4" w:rsidP="00F315E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Программа </w:t>
            </w:r>
            <w:proofErr w:type="spellStart"/>
            <w:r>
              <w:rPr>
                <w:rFonts w:ascii="Times New Roman" w:hAnsi="Times New Roman" w:cs="Times New Roman"/>
                <w:color w:val="000000"/>
                <w:sz w:val="24"/>
                <w:szCs w:val="24"/>
              </w:rPr>
              <w:t>внеурочнойдеятельности</w:t>
            </w:r>
            <w:proofErr w:type="spellEnd"/>
            <w:r>
              <w:rPr>
                <w:rFonts w:ascii="Times New Roman" w:hAnsi="Times New Roman" w:cs="Times New Roman"/>
                <w:color w:val="000000"/>
                <w:sz w:val="24"/>
                <w:szCs w:val="24"/>
              </w:rPr>
              <w:t>.</w:t>
            </w:r>
          </w:p>
          <w:p w:rsidR="0063342E" w:rsidRPr="00E900B4" w:rsidRDefault="00F315E4" w:rsidP="00F315E4">
            <w:pPr>
              <w:spacing w:after="0" w:line="240" w:lineRule="auto"/>
              <w:jc w:val="both"/>
              <w:rPr>
                <w:rFonts w:ascii="Times New Roman" w:eastAsia="Times New Roman" w:hAnsi="Times New Roman" w:cs="Times New Roman"/>
                <w:sz w:val="24"/>
                <w:szCs w:val="24"/>
              </w:rPr>
            </w:pPr>
            <w:r>
              <w:rPr>
                <w:rFonts w:ascii="Times New Roman" w:hAnsi="Times New Roman" w:cs="Times New Roman"/>
                <w:color w:val="000000"/>
                <w:sz w:val="24"/>
                <w:szCs w:val="24"/>
              </w:rPr>
              <w:t>Проектирование внеурочной деятельности.</w:t>
            </w:r>
          </w:p>
        </w:tc>
      </w:tr>
    </w:tbl>
    <w:p w:rsidR="003349D6" w:rsidRPr="00E900B4" w:rsidRDefault="003349D6" w:rsidP="00E900B4">
      <w:pPr>
        <w:spacing w:after="0" w:line="240" w:lineRule="auto"/>
        <w:jc w:val="center"/>
        <w:rPr>
          <w:rFonts w:ascii="Times New Roman" w:eastAsia="Times New Roman" w:hAnsi="Times New Roman" w:cs="Times New Roman"/>
          <w:bCs/>
          <w:sz w:val="24"/>
          <w:szCs w:val="24"/>
        </w:rPr>
      </w:pPr>
    </w:p>
    <w:p w:rsidR="003349D6" w:rsidRPr="00E900B4" w:rsidRDefault="003349D6" w:rsidP="00E900B4">
      <w:pPr>
        <w:spacing w:after="0" w:line="240" w:lineRule="auto"/>
        <w:jc w:val="center"/>
        <w:rPr>
          <w:rFonts w:ascii="Times New Roman" w:eastAsia="Times New Roman" w:hAnsi="Times New Roman" w:cs="Times New Roman"/>
          <w:bCs/>
          <w:sz w:val="24"/>
          <w:szCs w:val="24"/>
        </w:rPr>
      </w:pPr>
      <w:r w:rsidRPr="00E900B4">
        <w:rPr>
          <w:rFonts w:ascii="Times New Roman" w:eastAsia="Times New Roman" w:hAnsi="Times New Roman" w:cs="Times New Roman"/>
          <w:bCs/>
          <w:sz w:val="24"/>
          <w:szCs w:val="24"/>
        </w:rPr>
        <w:t>Блок 2.Практика</w:t>
      </w:r>
    </w:p>
    <w:tbl>
      <w:tblPr>
        <w:tblW w:w="9513" w:type="dxa"/>
        <w:tblInd w:w="93" w:type="dxa"/>
        <w:tblLook w:val="04A0"/>
      </w:tblPr>
      <w:tblGrid>
        <w:gridCol w:w="9513"/>
      </w:tblGrid>
      <w:tr w:rsidR="008A5C58" w:rsidRPr="00E900B4" w:rsidTr="000A1994">
        <w:trPr>
          <w:trHeight w:val="330"/>
        </w:trPr>
        <w:tc>
          <w:tcPr>
            <w:tcW w:w="9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5C58" w:rsidRPr="00E900B4" w:rsidRDefault="008A5C58" w:rsidP="00E900B4">
            <w:pPr>
              <w:spacing w:after="0" w:line="240" w:lineRule="auto"/>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Б</w:t>
            </w:r>
            <w:proofErr w:type="gramStart"/>
            <w:r w:rsidRPr="00E900B4">
              <w:rPr>
                <w:rFonts w:ascii="Times New Roman" w:eastAsia="Times New Roman" w:hAnsi="Times New Roman" w:cs="Times New Roman"/>
                <w:sz w:val="24"/>
                <w:szCs w:val="24"/>
              </w:rPr>
              <w:t>2</w:t>
            </w:r>
            <w:proofErr w:type="gramEnd"/>
            <w:r w:rsidRPr="00E900B4">
              <w:rPr>
                <w:rFonts w:ascii="Times New Roman" w:eastAsia="Times New Roman" w:hAnsi="Times New Roman" w:cs="Times New Roman"/>
                <w:sz w:val="24"/>
                <w:szCs w:val="24"/>
              </w:rPr>
              <w:t>.В.01(</w:t>
            </w:r>
            <w:proofErr w:type="spellStart"/>
            <w:r w:rsidRPr="00E900B4">
              <w:rPr>
                <w:rFonts w:ascii="Times New Roman" w:eastAsia="Times New Roman" w:hAnsi="Times New Roman" w:cs="Times New Roman"/>
                <w:sz w:val="24"/>
                <w:szCs w:val="24"/>
              </w:rPr>
              <w:t>Пд</w:t>
            </w:r>
            <w:proofErr w:type="spellEnd"/>
            <w:r w:rsidRPr="00E900B4">
              <w:rPr>
                <w:rFonts w:ascii="Times New Roman" w:eastAsia="Times New Roman" w:hAnsi="Times New Roman" w:cs="Times New Roman"/>
                <w:sz w:val="24"/>
                <w:szCs w:val="24"/>
              </w:rPr>
              <w:t>) Производственная (преддипломная) практика</w:t>
            </w:r>
          </w:p>
          <w:p w:rsidR="007C54C6" w:rsidRPr="00E900B4" w:rsidRDefault="007C54C6" w:rsidP="00E900B4">
            <w:pPr>
              <w:spacing w:after="0" w:line="240" w:lineRule="auto"/>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Указание вида практики, способа и формы ее проведения</w:t>
            </w:r>
          </w:p>
          <w:p w:rsidR="007C54C6" w:rsidRPr="00E900B4" w:rsidRDefault="007C54C6" w:rsidP="00E900B4">
            <w:pPr>
              <w:spacing w:after="0" w:line="240" w:lineRule="auto"/>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Вид практики:  Производственная  практика.</w:t>
            </w:r>
          </w:p>
          <w:p w:rsidR="007C54C6" w:rsidRPr="00E900B4" w:rsidRDefault="007C54C6" w:rsidP="00E900B4">
            <w:pPr>
              <w:spacing w:after="0" w:line="240" w:lineRule="auto"/>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Тип практики: преддипломная</w:t>
            </w:r>
            <w:r w:rsidR="00A378CA" w:rsidRPr="00E900B4">
              <w:rPr>
                <w:rFonts w:ascii="Times New Roman" w:eastAsia="Times New Roman" w:hAnsi="Times New Roman" w:cs="Times New Roman"/>
                <w:sz w:val="24"/>
                <w:szCs w:val="24"/>
              </w:rPr>
              <w:t xml:space="preserve"> практика</w:t>
            </w:r>
            <w:r w:rsidRPr="00E900B4">
              <w:rPr>
                <w:rFonts w:ascii="Times New Roman" w:eastAsia="Times New Roman" w:hAnsi="Times New Roman" w:cs="Times New Roman"/>
                <w:sz w:val="24"/>
                <w:szCs w:val="24"/>
              </w:rPr>
              <w:t>.</w:t>
            </w:r>
          </w:p>
          <w:p w:rsidR="00991A79" w:rsidRPr="00E900B4" w:rsidRDefault="007C54C6" w:rsidP="00E900B4">
            <w:pPr>
              <w:spacing w:after="0" w:line="240" w:lineRule="auto"/>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Форма проведения практики: дискретно.</w:t>
            </w:r>
          </w:p>
          <w:p w:rsidR="007C54C6" w:rsidRPr="00E900B4" w:rsidRDefault="00FC5A9A" w:rsidP="00E900B4">
            <w:pPr>
              <w:spacing w:after="0" w:line="240" w:lineRule="auto"/>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Преддипломная практика направлена на закрепление профессиональных компетенций, связанных с профессиональными задачами проектного типа, в том числе, с исследовательскими задачами выпускной квалификационной работы бакалавра.</w:t>
            </w:r>
          </w:p>
          <w:p w:rsidR="007C54C6" w:rsidRPr="00E900B4" w:rsidRDefault="007C54C6" w:rsidP="00E900B4">
            <w:pPr>
              <w:spacing w:after="0" w:line="240" w:lineRule="auto"/>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Производственная  практика (преддипломная) в соответствии с учебным планом </w:t>
            </w:r>
            <w:r w:rsidRPr="00E900B4">
              <w:rPr>
                <w:rFonts w:ascii="Times New Roman" w:eastAsia="Times New Roman" w:hAnsi="Times New Roman" w:cs="Times New Roman"/>
                <w:sz w:val="24"/>
                <w:szCs w:val="24"/>
              </w:rPr>
              <w:lastRenderedPageBreak/>
              <w:t>проводится:</w:t>
            </w:r>
          </w:p>
          <w:p w:rsidR="007C54C6" w:rsidRPr="00E900B4" w:rsidRDefault="00BA0E23" w:rsidP="00E900B4">
            <w:pPr>
              <w:spacing w:after="0" w:line="240" w:lineRule="auto"/>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Очная форма обучения - 5 курс, </w:t>
            </w:r>
            <w:r w:rsidR="007C54C6" w:rsidRPr="00E900B4">
              <w:rPr>
                <w:rFonts w:ascii="Times New Roman" w:eastAsia="Times New Roman" w:hAnsi="Times New Roman" w:cs="Times New Roman"/>
                <w:sz w:val="24"/>
                <w:szCs w:val="24"/>
              </w:rPr>
              <w:t xml:space="preserve"> семестр</w:t>
            </w:r>
            <w:proofErr w:type="gramStart"/>
            <w:r w:rsidRPr="00E900B4">
              <w:rPr>
                <w:rFonts w:ascii="Times New Roman" w:eastAsia="Times New Roman" w:hAnsi="Times New Roman" w:cs="Times New Roman"/>
                <w:sz w:val="24"/>
                <w:szCs w:val="24"/>
              </w:rPr>
              <w:t xml:space="preserve"> А</w:t>
            </w:r>
            <w:proofErr w:type="gramEnd"/>
          </w:p>
          <w:p w:rsidR="007C54C6" w:rsidRPr="00E900B4" w:rsidRDefault="007C54C6" w:rsidP="00E900B4">
            <w:pPr>
              <w:spacing w:after="0" w:line="240" w:lineRule="auto"/>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Заочная форма обучения - </w:t>
            </w:r>
            <w:r w:rsidR="00BA0E23" w:rsidRPr="00E900B4">
              <w:rPr>
                <w:rFonts w:ascii="Times New Roman" w:eastAsia="Times New Roman" w:hAnsi="Times New Roman" w:cs="Times New Roman"/>
                <w:sz w:val="24"/>
                <w:szCs w:val="24"/>
              </w:rPr>
              <w:t>6 курс, 11</w:t>
            </w:r>
            <w:r w:rsidRPr="00E900B4">
              <w:rPr>
                <w:rFonts w:ascii="Times New Roman" w:eastAsia="Times New Roman" w:hAnsi="Times New Roman" w:cs="Times New Roman"/>
                <w:sz w:val="24"/>
                <w:szCs w:val="24"/>
              </w:rPr>
              <w:t xml:space="preserve"> семестр</w:t>
            </w:r>
          </w:p>
        </w:tc>
      </w:tr>
    </w:tbl>
    <w:p w:rsidR="003349D6" w:rsidRPr="00E900B4" w:rsidRDefault="003349D6" w:rsidP="00E900B4">
      <w:pPr>
        <w:spacing w:after="0" w:line="240" w:lineRule="auto"/>
        <w:jc w:val="center"/>
        <w:rPr>
          <w:rFonts w:ascii="Times New Roman" w:eastAsia="Times New Roman" w:hAnsi="Times New Roman" w:cs="Times New Roman"/>
          <w:bCs/>
          <w:sz w:val="24"/>
          <w:szCs w:val="24"/>
        </w:rPr>
      </w:pPr>
    </w:p>
    <w:p w:rsidR="003349D6" w:rsidRPr="00E900B4" w:rsidRDefault="003349D6" w:rsidP="00E900B4">
      <w:pPr>
        <w:spacing w:after="0" w:line="240" w:lineRule="auto"/>
        <w:jc w:val="center"/>
        <w:rPr>
          <w:rFonts w:ascii="Times New Roman" w:eastAsia="Times New Roman" w:hAnsi="Times New Roman" w:cs="Times New Roman"/>
          <w:bCs/>
          <w:sz w:val="24"/>
          <w:szCs w:val="24"/>
        </w:rPr>
      </w:pPr>
      <w:r w:rsidRPr="00E900B4">
        <w:rPr>
          <w:rFonts w:ascii="Times New Roman" w:eastAsia="Times New Roman" w:hAnsi="Times New Roman" w:cs="Times New Roman"/>
          <w:bCs/>
          <w:sz w:val="24"/>
          <w:szCs w:val="24"/>
        </w:rPr>
        <w:t>Блок 3.Государственная итоговая аттестация</w:t>
      </w:r>
    </w:p>
    <w:tbl>
      <w:tblPr>
        <w:tblW w:w="9513" w:type="dxa"/>
        <w:tblInd w:w="93" w:type="dxa"/>
        <w:tblLook w:val="04A0"/>
      </w:tblPr>
      <w:tblGrid>
        <w:gridCol w:w="9513"/>
      </w:tblGrid>
      <w:tr w:rsidR="008A5C58" w:rsidRPr="00E900B4" w:rsidTr="000A1994">
        <w:trPr>
          <w:trHeight w:val="495"/>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8B2A02" w:rsidRDefault="008B2A02" w:rsidP="00E900B4">
            <w:pPr>
              <w:spacing w:after="0" w:line="240" w:lineRule="auto"/>
              <w:rPr>
                <w:rFonts w:ascii="Times New Roman" w:eastAsia="Times New Roman" w:hAnsi="Times New Roman" w:cs="Times New Roman"/>
                <w:sz w:val="24"/>
                <w:szCs w:val="24"/>
              </w:rPr>
            </w:pPr>
          </w:p>
          <w:p w:rsidR="008A5C58" w:rsidRPr="00E900B4" w:rsidRDefault="008A5C58" w:rsidP="00E900B4">
            <w:pPr>
              <w:spacing w:after="0" w:line="240" w:lineRule="auto"/>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Б3.0</w:t>
            </w:r>
            <w:r w:rsidR="008B2A02">
              <w:rPr>
                <w:rFonts w:ascii="Times New Roman" w:eastAsia="Times New Roman" w:hAnsi="Times New Roman" w:cs="Times New Roman"/>
                <w:sz w:val="24"/>
                <w:szCs w:val="24"/>
              </w:rPr>
              <w:t>1</w:t>
            </w:r>
            <w:r w:rsidRPr="00E900B4">
              <w:rPr>
                <w:rFonts w:ascii="Times New Roman" w:eastAsia="Times New Roman" w:hAnsi="Times New Roman" w:cs="Times New Roman"/>
                <w:sz w:val="24"/>
                <w:szCs w:val="24"/>
              </w:rPr>
              <w:t>(Д) Защита выпускной квалификационной работы</w:t>
            </w:r>
            <w:r w:rsidR="00257A82" w:rsidRPr="00E900B4">
              <w:rPr>
                <w:rFonts w:ascii="Times New Roman" w:eastAsia="Times New Roman" w:hAnsi="Times New Roman" w:cs="Times New Roman"/>
                <w:sz w:val="24"/>
                <w:szCs w:val="24"/>
              </w:rPr>
              <w:t>.</w:t>
            </w:r>
          </w:p>
          <w:p w:rsidR="008F3572" w:rsidRPr="00E900B4" w:rsidRDefault="008F3572" w:rsidP="00E900B4">
            <w:pPr>
              <w:spacing w:after="0" w:line="240" w:lineRule="auto"/>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В соответствии с учебным планом</w:t>
            </w:r>
            <w:r w:rsidR="00BA0E23" w:rsidRPr="00E900B4">
              <w:rPr>
                <w:rFonts w:ascii="Times New Roman" w:eastAsia="Times New Roman" w:hAnsi="Times New Roman" w:cs="Times New Roman"/>
                <w:sz w:val="24"/>
                <w:szCs w:val="24"/>
              </w:rPr>
              <w:t xml:space="preserve"> по направлению подготовки 44.03.05</w:t>
            </w:r>
            <w:r w:rsidRPr="00E900B4">
              <w:rPr>
                <w:rFonts w:ascii="Times New Roman" w:eastAsia="Times New Roman" w:hAnsi="Times New Roman" w:cs="Times New Roman"/>
                <w:sz w:val="24"/>
                <w:szCs w:val="24"/>
              </w:rPr>
              <w:t xml:space="preserve"> «Педагогическое образование</w:t>
            </w:r>
            <w:r w:rsidR="00BA0E23" w:rsidRPr="00E900B4">
              <w:rPr>
                <w:rFonts w:ascii="Times New Roman" w:eastAsia="Times New Roman" w:hAnsi="Times New Roman" w:cs="Times New Roman"/>
                <w:sz w:val="24"/>
                <w:szCs w:val="24"/>
              </w:rPr>
              <w:t xml:space="preserve"> (с двумя профилями подготовки)</w:t>
            </w:r>
            <w:r w:rsidRPr="00E900B4">
              <w:rPr>
                <w:rFonts w:ascii="Times New Roman" w:eastAsia="Times New Roman" w:hAnsi="Times New Roman" w:cs="Times New Roman"/>
                <w:sz w:val="24"/>
                <w:szCs w:val="24"/>
              </w:rPr>
              <w:t xml:space="preserve">» (уровень </w:t>
            </w:r>
            <w:r w:rsidR="00BA0E23" w:rsidRPr="00E900B4">
              <w:rPr>
                <w:rFonts w:ascii="Times New Roman" w:eastAsia="Times New Roman" w:hAnsi="Times New Roman" w:cs="Times New Roman"/>
                <w:sz w:val="24"/>
                <w:szCs w:val="24"/>
              </w:rPr>
              <w:t>бакалавриата</w:t>
            </w:r>
            <w:r w:rsidRPr="00E900B4">
              <w:rPr>
                <w:rFonts w:ascii="Times New Roman" w:eastAsia="Times New Roman" w:hAnsi="Times New Roman" w:cs="Times New Roman"/>
                <w:sz w:val="24"/>
                <w:szCs w:val="24"/>
              </w:rPr>
              <w:t>), направленность (профиль) программы «</w:t>
            </w:r>
            <w:r w:rsidR="00BA0E23" w:rsidRPr="00E900B4">
              <w:rPr>
                <w:rFonts w:ascii="Times New Roman" w:eastAsia="Times New Roman" w:hAnsi="Times New Roman" w:cs="Times New Roman"/>
                <w:sz w:val="24"/>
                <w:szCs w:val="24"/>
              </w:rPr>
              <w:t>Начальное образование и Иностранный язык (английский язык)»</w:t>
            </w:r>
            <w:r w:rsidRPr="00E900B4">
              <w:rPr>
                <w:rFonts w:ascii="Times New Roman" w:eastAsia="Times New Roman" w:hAnsi="Times New Roman" w:cs="Times New Roman"/>
                <w:sz w:val="24"/>
                <w:szCs w:val="24"/>
              </w:rPr>
              <w:t xml:space="preserve"> в «Государственный экзамен» входит защита выпускной квалификационной работы, включая подготовку к процедуре защиты и процедуру защиты.</w:t>
            </w:r>
          </w:p>
          <w:p w:rsidR="008F3572" w:rsidRPr="00E900B4" w:rsidRDefault="008F3572" w:rsidP="00E900B4">
            <w:pPr>
              <w:spacing w:after="0" w:line="240" w:lineRule="auto"/>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Решением Ученого совета Академии (протокол №11 от 27.06.2016г.) государственный экзамен не включён в состав государственной итоговой аттестации.</w:t>
            </w:r>
          </w:p>
          <w:p w:rsidR="008F3572" w:rsidRPr="00E900B4" w:rsidRDefault="008F3572" w:rsidP="00E900B4">
            <w:pPr>
              <w:spacing w:after="0" w:line="240" w:lineRule="auto"/>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Объем государственной итоговой аттестации - 9 </w:t>
            </w:r>
            <w:proofErr w:type="spellStart"/>
            <w:r w:rsidRPr="00E900B4">
              <w:rPr>
                <w:rFonts w:ascii="Times New Roman" w:eastAsia="Times New Roman" w:hAnsi="Times New Roman" w:cs="Times New Roman"/>
                <w:sz w:val="24"/>
                <w:szCs w:val="24"/>
              </w:rPr>
              <w:t>з.е</w:t>
            </w:r>
            <w:proofErr w:type="spellEnd"/>
            <w:r w:rsidRPr="00E900B4">
              <w:rPr>
                <w:rFonts w:ascii="Times New Roman" w:eastAsia="Times New Roman" w:hAnsi="Times New Roman" w:cs="Times New Roman"/>
                <w:sz w:val="24"/>
                <w:szCs w:val="24"/>
              </w:rPr>
              <w:t>. (4 недели, 324 академических часов).</w:t>
            </w:r>
          </w:p>
        </w:tc>
      </w:tr>
    </w:tbl>
    <w:p w:rsidR="003349D6" w:rsidRPr="00E900B4" w:rsidRDefault="003349D6" w:rsidP="00E900B4">
      <w:pPr>
        <w:spacing w:after="0" w:line="240" w:lineRule="auto"/>
        <w:jc w:val="center"/>
        <w:rPr>
          <w:rFonts w:ascii="Times New Roman" w:eastAsia="Times New Roman" w:hAnsi="Times New Roman" w:cs="Times New Roman"/>
          <w:bCs/>
          <w:sz w:val="24"/>
          <w:szCs w:val="24"/>
        </w:rPr>
      </w:pPr>
    </w:p>
    <w:p w:rsidR="003349D6" w:rsidRPr="00E900B4" w:rsidRDefault="003349D6" w:rsidP="00E900B4">
      <w:pPr>
        <w:spacing w:after="0" w:line="240" w:lineRule="auto"/>
        <w:jc w:val="center"/>
        <w:rPr>
          <w:rFonts w:ascii="Times New Roman" w:eastAsia="Times New Roman" w:hAnsi="Times New Roman" w:cs="Times New Roman"/>
          <w:bCs/>
          <w:sz w:val="24"/>
          <w:szCs w:val="24"/>
        </w:rPr>
      </w:pPr>
      <w:proofErr w:type="spellStart"/>
      <w:r w:rsidRPr="00E900B4">
        <w:rPr>
          <w:rFonts w:ascii="Times New Roman" w:eastAsia="Times New Roman" w:hAnsi="Times New Roman" w:cs="Times New Roman"/>
          <w:bCs/>
          <w:sz w:val="24"/>
          <w:szCs w:val="24"/>
        </w:rPr>
        <w:t>ФТД.Факультативы</w:t>
      </w:r>
      <w:proofErr w:type="spellEnd"/>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13"/>
      </w:tblGrid>
      <w:tr w:rsidR="008A5C58" w:rsidRPr="00E900B4" w:rsidTr="00B84ED7">
        <w:trPr>
          <w:trHeight w:val="330"/>
        </w:trPr>
        <w:tc>
          <w:tcPr>
            <w:tcW w:w="9513" w:type="dxa"/>
            <w:shd w:val="clear" w:color="auto" w:fill="auto"/>
            <w:vAlign w:val="center"/>
            <w:hideMark/>
          </w:tcPr>
          <w:p w:rsidR="008A5C58" w:rsidRPr="00E900B4" w:rsidRDefault="008A5C58" w:rsidP="00E900B4">
            <w:pPr>
              <w:spacing w:after="0" w:line="240" w:lineRule="auto"/>
              <w:jc w:val="center"/>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ФТД.01 Стратегии противодействия международному терроризму</w:t>
            </w:r>
          </w:p>
          <w:p w:rsidR="00D76DB6" w:rsidRPr="00E900B4" w:rsidRDefault="00D76DB6" w:rsidP="00E900B4">
            <w:pPr>
              <w:spacing w:after="0" w:line="240" w:lineRule="auto"/>
              <w:rPr>
                <w:rFonts w:ascii="Times New Roman" w:hAnsi="Times New Roman" w:cs="Times New Roman"/>
                <w:sz w:val="24"/>
                <w:szCs w:val="24"/>
              </w:rPr>
            </w:pPr>
            <w:r w:rsidRPr="00E900B4">
              <w:rPr>
                <w:rFonts w:ascii="Times New Roman" w:hAnsi="Times New Roman" w:cs="Times New Roman"/>
                <w:sz w:val="24"/>
                <w:szCs w:val="24"/>
              </w:rPr>
              <w:t>Терроризм и экстремизм как глобальная проблема современности</w:t>
            </w:r>
            <w:r w:rsidR="00A378CA" w:rsidRPr="00E900B4">
              <w:rPr>
                <w:rFonts w:ascii="Times New Roman" w:hAnsi="Times New Roman" w:cs="Times New Roman"/>
                <w:sz w:val="24"/>
                <w:szCs w:val="24"/>
              </w:rPr>
              <w:t xml:space="preserve">. </w:t>
            </w:r>
            <w:r w:rsidRPr="00E900B4">
              <w:rPr>
                <w:rFonts w:ascii="Times New Roman" w:hAnsi="Times New Roman" w:cs="Times New Roman"/>
                <w:sz w:val="24"/>
                <w:szCs w:val="24"/>
              </w:rPr>
              <w:t>Зарубежный опыт противодействия терроризму и экстремизму</w:t>
            </w:r>
            <w:r w:rsidR="00A378CA" w:rsidRPr="00E900B4">
              <w:rPr>
                <w:rFonts w:ascii="Times New Roman" w:hAnsi="Times New Roman" w:cs="Times New Roman"/>
                <w:sz w:val="24"/>
                <w:szCs w:val="24"/>
              </w:rPr>
              <w:t xml:space="preserve">. </w:t>
            </w:r>
            <w:r w:rsidRPr="00E900B4">
              <w:rPr>
                <w:rFonts w:ascii="Times New Roman" w:hAnsi="Times New Roman" w:cs="Times New Roman"/>
                <w:sz w:val="24"/>
                <w:szCs w:val="24"/>
              </w:rPr>
              <w:t>Основы антитеррористической политики российского государства</w:t>
            </w:r>
            <w:r w:rsidR="00A378CA" w:rsidRPr="00E900B4">
              <w:rPr>
                <w:rFonts w:ascii="Times New Roman" w:hAnsi="Times New Roman" w:cs="Times New Roman"/>
                <w:sz w:val="24"/>
                <w:szCs w:val="24"/>
              </w:rPr>
              <w:t xml:space="preserve">. </w:t>
            </w:r>
            <w:r w:rsidRPr="00E900B4">
              <w:rPr>
                <w:rFonts w:ascii="Times New Roman" w:hAnsi="Times New Roman" w:cs="Times New Roman"/>
                <w:sz w:val="24"/>
                <w:szCs w:val="24"/>
              </w:rPr>
              <w:t>Роль информационной среды в противодействии терроризму</w:t>
            </w:r>
          </w:p>
          <w:p w:rsidR="00D76DB6" w:rsidRPr="00E900B4" w:rsidRDefault="00D76DB6" w:rsidP="00E900B4">
            <w:pPr>
              <w:spacing w:after="0" w:line="240" w:lineRule="auto"/>
              <w:rPr>
                <w:rFonts w:ascii="Times New Roman" w:eastAsia="Times New Roman" w:hAnsi="Times New Roman" w:cs="Times New Roman"/>
                <w:sz w:val="24"/>
                <w:szCs w:val="24"/>
              </w:rPr>
            </w:pPr>
            <w:r w:rsidRPr="00E900B4">
              <w:rPr>
                <w:rFonts w:ascii="Times New Roman" w:hAnsi="Times New Roman" w:cs="Times New Roman"/>
                <w:sz w:val="24"/>
                <w:szCs w:val="24"/>
              </w:rPr>
              <w:t>Безопасность личности в условиях террористической угрозы</w:t>
            </w:r>
            <w:r w:rsidR="00A378CA" w:rsidRPr="00E900B4">
              <w:rPr>
                <w:rFonts w:ascii="Times New Roman" w:hAnsi="Times New Roman" w:cs="Times New Roman"/>
                <w:sz w:val="24"/>
                <w:szCs w:val="24"/>
              </w:rPr>
              <w:t xml:space="preserve">. </w:t>
            </w:r>
            <w:r w:rsidRPr="00E900B4">
              <w:rPr>
                <w:rFonts w:ascii="Times New Roman" w:hAnsi="Times New Roman" w:cs="Times New Roman"/>
                <w:sz w:val="24"/>
                <w:szCs w:val="24"/>
              </w:rPr>
              <w:t>Культура межнационального общения как фактор противодействия терроризму и экстремизму. Идеология терроризма и «молодежный» экстремизм</w:t>
            </w:r>
            <w:r w:rsidR="00A378CA" w:rsidRPr="00E900B4">
              <w:rPr>
                <w:rFonts w:ascii="Times New Roman" w:hAnsi="Times New Roman" w:cs="Times New Roman"/>
                <w:sz w:val="24"/>
                <w:szCs w:val="24"/>
              </w:rPr>
              <w:t xml:space="preserve">. </w:t>
            </w:r>
            <w:r w:rsidRPr="00E900B4">
              <w:rPr>
                <w:rFonts w:ascii="Times New Roman" w:hAnsi="Times New Roman" w:cs="Times New Roman"/>
                <w:sz w:val="24"/>
                <w:szCs w:val="24"/>
              </w:rPr>
              <w:t>Уголовная ответственность за совершение преступлений, связанных с террористической деятельностью</w:t>
            </w:r>
            <w:r w:rsidR="00A378CA" w:rsidRPr="00E900B4">
              <w:rPr>
                <w:rFonts w:ascii="Times New Roman" w:hAnsi="Times New Roman" w:cs="Times New Roman"/>
                <w:sz w:val="24"/>
                <w:szCs w:val="24"/>
              </w:rPr>
              <w:t xml:space="preserve">. </w:t>
            </w:r>
            <w:r w:rsidRPr="00E900B4">
              <w:rPr>
                <w:rFonts w:ascii="Times New Roman" w:hAnsi="Times New Roman" w:cs="Times New Roman"/>
                <w:sz w:val="24"/>
                <w:szCs w:val="24"/>
              </w:rPr>
              <w:t>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r w:rsidR="00A378CA" w:rsidRPr="00E900B4">
              <w:rPr>
                <w:rFonts w:ascii="Times New Roman" w:hAnsi="Times New Roman" w:cs="Times New Roman"/>
                <w:sz w:val="24"/>
                <w:szCs w:val="24"/>
              </w:rPr>
              <w:t xml:space="preserve">. </w:t>
            </w:r>
            <w:r w:rsidRPr="00E900B4">
              <w:rPr>
                <w:rFonts w:ascii="Times New Roman" w:hAnsi="Times New Roman" w:cs="Times New Roman"/>
                <w:sz w:val="24"/>
                <w:szCs w:val="24"/>
              </w:rPr>
              <w:t xml:space="preserve">Формы проявления </w:t>
            </w:r>
            <w:proofErr w:type="spellStart"/>
            <w:r w:rsidRPr="00E900B4">
              <w:rPr>
                <w:rFonts w:ascii="Times New Roman" w:hAnsi="Times New Roman" w:cs="Times New Roman"/>
                <w:sz w:val="24"/>
                <w:szCs w:val="24"/>
              </w:rPr>
              <w:t>девиантного</w:t>
            </w:r>
            <w:proofErr w:type="spellEnd"/>
            <w:r w:rsidRPr="00E900B4">
              <w:rPr>
                <w:rFonts w:ascii="Times New Roman" w:hAnsi="Times New Roman" w:cs="Times New Roman"/>
                <w:sz w:val="24"/>
                <w:szCs w:val="24"/>
              </w:rPr>
              <w:t xml:space="preserve"> поведения и способы социального контроля. Наркомания и токсикомания</w:t>
            </w:r>
            <w:r w:rsidR="00A378CA" w:rsidRPr="00E900B4">
              <w:rPr>
                <w:rFonts w:ascii="Times New Roman" w:hAnsi="Times New Roman" w:cs="Times New Roman"/>
                <w:sz w:val="24"/>
                <w:szCs w:val="24"/>
              </w:rPr>
              <w:t>.</w:t>
            </w:r>
          </w:p>
        </w:tc>
      </w:tr>
      <w:tr w:rsidR="008A5C58" w:rsidRPr="00E900B4" w:rsidTr="00B84ED7">
        <w:trPr>
          <w:trHeight w:val="330"/>
        </w:trPr>
        <w:tc>
          <w:tcPr>
            <w:tcW w:w="9513" w:type="dxa"/>
            <w:shd w:val="clear" w:color="auto" w:fill="auto"/>
            <w:vAlign w:val="center"/>
            <w:hideMark/>
          </w:tcPr>
          <w:p w:rsidR="008A5C58" w:rsidRPr="00E900B4" w:rsidRDefault="008A5C58"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ФТД.02 Противодействие коррупции в образовательной сфере</w:t>
            </w:r>
          </w:p>
          <w:p w:rsidR="008C6EED" w:rsidRPr="00E900B4" w:rsidRDefault="008C6EED" w:rsidP="00E900B4">
            <w:pPr>
              <w:spacing w:after="0" w:line="240" w:lineRule="auto"/>
              <w:jc w:val="both"/>
              <w:rPr>
                <w:rFonts w:ascii="Times New Roman" w:eastAsia="Times New Roman" w:hAnsi="Times New Roman" w:cs="Times New Roman"/>
                <w:bCs/>
                <w:sz w:val="24"/>
                <w:szCs w:val="24"/>
              </w:rPr>
            </w:pPr>
            <w:r w:rsidRPr="00E900B4">
              <w:rPr>
                <w:rFonts w:ascii="Times New Roman" w:hAnsi="Times New Roman" w:cs="Times New Roman"/>
                <w:bCs/>
                <w:sz w:val="24"/>
                <w:szCs w:val="24"/>
              </w:rPr>
              <w:t>Сущность, природа  и последствия коррупции в образовательной сфере</w:t>
            </w:r>
          </w:p>
          <w:p w:rsidR="008C6EED" w:rsidRPr="00E900B4" w:rsidRDefault="008C6EED"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r w:rsidRPr="00E900B4">
              <w:rPr>
                <w:rFonts w:ascii="Times New Roman" w:hAnsi="Times New Roman" w:cs="Times New Roman"/>
                <w:sz w:val="24"/>
                <w:szCs w:val="24"/>
              </w:rPr>
              <w:t xml:space="preserve"> Международные стандарты противодействия коррупции. </w:t>
            </w:r>
            <w:r w:rsidRPr="00E900B4">
              <w:rPr>
                <w:rFonts w:ascii="Times New Roman" w:eastAsia="Times New Roman" w:hAnsi="Times New Roman" w:cs="Times New Roman"/>
                <w:sz w:val="24"/>
                <w:szCs w:val="24"/>
              </w:rPr>
              <w:t xml:space="preserve">Основные способы борьбы с </w:t>
            </w:r>
            <w:r w:rsidRPr="00E900B4">
              <w:rPr>
                <w:rFonts w:ascii="Times New Roman" w:hAnsi="Times New Roman" w:cs="Times New Roman"/>
                <w:sz w:val="24"/>
                <w:szCs w:val="24"/>
              </w:rPr>
              <w:t>ней</w:t>
            </w:r>
            <w:r w:rsidRPr="00E900B4">
              <w:rPr>
                <w:rFonts w:ascii="Times New Roman" w:eastAsia="Times New Roman" w:hAnsi="Times New Roman" w:cs="Times New Roman"/>
                <w:sz w:val="24"/>
                <w:szCs w:val="24"/>
              </w:rPr>
              <w:t xml:space="preserve">. </w:t>
            </w:r>
          </w:p>
          <w:p w:rsidR="008C6EED" w:rsidRPr="00E900B4" w:rsidRDefault="008C6EED" w:rsidP="00E900B4">
            <w:pPr>
              <w:spacing w:after="0" w:line="240" w:lineRule="auto"/>
              <w:jc w:val="both"/>
              <w:rPr>
                <w:rFonts w:ascii="Times New Roman" w:eastAsia="Times New Roman" w:hAnsi="Times New Roman" w:cs="Times New Roman"/>
                <w:bCs/>
                <w:sz w:val="24"/>
                <w:szCs w:val="24"/>
              </w:rPr>
            </w:pPr>
            <w:r w:rsidRPr="00E900B4">
              <w:rPr>
                <w:rFonts w:ascii="Times New Roman" w:eastAsia="Times New Roman" w:hAnsi="Times New Roman" w:cs="Times New Roman"/>
                <w:bCs/>
                <w:sz w:val="24"/>
                <w:szCs w:val="24"/>
              </w:rPr>
              <w:t>Институциональные основы противодействия коррупции в образовательной сфере в РФ</w:t>
            </w:r>
          </w:p>
          <w:p w:rsidR="008C6EED" w:rsidRPr="00E900B4" w:rsidRDefault="008C6EED"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bCs/>
                <w:iCs/>
                <w:sz w:val="24"/>
                <w:szCs w:val="24"/>
              </w:rPr>
              <w:t>Основные нормативные правовые акты в сфере противодействии коррупции</w:t>
            </w:r>
            <w:r w:rsidRPr="00E900B4">
              <w:rPr>
                <w:rFonts w:ascii="Times New Roman" w:hAnsi="Times New Roman" w:cs="Times New Roman"/>
                <w:bCs/>
                <w:iCs/>
                <w:sz w:val="24"/>
                <w:szCs w:val="24"/>
              </w:rPr>
              <w:t xml:space="preserve">. </w:t>
            </w:r>
            <w:r w:rsidRPr="00E900B4">
              <w:rPr>
                <w:rFonts w:ascii="Times New Roman" w:eastAsia="Times New Roman" w:hAnsi="Times New Roman" w:cs="Times New Roman"/>
                <w:sz w:val="24"/>
                <w:szCs w:val="24"/>
              </w:rPr>
              <w:t xml:space="preserve">Система правовых средств </w:t>
            </w:r>
            <w:proofErr w:type="spellStart"/>
            <w:r w:rsidRPr="00E900B4">
              <w:rPr>
                <w:rFonts w:ascii="Times New Roman" w:eastAsia="Times New Roman" w:hAnsi="Times New Roman" w:cs="Times New Roman"/>
                <w:sz w:val="24"/>
                <w:szCs w:val="24"/>
              </w:rPr>
              <w:t>противодеи̌ствия</w:t>
            </w:r>
            <w:proofErr w:type="spellEnd"/>
            <w:r w:rsidRPr="00E900B4">
              <w:rPr>
                <w:rFonts w:ascii="Times New Roman" w:eastAsia="Times New Roman" w:hAnsi="Times New Roman" w:cs="Times New Roman"/>
                <w:sz w:val="24"/>
                <w:szCs w:val="24"/>
              </w:rPr>
              <w:t xml:space="preserve"> </w:t>
            </w:r>
            <w:proofErr w:type="spellStart"/>
            <w:r w:rsidRPr="00E900B4">
              <w:rPr>
                <w:rFonts w:ascii="Times New Roman" w:eastAsia="Times New Roman" w:hAnsi="Times New Roman" w:cs="Times New Roman"/>
                <w:sz w:val="24"/>
                <w:szCs w:val="24"/>
              </w:rPr>
              <w:t>коррупции.Национальная</w:t>
            </w:r>
            <w:proofErr w:type="spellEnd"/>
            <w:r w:rsidRPr="00E900B4">
              <w:rPr>
                <w:rFonts w:ascii="Times New Roman" w:eastAsia="Times New Roman" w:hAnsi="Times New Roman" w:cs="Times New Roman"/>
                <w:sz w:val="24"/>
                <w:szCs w:val="24"/>
              </w:rPr>
              <w:t xml:space="preserve"> стратегия противодействия коррупции и Национальный план противодействия </w:t>
            </w:r>
            <w:proofErr w:type="spellStart"/>
            <w:r w:rsidRPr="00E900B4">
              <w:rPr>
                <w:rFonts w:ascii="Times New Roman" w:eastAsia="Times New Roman" w:hAnsi="Times New Roman" w:cs="Times New Roman"/>
                <w:sz w:val="24"/>
                <w:szCs w:val="24"/>
              </w:rPr>
              <w:t>коррупции</w:t>
            </w:r>
            <w:r w:rsidRPr="00E900B4">
              <w:rPr>
                <w:rFonts w:ascii="Times New Roman" w:hAnsi="Times New Roman" w:cs="Times New Roman"/>
                <w:sz w:val="24"/>
                <w:szCs w:val="24"/>
              </w:rPr>
              <w:t>.О</w:t>
            </w:r>
            <w:r w:rsidRPr="00E900B4">
              <w:rPr>
                <w:rFonts w:ascii="Times New Roman" w:eastAsia="Times New Roman" w:hAnsi="Times New Roman" w:cs="Times New Roman"/>
                <w:sz w:val="24"/>
                <w:szCs w:val="24"/>
              </w:rPr>
              <w:t>рганы</w:t>
            </w:r>
            <w:proofErr w:type="spellEnd"/>
            <w:r w:rsidRPr="00E900B4">
              <w:rPr>
                <w:rFonts w:ascii="Times New Roman" w:eastAsia="Times New Roman" w:hAnsi="Times New Roman" w:cs="Times New Roman"/>
                <w:sz w:val="24"/>
                <w:szCs w:val="24"/>
              </w:rPr>
              <w:t xml:space="preserve"> государственной власти, участвующие в </w:t>
            </w:r>
            <w:r w:rsidRPr="00E900B4">
              <w:rPr>
                <w:rFonts w:ascii="Times New Roman" w:hAnsi="Times New Roman" w:cs="Times New Roman"/>
                <w:sz w:val="24"/>
                <w:szCs w:val="24"/>
              </w:rPr>
              <w:t xml:space="preserve">разработке и </w:t>
            </w:r>
            <w:r w:rsidRPr="00E900B4">
              <w:rPr>
                <w:rFonts w:ascii="Times New Roman" w:eastAsia="Times New Roman" w:hAnsi="Times New Roman" w:cs="Times New Roman"/>
                <w:sz w:val="24"/>
                <w:szCs w:val="24"/>
              </w:rPr>
              <w:t xml:space="preserve">реализации направлений государственной политики в сфере противодействия </w:t>
            </w:r>
            <w:proofErr w:type="spellStart"/>
            <w:r w:rsidRPr="00E900B4">
              <w:rPr>
                <w:rFonts w:ascii="Times New Roman" w:eastAsia="Times New Roman" w:hAnsi="Times New Roman" w:cs="Times New Roman"/>
                <w:sz w:val="24"/>
                <w:szCs w:val="24"/>
              </w:rPr>
              <w:t>коррупции</w:t>
            </w:r>
            <w:r w:rsidRPr="00E900B4">
              <w:rPr>
                <w:rFonts w:ascii="Times New Roman" w:hAnsi="Times New Roman" w:cs="Times New Roman"/>
                <w:sz w:val="24"/>
                <w:szCs w:val="24"/>
              </w:rPr>
              <w:t>.</w:t>
            </w:r>
            <w:r w:rsidRPr="00E900B4">
              <w:rPr>
                <w:rFonts w:ascii="Times New Roman" w:eastAsia="Times New Roman" w:hAnsi="Times New Roman" w:cs="Times New Roman"/>
                <w:bCs/>
                <w:sz w:val="24"/>
                <w:szCs w:val="24"/>
              </w:rPr>
              <w:t>Структура</w:t>
            </w:r>
            <w:proofErr w:type="spellEnd"/>
            <w:r w:rsidRPr="00E900B4">
              <w:rPr>
                <w:rFonts w:ascii="Times New Roman" w:eastAsia="Times New Roman" w:hAnsi="Times New Roman" w:cs="Times New Roman"/>
                <w:bCs/>
                <w:sz w:val="24"/>
                <w:szCs w:val="24"/>
              </w:rPr>
              <w:t xml:space="preserve"> </w:t>
            </w:r>
            <w:proofErr w:type="spellStart"/>
            <w:r w:rsidRPr="00E900B4">
              <w:rPr>
                <w:rFonts w:ascii="Times New Roman" w:eastAsia="Times New Roman" w:hAnsi="Times New Roman" w:cs="Times New Roman"/>
                <w:bCs/>
                <w:sz w:val="24"/>
                <w:szCs w:val="24"/>
              </w:rPr>
              <w:t>антикоррупционных</w:t>
            </w:r>
            <w:proofErr w:type="spellEnd"/>
            <w:r w:rsidRPr="00E900B4">
              <w:rPr>
                <w:rFonts w:ascii="Times New Roman" w:eastAsia="Times New Roman" w:hAnsi="Times New Roman" w:cs="Times New Roman"/>
                <w:bCs/>
                <w:sz w:val="24"/>
                <w:szCs w:val="24"/>
              </w:rPr>
              <w:t xml:space="preserve"> программ</w:t>
            </w:r>
            <w:r w:rsidRPr="00E900B4">
              <w:rPr>
                <w:rFonts w:ascii="Times New Roman" w:hAnsi="Times New Roman" w:cs="Times New Roman"/>
                <w:bCs/>
                <w:sz w:val="24"/>
                <w:szCs w:val="24"/>
              </w:rPr>
              <w:t xml:space="preserve"> органов </w:t>
            </w:r>
            <w:proofErr w:type="spellStart"/>
            <w:r w:rsidRPr="00E900B4">
              <w:rPr>
                <w:rFonts w:ascii="Times New Roman" w:hAnsi="Times New Roman" w:cs="Times New Roman"/>
                <w:bCs/>
                <w:sz w:val="24"/>
                <w:szCs w:val="24"/>
              </w:rPr>
              <w:t>власти</w:t>
            </w:r>
            <w:r w:rsidRPr="00E900B4">
              <w:rPr>
                <w:rFonts w:ascii="Times New Roman" w:eastAsia="Times New Roman" w:hAnsi="Times New Roman" w:cs="Times New Roman"/>
                <w:bCs/>
                <w:sz w:val="24"/>
                <w:szCs w:val="24"/>
              </w:rPr>
              <w:t>.</w:t>
            </w:r>
            <w:r w:rsidRPr="00E900B4">
              <w:rPr>
                <w:rFonts w:ascii="Times New Roman" w:hAnsi="Times New Roman" w:cs="Times New Roman"/>
                <w:sz w:val="24"/>
                <w:szCs w:val="24"/>
              </w:rPr>
              <w:t>Роль</w:t>
            </w:r>
            <w:proofErr w:type="spellEnd"/>
            <w:r w:rsidRPr="00E900B4">
              <w:rPr>
                <w:rFonts w:ascii="Times New Roman" w:hAnsi="Times New Roman" w:cs="Times New Roman"/>
                <w:sz w:val="24"/>
                <w:szCs w:val="24"/>
              </w:rPr>
              <w:t xml:space="preserve"> в</w:t>
            </w:r>
            <w:r w:rsidRPr="00E900B4">
              <w:rPr>
                <w:rFonts w:ascii="Times New Roman" w:eastAsia="Times New Roman" w:hAnsi="Times New Roman" w:cs="Times New Roman"/>
                <w:sz w:val="24"/>
                <w:szCs w:val="24"/>
              </w:rPr>
              <w:t>едомственны</w:t>
            </w:r>
            <w:r w:rsidRPr="00E900B4">
              <w:rPr>
                <w:rFonts w:ascii="Times New Roman" w:hAnsi="Times New Roman" w:cs="Times New Roman"/>
                <w:sz w:val="24"/>
                <w:szCs w:val="24"/>
              </w:rPr>
              <w:t>х</w:t>
            </w:r>
            <w:r w:rsidRPr="00E900B4">
              <w:rPr>
                <w:rFonts w:ascii="Times New Roman" w:eastAsia="Times New Roman" w:hAnsi="Times New Roman" w:cs="Times New Roman"/>
                <w:sz w:val="24"/>
                <w:szCs w:val="24"/>
              </w:rPr>
              <w:t xml:space="preserve"> рабочи</w:t>
            </w:r>
            <w:r w:rsidRPr="00E900B4">
              <w:rPr>
                <w:rFonts w:ascii="Times New Roman" w:hAnsi="Times New Roman" w:cs="Times New Roman"/>
                <w:sz w:val="24"/>
                <w:szCs w:val="24"/>
              </w:rPr>
              <w:t>х</w:t>
            </w:r>
            <w:r w:rsidRPr="00E900B4">
              <w:rPr>
                <w:rFonts w:ascii="Times New Roman" w:eastAsia="Times New Roman" w:hAnsi="Times New Roman" w:cs="Times New Roman"/>
                <w:sz w:val="24"/>
                <w:szCs w:val="24"/>
              </w:rPr>
              <w:t xml:space="preserve"> групп, совещательны</w:t>
            </w:r>
            <w:r w:rsidRPr="00E900B4">
              <w:rPr>
                <w:rFonts w:ascii="Times New Roman" w:hAnsi="Times New Roman" w:cs="Times New Roman"/>
                <w:sz w:val="24"/>
                <w:szCs w:val="24"/>
              </w:rPr>
              <w:t>х</w:t>
            </w:r>
            <w:r w:rsidRPr="00E900B4">
              <w:rPr>
                <w:rFonts w:ascii="Times New Roman" w:eastAsia="Times New Roman" w:hAnsi="Times New Roman" w:cs="Times New Roman"/>
                <w:sz w:val="24"/>
                <w:szCs w:val="24"/>
              </w:rPr>
              <w:t xml:space="preserve"> и экспертны</w:t>
            </w:r>
            <w:r w:rsidRPr="00E900B4">
              <w:rPr>
                <w:rFonts w:ascii="Times New Roman" w:hAnsi="Times New Roman" w:cs="Times New Roman"/>
                <w:sz w:val="24"/>
                <w:szCs w:val="24"/>
              </w:rPr>
              <w:t>х</w:t>
            </w:r>
            <w:r w:rsidRPr="00E900B4">
              <w:rPr>
                <w:rFonts w:ascii="Times New Roman" w:eastAsia="Times New Roman" w:hAnsi="Times New Roman" w:cs="Times New Roman"/>
                <w:sz w:val="24"/>
                <w:szCs w:val="24"/>
              </w:rPr>
              <w:t xml:space="preserve"> комисси</w:t>
            </w:r>
            <w:r w:rsidRPr="00E900B4">
              <w:rPr>
                <w:rFonts w:ascii="Times New Roman" w:hAnsi="Times New Roman" w:cs="Times New Roman"/>
                <w:sz w:val="24"/>
                <w:szCs w:val="24"/>
              </w:rPr>
              <w:t xml:space="preserve">й в </w:t>
            </w:r>
            <w:r w:rsidRPr="00E900B4">
              <w:rPr>
                <w:rFonts w:ascii="Times New Roman" w:eastAsia="Times New Roman" w:hAnsi="Times New Roman" w:cs="Times New Roman"/>
                <w:sz w:val="24"/>
                <w:szCs w:val="24"/>
              </w:rPr>
              <w:t>противодействи</w:t>
            </w:r>
            <w:r w:rsidRPr="00E900B4">
              <w:rPr>
                <w:rFonts w:ascii="Times New Roman" w:hAnsi="Times New Roman" w:cs="Times New Roman"/>
                <w:sz w:val="24"/>
                <w:szCs w:val="24"/>
              </w:rPr>
              <w:t>и коррупции. И</w:t>
            </w:r>
            <w:r w:rsidRPr="00E900B4">
              <w:rPr>
                <w:rFonts w:ascii="Times New Roman" w:eastAsia="Times New Roman" w:hAnsi="Times New Roman" w:cs="Times New Roman"/>
                <w:sz w:val="24"/>
                <w:szCs w:val="24"/>
              </w:rPr>
              <w:t>нституты гражданского общества</w:t>
            </w:r>
            <w:r w:rsidRPr="00E900B4">
              <w:rPr>
                <w:rFonts w:ascii="Times New Roman" w:hAnsi="Times New Roman" w:cs="Times New Roman"/>
                <w:sz w:val="24"/>
                <w:szCs w:val="24"/>
              </w:rPr>
              <w:t xml:space="preserve"> как субъекты</w:t>
            </w:r>
            <w:r w:rsidRPr="00E900B4">
              <w:rPr>
                <w:rFonts w:ascii="Times New Roman" w:eastAsia="Times New Roman" w:hAnsi="Times New Roman" w:cs="Times New Roman"/>
                <w:sz w:val="24"/>
                <w:szCs w:val="24"/>
              </w:rPr>
              <w:t xml:space="preserve"> общественного </w:t>
            </w:r>
            <w:proofErr w:type="spellStart"/>
            <w:r w:rsidRPr="00E900B4">
              <w:rPr>
                <w:rFonts w:ascii="Times New Roman" w:eastAsia="Times New Roman" w:hAnsi="Times New Roman" w:cs="Times New Roman"/>
                <w:sz w:val="24"/>
                <w:szCs w:val="24"/>
              </w:rPr>
              <w:t>контроля.Политика</w:t>
            </w:r>
            <w:proofErr w:type="spellEnd"/>
            <w:r w:rsidRPr="00E900B4">
              <w:rPr>
                <w:rFonts w:ascii="Times New Roman" w:eastAsia="Times New Roman" w:hAnsi="Times New Roman" w:cs="Times New Roman"/>
                <w:sz w:val="24"/>
                <w:szCs w:val="24"/>
              </w:rPr>
              <w:t xml:space="preserve"> государства в сфере взаимодействия институтов гражданского общества и органов власти.</w:t>
            </w:r>
          </w:p>
          <w:p w:rsidR="008C6EED" w:rsidRPr="00E900B4" w:rsidRDefault="008C6EED" w:rsidP="00E900B4">
            <w:pPr>
              <w:spacing w:after="0" w:line="240" w:lineRule="auto"/>
              <w:jc w:val="both"/>
              <w:rPr>
                <w:rFonts w:ascii="Times New Roman" w:eastAsia="Times New Roman" w:hAnsi="Times New Roman" w:cs="Times New Roman"/>
                <w:bCs/>
                <w:sz w:val="24"/>
                <w:szCs w:val="24"/>
              </w:rPr>
            </w:pPr>
            <w:proofErr w:type="spellStart"/>
            <w:r w:rsidRPr="00E900B4">
              <w:rPr>
                <w:rFonts w:ascii="Times New Roman" w:eastAsia="Times New Roman" w:hAnsi="Times New Roman" w:cs="Times New Roman"/>
                <w:bCs/>
                <w:sz w:val="24"/>
                <w:szCs w:val="24"/>
              </w:rPr>
              <w:t>Антикоррупционная</w:t>
            </w:r>
            <w:proofErr w:type="spellEnd"/>
            <w:r w:rsidRPr="00E900B4">
              <w:rPr>
                <w:rFonts w:ascii="Times New Roman" w:eastAsia="Times New Roman" w:hAnsi="Times New Roman" w:cs="Times New Roman"/>
                <w:bCs/>
                <w:sz w:val="24"/>
                <w:szCs w:val="24"/>
              </w:rPr>
              <w:t xml:space="preserve"> экспертиза нормативных правовых актов и проектов нормативных правовых актов </w:t>
            </w:r>
            <w:r w:rsidRPr="00E900B4">
              <w:rPr>
                <w:rFonts w:ascii="Times New Roman" w:hAnsi="Times New Roman" w:cs="Times New Roman"/>
                <w:bCs/>
                <w:sz w:val="24"/>
                <w:szCs w:val="24"/>
              </w:rPr>
              <w:t>в РФ</w:t>
            </w:r>
          </w:p>
          <w:p w:rsidR="008C6EED" w:rsidRPr="00E900B4" w:rsidRDefault="008C6EED" w:rsidP="00E900B4">
            <w:pPr>
              <w:spacing w:after="0" w:line="240" w:lineRule="auto"/>
              <w:ind w:firstLine="709"/>
              <w:jc w:val="both"/>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Противодействие коррупции в системе управления народным хозяйством. </w:t>
            </w:r>
            <w:r w:rsidRPr="00E900B4">
              <w:rPr>
                <w:rFonts w:ascii="Times New Roman" w:hAnsi="Times New Roman" w:cs="Times New Roman"/>
                <w:bCs/>
                <w:sz w:val="24"/>
                <w:szCs w:val="24"/>
              </w:rPr>
              <w:t xml:space="preserve">Правовое </w:t>
            </w:r>
            <w:proofErr w:type="spellStart"/>
            <w:r w:rsidRPr="00E900B4">
              <w:rPr>
                <w:rFonts w:ascii="Times New Roman" w:hAnsi="Times New Roman" w:cs="Times New Roman"/>
                <w:bCs/>
                <w:sz w:val="24"/>
                <w:szCs w:val="24"/>
              </w:rPr>
              <w:t>антикоррупционное</w:t>
            </w:r>
            <w:proofErr w:type="spellEnd"/>
            <w:r w:rsidRPr="00E900B4">
              <w:rPr>
                <w:rFonts w:ascii="Times New Roman" w:hAnsi="Times New Roman" w:cs="Times New Roman"/>
                <w:bCs/>
                <w:sz w:val="24"/>
                <w:szCs w:val="24"/>
              </w:rPr>
              <w:t xml:space="preserve"> регулирование нормотворческой деятельности на федеральном, р</w:t>
            </w:r>
            <w:r w:rsidR="00A378CA" w:rsidRPr="00E900B4">
              <w:rPr>
                <w:rFonts w:ascii="Times New Roman" w:hAnsi="Times New Roman" w:cs="Times New Roman"/>
                <w:bCs/>
                <w:sz w:val="24"/>
                <w:szCs w:val="24"/>
              </w:rPr>
              <w:t xml:space="preserve">егиональном и местном уровнях. </w:t>
            </w:r>
            <w:r w:rsidRPr="00E900B4">
              <w:rPr>
                <w:rFonts w:ascii="Times New Roman" w:eastAsia="Times New Roman" w:hAnsi="Times New Roman" w:cs="Times New Roman"/>
                <w:sz w:val="24"/>
                <w:szCs w:val="24"/>
              </w:rPr>
              <w:t xml:space="preserve">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w:t>
            </w:r>
            <w:r w:rsidRPr="00E900B4">
              <w:rPr>
                <w:rFonts w:ascii="Times New Roman" w:eastAsia="Times New Roman" w:hAnsi="Times New Roman" w:cs="Times New Roman"/>
                <w:sz w:val="24"/>
                <w:szCs w:val="24"/>
              </w:rPr>
              <w:lastRenderedPageBreak/>
              <w:t xml:space="preserve">законодательства о противодействии коррупции. </w:t>
            </w:r>
          </w:p>
        </w:tc>
      </w:tr>
      <w:tr w:rsidR="008A5C58" w:rsidRPr="00E900B4" w:rsidTr="00B84ED7">
        <w:trPr>
          <w:trHeight w:val="330"/>
        </w:trPr>
        <w:tc>
          <w:tcPr>
            <w:tcW w:w="9513" w:type="dxa"/>
            <w:shd w:val="clear" w:color="auto" w:fill="auto"/>
            <w:vAlign w:val="center"/>
            <w:hideMark/>
          </w:tcPr>
          <w:p w:rsidR="008A5C58" w:rsidRPr="00E900B4" w:rsidRDefault="008A5C58" w:rsidP="00E900B4">
            <w:pPr>
              <w:spacing w:after="0" w:line="240" w:lineRule="auto"/>
              <w:jc w:val="center"/>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lastRenderedPageBreak/>
              <w:t>ФТД.03 Этика профессиональной деятельности педагога</w:t>
            </w:r>
          </w:p>
          <w:p w:rsidR="00F315E4" w:rsidRDefault="00E75881" w:rsidP="00E900B4">
            <w:pPr>
              <w:spacing w:after="0" w:line="240" w:lineRule="auto"/>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Предмет и задачи педагогической этики.</w:t>
            </w:r>
          </w:p>
          <w:p w:rsidR="00E75881" w:rsidRPr="00E900B4" w:rsidRDefault="00E75881" w:rsidP="00E900B4">
            <w:pPr>
              <w:spacing w:after="0" w:line="240" w:lineRule="auto"/>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Зарождение и развитие педагогической этики.</w:t>
            </w:r>
          </w:p>
          <w:p w:rsidR="00F315E4" w:rsidRDefault="00E75881" w:rsidP="00E900B4">
            <w:pPr>
              <w:spacing w:after="0" w:line="240" w:lineRule="auto"/>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 xml:space="preserve">Структура и свойства морали как специфические формы общественных </w:t>
            </w:r>
            <w:proofErr w:type="spellStart"/>
            <w:r w:rsidRPr="00E900B4">
              <w:rPr>
                <w:rFonts w:ascii="Times New Roman" w:eastAsia="Times New Roman" w:hAnsi="Times New Roman" w:cs="Times New Roman"/>
                <w:sz w:val="24"/>
                <w:szCs w:val="24"/>
              </w:rPr>
              <w:t>отношений.Основные</w:t>
            </w:r>
            <w:proofErr w:type="spellEnd"/>
            <w:r w:rsidRPr="00E900B4">
              <w:rPr>
                <w:rFonts w:ascii="Times New Roman" w:eastAsia="Times New Roman" w:hAnsi="Times New Roman" w:cs="Times New Roman"/>
                <w:sz w:val="24"/>
                <w:szCs w:val="24"/>
              </w:rPr>
              <w:t xml:space="preserve"> принципы педагогической морали и категории педагогической этики.</w:t>
            </w:r>
          </w:p>
          <w:p w:rsidR="00F315E4" w:rsidRDefault="00E75881" w:rsidP="00E900B4">
            <w:pPr>
              <w:spacing w:after="0" w:line="240" w:lineRule="auto"/>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Функции педагогической морали.</w:t>
            </w:r>
          </w:p>
          <w:p w:rsidR="00F315E4" w:rsidRDefault="00E75881" w:rsidP="00E900B4">
            <w:pPr>
              <w:spacing w:after="0" w:line="240" w:lineRule="auto"/>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Педагогический такт.</w:t>
            </w:r>
          </w:p>
          <w:p w:rsidR="00F315E4" w:rsidRDefault="00E75881" w:rsidP="00E900B4">
            <w:pPr>
              <w:spacing w:after="0" w:line="240" w:lineRule="auto"/>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Этика в системе отношений  «педагог-педагог».</w:t>
            </w:r>
          </w:p>
          <w:p w:rsidR="00E75881" w:rsidRPr="00E900B4" w:rsidRDefault="00E75881" w:rsidP="00E900B4">
            <w:pPr>
              <w:spacing w:after="0" w:line="240" w:lineRule="auto"/>
              <w:rPr>
                <w:rFonts w:ascii="Times New Roman" w:eastAsia="Times New Roman" w:hAnsi="Times New Roman" w:cs="Times New Roman"/>
                <w:sz w:val="24"/>
                <w:szCs w:val="24"/>
              </w:rPr>
            </w:pPr>
            <w:r w:rsidRPr="00E900B4">
              <w:rPr>
                <w:rFonts w:ascii="Times New Roman" w:eastAsia="Times New Roman" w:hAnsi="Times New Roman" w:cs="Times New Roman"/>
                <w:sz w:val="24"/>
                <w:szCs w:val="24"/>
              </w:rPr>
              <w:t>Личностно-творческий компонент профессионально- педагогической этики</w:t>
            </w:r>
            <w:r w:rsidR="00A378CA" w:rsidRPr="00E900B4">
              <w:rPr>
                <w:rFonts w:ascii="Times New Roman" w:eastAsia="Times New Roman" w:hAnsi="Times New Roman" w:cs="Times New Roman"/>
                <w:sz w:val="24"/>
                <w:szCs w:val="24"/>
              </w:rPr>
              <w:t>.</w:t>
            </w:r>
          </w:p>
        </w:tc>
      </w:tr>
      <w:tr w:rsidR="008B2A02" w:rsidRPr="00E900B4" w:rsidTr="00B84ED7">
        <w:trPr>
          <w:trHeight w:val="330"/>
        </w:trPr>
        <w:tc>
          <w:tcPr>
            <w:tcW w:w="9513" w:type="dxa"/>
            <w:shd w:val="clear" w:color="auto" w:fill="auto"/>
            <w:vAlign w:val="center"/>
            <w:hideMark/>
          </w:tcPr>
          <w:p w:rsidR="008B2A02" w:rsidRDefault="008B2A02" w:rsidP="008B2A02">
            <w:pPr>
              <w:spacing w:after="0" w:line="240" w:lineRule="auto"/>
              <w:jc w:val="center"/>
              <w:rPr>
                <w:rFonts w:ascii="Times New Roman" w:eastAsia="Times New Roman" w:hAnsi="Times New Roman" w:cs="Times New Roman"/>
                <w:sz w:val="24"/>
                <w:szCs w:val="24"/>
              </w:rPr>
            </w:pPr>
          </w:p>
          <w:p w:rsidR="008B2A02" w:rsidRPr="00B97254" w:rsidRDefault="008B2A02" w:rsidP="008B2A02">
            <w:pPr>
              <w:spacing w:after="0" w:line="240" w:lineRule="auto"/>
              <w:jc w:val="center"/>
              <w:rPr>
                <w:rFonts w:ascii="Times New Roman" w:eastAsia="Times New Roman" w:hAnsi="Times New Roman" w:cs="Times New Roman"/>
                <w:sz w:val="24"/>
                <w:szCs w:val="24"/>
              </w:rPr>
            </w:pPr>
            <w:r w:rsidRPr="00B97254">
              <w:rPr>
                <w:rFonts w:ascii="Times New Roman" w:eastAsia="Times New Roman" w:hAnsi="Times New Roman" w:cs="Times New Roman"/>
                <w:sz w:val="24"/>
                <w:szCs w:val="24"/>
              </w:rPr>
              <w:t>ФТД.04 Организация добровольческой (волонтерской) деятельности и взаимодействие с социально ориентированными НКО</w:t>
            </w:r>
          </w:p>
          <w:p w:rsidR="008B2A02" w:rsidRPr="00B97254" w:rsidRDefault="008B2A02" w:rsidP="008B2A02">
            <w:pPr>
              <w:spacing w:after="0" w:line="240" w:lineRule="auto"/>
              <w:jc w:val="both"/>
              <w:rPr>
                <w:rFonts w:ascii="Times New Roman" w:eastAsia="Times New Roman" w:hAnsi="Times New Roman" w:cs="Times New Roman"/>
                <w:sz w:val="24"/>
                <w:szCs w:val="24"/>
              </w:rPr>
            </w:pPr>
            <w:proofErr w:type="spellStart"/>
            <w:r w:rsidRPr="00B97254">
              <w:rPr>
                <w:rFonts w:ascii="Times New Roman" w:eastAsia="Times New Roman" w:hAnsi="Times New Roman" w:cs="Times New Roman"/>
                <w:sz w:val="24"/>
                <w:szCs w:val="24"/>
              </w:rPr>
              <w:t>Волонтёрство</w:t>
            </w:r>
            <w:proofErr w:type="spellEnd"/>
            <w:r w:rsidRPr="00B97254">
              <w:rPr>
                <w:rFonts w:ascii="Times New Roman" w:eastAsia="Times New Roman" w:hAnsi="Times New Roman" w:cs="Times New Roman"/>
                <w:sz w:val="24"/>
                <w:szCs w:val="24"/>
              </w:rPr>
              <w:t xml:space="preserve"> как ресурс личностного роста и общественного развития</w:t>
            </w:r>
          </w:p>
          <w:p w:rsidR="008B2A02" w:rsidRPr="00B97254" w:rsidRDefault="008B2A02" w:rsidP="008B2A02">
            <w:pPr>
              <w:spacing w:after="0" w:line="240" w:lineRule="auto"/>
              <w:jc w:val="both"/>
              <w:rPr>
                <w:rFonts w:ascii="Times New Roman" w:eastAsia="Times New Roman" w:hAnsi="Times New Roman" w:cs="Times New Roman"/>
                <w:sz w:val="24"/>
                <w:szCs w:val="24"/>
              </w:rPr>
            </w:pPr>
            <w:r w:rsidRPr="00B97254">
              <w:rPr>
                <w:rFonts w:ascii="Times New Roman" w:eastAsia="Times New Roman" w:hAnsi="Times New Roman" w:cs="Times New Roman"/>
                <w:sz w:val="24"/>
                <w:szCs w:val="24"/>
              </w:rPr>
              <w:t>Многообразие форм добровольческой (волонтерской) деятельности</w:t>
            </w:r>
          </w:p>
          <w:p w:rsidR="008B2A02" w:rsidRPr="00B97254" w:rsidRDefault="008B2A02" w:rsidP="008B2A02">
            <w:pPr>
              <w:spacing w:after="0" w:line="240" w:lineRule="auto"/>
              <w:jc w:val="both"/>
              <w:rPr>
                <w:rFonts w:ascii="Times New Roman" w:eastAsia="Times New Roman" w:hAnsi="Times New Roman" w:cs="Times New Roman"/>
                <w:sz w:val="24"/>
                <w:szCs w:val="24"/>
              </w:rPr>
            </w:pPr>
            <w:r w:rsidRPr="00B97254">
              <w:rPr>
                <w:rFonts w:ascii="Times New Roman" w:eastAsia="Times New Roman" w:hAnsi="Times New Roman" w:cs="Times New Roman"/>
                <w:sz w:val="24"/>
                <w:szCs w:val="24"/>
              </w:rPr>
              <w:t>Организация работы с волонтерами</w:t>
            </w:r>
          </w:p>
          <w:p w:rsidR="008B2A02" w:rsidRPr="00B97254" w:rsidRDefault="008B2A02" w:rsidP="008B2A02">
            <w:pPr>
              <w:spacing w:line="240" w:lineRule="auto"/>
              <w:rPr>
                <w:rFonts w:ascii="Times New Roman" w:eastAsia="Times New Roman" w:hAnsi="Times New Roman" w:cs="Times New Roman"/>
                <w:sz w:val="24"/>
                <w:szCs w:val="24"/>
              </w:rPr>
            </w:pPr>
            <w:r w:rsidRPr="00B97254">
              <w:rPr>
                <w:rFonts w:ascii="Times New Roman" w:eastAsia="Times New Roman" w:hAnsi="Times New Roman" w:cs="Times New Roman"/>
                <w:sz w:val="24"/>
                <w:szCs w:val="24"/>
              </w:rPr>
              <w:t>Взаимодействие с социально-ориентированными НКО, инициативными группами, органами власти и иными организациями</w:t>
            </w:r>
          </w:p>
          <w:p w:rsidR="008B2A02" w:rsidRPr="00E900B4" w:rsidRDefault="008B2A02" w:rsidP="00E900B4">
            <w:pPr>
              <w:spacing w:after="0" w:line="240" w:lineRule="auto"/>
              <w:jc w:val="center"/>
              <w:rPr>
                <w:rFonts w:ascii="Times New Roman" w:eastAsia="Times New Roman" w:hAnsi="Times New Roman" w:cs="Times New Roman"/>
                <w:sz w:val="24"/>
                <w:szCs w:val="24"/>
              </w:rPr>
            </w:pPr>
          </w:p>
        </w:tc>
      </w:tr>
      <w:tr w:rsidR="00B84ED7" w:rsidRPr="00E900B4" w:rsidTr="004966BE">
        <w:trPr>
          <w:trHeight w:val="330"/>
        </w:trPr>
        <w:tc>
          <w:tcPr>
            <w:tcW w:w="9513" w:type="dxa"/>
            <w:shd w:val="clear" w:color="auto" w:fill="auto"/>
          </w:tcPr>
          <w:p w:rsidR="00B84ED7" w:rsidRDefault="00B84ED7" w:rsidP="00B84ED7">
            <w:pPr>
              <w:jc w:val="center"/>
              <w:rPr>
                <w:rFonts w:ascii="Times New Roman" w:hAnsi="Times New Roman" w:cs="Times New Roman"/>
                <w:sz w:val="24"/>
                <w:szCs w:val="24"/>
              </w:rPr>
            </w:pPr>
            <w:bookmarkStart w:id="10" w:name="_GoBack" w:colFirst="0" w:colLast="0"/>
            <w:r w:rsidRPr="00B97254">
              <w:rPr>
                <w:rFonts w:ascii="Times New Roman" w:eastAsia="Times New Roman" w:hAnsi="Times New Roman" w:cs="Times New Roman"/>
                <w:sz w:val="24"/>
                <w:szCs w:val="24"/>
              </w:rPr>
              <w:t>ФТД.0</w:t>
            </w:r>
            <w:r>
              <w:rPr>
                <w:rFonts w:ascii="Times New Roman" w:eastAsia="Times New Roman" w:hAnsi="Times New Roman" w:cs="Times New Roman"/>
                <w:sz w:val="24"/>
                <w:szCs w:val="24"/>
              </w:rPr>
              <w:t xml:space="preserve">5 </w:t>
            </w:r>
            <w:r w:rsidRPr="00B84ED7">
              <w:rPr>
                <w:rFonts w:ascii="Times New Roman" w:hAnsi="Times New Roman" w:cs="Times New Roman"/>
                <w:sz w:val="24"/>
                <w:szCs w:val="24"/>
              </w:rPr>
              <w:t>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w:t>
            </w:r>
          </w:p>
          <w:p w:rsidR="004966BE" w:rsidRPr="006B0F47" w:rsidRDefault="004966BE" w:rsidP="004966BE">
            <w:pPr>
              <w:spacing w:after="0" w:line="240" w:lineRule="auto"/>
              <w:jc w:val="both"/>
              <w:rPr>
                <w:sz w:val="24"/>
                <w:szCs w:val="24"/>
              </w:rPr>
            </w:pPr>
            <w:r w:rsidRPr="006B0F47">
              <w:rPr>
                <w:rFonts w:ascii="Times New Roman" w:hAnsi="Times New Roman" w:cs="Times New Roman"/>
                <w:color w:val="000000"/>
                <w:sz w:val="24"/>
                <w:szCs w:val="24"/>
              </w:rPr>
              <w:t>Идеологические основы политики геноцида</w:t>
            </w:r>
            <w:r>
              <w:rPr>
                <w:rFonts w:ascii="Times New Roman" w:hAnsi="Times New Roman" w:cs="Times New Roman"/>
                <w:color w:val="000000"/>
                <w:sz w:val="24"/>
                <w:szCs w:val="24"/>
              </w:rPr>
              <w:t xml:space="preserve"> </w:t>
            </w:r>
            <w:r w:rsidRPr="006B0F47">
              <w:rPr>
                <w:rFonts w:ascii="Times New Roman" w:hAnsi="Times New Roman" w:cs="Times New Roman"/>
                <w:color w:val="000000"/>
                <w:sz w:val="24"/>
                <w:szCs w:val="24"/>
              </w:rPr>
              <w:t xml:space="preserve">советского народа со стороны </w:t>
            </w:r>
            <w:proofErr w:type="gramStart"/>
            <w:r w:rsidRPr="006B0F47">
              <w:rPr>
                <w:rFonts w:ascii="Times New Roman" w:hAnsi="Times New Roman" w:cs="Times New Roman"/>
                <w:color w:val="000000"/>
                <w:sz w:val="24"/>
                <w:szCs w:val="24"/>
              </w:rPr>
              <w:t>германских</w:t>
            </w:r>
            <w:proofErr w:type="gramEnd"/>
          </w:p>
          <w:p w:rsidR="004966BE" w:rsidRPr="006B0F47" w:rsidRDefault="004966BE" w:rsidP="004966BE">
            <w:pPr>
              <w:spacing w:after="0" w:line="240" w:lineRule="auto"/>
              <w:jc w:val="both"/>
              <w:rPr>
                <w:sz w:val="24"/>
                <w:szCs w:val="24"/>
              </w:rPr>
            </w:pPr>
            <w:r w:rsidRPr="006B0F47">
              <w:rPr>
                <w:rFonts w:ascii="Times New Roman" w:hAnsi="Times New Roman" w:cs="Times New Roman"/>
                <w:color w:val="000000"/>
                <w:sz w:val="24"/>
                <w:szCs w:val="24"/>
              </w:rPr>
              <w:t>нацистов и их союзников Система архивных фондов и</w:t>
            </w:r>
            <w:r>
              <w:rPr>
                <w:rFonts w:ascii="Times New Roman" w:hAnsi="Times New Roman" w:cs="Times New Roman"/>
                <w:color w:val="000000"/>
                <w:sz w:val="24"/>
                <w:szCs w:val="24"/>
              </w:rPr>
              <w:t xml:space="preserve"> </w:t>
            </w:r>
            <w:r w:rsidRPr="006B0F47">
              <w:rPr>
                <w:rFonts w:ascii="Times New Roman" w:hAnsi="Times New Roman" w:cs="Times New Roman"/>
                <w:color w:val="000000"/>
                <w:sz w:val="24"/>
                <w:szCs w:val="24"/>
              </w:rPr>
              <w:t xml:space="preserve">опубликованных документов </w:t>
            </w:r>
            <w:proofErr w:type="gramStart"/>
            <w:r w:rsidRPr="006B0F47">
              <w:rPr>
                <w:rFonts w:ascii="Times New Roman" w:hAnsi="Times New Roman" w:cs="Times New Roman"/>
                <w:color w:val="000000"/>
                <w:sz w:val="24"/>
                <w:szCs w:val="24"/>
              </w:rPr>
              <w:t>по</w:t>
            </w:r>
            <w:proofErr w:type="gramEnd"/>
          </w:p>
          <w:p w:rsidR="004966BE" w:rsidRPr="006B0F47" w:rsidRDefault="004966BE" w:rsidP="004966BE">
            <w:pPr>
              <w:spacing w:after="0" w:line="240" w:lineRule="auto"/>
              <w:jc w:val="both"/>
              <w:rPr>
                <w:rFonts w:ascii="Times New Roman" w:hAnsi="Times New Roman" w:cs="Times New Roman"/>
                <w:color w:val="000000"/>
                <w:sz w:val="24"/>
                <w:szCs w:val="24"/>
              </w:rPr>
            </w:pPr>
            <w:r w:rsidRPr="006B0F47">
              <w:rPr>
                <w:rFonts w:ascii="Times New Roman" w:hAnsi="Times New Roman" w:cs="Times New Roman"/>
                <w:color w:val="000000"/>
                <w:sz w:val="24"/>
                <w:szCs w:val="24"/>
              </w:rPr>
              <w:t>проблематике проекта «Без срока</w:t>
            </w:r>
            <w:r>
              <w:rPr>
                <w:rFonts w:ascii="Times New Roman" w:hAnsi="Times New Roman" w:cs="Times New Roman"/>
                <w:color w:val="000000"/>
                <w:sz w:val="24"/>
                <w:szCs w:val="24"/>
              </w:rPr>
              <w:t xml:space="preserve"> </w:t>
            </w:r>
            <w:r w:rsidRPr="006B0F47">
              <w:rPr>
                <w:rFonts w:ascii="Times New Roman" w:hAnsi="Times New Roman" w:cs="Times New Roman"/>
                <w:color w:val="000000"/>
                <w:sz w:val="24"/>
                <w:szCs w:val="24"/>
              </w:rPr>
              <w:t>давности». Личные архивы как бесценный</w:t>
            </w:r>
            <w:r>
              <w:rPr>
                <w:rFonts w:ascii="Times New Roman" w:hAnsi="Times New Roman" w:cs="Times New Roman"/>
                <w:color w:val="000000"/>
                <w:sz w:val="24"/>
                <w:szCs w:val="24"/>
              </w:rPr>
              <w:t xml:space="preserve"> </w:t>
            </w:r>
            <w:r w:rsidRPr="006B0F47">
              <w:rPr>
                <w:rFonts w:ascii="Times New Roman" w:hAnsi="Times New Roman" w:cs="Times New Roman"/>
                <w:color w:val="000000"/>
                <w:sz w:val="24"/>
                <w:szCs w:val="24"/>
              </w:rPr>
              <w:t>дополнительный источник. Всероссийский конкурс сочинений «Без срока</w:t>
            </w:r>
            <w:r>
              <w:rPr>
                <w:rFonts w:ascii="Times New Roman" w:hAnsi="Times New Roman" w:cs="Times New Roman"/>
                <w:color w:val="000000"/>
                <w:sz w:val="24"/>
                <w:szCs w:val="24"/>
              </w:rPr>
              <w:t xml:space="preserve"> </w:t>
            </w:r>
            <w:r w:rsidRPr="006B0F47">
              <w:rPr>
                <w:rFonts w:ascii="Times New Roman" w:hAnsi="Times New Roman" w:cs="Times New Roman"/>
                <w:color w:val="000000"/>
                <w:sz w:val="24"/>
                <w:szCs w:val="24"/>
              </w:rPr>
              <w:t>давности», как часть проекта: опыт его</w:t>
            </w:r>
            <w:r>
              <w:rPr>
                <w:rFonts w:ascii="Times New Roman" w:hAnsi="Times New Roman" w:cs="Times New Roman"/>
                <w:color w:val="000000"/>
                <w:sz w:val="24"/>
                <w:szCs w:val="24"/>
              </w:rPr>
              <w:t xml:space="preserve"> </w:t>
            </w:r>
            <w:r w:rsidRPr="006B0F47">
              <w:rPr>
                <w:rFonts w:ascii="Times New Roman" w:hAnsi="Times New Roman" w:cs="Times New Roman"/>
                <w:color w:val="000000"/>
                <w:sz w:val="24"/>
                <w:szCs w:val="24"/>
              </w:rPr>
              <w:t>проведения, итоги</w:t>
            </w:r>
          </w:p>
          <w:p w:rsidR="004966BE" w:rsidRPr="00B84ED7" w:rsidRDefault="004966BE" w:rsidP="00B84ED7">
            <w:pPr>
              <w:jc w:val="center"/>
              <w:rPr>
                <w:rFonts w:ascii="Times New Roman" w:hAnsi="Times New Roman" w:cs="Times New Roman"/>
                <w:sz w:val="24"/>
                <w:szCs w:val="24"/>
              </w:rPr>
            </w:pPr>
          </w:p>
        </w:tc>
      </w:tr>
      <w:tr w:rsidR="00B84ED7" w:rsidRPr="00E900B4" w:rsidTr="004966BE">
        <w:trPr>
          <w:trHeight w:val="330"/>
        </w:trPr>
        <w:tc>
          <w:tcPr>
            <w:tcW w:w="9513" w:type="dxa"/>
            <w:shd w:val="clear" w:color="auto" w:fill="auto"/>
          </w:tcPr>
          <w:p w:rsidR="00B84ED7" w:rsidRDefault="00B84ED7" w:rsidP="00B84ED7">
            <w:pPr>
              <w:jc w:val="center"/>
              <w:rPr>
                <w:rFonts w:ascii="Times New Roman" w:hAnsi="Times New Roman" w:cs="Times New Roman"/>
                <w:sz w:val="24"/>
                <w:szCs w:val="24"/>
              </w:rPr>
            </w:pPr>
            <w:r w:rsidRPr="00B97254">
              <w:rPr>
                <w:rFonts w:ascii="Times New Roman" w:eastAsia="Times New Roman" w:hAnsi="Times New Roman" w:cs="Times New Roman"/>
                <w:sz w:val="24"/>
                <w:szCs w:val="24"/>
              </w:rPr>
              <w:t>ФТД.0</w:t>
            </w:r>
            <w:r>
              <w:rPr>
                <w:rFonts w:ascii="Times New Roman" w:eastAsia="Times New Roman" w:hAnsi="Times New Roman" w:cs="Times New Roman"/>
                <w:sz w:val="24"/>
                <w:szCs w:val="24"/>
              </w:rPr>
              <w:t xml:space="preserve">6 </w:t>
            </w:r>
            <w:r w:rsidRPr="00B84ED7">
              <w:rPr>
                <w:rFonts w:ascii="Times New Roman" w:hAnsi="Times New Roman" w:cs="Times New Roman"/>
                <w:sz w:val="24"/>
                <w:szCs w:val="24"/>
              </w:rPr>
              <w:t>Обучение служением</w:t>
            </w:r>
          </w:p>
          <w:p w:rsidR="004966BE" w:rsidRPr="006B0F47" w:rsidRDefault="004966BE" w:rsidP="004966BE">
            <w:pPr>
              <w:spacing w:after="0" w:line="240" w:lineRule="auto"/>
              <w:jc w:val="both"/>
              <w:rPr>
                <w:rFonts w:ascii="Times New Roman" w:hAnsi="Times New Roman" w:cs="Times New Roman"/>
                <w:color w:val="000000"/>
                <w:sz w:val="24"/>
                <w:szCs w:val="24"/>
              </w:rPr>
            </w:pPr>
            <w:proofErr w:type="spellStart"/>
            <w:r w:rsidRPr="006B0F47">
              <w:rPr>
                <w:rFonts w:ascii="Times New Roman" w:hAnsi="Times New Roman" w:cs="Times New Roman"/>
                <w:color w:val="000000"/>
                <w:sz w:val="24"/>
                <w:szCs w:val="24"/>
              </w:rPr>
              <w:t>Волонтерство</w:t>
            </w:r>
            <w:proofErr w:type="spellEnd"/>
            <w:r w:rsidRPr="006B0F47">
              <w:rPr>
                <w:rFonts w:ascii="Times New Roman" w:hAnsi="Times New Roman" w:cs="Times New Roman"/>
                <w:color w:val="000000"/>
                <w:sz w:val="24"/>
                <w:szCs w:val="24"/>
              </w:rPr>
              <w:t xml:space="preserve"> как практика гражданского общества: исторические традиции, многообразие современных форм и направлений, масштабы участия россиян, зарубежный опыт</w:t>
            </w:r>
            <w:r>
              <w:rPr>
                <w:rFonts w:ascii="Times New Roman" w:hAnsi="Times New Roman" w:cs="Times New Roman"/>
                <w:color w:val="000000"/>
                <w:sz w:val="24"/>
                <w:szCs w:val="24"/>
              </w:rPr>
              <w:t xml:space="preserve"> </w:t>
            </w:r>
            <w:r w:rsidRPr="006B0F47">
              <w:rPr>
                <w:rFonts w:ascii="Times New Roman" w:hAnsi="Times New Roman" w:cs="Times New Roman"/>
                <w:color w:val="000000"/>
                <w:sz w:val="24"/>
                <w:szCs w:val="24"/>
              </w:rPr>
              <w:t xml:space="preserve">Организационные структуры НКО. Виды и уровни </w:t>
            </w:r>
            <w:proofErr w:type="spellStart"/>
            <w:r w:rsidRPr="006B0F47">
              <w:rPr>
                <w:rFonts w:ascii="Times New Roman" w:hAnsi="Times New Roman" w:cs="Times New Roman"/>
                <w:color w:val="000000"/>
                <w:sz w:val="24"/>
                <w:szCs w:val="24"/>
              </w:rPr>
              <w:t>управления</w:t>
            </w:r>
            <w:proofErr w:type="gramStart"/>
            <w:r w:rsidRPr="006B0F47">
              <w:rPr>
                <w:rFonts w:ascii="Times New Roman" w:hAnsi="Times New Roman" w:cs="Times New Roman"/>
                <w:color w:val="000000"/>
                <w:sz w:val="24"/>
                <w:szCs w:val="24"/>
              </w:rPr>
              <w:t>.О</w:t>
            </w:r>
            <w:proofErr w:type="gramEnd"/>
            <w:r w:rsidRPr="006B0F47">
              <w:rPr>
                <w:rFonts w:ascii="Times New Roman" w:hAnsi="Times New Roman" w:cs="Times New Roman"/>
                <w:color w:val="000000"/>
                <w:sz w:val="24"/>
                <w:szCs w:val="24"/>
              </w:rPr>
              <w:t>рганы</w:t>
            </w:r>
            <w:proofErr w:type="spellEnd"/>
            <w:r w:rsidRPr="006B0F47">
              <w:rPr>
                <w:rFonts w:ascii="Times New Roman" w:hAnsi="Times New Roman" w:cs="Times New Roman"/>
                <w:color w:val="000000"/>
                <w:sz w:val="24"/>
                <w:szCs w:val="24"/>
              </w:rPr>
              <w:t xml:space="preserve"> управления в СОНКО, особенности функционирования.</w:t>
            </w:r>
          </w:p>
          <w:p w:rsidR="004966BE" w:rsidRPr="00B84ED7" w:rsidRDefault="004966BE" w:rsidP="00B84ED7">
            <w:pPr>
              <w:jc w:val="center"/>
              <w:rPr>
                <w:rFonts w:ascii="Times New Roman" w:hAnsi="Times New Roman" w:cs="Times New Roman"/>
                <w:sz w:val="24"/>
                <w:szCs w:val="24"/>
              </w:rPr>
            </w:pPr>
          </w:p>
        </w:tc>
      </w:tr>
      <w:bookmarkEnd w:id="10"/>
    </w:tbl>
    <w:p w:rsidR="003349D6" w:rsidRPr="00E900B4" w:rsidRDefault="003349D6" w:rsidP="00E900B4">
      <w:pPr>
        <w:spacing w:after="0" w:line="240" w:lineRule="auto"/>
        <w:jc w:val="center"/>
        <w:rPr>
          <w:rFonts w:ascii="Times New Roman" w:eastAsia="Times New Roman" w:hAnsi="Times New Roman" w:cs="Times New Roman"/>
          <w:bCs/>
          <w:sz w:val="24"/>
          <w:szCs w:val="24"/>
        </w:rPr>
      </w:pPr>
    </w:p>
    <w:p w:rsidR="003349D6" w:rsidRPr="004C4C47" w:rsidRDefault="003349D6" w:rsidP="004C4C47">
      <w:pPr>
        <w:spacing w:after="0"/>
        <w:jc w:val="center"/>
        <w:rPr>
          <w:rFonts w:ascii="Times New Roman" w:eastAsia="Times New Roman" w:hAnsi="Times New Roman" w:cs="Times New Roman"/>
          <w:b/>
          <w:bCs/>
        </w:rPr>
      </w:pPr>
    </w:p>
    <w:sectPr w:rsidR="003349D6" w:rsidRPr="004C4C47" w:rsidSect="00E45E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A13D0"/>
    <w:rsid w:val="00002A15"/>
    <w:rsid w:val="0004569F"/>
    <w:rsid w:val="000463ED"/>
    <w:rsid w:val="00054CD8"/>
    <w:rsid w:val="00056728"/>
    <w:rsid w:val="00082BA1"/>
    <w:rsid w:val="0009651D"/>
    <w:rsid w:val="000A1994"/>
    <w:rsid w:val="000B02A3"/>
    <w:rsid w:val="000F18F0"/>
    <w:rsid w:val="0010476F"/>
    <w:rsid w:val="00105825"/>
    <w:rsid w:val="00116C2E"/>
    <w:rsid w:val="00123683"/>
    <w:rsid w:val="0012449C"/>
    <w:rsid w:val="00131DDC"/>
    <w:rsid w:val="0015095A"/>
    <w:rsid w:val="00150E8F"/>
    <w:rsid w:val="00151466"/>
    <w:rsid w:val="00180763"/>
    <w:rsid w:val="00180BF1"/>
    <w:rsid w:val="001956A4"/>
    <w:rsid w:val="00197A78"/>
    <w:rsid w:val="001B6A06"/>
    <w:rsid w:val="001D14CB"/>
    <w:rsid w:val="001D5C6F"/>
    <w:rsid w:val="001E2DC0"/>
    <w:rsid w:val="001F4859"/>
    <w:rsid w:val="001F76EC"/>
    <w:rsid w:val="00212DA5"/>
    <w:rsid w:val="002131C1"/>
    <w:rsid w:val="002217A9"/>
    <w:rsid w:val="0023309E"/>
    <w:rsid w:val="00257A82"/>
    <w:rsid w:val="002A18D0"/>
    <w:rsid w:val="002C0D30"/>
    <w:rsid w:val="002C2E0D"/>
    <w:rsid w:val="002C73FA"/>
    <w:rsid w:val="002D1ADD"/>
    <w:rsid w:val="002F0EA8"/>
    <w:rsid w:val="002F6161"/>
    <w:rsid w:val="00304304"/>
    <w:rsid w:val="003061A7"/>
    <w:rsid w:val="003349D6"/>
    <w:rsid w:val="003536EF"/>
    <w:rsid w:val="00382365"/>
    <w:rsid w:val="00384B2E"/>
    <w:rsid w:val="0038607F"/>
    <w:rsid w:val="003A0A1C"/>
    <w:rsid w:val="003B6B5A"/>
    <w:rsid w:val="003E060A"/>
    <w:rsid w:val="00406922"/>
    <w:rsid w:val="00407C40"/>
    <w:rsid w:val="0041083C"/>
    <w:rsid w:val="00435899"/>
    <w:rsid w:val="004502A1"/>
    <w:rsid w:val="004509AD"/>
    <w:rsid w:val="0047043C"/>
    <w:rsid w:val="004966BE"/>
    <w:rsid w:val="004A1572"/>
    <w:rsid w:val="004B2657"/>
    <w:rsid w:val="004C4C47"/>
    <w:rsid w:val="004D195F"/>
    <w:rsid w:val="004F12A5"/>
    <w:rsid w:val="00505D3F"/>
    <w:rsid w:val="00537BDC"/>
    <w:rsid w:val="00545DC6"/>
    <w:rsid w:val="00552613"/>
    <w:rsid w:val="00575726"/>
    <w:rsid w:val="005B35E9"/>
    <w:rsid w:val="00610216"/>
    <w:rsid w:val="00610EA8"/>
    <w:rsid w:val="006168EC"/>
    <w:rsid w:val="0063116D"/>
    <w:rsid w:val="0063342E"/>
    <w:rsid w:val="00641602"/>
    <w:rsid w:val="00641CB7"/>
    <w:rsid w:val="00647A01"/>
    <w:rsid w:val="00657BB6"/>
    <w:rsid w:val="00661FAF"/>
    <w:rsid w:val="00663554"/>
    <w:rsid w:val="00666D3C"/>
    <w:rsid w:val="006721F7"/>
    <w:rsid w:val="006B06F1"/>
    <w:rsid w:val="006C53DF"/>
    <w:rsid w:val="006C5AC4"/>
    <w:rsid w:val="006C6A44"/>
    <w:rsid w:val="0070519B"/>
    <w:rsid w:val="00723D47"/>
    <w:rsid w:val="00731506"/>
    <w:rsid w:val="00736B34"/>
    <w:rsid w:val="007416E6"/>
    <w:rsid w:val="0074709C"/>
    <w:rsid w:val="007615BC"/>
    <w:rsid w:val="00780C51"/>
    <w:rsid w:val="007A04FD"/>
    <w:rsid w:val="007A13D0"/>
    <w:rsid w:val="007A5CA5"/>
    <w:rsid w:val="007B762F"/>
    <w:rsid w:val="007C2043"/>
    <w:rsid w:val="007C54C6"/>
    <w:rsid w:val="007D500C"/>
    <w:rsid w:val="007E4038"/>
    <w:rsid w:val="008114EC"/>
    <w:rsid w:val="0083526C"/>
    <w:rsid w:val="00844725"/>
    <w:rsid w:val="0085407C"/>
    <w:rsid w:val="00866013"/>
    <w:rsid w:val="00867BAD"/>
    <w:rsid w:val="00875A12"/>
    <w:rsid w:val="00883BF4"/>
    <w:rsid w:val="00887203"/>
    <w:rsid w:val="00893477"/>
    <w:rsid w:val="008A5C58"/>
    <w:rsid w:val="008A7250"/>
    <w:rsid w:val="008B2A02"/>
    <w:rsid w:val="008B6438"/>
    <w:rsid w:val="008C1FE2"/>
    <w:rsid w:val="008C6EED"/>
    <w:rsid w:val="008D7F76"/>
    <w:rsid w:val="008E5327"/>
    <w:rsid w:val="008F3572"/>
    <w:rsid w:val="008F4007"/>
    <w:rsid w:val="008F679F"/>
    <w:rsid w:val="00900E63"/>
    <w:rsid w:val="00903B6A"/>
    <w:rsid w:val="00916057"/>
    <w:rsid w:val="00922905"/>
    <w:rsid w:val="00923E85"/>
    <w:rsid w:val="009248EE"/>
    <w:rsid w:val="0093005F"/>
    <w:rsid w:val="00936A20"/>
    <w:rsid w:val="0094501D"/>
    <w:rsid w:val="00951C9E"/>
    <w:rsid w:val="00973B86"/>
    <w:rsid w:val="00975EA2"/>
    <w:rsid w:val="009809AF"/>
    <w:rsid w:val="0098607B"/>
    <w:rsid w:val="00991A79"/>
    <w:rsid w:val="009A6C9A"/>
    <w:rsid w:val="009C7011"/>
    <w:rsid w:val="009D2112"/>
    <w:rsid w:val="009F2531"/>
    <w:rsid w:val="009F45BB"/>
    <w:rsid w:val="00A005CB"/>
    <w:rsid w:val="00A05BAD"/>
    <w:rsid w:val="00A079CA"/>
    <w:rsid w:val="00A11397"/>
    <w:rsid w:val="00A14D6E"/>
    <w:rsid w:val="00A378CA"/>
    <w:rsid w:val="00A45C88"/>
    <w:rsid w:val="00A57B39"/>
    <w:rsid w:val="00A71174"/>
    <w:rsid w:val="00A811D0"/>
    <w:rsid w:val="00AD3339"/>
    <w:rsid w:val="00AF6BE2"/>
    <w:rsid w:val="00B102F3"/>
    <w:rsid w:val="00B14B10"/>
    <w:rsid w:val="00B17513"/>
    <w:rsid w:val="00B41737"/>
    <w:rsid w:val="00B70D0E"/>
    <w:rsid w:val="00B84ED7"/>
    <w:rsid w:val="00B8637B"/>
    <w:rsid w:val="00B94C36"/>
    <w:rsid w:val="00B97C4E"/>
    <w:rsid w:val="00BA0E23"/>
    <w:rsid w:val="00BA52EC"/>
    <w:rsid w:val="00BB1B29"/>
    <w:rsid w:val="00BB3C42"/>
    <w:rsid w:val="00BC71E1"/>
    <w:rsid w:val="00BE0170"/>
    <w:rsid w:val="00BE0BDD"/>
    <w:rsid w:val="00BE1FEF"/>
    <w:rsid w:val="00BE3348"/>
    <w:rsid w:val="00BE47D0"/>
    <w:rsid w:val="00BE4F10"/>
    <w:rsid w:val="00C011A5"/>
    <w:rsid w:val="00C13619"/>
    <w:rsid w:val="00C2712C"/>
    <w:rsid w:val="00C27986"/>
    <w:rsid w:val="00C34D8B"/>
    <w:rsid w:val="00C41EBC"/>
    <w:rsid w:val="00C47A8C"/>
    <w:rsid w:val="00C47DF6"/>
    <w:rsid w:val="00C60214"/>
    <w:rsid w:val="00C80AD9"/>
    <w:rsid w:val="00C80E0F"/>
    <w:rsid w:val="00C84ECB"/>
    <w:rsid w:val="00CA63DA"/>
    <w:rsid w:val="00D00B8F"/>
    <w:rsid w:val="00D228CA"/>
    <w:rsid w:val="00D4383F"/>
    <w:rsid w:val="00D60280"/>
    <w:rsid w:val="00D61F57"/>
    <w:rsid w:val="00D70D6A"/>
    <w:rsid w:val="00D76DB6"/>
    <w:rsid w:val="00D83512"/>
    <w:rsid w:val="00DB4363"/>
    <w:rsid w:val="00DD093B"/>
    <w:rsid w:val="00DD5948"/>
    <w:rsid w:val="00DD60AE"/>
    <w:rsid w:val="00DD6729"/>
    <w:rsid w:val="00DE4502"/>
    <w:rsid w:val="00E05225"/>
    <w:rsid w:val="00E31D7C"/>
    <w:rsid w:val="00E3208E"/>
    <w:rsid w:val="00E332D5"/>
    <w:rsid w:val="00E45EDA"/>
    <w:rsid w:val="00E6485D"/>
    <w:rsid w:val="00E66C0E"/>
    <w:rsid w:val="00E75881"/>
    <w:rsid w:val="00E806AD"/>
    <w:rsid w:val="00E900B4"/>
    <w:rsid w:val="00E91556"/>
    <w:rsid w:val="00E947EF"/>
    <w:rsid w:val="00EA49B2"/>
    <w:rsid w:val="00EA68F3"/>
    <w:rsid w:val="00EC07B3"/>
    <w:rsid w:val="00ED3A0D"/>
    <w:rsid w:val="00EE2AC9"/>
    <w:rsid w:val="00EF364D"/>
    <w:rsid w:val="00F14F78"/>
    <w:rsid w:val="00F163A6"/>
    <w:rsid w:val="00F26556"/>
    <w:rsid w:val="00F315E4"/>
    <w:rsid w:val="00F36E35"/>
    <w:rsid w:val="00F41CDB"/>
    <w:rsid w:val="00F41DA1"/>
    <w:rsid w:val="00F56103"/>
    <w:rsid w:val="00F614FA"/>
    <w:rsid w:val="00FA2BFD"/>
    <w:rsid w:val="00FB2AF7"/>
    <w:rsid w:val="00FB7FED"/>
    <w:rsid w:val="00FC5A9A"/>
    <w:rsid w:val="00FD2718"/>
    <w:rsid w:val="00FE1241"/>
    <w:rsid w:val="00FE3D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EDA"/>
  </w:style>
  <w:style w:type="paragraph" w:styleId="1">
    <w:name w:val="heading 1"/>
    <w:basedOn w:val="a"/>
    <w:next w:val="a"/>
    <w:link w:val="10"/>
    <w:uiPriority w:val="9"/>
    <w:qFormat/>
    <w:rsid w:val="002F0EA8"/>
    <w:pPr>
      <w:keepNext/>
      <w:keepLines/>
      <w:widowControl w:val="0"/>
      <w:autoSpaceDE w:val="0"/>
      <w:autoSpaceDN w:val="0"/>
      <w:adjustRightInd w:val="0"/>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unhideWhenUsed/>
    <w:qFormat/>
    <w:rsid w:val="002F0EA8"/>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31C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uiPriority w:val="99"/>
    <w:unhideWhenUsed/>
    <w:rsid w:val="00E75881"/>
    <w:rPr>
      <w:color w:val="0000FF"/>
      <w:u w:val="single"/>
    </w:rPr>
  </w:style>
  <w:style w:type="character" w:customStyle="1" w:styleId="10">
    <w:name w:val="Заголовок 1 Знак"/>
    <w:basedOn w:val="a0"/>
    <w:link w:val="1"/>
    <w:uiPriority w:val="9"/>
    <w:rsid w:val="002F0EA8"/>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2F0EA8"/>
    <w:rPr>
      <w:rFonts w:ascii="Cambria" w:eastAsia="Times New Roman" w:hAnsi="Cambria" w:cs="Times New Roman"/>
      <w:b/>
      <w:bCs/>
      <w:i/>
      <w:iCs/>
      <w:sz w:val="28"/>
      <w:szCs w:val="28"/>
    </w:rPr>
  </w:style>
  <w:style w:type="paragraph" w:customStyle="1" w:styleId="Default">
    <w:name w:val="Default"/>
    <w:uiPriority w:val="99"/>
    <w:qFormat/>
    <w:rsid w:val="0063342E"/>
    <w:pPr>
      <w:autoSpaceDE w:val="0"/>
      <w:autoSpaceDN w:val="0"/>
      <w:adjustRightInd w:val="0"/>
      <w:spacing w:after="0" w:line="240" w:lineRule="auto"/>
    </w:pPr>
    <w:rPr>
      <w:rFonts w:ascii="Arial" w:eastAsia="Calibri" w:hAnsi="Arial" w:cs="Arial"/>
      <w:color w:val="000000"/>
      <w:sz w:val="24"/>
      <w:szCs w:val="24"/>
      <w:lang w:eastAsia="en-US"/>
    </w:rPr>
  </w:style>
  <w:style w:type="paragraph" w:styleId="a5">
    <w:name w:val="Body Text"/>
    <w:basedOn w:val="a"/>
    <w:link w:val="a6"/>
    <w:uiPriority w:val="1"/>
    <w:qFormat/>
    <w:rsid w:val="009F2531"/>
    <w:pPr>
      <w:widowControl w:val="0"/>
      <w:autoSpaceDE w:val="0"/>
      <w:autoSpaceDN w:val="0"/>
      <w:spacing w:after="0" w:line="240" w:lineRule="auto"/>
    </w:pPr>
    <w:rPr>
      <w:rFonts w:ascii="Times New Roman" w:eastAsia="Times New Roman" w:hAnsi="Times New Roman" w:cs="Times New Roman"/>
      <w:sz w:val="28"/>
      <w:szCs w:val="28"/>
      <w:lang w:bidi="ru-RU"/>
    </w:rPr>
  </w:style>
  <w:style w:type="character" w:customStyle="1" w:styleId="a6">
    <w:name w:val="Основной текст Знак"/>
    <w:basedOn w:val="a0"/>
    <w:link w:val="a5"/>
    <w:uiPriority w:val="1"/>
    <w:rsid w:val="009F2531"/>
    <w:rPr>
      <w:rFonts w:ascii="Times New Roman" w:eastAsia="Times New Roman" w:hAnsi="Times New Roman" w:cs="Times New Roman"/>
      <w:sz w:val="28"/>
      <w:szCs w:val="28"/>
      <w:lang w:bidi="ru-RU"/>
    </w:rPr>
  </w:style>
</w:styles>
</file>

<file path=word/webSettings.xml><?xml version="1.0" encoding="utf-8"?>
<w:webSettings xmlns:r="http://schemas.openxmlformats.org/officeDocument/2006/relationships" xmlns:w="http://schemas.openxmlformats.org/wordprocessingml/2006/main">
  <w:divs>
    <w:div w:id="4481303">
      <w:bodyDiv w:val="1"/>
      <w:marLeft w:val="0"/>
      <w:marRight w:val="0"/>
      <w:marTop w:val="0"/>
      <w:marBottom w:val="0"/>
      <w:divBdr>
        <w:top w:val="none" w:sz="0" w:space="0" w:color="auto"/>
        <w:left w:val="none" w:sz="0" w:space="0" w:color="auto"/>
        <w:bottom w:val="none" w:sz="0" w:space="0" w:color="auto"/>
        <w:right w:val="none" w:sz="0" w:space="0" w:color="auto"/>
      </w:divBdr>
    </w:div>
    <w:div w:id="53822392">
      <w:bodyDiv w:val="1"/>
      <w:marLeft w:val="0"/>
      <w:marRight w:val="0"/>
      <w:marTop w:val="0"/>
      <w:marBottom w:val="0"/>
      <w:divBdr>
        <w:top w:val="none" w:sz="0" w:space="0" w:color="auto"/>
        <w:left w:val="none" w:sz="0" w:space="0" w:color="auto"/>
        <w:bottom w:val="none" w:sz="0" w:space="0" w:color="auto"/>
        <w:right w:val="none" w:sz="0" w:space="0" w:color="auto"/>
      </w:divBdr>
    </w:div>
    <w:div w:id="86730474">
      <w:bodyDiv w:val="1"/>
      <w:marLeft w:val="0"/>
      <w:marRight w:val="0"/>
      <w:marTop w:val="0"/>
      <w:marBottom w:val="0"/>
      <w:divBdr>
        <w:top w:val="none" w:sz="0" w:space="0" w:color="auto"/>
        <w:left w:val="none" w:sz="0" w:space="0" w:color="auto"/>
        <w:bottom w:val="none" w:sz="0" w:space="0" w:color="auto"/>
        <w:right w:val="none" w:sz="0" w:space="0" w:color="auto"/>
      </w:divBdr>
    </w:div>
    <w:div w:id="122356723">
      <w:bodyDiv w:val="1"/>
      <w:marLeft w:val="0"/>
      <w:marRight w:val="0"/>
      <w:marTop w:val="0"/>
      <w:marBottom w:val="0"/>
      <w:divBdr>
        <w:top w:val="none" w:sz="0" w:space="0" w:color="auto"/>
        <w:left w:val="none" w:sz="0" w:space="0" w:color="auto"/>
        <w:bottom w:val="none" w:sz="0" w:space="0" w:color="auto"/>
        <w:right w:val="none" w:sz="0" w:space="0" w:color="auto"/>
      </w:divBdr>
    </w:div>
    <w:div w:id="250165601">
      <w:bodyDiv w:val="1"/>
      <w:marLeft w:val="0"/>
      <w:marRight w:val="0"/>
      <w:marTop w:val="0"/>
      <w:marBottom w:val="0"/>
      <w:divBdr>
        <w:top w:val="none" w:sz="0" w:space="0" w:color="auto"/>
        <w:left w:val="none" w:sz="0" w:space="0" w:color="auto"/>
        <w:bottom w:val="none" w:sz="0" w:space="0" w:color="auto"/>
        <w:right w:val="none" w:sz="0" w:space="0" w:color="auto"/>
      </w:divBdr>
    </w:div>
    <w:div w:id="255409768">
      <w:bodyDiv w:val="1"/>
      <w:marLeft w:val="0"/>
      <w:marRight w:val="0"/>
      <w:marTop w:val="0"/>
      <w:marBottom w:val="0"/>
      <w:divBdr>
        <w:top w:val="none" w:sz="0" w:space="0" w:color="auto"/>
        <w:left w:val="none" w:sz="0" w:space="0" w:color="auto"/>
        <w:bottom w:val="none" w:sz="0" w:space="0" w:color="auto"/>
        <w:right w:val="none" w:sz="0" w:space="0" w:color="auto"/>
      </w:divBdr>
    </w:div>
    <w:div w:id="281768143">
      <w:bodyDiv w:val="1"/>
      <w:marLeft w:val="0"/>
      <w:marRight w:val="0"/>
      <w:marTop w:val="0"/>
      <w:marBottom w:val="0"/>
      <w:divBdr>
        <w:top w:val="none" w:sz="0" w:space="0" w:color="auto"/>
        <w:left w:val="none" w:sz="0" w:space="0" w:color="auto"/>
        <w:bottom w:val="none" w:sz="0" w:space="0" w:color="auto"/>
        <w:right w:val="none" w:sz="0" w:space="0" w:color="auto"/>
      </w:divBdr>
    </w:div>
    <w:div w:id="354814472">
      <w:bodyDiv w:val="1"/>
      <w:marLeft w:val="0"/>
      <w:marRight w:val="0"/>
      <w:marTop w:val="0"/>
      <w:marBottom w:val="0"/>
      <w:divBdr>
        <w:top w:val="none" w:sz="0" w:space="0" w:color="auto"/>
        <w:left w:val="none" w:sz="0" w:space="0" w:color="auto"/>
        <w:bottom w:val="none" w:sz="0" w:space="0" w:color="auto"/>
        <w:right w:val="none" w:sz="0" w:space="0" w:color="auto"/>
      </w:divBdr>
    </w:div>
    <w:div w:id="377317127">
      <w:bodyDiv w:val="1"/>
      <w:marLeft w:val="0"/>
      <w:marRight w:val="0"/>
      <w:marTop w:val="0"/>
      <w:marBottom w:val="0"/>
      <w:divBdr>
        <w:top w:val="none" w:sz="0" w:space="0" w:color="auto"/>
        <w:left w:val="none" w:sz="0" w:space="0" w:color="auto"/>
        <w:bottom w:val="none" w:sz="0" w:space="0" w:color="auto"/>
        <w:right w:val="none" w:sz="0" w:space="0" w:color="auto"/>
      </w:divBdr>
    </w:div>
    <w:div w:id="424499574">
      <w:bodyDiv w:val="1"/>
      <w:marLeft w:val="0"/>
      <w:marRight w:val="0"/>
      <w:marTop w:val="0"/>
      <w:marBottom w:val="0"/>
      <w:divBdr>
        <w:top w:val="none" w:sz="0" w:space="0" w:color="auto"/>
        <w:left w:val="none" w:sz="0" w:space="0" w:color="auto"/>
        <w:bottom w:val="none" w:sz="0" w:space="0" w:color="auto"/>
        <w:right w:val="none" w:sz="0" w:space="0" w:color="auto"/>
      </w:divBdr>
    </w:div>
    <w:div w:id="485098979">
      <w:bodyDiv w:val="1"/>
      <w:marLeft w:val="0"/>
      <w:marRight w:val="0"/>
      <w:marTop w:val="0"/>
      <w:marBottom w:val="0"/>
      <w:divBdr>
        <w:top w:val="none" w:sz="0" w:space="0" w:color="auto"/>
        <w:left w:val="none" w:sz="0" w:space="0" w:color="auto"/>
        <w:bottom w:val="none" w:sz="0" w:space="0" w:color="auto"/>
        <w:right w:val="none" w:sz="0" w:space="0" w:color="auto"/>
      </w:divBdr>
    </w:div>
    <w:div w:id="487670453">
      <w:bodyDiv w:val="1"/>
      <w:marLeft w:val="0"/>
      <w:marRight w:val="0"/>
      <w:marTop w:val="0"/>
      <w:marBottom w:val="0"/>
      <w:divBdr>
        <w:top w:val="none" w:sz="0" w:space="0" w:color="auto"/>
        <w:left w:val="none" w:sz="0" w:space="0" w:color="auto"/>
        <w:bottom w:val="none" w:sz="0" w:space="0" w:color="auto"/>
        <w:right w:val="none" w:sz="0" w:space="0" w:color="auto"/>
      </w:divBdr>
    </w:div>
    <w:div w:id="550266053">
      <w:bodyDiv w:val="1"/>
      <w:marLeft w:val="0"/>
      <w:marRight w:val="0"/>
      <w:marTop w:val="0"/>
      <w:marBottom w:val="0"/>
      <w:divBdr>
        <w:top w:val="none" w:sz="0" w:space="0" w:color="auto"/>
        <w:left w:val="none" w:sz="0" w:space="0" w:color="auto"/>
        <w:bottom w:val="none" w:sz="0" w:space="0" w:color="auto"/>
        <w:right w:val="none" w:sz="0" w:space="0" w:color="auto"/>
      </w:divBdr>
    </w:div>
    <w:div w:id="599489397">
      <w:bodyDiv w:val="1"/>
      <w:marLeft w:val="0"/>
      <w:marRight w:val="0"/>
      <w:marTop w:val="0"/>
      <w:marBottom w:val="0"/>
      <w:divBdr>
        <w:top w:val="none" w:sz="0" w:space="0" w:color="auto"/>
        <w:left w:val="none" w:sz="0" w:space="0" w:color="auto"/>
        <w:bottom w:val="none" w:sz="0" w:space="0" w:color="auto"/>
        <w:right w:val="none" w:sz="0" w:space="0" w:color="auto"/>
      </w:divBdr>
    </w:div>
    <w:div w:id="738329516">
      <w:bodyDiv w:val="1"/>
      <w:marLeft w:val="0"/>
      <w:marRight w:val="0"/>
      <w:marTop w:val="0"/>
      <w:marBottom w:val="0"/>
      <w:divBdr>
        <w:top w:val="none" w:sz="0" w:space="0" w:color="auto"/>
        <w:left w:val="none" w:sz="0" w:space="0" w:color="auto"/>
        <w:bottom w:val="none" w:sz="0" w:space="0" w:color="auto"/>
        <w:right w:val="none" w:sz="0" w:space="0" w:color="auto"/>
      </w:divBdr>
    </w:div>
    <w:div w:id="809639076">
      <w:bodyDiv w:val="1"/>
      <w:marLeft w:val="0"/>
      <w:marRight w:val="0"/>
      <w:marTop w:val="0"/>
      <w:marBottom w:val="0"/>
      <w:divBdr>
        <w:top w:val="none" w:sz="0" w:space="0" w:color="auto"/>
        <w:left w:val="none" w:sz="0" w:space="0" w:color="auto"/>
        <w:bottom w:val="none" w:sz="0" w:space="0" w:color="auto"/>
        <w:right w:val="none" w:sz="0" w:space="0" w:color="auto"/>
      </w:divBdr>
    </w:div>
    <w:div w:id="862864711">
      <w:bodyDiv w:val="1"/>
      <w:marLeft w:val="0"/>
      <w:marRight w:val="0"/>
      <w:marTop w:val="0"/>
      <w:marBottom w:val="0"/>
      <w:divBdr>
        <w:top w:val="none" w:sz="0" w:space="0" w:color="auto"/>
        <w:left w:val="none" w:sz="0" w:space="0" w:color="auto"/>
        <w:bottom w:val="none" w:sz="0" w:space="0" w:color="auto"/>
        <w:right w:val="none" w:sz="0" w:space="0" w:color="auto"/>
      </w:divBdr>
    </w:div>
    <w:div w:id="870653452">
      <w:bodyDiv w:val="1"/>
      <w:marLeft w:val="0"/>
      <w:marRight w:val="0"/>
      <w:marTop w:val="0"/>
      <w:marBottom w:val="0"/>
      <w:divBdr>
        <w:top w:val="none" w:sz="0" w:space="0" w:color="auto"/>
        <w:left w:val="none" w:sz="0" w:space="0" w:color="auto"/>
        <w:bottom w:val="none" w:sz="0" w:space="0" w:color="auto"/>
        <w:right w:val="none" w:sz="0" w:space="0" w:color="auto"/>
      </w:divBdr>
    </w:div>
    <w:div w:id="886644157">
      <w:bodyDiv w:val="1"/>
      <w:marLeft w:val="0"/>
      <w:marRight w:val="0"/>
      <w:marTop w:val="0"/>
      <w:marBottom w:val="0"/>
      <w:divBdr>
        <w:top w:val="none" w:sz="0" w:space="0" w:color="auto"/>
        <w:left w:val="none" w:sz="0" w:space="0" w:color="auto"/>
        <w:bottom w:val="none" w:sz="0" w:space="0" w:color="auto"/>
        <w:right w:val="none" w:sz="0" w:space="0" w:color="auto"/>
      </w:divBdr>
    </w:div>
    <w:div w:id="952714577">
      <w:bodyDiv w:val="1"/>
      <w:marLeft w:val="0"/>
      <w:marRight w:val="0"/>
      <w:marTop w:val="0"/>
      <w:marBottom w:val="0"/>
      <w:divBdr>
        <w:top w:val="none" w:sz="0" w:space="0" w:color="auto"/>
        <w:left w:val="none" w:sz="0" w:space="0" w:color="auto"/>
        <w:bottom w:val="none" w:sz="0" w:space="0" w:color="auto"/>
        <w:right w:val="none" w:sz="0" w:space="0" w:color="auto"/>
      </w:divBdr>
    </w:div>
    <w:div w:id="1055859092">
      <w:bodyDiv w:val="1"/>
      <w:marLeft w:val="0"/>
      <w:marRight w:val="0"/>
      <w:marTop w:val="0"/>
      <w:marBottom w:val="0"/>
      <w:divBdr>
        <w:top w:val="none" w:sz="0" w:space="0" w:color="auto"/>
        <w:left w:val="none" w:sz="0" w:space="0" w:color="auto"/>
        <w:bottom w:val="none" w:sz="0" w:space="0" w:color="auto"/>
        <w:right w:val="none" w:sz="0" w:space="0" w:color="auto"/>
      </w:divBdr>
    </w:div>
    <w:div w:id="1086417694">
      <w:bodyDiv w:val="1"/>
      <w:marLeft w:val="0"/>
      <w:marRight w:val="0"/>
      <w:marTop w:val="0"/>
      <w:marBottom w:val="0"/>
      <w:divBdr>
        <w:top w:val="none" w:sz="0" w:space="0" w:color="auto"/>
        <w:left w:val="none" w:sz="0" w:space="0" w:color="auto"/>
        <w:bottom w:val="none" w:sz="0" w:space="0" w:color="auto"/>
        <w:right w:val="none" w:sz="0" w:space="0" w:color="auto"/>
      </w:divBdr>
    </w:div>
    <w:div w:id="1087381616">
      <w:bodyDiv w:val="1"/>
      <w:marLeft w:val="0"/>
      <w:marRight w:val="0"/>
      <w:marTop w:val="0"/>
      <w:marBottom w:val="0"/>
      <w:divBdr>
        <w:top w:val="none" w:sz="0" w:space="0" w:color="auto"/>
        <w:left w:val="none" w:sz="0" w:space="0" w:color="auto"/>
        <w:bottom w:val="none" w:sz="0" w:space="0" w:color="auto"/>
        <w:right w:val="none" w:sz="0" w:space="0" w:color="auto"/>
      </w:divBdr>
    </w:div>
    <w:div w:id="1093862406">
      <w:bodyDiv w:val="1"/>
      <w:marLeft w:val="0"/>
      <w:marRight w:val="0"/>
      <w:marTop w:val="0"/>
      <w:marBottom w:val="0"/>
      <w:divBdr>
        <w:top w:val="none" w:sz="0" w:space="0" w:color="auto"/>
        <w:left w:val="none" w:sz="0" w:space="0" w:color="auto"/>
        <w:bottom w:val="none" w:sz="0" w:space="0" w:color="auto"/>
        <w:right w:val="none" w:sz="0" w:space="0" w:color="auto"/>
      </w:divBdr>
    </w:div>
    <w:div w:id="1128352316">
      <w:bodyDiv w:val="1"/>
      <w:marLeft w:val="0"/>
      <w:marRight w:val="0"/>
      <w:marTop w:val="0"/>
      <w:marBottom w:val="0"/>
      <w:divBdr>
        <w:top w:val="none" w:sz="0" w:space="0" w:color="auto"/>
        <w:left w:val="none" w:sz="0" w:space="0" w:color="auto"/>
        <w:bottom w:val="none" w:sz="0" w:space="0" w:color="auto"/>
        <w:right w:val="none" w:sz="0" w:space="0" w:color="auto"/>
      </w:divBdr>
    </w:div>
    <w:div w:id="1137408259">
      <w:bodyDiv w:val="1"/>
      <w:marLeft w:val="0"/>
      <w:marRight w:val="0"/>
      <w:marTop w:val="0"/>
      <w:marBottom w:val="0"/>
      <w:divBdr>
        <w:top w:val="none" w:sz="0" w:space="0" w:color="auto"/>
        <w:left w:val="none" w:sz="0" w:space="0" w:color="auto"/>
        <w:bottom w:val="none" w:sz="0" w:space="0" w:color="auto"/>
        <w:right w:val="none" w:sz="0" w:space="0" w:color="auto"/>
      </w:divBdr>
    </w:div>
    <w:div w:id="1146094762">
      <w:bodyDiv w:val="1"/>
      <w:marLeft w:val="0"/>
      <w:marRight w:val="0"/>
      <w:marTop w:val="0"/>
      <w:marBottom w:val="0"/>
      <w:divBdr>
        <w:top w:val="none" w:sz="0" w:space="0" w:color="auto"/>
        <w:left w:val="none" w:sz="0" w:space="0" w:color="auto"/>
        <w:bottom w:val="none" w:sz="0" w:space="0" w:color="auto"/>
        <w:right w:val="none" w:sz="0" w:space="0" w:color="auto"/>
      </w:divBdr>
    </w:div>
    <w:div w:id="1174805051">
      <w:bodyDiv w:val="1"/>
      <w:marLeft w:val="0"/>
      <w:marRight w:val="0"/>
      <w:marTop w:val="0"/>
      <w:marBottom w:val="0"/>
      <w:divBdr>
        <w:top w:val="none" w:sz="0" w:space="0" w:color="auto"/>
        <w:left w:val="none" w:sz="0" w:space="0" w:color="auto"/>
        <w:bottom w:val="none" w:sz="0" w:space="0" w:color="auto"/>
        <w:right w:val="none" w:sz="0" w:space="0" w:color="auto"/>
      </w:divBdr>
    </w:div>
    <w:div w:id="1196195225">
      <w:bodyDiv w:val="1"/>
      <w:marLeft w:val="0"/>
      <w:marRight w:val="0"/>
      <w:marTop w:val="0"/>
      <w:marBottom w:val="0"/>
      <w:divBdr>
        <w:top w:val="none" w:sz="0" w:space="0" w:color="auto"/>
        <w:left w:val="none" w:sz="0" w:space="0" w:color="auto"/>
        <w:bottom w:val="none" w:sz="0" w:space="0" w:color="auto"/>
        <w:right w:val="none" w:sz="0" w:space="0" w:color="auto"/>
      </w:divBdr>
    </w:div>
    <w:div w:id="1252809390">
      <w:bodyDiv w:val="1"/>
      <w:marLeft w:val="0"/>
      <w:marRight w:val="0"/>
      <w:marTop w:val="0"/>
      <w:marBottom w:val="0"/>
      <w:divBdr>
        <w:top w:val="none" w:sz="0" w:space="0" w:color="auto"/>
        <w:left w:val="none" w:sz="0" w:space="0" w:color="auto"/>
        <w:bottom w:val="none" w:sz="0" w:space="0" w:color="auto"/>
        <w:right w:val="none" w:sz="0" w:space="0" w:color="auto"/>
      </w:divBdr>
    </w:div>
    <w:div w:id="1266502502">
      <w:bodyDiv w:val="1"/>
      <w:marLeft w:val="0"/>
      <w:marRight w:val="0"/>
      <w:marTop w:val="0"/>
      <w:marBottom w:val="0"/>
      <w:divBdr>
        <w:top w:val="none" w:sz="0" w:space="0" w:color="auto"/>
        <w:left w:val="none" w:sz="0" w:space="0" w:color="auto"/>
        <w:bottom w:val="none" w:sz="0" w:space="0" w:color="auto"/>
        <w:right w:val="none" w:sz="0" w:space="0" w:color="auto"/>
      </w:divBdr>
    </w:div>
    <w:div w:id="1345009683">
      <w:bodyDiv w:val="1"/>
      <w:marLeft w:val="0"/>
      <w:marRight w:val="0"/>
      <w:marTop w:val="0"/>
      <w:marBottom w:val="0"/>
      <w:divBdr>
        <w:top w:val="none" w:sz="0" w:space="0" w:color="auto"/>
        <w:left w:val="none" w:sz="0" w:space="0" w:color="auto"/>
        <w:bottom w:val="none" w:sz="0" w:space="0" w:color="auto"/>
        <w:right w:val="none" w:sz="0" w:space="0" w:color="auto"/>
      </w:divBdr>
    </w:div>
    <w:div w:id="1391266930">
      <w:bodyDiv w:val="1"/>
      <w:marLeft w:val="0"/>
      <w:marRight w:val="0"/>
      <w:marTop w:val="0"/>
      <w:marBottom w:val="0"/>
      <w:divBdr>
        <w:top w:val="none" w:sz="0" w:space="0" w:color="auto"/>
        <w:left w:val="none" w:sz="0" w:space="0" w:color="auto"/>
        <w:bottom w:val="none" w:sz="0" w:space="0" w:color="auto"/>
        <w:right w:val="none" w:sz="0" w:space="0" w:color="auto"/>
      </w:divBdr>
    </w:div>
    <w:div w:id="1495100533">
      <w:bodyDiv w:val="1"/>
      <w:marLeft w:val="0"/>
      <w:marRight w:val="0"/>
      <w:marTop w:val="0"/>
      <w:marBottom w:val="0"/>
      <w:divBdr>
        <w:top w:val="none" w:sz="0" w:space="0" w:color="auto"/>
        <w:left w:val="none" w:sz="0" w:space="0" w:color="auto"/>
        <w:bottom w:val="none" w:sz="0" w:space="0" w:color="auto"/>
        <w:right w:val="none" w:sz="0" w:space="0" w:color="auto"/>
      </w:divBdr>
    </w:div>
    <w:div w:id="1568957929">
      <w:bodyDiv w:val="1"/>
      <w:marLeft w:val="0"/>
      <w:marRight w:val="0"/>
      <w:marTop w:val="0"/>
      <w:marBottom w:val="0"/>
      <w:divBdr>
        <w:top w:val="none" w:sz="0" w:space="0" w:color="auto"/>
        <w:left w:val="none" w:sz="0" w:space="0" w:color="auto"/>
        <w:bottom w:val="none" w:sz="0" w:space="0" w:color="auto"/>
        <w:right w:val="none" w:sz="0" w:space="0" w:color="auto"/>
      </w:divBdr>
    </w:div>
    <w:div w:id="1997802029">
      <w:bodyDiv w:val="1"/>
      <w:marLeft w:val="0"/>
      <w:marRight w:val="0"/>
      <w:marTop w:val="0"/>
      <w:marBottom w:val="0"/>
      <w:divBdr>
        <w:top w:val="none" w:sz="0" w:space="0" w:color="auto"/>
        <w:left w:val="none" w:sz="0" w:space="0" w:color="auto"/>
        <w:bottom w:val="none" w:sz="0" w:space="0" w:color="auto"/>
        <w:right w:val="none" w:sz="0" w:space="0" w:color="auto"/>
      </w:divBdr>
    </w:div>
    <w:div w:id="2020695748">
      <w:bodyDiv w:val="1"/>
      <w:marLeft w:val="0"/>
      <w:marRight w:val="0"/>
      <w:marTop w:val="0"/>
      <w:marBottom w:val="0"/>
      <w:divBdr>
        <w:top w:val="none" w:sz="0" w:space="0" w:color="auto"/>
        <w:left w:val="none" w:sz="0" w:space="0" w:color="auto"/>
        <w:bottom w:val="none" w:sz="0" w:space="0" w:color="auto"/>
        <w:right w:val="none" w:sz="0" w:space="0" w:color="auto"/>
      </w:divBdr>
    </w:div>
    <w:div w:id="2051226293">
      <w:bodyDiv w:val="1"/>
      <w:marLeft w:val="0"/>
      <w:marRight w:val="0"/>
      <w:marTop w:val="0"/>
      <w:marBottom w:val="0"/>
      <w:divBdr>
        <w:top w:val="none" w:sz="0" w:space="0" w:color="auto"/>
        <w:left w:val="none" w:sz="0" w:space="0" w:color="auto"/>
        <w:bottom w:val="none" w:sz="0" w:space="0" w:color="auto"/>
        <w:right w:val="none" w:sz="0" w:space="0" w:color="auto"/>
      </w:divBdr>
    </w:div>
    <w:div w:id="2073960672">
      <w:bodyDiv w:val="1"/>
      <w:marLeft w:val="0"/>
      <w:marRight w:val="0"/>
      <w:marTop w:val="0"/>
      <w:marBottom w:val="0"/>
      <w:divBdr>
        <w:top w:val="none" w:sz="0" w:space="0" w:color="auto"/>
        <w:left w:val="none" w:sz="0" w:space="0" w:color="auto"/>
        <w:bottom w:val="none" w:sz="0" w:space="0" w:color="auto"/>
        <w:right w:val="none" w:sz="0" w:space="0" w:color="auto"/>
      </w:divBdr>
    </w:div>
    <w:div w:id="2082294026">
      <w:bodyDiv w:val="1"/>
      <w:marLeft w:val="0"/>
      <w:marRight w:val="0"/>
      <w:marTop w:val="0"/>
      <w:marBottom w:val="0"/>
      <w:divBdr>
        <w:top w:val="none" w:sz="0" w:space="0" w:color="auto"/>
        <w:left w:val="none" w:sz="0" w:space="0" w:color="auto"/>
        <w:bottom w:val="none" w:sz="0" w:space="0" w:color="auto"/>
        <w:right w:val="none" w:sz="0" w:space="0" w:color="auto"/>
      </w:divBdr>
    </w:div>
    <w:div w:id="211065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sihdocs.ru/1-teoreticheskie-podhodi-k-izucheniyu-socialeno-kuleturnogo-i.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psihdocs.ru/1-teoreticheskie-podhodi-k-izucheniyu-socialeno-kuleturnogo-i-v2.html" TargetMode="External"/><Relationship Id="rId5" Type="http://schemas.openxmlformats.org/officeDocument/2006/relationships/hyperlink" Target="http://psihdocs.ru/socialeno-pedagogicheskaya-adaptaciya-studentov-vuza-kuleturi.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2CB92-E0EA-4FB1-81B7-B554568BD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100</Pages>
  <Words>51928</Words>
  <Characters>295990</Characters>
  <Application>Microsoft Office Word</Application>
  <DocSecurity>0</DocSecurity>
  <Lines>2466</Lines>
  <Paragraphs>694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SERGIENKO_OV</dc:creator>
  <cp:lastModifiedBy>ppsr-02</cp:lastModifiedBy>
  <cp:revision>135</cp:revision>
  <cp:lastPrinted>2020-01-15T03:35:00Z</cp:lastPrinted>
  <dcterms:created xsi:type="dcterms:W3CDTF">2019-11-07T11:03:00Z</dcterms:created>
  <dcterms:modified xsi:type="dcterms:W3CDTF">2023-09-15T03:47:00Z</dcterms:modified>
</cp:coreProperties>
</file>